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688" w:rsidRPr="00FE1688" w:rsidRDefault="00FE1688" w:rsidP="00FE1688">
      <w:pPr>
        <w:spacing w:before="240"/>
        <w:jc w:val="center"/>
        <w:rPr>
          <w:rFonts w:ascii="Arial Narrow" w:hAnsi="Arial Narrow"/>
          <w:b/>
          <w:spacing w:val="10"/>
          <w:sz w:val="22"/>
          <w:szCs w:val="22"/>
        </w:rPr>
      </w:pPr>
      <w:r w:rsidRPr="00FE1688">
        <w:rPr>
          <w:rFonts w:ascii="Arial Narrow" w:hAnsi="Arial Narrow"/>
          <w:b/>
          <w:spacing w:val="10"/>
          <w:sz w:val="22"/>
          <w:szCs w:val="22"/>
        </w:rPr>
        <w:t>Szpital Powiatowy we Wrześni Sp. z o.o.</w:t>
      </w:r>
    </w:p>
    <w:p w:rsidR="00FE1688" w:rsidRPr="00FE1688" w:rsidRDefault="00FE1688" w:rsidP="00FE1688">
      <w:pPr>
        <w:spacing w:before="240"/>
        <w:jc w:val="center"/>
        <w:rPr>
          <w:rFonts w:ascii="Arial Narrow" w:hAnsi="Arial Narrow"/>
          <w:b/>
          <w:sz w:val="22"/>
          <w:szCs w:val="22"/>
        </w:rPr>
      </w:pPr>
      <w:r w:rsidRPr="00FE1688">
        <w:rPr>
          <w:rFonts w:ascii="Arial Narrow" w:hAnsi="Arial Narrow"/>
          <w:b/>
          <w:sz w:val="22"/>
          <w:szCs w:val="22"/>
        </w:rPr>
        <w:t xml:space="preserve">      62-300 Września, ul. Słowackiego 2</w:t>
      </w:r>
    </w:p>
    <w:p w:rsidR="00FE1688" w:rsidRPr="00FE1688" w:rsidRDefault="00FE1688" w:rsidP="00FE1688">
      <w:pPr>
        <w:ind w:left="540" w:right="-1"/>
        <w:jc w:val="center"/>
        <w:rPr>
          <w:rFonts w:ascii="Arial Narrow" w:hAnsi="Arial Narrow"/>
          <w:b/>
          <w:sz w:val="22"/>
          <w:szCs w:val="22"/>
        </w:rPr>
      </w:pPr>
    </w:p>
    <w:p w:rsidR="00FE1688" w:rsidRPr="00FE1688" w:rsidRDefault="00FE1688" w:rsidP="00FE1688">
      <w:pPr>
        <w:pStyle w:val="Tekstpodstawowy"/>
        <w:ind w:right="-341"/>
        <w:jc w:val="center"/>
        <w:rPr>
          <w:rFonts w:ascii="Arial Narrow" w:hAnsi="Arial Narrow"/>
          <w:b/>
          <w:sz w:val="22"/>
          <w:szCs w:val="22"/>
        </w:rPr>
      </w:pPr>
    </w:p>
    <w:p w:rsidR="00FE1688" w:rsidRPr="00FE1688" w:rsidRDefault="00FE1688" w:rsidP="00FE1688">
      <w:pPr>
        <w:pStyle w:val="Tekstpodstawowy"/>
        <w:spacing w:line="360" w:lineRule="auto"/>
        <w:ind w:right="-427"/>
        <w:jc w:val="center"/>
        <w:rPr>
          <w:rFonts w:ascii="Arial Narrow" w:hAnsi="Arial Narrow"/>
          <w:b/>
          <w:sz w:val="22"/>
          <w:szCs w:val="22"/>
        </w:rPr>
      </w:pPr>
    </w:p>
    <w:p w:rsidR="00FE1688" w:rsidRPr="00FE1688" w:rsidRDefault="00FE1688" w:rsidP="00FE1688">
      <w:pPr>
        <w:pStyle w:val="Tekstpodstawowy"/>
        <w:spacing w:line="276" w:lineRule="auto"/>
        <w:ind w:right="-1"/>
        <w:jc w:val="center"/>
        <w:rPr>
          <w:rFonts w:ascii="Arial Narrow" w:hAnsi="Arial Narrow" w:cs="Times New Roman"/>
          <w:sz w:val="22"/>
          <w:szCs w:val="22"/>
        </w:rPr>
      </w:pPr>
    </w:p>
    <w:p w:rsidR="00FE1688" w:rsidRPr="00FE1688" w:rsidRDefault="00FE1688" w:rsidP="00FE1688">
      <w:pPr>
        <w:pStyle w:val="Tekstpodstawowy"/>
        <w:spacing w:line="276" w:lineRule="auto"/>
        <w:ind w:right="-5"/>
        <w:jc w:val="center"/>
        <w:rPr>
          <w:rFonts w:ascii="Arial Narrow" w:hAnsi="Arial Narrow" w:cs="Times New Roman"/>
          <w:sz w:val="22"/>
          <w:szCs w:val="22"/>
        </w:rPr>
      </w:pPr>
    </w:p>
    <w:tbl>
      <w:tblPr>
        <w:tblW w:w="9371" w:type="dxa"/>
        <w:tblCellMar>
          <w:left w:w="70" w:type="dxa"/>
          <w:right w:w="70" w:type="dxa"/>
        </w:tblCellMar>
        <w:tblLook w:val="00A0"/>
      </w:tblPr>
      <w:tblGrid>
        <w:gridCol w:w="9371"/>
      </w:tblGrid>
      <w:tr w:rsidR="00FE1688" w:rsidRPr="00FE1688" w:rsidTr="00BE4A34">
        <w:trPr>
          <w:trHeight w:val="317"/>
        </w:trPr>
        <w:tc>
          <w:tcPr>
            <w:tcW w:w="9371" w:type="dxa"/>
            <w:vMerge w:val="restart"/>
            <w:tcBorders>
              <w:top w:val="nil"/>
              <w:left w:val="nil"/>
              <w:bottom w:val="nil"/>
              <w:right w:val="nil"/>
            </w:tcBorders>
            <w:vAlign w:val="center"/>
          </w:tcPr>
          <w:p w:rsidR="00FE1688" w:rsidRPr="00FE1688" w:rsidRDefault="00FE1688" w:rsidP="00BE4A34">
            <w:pPr>
              <w:pStyle w:val="Tekstpodstawowy"/>
              <w:spacing w:line="276" w:lineRule="auto"/>
              <w:ind w:right="-427"/>
              <w:jc w:val="center"/>
              <w:rPr>
                <w:rFonts w:ascii="Arial Narrow" w:hAnsi="Arial Narrow" w:cs="Times New Roman"/>
                <w:b/>
              </w:rPr>
            </w:pPr>
            <w:r w:rsidRPr="00FE1688">
              <w:rPr>
                <w:rFonts w:ascii="Arial Narrow" w:hAnsi="Arial Narrow" w:cs="Times New Roman"/>
                <w:b/>
                <w:sz w:val="22"/>
                <w:szCs w:val="22"/>
              </w:rPr>
              <w:t>SPECYFIKACJA ISTOTNYCH WARUNKÓW ZAMÓWIENIA</w:t>
            </w:r>
          </w:p>
          <w:p w:rsidR="00FE1688" w:rsidRPr="00FE1688" w:rsidRDefault="00FE1688" w:rsidP="00BE4A34">
            <w:pPr>
              <w:spacing w:line="276" w:lineRule="auto"/>
              <w:ind w:right="-341"/>
              <w:rPr>
                <w:rFonts w:ascii="Arial Narrow" w:hAnsi="Arial Narrow"/>
                <w:b/>
              </w:rPr>
            </w:pPr>
          </w:p>
        </w:tc>
      </w:tr>
      <w:tr w:rsidR="00FE1688" w:rsidRPr="00FE1688" w:rsidTr="00BE4A34">
        <w:trPr>
          <w:trHeight w:val="317"/>
        </w:trPr>
        <w:tc>
          <w:tcPr>
            <w:tcW w:w="9371" w:type="dxa"/>
            <w:vMerge/>
            <w:tcBorders>
              <w:top w:val="nil"/>
              <w:left w:val="nil"/>
              <w:bottom w:val="nil"/>
              <w:right w:val="nil"/>
            </w:tcBorders>
            <w:vAlign w:val="center"/>
          </w:tcPr>
          <w:p w:rsidR="00FE1688" w:rsidRPr="00FE1688" w:rsidRDefault="00FE1688" w:rsidP="00BE4A34">
            <w:pPr>
              <w:spacing w:line="276" w:lineRule="auto"/>
              <w:ind w:right="-341"/>
              <w:rPr>
                <w:rFonts w:ascii="Arial Narrow" w:hAnsi="Arial Narrow"/>
              </w:rPr>
            </w:pPr>
          </w:p>
        </w:tc>
      </w:tr>
    </w:tbl>
    <w:p w:rsidR="00FE1688" w:rsidRPr="00FE1688" w:rsidRDefault="00FE1688" w:rsidP="00FE1688">
      <w:pPr>
        <w:pStyle w:val="Tekstpodstawowy"/>
        <w:spacing w:line="276" w:lineRule="auto"/>
        <w:ind w:right="-5"/>
        <w:jc w:val="center"/>
        <w:rPr>
          <w:rFonts w:ascii="Arial Narrow" w:hAnsi="Arial Narrow" w:cs="Times New Roman"/>
          <w:sz w:val="22"/>
          <w:szCs w:val="22"/>
        </w:rPr>
      </w:pPr>
    </w:p>
    <w:tbl>
      <w:tblPr>
        <w:tblW w:w="9568" w:type="dxa"/>
        <w:tblCellMar>
          <w:left w:w="70" w:type="dxa"/>
          <w:right w:w="70" w:type="dxa"/>
        </w:tblCellMar>
        <w:tblLook w:val="00A0"/>
      </w:tblPr>
      <w:tblGrid>
        <w:gridCol w:w="9568"/>
      </w:tblGrid>
      <w:tr w:rsidR="00FE1688" w:rsidRPr="00FE1688" w:rsidTr="00BE4A34">
        <w:trPr>
          <w:trHeight w:val="662"/>
        </w:trPr>
        <w:tc>
          <w:tcPr>
            <w:tcW w:w="9568" w:type="dxa"/>
            <w:vMerge w:val="restart"/>
            <w:tcBorders>
              <w:top w:val="nil"/>
              <w:left w:val="nil"/>
              <w:bottom w:val="nil"/>
              <w:right w:val="nil"/>
            </w:tcBorders>
            <w:vAlign w:val="center"/>
          </w:tcPr>
          <w:p w:rsidR="00567B09" w:rsidRPr="004920B3" w:rsidRDefault="00C173C2" w:rsidP="004920B3">
            <w:pPr>
              <w:pStyle w:val="Tekstpodstawowy3"/>
              <w:spacing w:after="0"/>
              <w:jc w:val="center"/>
              <w:rPr>
                <w:rFonts w:ascii="Arial Narrow" w:hAnsi="Arial Narrow"/>
                <w:b/>
                <w:i/>
              </w:rPr>
            </w:pPr>
            <w:r w:rsidRPr="004920B3">
              <w:rPr>
                <w:rFonts w:ascii="Arial Narrow" w:hAnsi="Arial Narrow" w:cs="Arial"/>
                <w:b/>
                <w:sz w:val="22"/>
                <w:szCs w:val="22"/>
              </w:rPr>
              <w:t>„</w:t>
            </w:r>
            <w:r w:rsidR="004920B3" w:rsidRPr="004920B3">
              <w:rPr>
                <w:rFonts w:ascii="Arial Narrow" w:hAnsi="Arial Narrow" w:cs="Arial"/>
                <w:sz w:val="22"/>
                <w:szCs w:val="22"/>
              </w:rPr>
              <w:t xml:space="preserve"> </w:t>
            </w:r>
            <w:proofErr w:type="spellStart"/>
            <w:r w:rsidR="004920B3" w:rsidRPr="004920B3">
              <w:rPr>
                <w:rFonts w:ascii="Arial Narrow" w:hAnsi="Arial Narrow" w:cs="Arial"/>
                <w:sz w:val="22"/>
                <w:szCs w:val="22"/>
              </w:rPr>
              <w:t>zakup</w:t>
            </w:r>
            <w:proofErr w:type="spellEnd"/>
            <w:r w:rsidR="004920B3" w:rsidRPr="004920B3">
              <w:rPr>
                <w:rFonts w:ascii="Arial Narrow" w:hAnsi="Arial Narrow" w:cs="Arial"/>
                <w:sz w:val="22"/>
                <w:szCs w:val="22"/>
              </w:rPr>
              <w:t xml:space="preserve"> </w:t>
            </w:r>
            <w:proofErr w:type="spellStart"/>
            <w:r w:rsidR="004920B3" w:rsidRPr="004920B3">
              <w:rPr>
                <w:rFonts w:ascii="Arial Narrow" w:hAnsi="Arial Narrow" w:cs="Arial"/>
                <w:sz w:val="22"/>
                <w:szCs w:val="22"/>
              </w:rPr>
              <w:t>i</w:t>
            </w:r>
            <w:proofErr w:type="spellEnd"/>
            <w:r w:rsidR="004920B3" w:rsidRPr="004920B3">
              <w:rPr>
                <w:rFonts w:ascii="Arial Narrow" w:hAnsi="Arial Narrow" w:cs="Arial"/>
                <w:sz w:val="22"/>
                <w:szCs w:val="22"/>
              </w:rPr>
              <w:t xml:space="preserve"> </w:t>
            </w:r>
            <w:proofErr w:type="spellStart"/>
            <w:r w:rsidR="004920B3" w:rsidRPr="004920B3">
              <w:rPr>
                <w:rFonts w:ascii="Arial Narrow" w:hAnsi="Arial Narrow" w:cs="Arial"/>
                <w:sz w:val="22"/>
                <w:szCs w:val="22"/>
              </w:rPr>
              <w:t>dostawa</w:t>
            </w:r>
            <w:proofErr w:type="spellEnd"/>
            <w:r w:rsidR="004920B3" w:rsidRPr="004920B3">
              <w:rPr>
                <w:rFonts w:ascii="Arial Narrow" w:hAnsi="Arial Narrow" w:cs="Arial"/>
                <w:sz w:val="22"/>
                <w:szCs w:val="22"/>
              </w:rPr>
              <w:t xml:space="preserve"> </w:t>
            </w:r>
            <w:proofErr w:type="spellStart"/>
            <w:r w:rsidR="004920B3" w:rsidRPr="004920B3">
              <w:rPr>
                <w:rFonts w:ascii="Arial Narrow" w:hAnsi="Arial Narrow" w:cs="Arial"/>
                <w:sz w:val="22"/>
                <w:szCs w:val="22"/>
              </w:rPr>
              <w:t>płynów</w:t>
            </w:r>
            <w:proofErr w:type="spellEnd"/>
            <w:r w:rsidR="00303089">
              <w:rPr>
                <w:rFonts w:ascii="Arial Narrow" w:hAnsi="Arial Narrow" w:cs="Arial"/>
                <w:sz w:val="22"/>
                <w:szCs w:val="22"/>
              </w:rPr>
              <w:t xml:space="preserve"> </w:t>
            </w:r>
            <w:proofErr w:type="spellStart"/>
            <w:r w:rsidR="00303089">
              <w:rPr>
                <w:rFonts w:ascii="Arial Narrow" w:hAnsi="Arial Narrow" w:cs="Arial"/>
                <w:sz w:val="22"/>
                <w:szCs w:val="22"/>
              </w:rPr>
              <w:t>infuzyjnych</w:t>
            </w:r>
            <w:proofErr w:type="spellEnd"/>
            <w:r w:rsidR="00303089">
              <w:rPr>
                <w:rFonts w:ascii="Arial Narrow" w:hAnsi="Arial Narrow" w:cs="Arial"/>
                <w:sz w:val="22"/>
                <w:szCs w:val="22"/>
              </w:rPr>
              <w:t xml:space="preserve">, </w:t>
            </w:r>
            <w:proofErr w:type="spellStart"/>
            <w:r w:rsidR="00303089">
              <w:rPr>
                <w:rFonts w:ascii="Arial Narrow" w:hAnsi="Arial Narrow" w:cs="Arial"/>
                <w:sz w:val="22"/>
                <w:szCs w:val="22"/>
              </w:rPr>
              <w:t>hemodializy</w:t>
            </w:r>
            <w:proofErr w:type="spellEnd"/>
            <w:r w:rsidR="00303089">
              <w:rPr>
                <w:rFonts w:ascii="Arial Narrow" w:hAnsi="Arial Narrow" w:cs="Arial"/>
                <w:sz w:val="22"/>
                <w:szCs w:val="22"/>
              </w:rPr>
              <w:t xml:space="preserve"> </w:t>
            </w:r>
            <w:proofErr w:type="spellStart"/>
            <w:r w:rsidR="00303089">
              <w:rPr>
                <w:rFonts w:ascii="Arial Narrow" w:hAnsi="Arial Narrow" w:cs="Arial"/>
                <w:sz w:val="22"/>
                <w:szCs w:val="22"/>
              </w:rPr>
              <w:t>i</w:t>
            </w:r>
            <w:proofErr w:type="spellEnd"/>
            <w:r w:rsidR="00303089">
              <w:rPr>
                <w:rFonts w:ascii="Arial Narrow" w:hAnsi="Arial Narrow" w:cs="Arial"/>
                <w:sz w:val="22"/>
                <w:szCs w:val="22"/>
              </w:rPr>
              <w:t xml:space="preserve"> </w:t>
            </w:r>
            <w:proofErr w:type="spellStart"/>
            <w:r w:rsidR="00303089">
              <w:rPr>
                <w:rFonts w:ascii="Arial Narrow" w:hAnsi="Arial Narrow" w:cs="Arial"/>
                <w:sz w:val="22"/>
                <w:szCs w:val="22"/>
              </w:rPr>
              <w:t>gazów</w:t>
            </w:r>
            <w:proofErr w:type="spellEnd"/>
            <w:r w:rsidR="004920B3" w:rsidRPr="004920B3">
              <w:rPr>
                <w:rFonts w:ascii="Arial Narrow" w:hAnsi="Arial Narrow" w:cs="Arial"/>
                <w:sz w:val="22"/>
                <w:szCs w:val="22"/>
              </w:rPr>
              <w:t xml:space="preserve"> </w:t>
            </w:r>
            <w:proofErr w:type="spellStart"/>
            <w:r w:rsidR="004920B3" w:rsidRPr="004920B3">
              <w:rPr>
                <w:rFonts w:ascii="Arial Narrow" w:hAnsi="Arial Narrow" w:cs="Arial"/>
                <w:sz w:val="22"/>
                <w:szCs w:val="22"/>
              </w:rPr>
              <w:t>medycznych</w:t>
            </w:r>
            <w:proofErr w:type="spellEnd"/>
            <w:r w:rsidRPr="004920B3">
              <w:rPr>
                <w:rFonts w:ascii="Arial Narrow" w:hAnsi="Arial Narrow"/>
                <w:b/>
                <w:sz w:val="22"/>
                <w:szCs w:val="22"/>
              </w:rPr>
              <w:t>”</w:t>
            </w:r>
          </w:p>
        </w:tc>
      </w:tr>
      <w:tr w:rsidR="00FE1688" w:rsidRPr="00FE1688" w:rsidTr="00BE4A34">
        <w:trPr>
          <w:trHeight w:val="317"/>
        </w:trPr>
        <w:tc>
          <w:tcPr>
            <w:tcW w:w="9568" w:type="dxa"/>
            <w:vMerge/>
            <w:tcBorders>
              <w:top w:val="nil"/>
              <w:left w:val="nil"/>
              <w:bottom w:val="nil"/>
              <w:right w:val="nil"/>
            </w:tcBorders>
            <w:vAlign w:val="center"/>
          </w:tcPr>
          <w:p w:rsidR="00FE1688" w:rsidRPr="00FE1688" w:rsidRDefault="00FE1688" w:rsidP="00BE4A34">
            <w:pPr>
              <w:spacing w:line="276" w:lineRule="auto"/>
              <w:jc w:val="center"/>
              <w:rPr>
                <w:rFonts w:ascii="Arial Narrow" w:hAnsi="Arial Narrow"/>
                <w:b/>
              </w:rPr>
            </w:pPr>
          </w:p>
        </w:tc>
      </w:tr>
    </w:tbl>
    <w:p w:rsidR="00FE1688" w:rsidRPr="00FE1688" w:rsidRDefault="00FE1688" w:rsidP="00FE1688">
      <w:pPr>
        <w:autoSpaceDE w:val="0"/>
        <w:spacing w:line="276" w:lineRule="auto"/>
        <w:ind w:right="15"/>
        <w:jc w:val="center"/>
        <w:rPr>
          <w:rFonts w:ascii="Arial Narrow" w:hAnsi="Arial Narrow"/>
          <w:b/>
          <w:sz w:val="22"/>
          <w:szCs w:val="22"/>
        </w:rPr>
      </w:pPr>
    </w:p>
    <w:p w:rsidR="00FE1688" w:rsidRPr="00FE1688" w:rsidRDefault="00FE1688" w:rsidP="00FE1688">
      <w:pPr>
        <w:pStyle w:val="Tekstpodstawowy"/>
        <w:spacing w:line="276" w:lineRule="auto"/>
        <w:ind w:right="-5"/>
        <w:jc w:val="center"/>
        <w:rPr>
          <w:rFonts w:ascii="Arial Narrow" w:hAnsi="Arial Narrow" w:cs="Times New Roman"/>
          <w:sz w:val="22"/>
          <w:szCs w:val="22"/>
        </w:rPr>
      </w:pPr>
    </w:p>
    <w:p w:rsidR="00FE1688" w:rsidRPr="00FE1688" w:rsidRDefault="00FE1688" w:rsidP="00FE1688">
      <w:pPr>
        <w:pStyle w:val="Tekstpodstawowy"/>
        <w:spacing w:line="276" w:lineRule="auto"/>
        <w:ind w:right="-5"/>
        <w:jc w:val="center"/>
        <w:rPr>
          <w:rFonts w:ascii="Arial Narrow" w:hAnsi="Arial Narrow"/>
          <w:b/>
          <w:sz w:val="22"/>
          <w:szCs w:val="22"/>
        </w:rPr>
      </w:pPr>
      <w:r w:rsidRPr="00FE1688">
        <w:rPr>
          <w:rFonts w:ascii="Arial Narrow" w:hAnsi="Arial Narrow"/>
          <w:b/>
          <w:sz w:val="22"/>
          <w:szCs w:val="22"/>
        </w:rPr>
        <w:t>PRZETARG NIEOGRANICZONY</w:t>
      </w:r>
    </w:p>
    <w:p w:rsidR="00FE1688" w:rsidRPr="00FE1688" w:rsidRDefault="00FE1688" w:rsidP="00FE1688">
      <w:pPr>
        <w:pStyle w:val="Tekstpodstawowy"/>
        <w:spacing w:line="276" w:lineRule="auto"/>
        <w:ind w:right="-5"/>
        <w:jc w:val="center"/>
        <w:rPr>
          <w:rFonts w:ascii="Arial Narrow" w:hAnsi="Arial Narrow"/>
          <w:b/>
          <w:sz w:val="22"/>
          <w:szCs w:val="22"/>
        </w:rPr>
      </w:pPr>
      <w:r w:rsidRPr="00FE1688">
        <w:rPr>
          <w:rFonts w:ascii="Arial Narrow" w:hAnsi="Arial Narrow"/>
          <w:b/>
          <w:sz w:val="22"/>
          <w:szCs w:val="22"/>
        </w:rPr>
        <w:t>NA DOSTAWĘ O WARTOŚCI PONIŻEJ</w:t>
      </w:r>
      <w:r w:rsidR="009F37E8">
        <w:rPr>
          <w:rFonts w:ascii="Arial Narrow" w:hAnsi="Arial Narrow"/>
          <w:b/>
          <w:sz w:val="22"/>
          <w:szCs w:val="22"/>
        </w:rPr>
        <w:t xml:space="preserve"> 2</w:t>
      </w:r>
      <w:r w:rsidR="006324FF">
        <w:rPr>
          <w:rFonts w:ascii="Arial Narrow" w:hAnsi="Arial Narrow"/>
          <w:b/>
          <w:sz w:val="22"/>
          <w:szCs w:val="22"/>
        </w:rPr>
        <w:t>1</w:t>
      </w:r>
      <w:r w:rsidR="009F37E8">
        <w:rPr>
          <w:rFonts w:ascii="Arial Narrow" w:hAnsi="Arial Narrow"/>
          <w:b/>
          <w:sz w:val="22"/>
          <w:szCs w:val="22"/>
        </w:rPr>
        <w:t>4</w:t>
      </w:r>
      <w:r w:rsidRPr="00FE1688">
        <w:rPr>
          <w:rFonts w:ascii="Arial Narrow" w:hAnsi="Arial Narrow"/>
          <w:b/>
          <w:sz w:val="22"/>
          <w:szCs w:val="22"/>
        </w:rPr>
        <w:t xml:space="preserve"> TYS. EURO</w:t>
      </w:r>
    </w:p>
    <w:p w:rsidR="00FE1688" w:rsidRPr="00FE1688" w:rsidRDefault="00FE1688" w:rsidP="00FE1688">
      <w:pPr>
        <w:pStyle w:val="Tekstpodstawowy"/>
        <w:spacing w:line="276" w:lineRule="auto"/>
        <w:ind w:right="-5" w:firstLine="4860"/>
        <w:rPr>
          <w:rFonts w:ascii="Arial Narrow" w:hAnsi="Arial Narrow" w:cs="Times New Roman"/>
          <w:sz w:val="22"/>
          <w:szCs w:val="22"/>
        </w:rPr>
      </w:pPr>
    </w:p>
    <w:p w:rsidR="00FE1688" w:rsidRPr="00FE1688" w:rsidRDefault="00FE1688" w:rsidP="00FE1688">
      <w:pPr>
        <w:pStyle w:val="Tekstpodstawowy"/>
        <w:spacing w:line="276" w:lineRule="auto"/>
        <w:ind w:right="-427"/>
        <w:rPr>
          <w:rFonts w:ascii="Arial Narrow" w:hAnsi="Arial Narrow"/>
          <w:b/>
          <w:sz w:val="22"/>
          <w:szCs w:val="22"/>
        </w:rPr>
      </w:pPr>
    </w:p>
    <w:p w:rsidR="00FE1688" w:rsidRPr="00FE1688" w:rsidRDefault="00FE1688" w:rsidP="00FE1688">
      <w:pPr>
        <w:pStyle w:val="Tekstpodstawowy"/>
        <w:spacing w:line="276" w:lineRule="auto"/>
        <w:ind w:right="-427"/>
        <w:rPr>
          <w:rFonts w:ascii="Arial Narrow" w:hAnsi="Arial Narrow"/>
          <w:b/>
          <w:sz w:val="22"/>
          <w:szCs w:val="22"/>
        </w:rPr>
      </w:pPr>
    </w:p>
    <w:p w:rsidR="00FE1688" w:rsidRPr="00FE1688" w:rsidRDefault="00FE1688" w:rsidP="00FE1688">
      <w:pPr>
        <w:widowControl w:val="0"/>
        <w:autoSpaceDE w:val="0"/>
        <w:autoSpaceDN w:val="0"/>
        <w:adjustRightInd w:val="0"/>
        <w:rPr>
          <w:rFonts w:ascii="Arial Narrow" w:hAnsi="Arial Narrow"/>
          <w:b/>
          <w:bCs/>
          <w:sz w:val="22"/>
          <w:szCs w:val="22"/>
        </w:rPr>
      </w:pPr>
      <w:r>
        <w:rPr>
          <w:rFonts w:ascii="Arial Narrow" w:hAnsi="Arial Narrow"/>
          <w:b/>
          <w:bCs/>
          <w:sz w:val="22"/>
          <w:szCs w:val="22"/>
        </w:rPr>
        <w:t xml:space="preserve">Nr sprawy </w:t>
      </w:r>
      <w:r w:rsidR="004920B3">
        <w:rPr>
          <w:rFonts w:ascii="Arial Narrow" w:hAnsi="Arial Narrow"/>
          <w:b/>
          <w:bCs/>
          <w:sz w:val="22"/>
          <w:szCs w:val="22"/>
        </w:rPr>
        <w:t>SA-381- 8/20</w:t>
      </w:r>
    </w:p>
    <w:p w:rsidR="00FE1688" w:rsidRPr="00FE1688" w:rsidRDefault="00FE1688" w:rsidP="00FE1688">
      <w:pPr>
        <w:pStyle w:val="Tekstpodstawowy"/>
        <w:spacing w:line="276" w:lineRule="auto"/>
        <w:ind w:right="-427"/>
        <w:rPr>
          <w:rFonts w:ascii="Arial Narrow" w:hAnsi="Arial Narrow"/>
          <w:b/>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Default="00FE1688" w:rsidP="00FE1688">
      <w:pPr>
        <w:pStyle w:val="Tekstpodstawowy"/>
        <w:spacing w:line="276" w:lineRule="auto"/>
        <w:ind w:right="-341"/>
        <w:jc w:val="center"/>
        <w:rPr>
          <w:rFonts w:ascii="Arial Narrow" w:hAnsi="Arial Narrow"/>
          <w:sz w:val="22"/>
          <w:szCs w:val="22"/>
        </w:rPr>
      </w:pPr>
    </w:p>
    <w:p w:rsidR="00BE4A34" w:rsidRPr="00FE1688" w:rsidRDefault="00BE4A34"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cs="Times New Roman"/>
          <w:sz w:val="22"/>
          <w:szCs w:val="22"/>
        </w:rPr>
      </w:pPr>
      <w:r w:rsidRPr="00FE1688">
        <w:rPr>
          <w:rFonts w:ascii="Arial Narrow" w:hAnsi="Arial Narrow"/>
          <w:sz w:val="22"/>
          <w:szCs w:val="22"/>
        </w:rPr>
        <w:t>Specyfikacja Istotnych Warunków Zamówienia (SIWZ)</w:t>
      </w:r>
    </w:p>
    <w:p w:rsidR="00FE1688" w:rsidRPr="00FE1688" w:rsidRDefault="00FE1688" w:rsidP="00FE1688">
      <w:pPr>
        <w:spacing w:line="276" w:lineRule="auto"/>
        <w:ind w:right="-341"/>
        <w:jc w:val="both"/>
        <w:rPr>
          <w:rFonts w:ascii="Arial Narrow" w:hAnsi="Arial Narrow"/>
          <w:b/>
          <w:bCs/>
          <w:sz w:val="22"/>
          <w:szCs w:val="22"/>
        </w:rPr>
      </w:pPr>
    </w:p>
    <w:p w:rsidR="00FE1688" w:rsidRPr="00FE1688" w:rsidRDefault="00FE1688" w:rsidP="00FE1688">
      <w:pPr>
        <w:spacing w:line="276" w:lineRule="auto"/>
        <w:jc w:val="both"/>
        <w:rPr>
          <w:rFonts w:ascii="Arial Narrow" w:hAnsi="Arial Narrow"/>
          <w:b/>
          <w:bCs/>
          <w:sz w:val="22"/>
          <w:szCs w:val="22"/>
        </w:rPr>
      </w:pPr>
    </w:p>
    <w:p w:rsidR="00FE1688" w:rsidRPr="00FE1688" w:rsidRDefault="00FE1688" w:rsidP="00FE1688">
      <w:pPr>
        <w:pStyle w:val="zacznik"/>
        <w:spacing w:line="276" w:lineRule="auto"/>
        <w:rPr>
          <w:rFonts w:ascii="Arial Narrow" w:hAnsi="Arial Narrow"/>
        </w:rPr>
      </w:pPr>
    </w:p>
    <w:p w:rsidR="00FE1688" w:rsidRPr="00FE1688" w:rsidRDefault="00FE1688" w:rsidP="00FE1688">
      <w:pPr>
        <w:pStyle w:val="zacznik"/>
        <w:tabs>
          <w:tab w:val="clear" w:pos="1701"/>
          <w:tab w:val="left" w:pos="1985"/>
        </w:tabs>
        <w:spacing w:line="360" w:lineRule="auto"/>
        <w:ind w:left="1985" w:hanging="1985"/>
        <w:rPr>
          <w:rFonts w:ascii="Arial Narrow" w:hAnsi="Arial Narrow"/>
          <w:i w:val="0"/>
          <w:iCs w:val="0"/>
        </w:rPr>
      </w:pPr>
      <w:r w:rsidRPr="00FE1688">
        <w:rPr>
          <w:rStyle w:val="tekstdokbold"/>
          <w:rFonts w:ascii="Arial Narrow" w:hAnsi="Arial Narrow" w:cs="Times New Roman"/>
          <w:i w:val="0"/>
          <w:iCs w:val="0"/>
        </w:rPr>
        <w:t>Rozdział 1:</w:t>
      </w:r>
      <w:r w:rsidRPr="00FE1688">
        <w:rPr>
          <w:rStyle w:val="tekstdokbold"/>
          <w:rFonts w:ascii="Arial Narrow" w:hAnsi="Arial Narrow" w:cs="Times New Roman"/>
          <w:i w:val="0"/>
          <w:iCs w:val="0"/>
        </w:rPr>
        <w:tab/>
        <w:t xml:space="preserve">Instrukcja dla Wykonawców </w:t>
      </w:r>
      <w:r w:rsidRPr="00FE1688">
        <w:rPr>
          <w:rFonts w:ascii="Arial Narrow" w:hAnsi="Arial Narrow"/>
          <w:b/>
          <w:i w:val="0"/>
          <w:iCs w:val="0"/>
        </w:rPr>
        <w:t>(IDW)</w:t>
      </w:r>
    </w:p>
    <w:p w:rsidR="00FE1688" w:rsidRPr="00FE1688" w:rsidRDefault="00FE1688" w:rsidP="00FE1688">
      <w:pPr>
        <w:pStyle w:val="zacznik"/>
        <w:tabs>
          <w:tab w:val="clear" w:pos="1701"/>
          <w:tab w:val="left" w:pos="1985"/>
        </w:tabs>
        <w:spacing w:line="360" w:lineRule="auto"/>
        <w:ind w:left="1985" w:hanging="1985"/>
        <w:rPr>
          <w:rStyle w:val="tekstdokbold"/>
          <w:rFonts w:ascii="Arial Narrow" w:hAnsi="Arial Narrow" w:cs="Times New Roman"/>
          <w:i w:val="0"/>
          <w:iCs w:val="0"/>
        </w:rPr>
      </w:pPr>
      <w:r w:rsidRPr="00FE1688">
        <w:rPr>
          <w:rStyle w:val="tekstdokbold"/>
          <w:rFonts w:ascii="Arial Narrow" w:hAnsi="Arial Narrow" w:cs="Times New Roman"/>
          <w:i w:val="0"/>
          <w:iCs w:val="0"/>
        </w:rPr>
        <w:t xml:space="preserve">Rozdział 2: </w:t>
      </w:r>
      <w:r w:rsidRPr="00FE1688">
        <w:rPr>
          <w:rStyle w:val="tekstdokbold"/>
          <w:rFonts w:ascii="Arial Narrow" w:hAnsi="Arial Narrow" w:cs="Times New Roman"/>
          <w:i w:val="0"/>
          <w:iCs w:val="0"/>
        </w:rPr>
        <w:tab/>
        <w:t>Załączniki stanowiące integralną część SIWZ:</w:t>
      </w:r>
    </w:p>
    <w:p w:rsidR="00FE1688" w:rsidRPr="00FE1688" w:rsidRDefault="00FE1688" w:rsidP="00FE1688">
      <w:pPr>
        <w:pStyle w:val="zacznik"/>
        <w:spacing w:line="276" w:lineRule="auto"/>
        <w:rPr>
          <w:rFonts w:ascii="Arial Narrow" w:hAnsi="Arial Narrow"/>
        </w:rPr>
      </w:pPr>
    </w:p>
    <w:p w:rsidR="00FE1688" w:rsidRPr="00FE1688" w:rsidRDefault="00FE1688" w:rsidP="00FE1688">
      <w:pPr>
        <w:pStyle w:val="Tekstpodstawowy"/>
        <w:tabs>
          <w:tab w:val="left" w:pos="1701"/>
        </w:tabs>
        <w:spacing w:after="120"/>
        <w:ind w:right="-425"/>
        <w:rPr>
          <w:rFonts w:ascii="Arial Narrow" w:hAnsi="Arial Narrow"/>
          <w:iCs/>
          <w:sz w:val="22"/>
          <w:szCs w:val="22"/>
        </w:rPr>
      </w:pPr>
      <w:r w:rsidRPr="00FE1688">
        <w:rPr>
          <w:rFonts w:ascii="Arial Narrow" w:hAnsi="Arial Narrow"/>
          <w:iCs/>
          <w:sz w:val="22"/>
          <w:szCs w:val="22"/>
        </w:rPr>
        <w:t>Załącznik nr 1</w:t>
      </w:r>
      <w:r w:rsidRPr="00FE1688">
        <w:rPr>
          <w:rFonts w:ascii="Arial Narrow" w:hAnsi="Arial Narrow"/>
          <w:iCs/>
          <w:sz w:val="22"/>
          <w:szCs w:val="22"/>
        </w:rPr>
        <w:tab/>
        <w:t>Formularz oferty</w:t>
      </w:r>
    </w:p>
    <w:p w:rsidR="00FE1688" w:rsidRPr="00FE1688" w:rsidRDefault="00FE1688" w:rsidP="00FE1688">
      <w:pPr>
        <w:pStyle w:val="Tekstpodstawowy"/>
        <w:tabs>
          <w:tab w:val="left" w:pos="1701"/>
        </w:tabs>
        <w:spacing w:after="120"/>
        <w:ind w:right="-425"/>
        <w:rPr>
          <w:rFonts w:ascii="Arial Narrow" w:hAnsi="Arial Narrow"/>
          <w:iCs/>
          <w:sz w:val="22"/>
          <w:szCs w:val="22"/>
        </w:rPr>
      </w:pPr>
      <w:r w:rsidRPr="00FE1688">
        <w:rPr>
          <w:rFonts w:ascii="Arial Narrow" w:hAnsi="Arial Narrow"/>
          <w:iCs/>
          <w:sz w:val="22"/>
          <w:szCs w:val="22"/>
        </w:rPr>
        <w:t>Załącznik nr 2</w:t>
      </w:r>
      <w:r w:rsidRPr="00FE1688">
        <w:rPr>
          <w:rFonts w:ascii="Arial Narrow" w:hAnsi="Arial Narrow"/>
          <w:iCs/>
          <w:sz w:val="22"/>
          <w:szCs w:val="22"/>
        </w:rPr>
        <w:tab/>
        <w:t>Formularz cenowy</w:t>
      </w:r>
    </w:p>
    <w:p w:rsidR="00FE1688" w:rsidRPr="00FE1688" w:rsidRDefault="00FE1688" w:rsidP="00FE1688">
      <w:pPr>
        <w:pStyle w:val="zacznik"/>
        <w:spacing w:line="360" w:lineRule="auto"/>
        <w:ind w:right="-143"/>
        <w:jc w:val="left"/>
        <w:rPr>
          <w:rFonts w:ascii="Arial Narrow" w:hAnsi="Arial Narrow" w:cs="Times New Roman"/>
          <w:i w:val="0"/>
          <w:iCs w:val="0"/>
        </w:rPr>
      </w:pPr>
      <w:r w:rsidRPr="00FE1688">
        <w:rPr>
          <w:rFonts w:ascii="Arial Narrow" w:hAnsi="Arial Narrow" w:cs="Times New Roman"/>
          <w:i w:val="0"/>
          <w:iCs w:val="0"/>
        </w:rPr>
        <w:t>Załącznik nr 3</w:t>
      </w:r>
      <w:r w:rsidRPr="00FE1688">
        <w:rPr>
          <w:rFonts w:ascii="Arial Narrow" w:hAnsi="Arial Narrow" w:cs="Times New Roman"/>
          <w:i w:val="0"/>
          <w:iCs w:val="0"/>
        </w:rPr>
        <w:tab/>
        <w:t>Oświadczenie Wykonawcy dotyczące przesłanek wykluczenia z postępowania</w:t>
      </w:r>
    </w:p>
    <w:p w:rsidR="00FE1688" w:rsidRPr="00FE1688" w:rsidRDefault="00FE1688" w:rsidP="00FE1688">
      <w:pPr>
        <w:pStyle w:val="zacznik"/>
        <w:spacing w:line="360" w:lineRule="auto"/>
        <w:rPr>
          <w:rFonts w:ascii="Arial Narrow" w:hAnsi="Arial Narrow" w:cs="Times New Roman"/>
          <w:i w:val="0"/>
          <w:iCs w:val="0"/>
        </w:rPr>
      </w:pPr>
      <w:r w:rsidRPr="00FE1688">
        <w:rPr>
          <w:rFonts w:ascii="Arial Narrow" w:hAnsi="Arial Narrow" w:cs="Times New Roman"/>
          <w:i w:val="0"/>
          <w:iCs w:val="0"/>
        </w:rPr>
        <w:t>Załącznik nr 4</w:t>
      </w:r>
      <w:r w:rsidRPr="00FE1688">
        <w:rPr>
          <w:rFonts w:ascii="Arial Narrow" w:hAnsi="Arial Narrow" w:cs="Times New Roman"/>
          <w:i w:val="0"/>
          <w:iCs w:val="0"/>
        </w:rPr>
        <w:tab/>
        <w:t>Oświadczenie Wykonawcy o spełnianiu warunków udziału w postępowaniu</w:t>
      </w:r>
    </w:p>
    <w:p w:rsidR="00FE1688" w:rsidRPr="00FE1688" w:rsidRDefault="00FE1688" w:rsidP="00FE1688">
      <w:pPr>
        <w:pStyle w:val="zacznik"/>
        <w:spacing w:line="360" w:lineRule="auto"/>
        <w:ind w:left="1701" w:hanging="1701"/>
        <w:rPr>
          <w:rFonts w:ascii="Arial Narrow" w:hAnsi="Arial Narrow" w:cs="Times New Roman"/>
          <w:i w:val="0"/>
          <w:iCs w:val="0"/>
        </w:rPr>
      </w:pPr>
      <w:r w:rsidRPr="00FE1688">
        <w:rPr>
          <w:rFonts w:ascii="Arial Narrow" w:hAnsi="Arial Narrow" w:cs="Times New Roman"/>
          <w:i w:val="0"/>
          <w:iCs w:val="0"/>
        </w:rPr>
        <w:t>Załącznik nr 5</w:t>
      </w:r>
      <w:r w:rsidRPr="00FE1688">
        <w:rPr>
          <w:rFonts w:ascii="Arial Narrow" w:hAnsi="Arial Narrow" w:cs="Times New Roman"/>
          <w:i w:val="0"/>
          <w:iCs w:val="0"/>
        </w:rPr>
        <w:tab/>
        <w:t xml:space="preserve">Oświadczenie o powstaniu obowiązku podatkowego u Zamawiającego, o których mowa w art. 91 ust. 3a ustawy </w:t>
      </w:r>
      <w:proofErr w:type="spellStart"/>
      <w:r w:rsidRPr="00FE1688">
        <w:rPr>
          <w:rFonts w:ascii="Arial Narrow" w:hAnsi="Arial Narrow" w:cs="Times New Roman"/>
          <w:i w:val="0"/>
          <w:iCs w:val="0"/>
        </w:rPr>
        <w:t>Pzp</w:t>
      </w:r>
      <w:proofErr w:type="spellEnd"/>
    </w:p>
    <w:p w:rsidR="00FE1688" w:rsidRPr="00FE1688" w:rsidRDefault="00FE1688" w:rsidP="00FE1688">
      <w:pPr>
        <w:pStyle w:val="zacznik"/>
        <w:spacing w:line="360" w:lineRule="auto"/>
        <w:ind w:left="1701" w:hanging="1701"/>
        <w:rPr>
          <w:rFonts w:ascii="Arial Narrow" w:hAnsi="Arial Narrow" w:cs="Times New Roman"/>
          <w:i w:val="0"/>
          <w:iCs w:val="0"/>
        </w:rPr>
      </w:pPr>
      <w:r w:rsidRPr="00FE1688">
        <w:rPr>
          <w:rFonts w:ascii="Arial Narrow" w:hAnsi="Arial Narrow"/>
          <w:i w:val="0"/>
          <w:iCs w:val="0"/>
        </w:rPr>
        <w:t>Załącznik nr 6</w:t>
      </w:r>
      <w:r w:rsidRPr="00FE1688">
        <w:rPr>
          <w:rFonts w:ascii="Arial Narrow" w:hAnsi="Arial Narrow"/>
          <w:i w:val="0"/>
          <w:iCs w:val="0"/>
        </w:rPr>
        <w:tab/>
        <w:t>Informacja o przynależności/braku przynależności do grupy kapitałowej</w:t>
      </w:r>
    </w:p>
    <w:p w:rsidR="00FE1688" w:rsidRPr="00FE1688" w:rsidRDefault="00FE1688" w:rsidP="00FE1688">
      <w:pPr>
        <w:pStyle w:val="tekstdokumentu"/>
        <w:spacing w:line="276" w:lineRule="auto"/>
        <w:rPr>
          <w:rFonts w:ascii="Arial Narrow" w:hAnsi="Arial Narrow"/>
          <w:sz w:val="22"/>
          <w:szCs w:val="22"/>
        </w:rPr>
      </w:pPr>
    </w:p>
    <w:p w:rsidR="00FE1688" w:rsidRPr="00FE1688" w:rsidRDefault="00FE1688" w:rsidP="00FE1688">
      <w:pPr>
        <w:pStyle w:val="tekstdokumentu"/>
        <w:tabs>
          <w:tab w:val="left" w:pos="1985"/>
        </w:tabs>
        <w:spacing w:line="276" w:lineRule="auto"/>
        <w:ind w:left="2410" w:hanging="2410"/>
        <w:jc w:val="left"/>
        <w:rPr>
          <w:rFonts w:ascii="Arial Narrow" w:hAnsi="Arial Narrow"/>
          <w:b/>
          <w:sz w:val="22"/>
          <w:szCs w:val="22"/>
        </w:rPr>
      </w:pPr>
      <w:r w:rsidRPr="00FE1688">
        <w:rPr>
          <w:rFonts w:ascii="Arial Narrow" w:hAnsi="Arial Narrow"/>
          <w:b/>
          <w:sz w:val="22"/>
          <w:szCs w:val="22"/>
        </w:rPr>
        <w:t>Rozdział 3:</w:t>
      </w:r>
      <w:r w:rsidRPr="00FE1688">
        <w:rPr>
          <w:rFonts w:ascii="Arial Narrow" w:hAnsi="Arial Narrow"/>
          <w:sz w:val="22"/>
          <w:szCs w:val="22"/>
        </w:rPr>
        <w:tab/>
      </w:r>
      <w:r w:rsidRPr="00FE1688">
        <w:rPr>
          <w:rFonts w:ascii="Arial Narrow" w:hAnsi="Arial Narrow"/>
          <w:b/>
          <w:bCs w:val="0"/>
          <w:iCs w:val="0"/>
          <w:sz w:val="22"/>
          <w:szCs w:val="22"/>
        </w:rPr>
        <w:t>Istotne dla stron postanowienia umowy (</w:t>
      </w:r>
      <w:r w:rsidRPr="00FE1688">
        <w:rPr>
          <w:rFonts w:ascii="Arial Narrow" w:hAnsi="Arial Narrow"/>
          <w:b/>
          <w:sz w:val="22"/>
          <w:szCs w:val="22"/>
        </w:rPr>
        <w:t xml:space="preserve"> projekt umowy)</w:t>
      </w:r>
    </w:p>
    <w:p w:rsidR="00FE1688" w:rsidRPr="00FE1688" w:rsidRDefault="00FE1688" w:rsidP="00FE1688">
      <w:pPr>
        <w:pStyle w:val="tekstdokumentu"/>
        <w:spacing w:line="276" w:lineRule="auto"/>
        <w:jc w:val="both"/>
        <w:rPr>
          <w:rFonts w:ascii="Arial Narrow" w:hAnsi="Arial Narrow"/>
          <w:sz w:val="22"/>
          <w:szCs w:val="22"/>
        </w:rPr>
      </w:pPr>
    </w:p>
    <w:p w:rsidR="00FE1688" w:rsidRPr="00FE1688" w:rsidRDefault="00FE1688" w:rsidP="00FE1688">
      <w:pPr>
        <w:pStyle w:val="tekstdokumentu"/>
        <w:spacing w:line="276" w:lineRule="auto"/>
        <w:ind w:left="1985" w:hanging="1985"/>
        <w:jc w:val="both"/>
        <w:rPr>
          <w:rFonts w:ascii="Arial Narrow" w:hAnsi="Arial Narrow"/>
          <w:sz w:val="22"/>
          <w:szCs w:val="22"/>
        </w:rPr>
      </w:pPr>
      <w:r w:rsidRPr="00FE1688">
        <w:rPr>
          <w:rStyle w:val="tekstdokbold"/>
          <w:rFonts w:ascii="Arial Narrow" w:hAnsi="Arial Narrow"/>
          <w:bCs w:val="0"/>
          <w:sz w:val="22"/>
          <w:szCs w:val="22"/>
        </w:rPr>
        <w:t>Rozdział 4:</w:t>
      </w:r>
      <w:r w:rsidRPr="00FE1688">
        <w:rPr>
          <w:rFonts w:ascii="Arial Narrow" w:hAnsi="Arial Narrow"/>
          <w:sz w:val="22"/>
          <w:szCs w:val="22"/>
        </w:rPr>
        <w:t xml:space="preserve"> </w:t>
      </w:r>
      <w:r w:rsidRPr="00FE1688">
        <w:rPr>
          <w:rFonts w:ascii="Arial Narrow" w:hAnsi="Arial Narrow"/>
          <w:sz w:val="22"/>
          <w:szCs w:val="22"/>
        </w:rPr>
        <w:tab/>
      </w:r>
      <w:r w:rsidRPr="00FE1688">
        <w:rPr>
          <w:rFonts w:ascii="Arial Narrow" w:hAnsi="Arial Narrow"/>
          <w:b/>
          <w:sz w:val="22"/>
          <w:szCs w:val="22"/>
        </w:rPr>
        <w:t>Opis przedmiotu zamówienia</w:t>
      </w:r>
    </w:p>
    <w:p w:rsidR="00FE1688" w:rsidRPr="00FE1688" w:rsidRDefault="00FE1688" w:rsidP="00FE1688">
      <w:pPr>
        <w:spacing w:line="276" w:lineRule="auto"/>
        <w:rPr>
          <w:rFonts w:ascii="Arial Narrow" w:hAnsi="Arial Narrow"/>
          <w:sz w:val="22"/>
          <w:szCs w:val="22"/>
        </w:rPr>
      </w:pPr>
    </w:p>
    <w:p w:rsidR="00FE1688" w:rsidRPr="00FE1688" w:rsidRDefault="00FE1688" w:rsidP="00FE1688">
      <w:pPr>
        <w:spacing w:line="276" w:lineRule="auto"/>
        <w:ind w:right="-1"/>
        <w:jc w:val="center"/>
        <w:rPr>
          <w:rFonts w:ascii="Arial Narrow" w:hAnsi="Arial Narrow"/>
          <w:b/>
          <w:iCs/>
          <w:sz w:val="22"/>
          <w:szCs w:val="22"/>
        </w:rPr>
      </w:pPr>
      <w:r w:rsidRPr="00FE1688">
        <w:rPr>
          <w:rFonts w:ascii="Arial Narrow" w:hAnsi="Arial Narrow"/>
          <w:sz w:val="22"/>
          <w:szCs w:val="22"/>
        </w:rPr>
        <w:br w:type="page"/>
      </w:r>
      <w:r w:rsidRPr="00FE1688">
        <w:rPr>
          <w:rFonts w:ascii="Arial Narrow" w:hAnsi="Arial Narrow"/>
          <w:b/>
          <w:sz w:val="22"/>
          <w:szCs w:val="22"/>
        </w:rPr>
        <w:lastRenderedPageBreak/>
        <w:t>ROZDZIAŁ 1.</w:t>
      </w:r>
    </w:p>
    <w:p w:rsidR="00FE1688" w:rsidRPr="00FE1688" w:rsidRDefault="00FE1688" w:rsidP="00FE1688">
      <w:pPr>
        <w:pStyle w:val="rozdzia"/>
        <w:spacing w:line="276" w:lineRule="auto"/>
        <w:ind w:right="-1"/>
        <w:jc w:val="center"/>
        <w:rPr>
          <w:rFonts w:ascii="Arial Narrow" w:hAnsi="Arial Narrow"/>
          <w:sz w:val="22"/>
          <w:szCs w:val="22"/>
        </w:rPr>
      </w:pPr>
      <w:r w:rsidRPr="00FE1688">
        <w:rPr>
          <w:rFonts w:ascii="Arial Narrow" w:hAnsi="Arial Narrow"/>
          <w:sz w:val="22"/>
          <w:szCs w:val="22"/>
        </w:rPr>
        <w:t>INSTRUKCJA DLA WYKONAWCÓW (IDW)</w:t>
      </w: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1. </w:t>
      </w:r>
      <w:r w:rsidRPr="00FE1688">
        <w:rPr>
          <w:rFonts w:ascii="Arial Narrow" w:hAnsi="Arial Narrow"/>
          <w:sz w:val="22"/>
          <w:szCs w:val="22"/>
        </w:rPr>
        <w:tab/>
        <w:t xml:space="preserve">ZAMAWIAJĄCY </w:t>
      </w:r>
    </w:p>
    <w:p w:rsidR="00FE1688" w:rsidRPr="006D558E" w:rsidRDefault="00FE1688" w:rsidP="00572347">
      <w:pPr>
        <w:widowControl w:val="0"/>
        <w:autoSpaceDE w:val="0"/>
        <w:spacing w:line="276" w:lineRule="auto"/>
        <w:jc w:val="both"/>
        <w:rPr>
          <w:rFonts w:ascii="Arial Narrow" w:hAnsi="Arial Narrow" w:cs="Arial"/>
          <w:shd w:val="clear" w:color="auto" w:fill="FFFFFF"/>
        </w:rPr>
      </w:pPr>
      <w:r>
        <w:rPr>
          <w:rFonts w:ascii="Arial Narrow" w:hAnsi="Arial Narrow" w:cs="Arial"/>
          <w:shd w:val="clear" w:color="auto" w:fill="FFFFFF"/>
        </w:rPr>
        <w:t xml:space="preserve">        </w:t>
      </w:r>
      <w:r w:rsidRPr="006D558E">
        <w:rPr>
          <w:rFonts w:ascii="Arial Narrow" w:hAnsi="Arial Narrow" w:cs="Arial"/>
          <w:shd w:val="clear" w:color="auto" w:fill="FFFFFF"/>
        </w:rPr>
        <w:t>Nazwa oraz adres zamawiającego:</w:t>
      </w:r>
    </w:p>
    <w:p w:rsidR="00FE1688" w:rsidRPr="006D558E" w:rsidRDefault="00FE1688" w:rsidP="00572347">
      <w:pPr>
        <w:widowControl w:val="0"/>
        <w:autoSpaceDE w:val="0"/>
        <w:spacing w:line="276" w:lineRule="auto"/>
        <w:jc w:val="both"/>
        <w:rPr>
          <w:rFonts w:ascii="Arial Narrow" w:hAnsi="Arial Narrow" w:cs="Arial"/>
        </w:rPr>
      </w:pPr>
      <w:r w:rsidRPr="006D558E">
        <w:rPr>
          <w:rFonts w:ascii="Arial Narrow" w:hAnsi="Arial Narrow" w:cs="Arial"/>
          <w:shd w:val="clear" w:color="auto" w:fill="FFFFFF"/>
        </w:rPr>
        <w:t xml:space="preserve">        „Szpital Powiatowy we Wrześni” Sp. z o.o., ul. </w:t>
      </w:r>
      <w:r w:rsidRPr="006D558E">
        <w:rPr>
          <w:rFonts w:ascii="Arial Narrow" w:hAnsi="Arial Narrow" w:cs="Arial"/>
        </w:rPr>
        <w:t>Słowackiego 2, 62- 300 Września</w:t>
      </w:r>
    </w:p>
    <w:p w:rsidR="00FE1688" w:rsidRPr="006D558E" w:rsidRDefault="00FE1688" w:rsidP="00572347">
      <w:pPr>
        <w:widowControl w:val="0"/>
        <w:autoSpaceDE w:val="0"/>
        <w:spacing w:line="276" w:lineRule="auto"/>
        <w:jc w:val="both"/>
        <w:rPr>
          <w:rFonts w:ascii="Arial Narrow" w:hAnsi="Arial Narrow" w:cs="Arial"/>
        </w:rPr>
      </w:pPr>
      <w:r w:rsidRPr="006D558E">
        <w:rPr>
          <w:rFonts w:ascii="Arial Narrow" w:hAnsi="Arial Narrow" w:cs="Arial"/>
          <w:shd w:val="clear" w:color="auto" w:fill="FFFFFF"/>
        </w:rPr>
        <w:t xml:space="preserve">        Adres internetowy: </w:t>
      </w:r>
      <w:hyperlink r:id="rId8" w:history="1">
        <w:r w:rsidRPr="007F7FEA">
          <w:rPr>
            <w:rStyle w:val="Hipercze"/>
            <w:rFonts w:ascii="Arial Narrow" w:hAnsi="Arial Narrow"/>
            <w:color w:val="auto"/>
            <w:u w:val="none"/>
          </w:rPr>
          <w:t>www.szpitalwrzesnia</w:t>
        </w:r>
      </w:hyperlink>
      <w:r w:rsidRPr="007F7FEA">
        <w:rPr>
          <w:rFonts w:ascii="Arial Narrow" w:hAnsi="Arial Narrow" w:cs="Arial"/>
          <w:shd w:val="clear" w:color="auto" w:fill="FFFFFF"/>
        </w:rPr>
        <w:t>.home.pl</w:t>
      </w:r>
      <w:r w:rsidRPr="006D558E">
        <w:rPr>
          <w:rFonts w:ascii="Arial Narrow" w:hAnsi="Arial Narrow" w:cs="Arial"/>
        </w:rPr>
        <w:t xml:space="preserve">  ;  </w:t>
      </w:r>
    </w:p>
    <w:p w:rsidR="00FE1688" w:rsidRPr="006D558E" w:rsidRDefault="00FE1688" w:rsidP="00572347">
      <w:pPr>
        <w:widowControl w:val="0"/>
        <w:autoSpaceDE w:val="0"/>
        <w:spacing w:line="276" w:lineRule="auto"/>
        <w:jc w:val="both"/>
        <w:rPr>
          <w:rFonts w:ascii="Arial Narrow" w:hAnsi="Arial Narrow" w:cs="Arial"/>
        </w:rPr>
      </w:pPr>
      <w:r w:rsidRPr="006D558E">
        <w:rPr>
          <w:rFonts w:ascii="Arial Narrow" w:hAnsi="Arial Narrow" w:cs="Arial"/>
          <w:shd w:val="clear" w:color="auto" w:fill="FFFFFF"/>
        </w:rPr>
        <w:t xml:space="preserve">        e-mail: </w:t>
      </w:r>
      <w:hyperlink r:id="rId9" w:history="1">
        <w:r w:rsidRPr="006D558E">
          <w:rPr>
            <w:rStyle w:val="Hipercze"/>
            <w:rFonts w:ascii="Arial Narrow" w:hAnsi="Arial Narrow" w:cs="Arial"/>
          </w:rPr>
          <w:t>kjedraszak@szpitalwrzesnia.home.pl</w:t>
        </w:r>
      </w:hyperlink>
    </w:p>
    <w:p w:rsidR="00FE1688" w:rsidRPr="006D558E" w:rsidRDefault="00FE1688" w:rsidP="00572347">
      <w:pPr>
        <w:widowControl w:val="0"/>
        <w:autoSpaceDE w:val="0"/>
        <w:spacing w:line="276" w:lineRule="auto"/>
        <w:jc w:val="both"/>
        <w:rPr>
          <w:rFonts w:ascii="Arial Narrow" w:hAnsi="Arial Narrow" w:cs="Arial"/>
        </w:rPr>
      </w:pPr>
      <w:r w:rsidRPr="006D558E">
        <w:rPr>
          <w:rFonts w:ascii="Arial Narrow" w:hAnsi="Arial Narrow" w:cs="Arial"/>
        </w:rPr>
        <w:t xml:space="preserve">        Numer NIP789 16 92 746</w:t>
      </w:r>
    </w:p>
    <w:p w:rsidR="00FE1688" w:rsidRPr="006D558E" w:rsidRDefault="00FE1688" w:rsidP="00572347">
      <w:pPr>
        <w:widowControl w:val="0"/>
        <w:autoSpaceDE w:val="0"/>
        <w:spacing w:line="276" w:lineRule="auto"/>
        <w:jc w:val="both"/>
        <w:rPr>
          <w:rFonts w:ascii="Arial Narrow" w:hAnsi="Arial Narrow" w:cs="Arial"/>
        </w:rPr>
      </w:pPr>
      <w:r w:rsidRPr="006D558E">
        <w:rPr>
          <w:rFonts w:ascii="Arial Narrow" w:hAnsi="Arial Narrow" w:cs="Arial"/>
        </w:rPr>
        <w:t xml:space="preserve">        Numer REGON 300706140</w:t>
      </w:r>
    </w:p>
    <w:p w:rsidR="00FE1688" w:rsidRPr="006D558E" w:rsidRDefault="00FE1688" w:rsidP="00572347">
      <w:pPr>
        <w:widowControl w:val="0"/>
        <w:autoSpaceDE w:val="0"/>
        <w:spacing w:line="276" w:lineRule="auto"/>
        <w:jc w:val="both"/>
        <w:rPr>
          <w:rFonts w:ascii="Arial Narrow" w:hAnsi="Arial Narrow" w:cs="Arial"/>
        </w:rPr>
      </w:pPr>
      <w:r w:rsidRPr="006D558E">
        <w:rPr>
          <w:rFonts w:ascii="Arial Narrow" w:hAnsi="Arial Narrow" w:cs="Arial"/>
          <w:shd w:val="clear" w:color="auto" w:fill="FFFFFF"/>
        </w:rPr>
        <w:t xml:space="preserve">        Godziny urzędowania 07:30 - 15:0</w:t>
      </w:r>
      <w:r w:rsidRPr="006D558E">
        <w:rPr>
          <w:rFonts w:ascii="Arial Narrow" w:hAnsi="Arial Narrow" w:cs="Arial"/>
        </w:rPr>
        <w:t xml:space="preserve">5 </w:t>
      </w:r>
    </w:p>
    <w:p w:rsidR="00FE1688" w:rsidRDefault="00FE1688" w:rsidP="00572347">
      <w:pPr>
        <w:widowControl w:val="0"/>
        <w:autoSpaceDE w:val="0"/>
        <w:spacing w:line="276" w:lineRule="auto"/>
        <w:jc w:val="both"/>
        <w:rPr>
          <w:rFonts w:ascii="Arial Narrow" w:hAnsi="Arial Narrow" w:cs="Arial"/>
        </w:rPr>
      </w:pPr>
      <w:r w:rsidRPr="006D558E">
        <w:rPr>
          <w:rFonts w:ascii="Arial Narrow" w:hAnsi="Arial Narrow" w:cs="Arial"/>
          <w:shd w:val="clear" w:color="auto" w:fill="FFFFFF"/>
        </w:rPr>
        <w:t xml:space="preserve">        Telefon/</w:t>
      </w:r>
      <w:proofErr w:type="spellStart"/>
      <w:r w:rsidRPr="006D558E">
        <w:rPr>
          <w:rFonts w:ascii="Arial Narrow" w:hAnsi="Arial Narrow" w:cs="Arial"/>
          <w:shd w:val="clear" w:color="auto" w:fill="FFFFFF"/>
        </w:rPr>
        <w:t>fax</w:t>
      </w:r>
      <w:proofErr w:type="spellEnd"/>
      <w:r w:rsidRPr="006D558E">
        <w:rPr>
          <w:rFonts w:ascii="Arial Narrow" w:hAnsi="Arial Narrow" w:cs="Arial"/>
          <w:shd w:val="clear" w:color="auto" w:fill="FFFFFF"/>
        </w:rPr>
        <w:t xml:space="preserve"> (0-61) </w:t>
      </w:r>
      <w:r w:rsidRPr="006D558E">
        <w:rPr>
          <w:rFonts w:ascii="Arial Narrow" w:hAnsi="Arial Narrow" w:cs="Arial"/>
        </w:rPr>
        <w:t>4360740 / 4379730</w:t>
      </w:r>
    </w:p>
    <w:p w:rsidR="00A42505" w:rsidRPr="006D558E" w:rsidRDefault="00A42505" w:rsidP="00572347">
      <w:pPr>
        <w:widowControl w:val="0"/>
        <w:autoSpaceDE w:val="0"/>
        <w:spacing w:line="276" w:lineRule="auto"/>
        <w:jc w:val="both"/>
        <w:rPr>
          <w:rFonts w:ascii="Arial Narrow" w:hAnsi="Arial Narrow" w:cs="Arial"/>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2. </w:t>
      </w:r>
      <w:r w:rsidRPr="00FE1688">
        <w:rPr>
          <w:rFonts w:ascii="Arial Narrow" w:hAnsi="Arial Narrow"/>
          <w:sz w:val="22"/>
          <w:szCs w:val="22"/>
        </w:rPr>
        <w:tab/>
        <w:t>OZNACZENIE POSTĘPOWANIA</w:t>
      </w:r>
    </w:p>
    <w:p w:rsidR="00FE1688" w:rsidRPr="00FE1688" w:rsidRDefault="00FE1688" w:rsidP="00FE1688">
      <w:pPr>
        <w:widowControl w:val="0"/>
        <w:autoSpaceDE w:val="0"/>
        <w:autoSpaceDN w:val="0"/>
        <w:adjustRightInd w:val="0"/>
        <w:rPr>
          <w:rFonts w:ascii="Arial Narrow" w:hAnsi="Arial Narrow"/>
          <w:b/>
          <w:bCs/>
          <w:sz w:val="22"/>
          <w:szCs w:val="22"/>
        </w:rPr>
      </w:pPr>
      <w:r>
        <w:rPr>
          <w:rFonts w:ascii="Arial Narrow" w:hAnsi="Arial Narrow"/>
          <w:sz w:val="22"/>
          <w:szCs w:val="22"/>
        </w:rPr>
        <w:t xml:space="preserve">            </w:t>
      </w:r>
      <w:r w:rsidRPr="00FE1688">
        <w:rPr>
          <w:rFonts w:ascii="Arial Narrow" w:hAnsi="Arial Narrow"/>
          <w:sz w:val="22"/>
          <w:szCs w:val="22"/>
        </w:rPr>
        <w:t xml:space="preserve">Postępowanie oznaczone jest znakiem: </w:t>
      </w:r>
      <w:r>
        <w:rPr>
          <w:rFonts w:ascii="Arial Narrow" w:hAnsi="Arial Narrow"/>
          <w:sz w:val="22"/>
          <w:szCs w:val="22"/>
        </w:rPr>
        <w:t xml:space="preserve"> </w:t>
      </w:r>
      <w:r w:rsidR="004920B3">
        <w:rPr>
          <w:rFonts w:ascii="Arial Narrow" w:hAnsi="Arial Narrow"/>
          <w:b/>
          <w:bCs/>
          <w:sz w:val="22"/>
          <w:szCs w:val="22"/>
        </w:rPr>
        <w:t>SA-381- 8/20</w:t>
      </w:r>
    </w:p>
    <w:p w:rsidR="00FE1688" w:rsidRDefault="00FE1688" w:rsidP="00FE1688">
      <w:pPr>
        <w:spacing w:line="276" w:lineRule="auto"/>
        <w:ind w:left="540" w:right="-1"/>
        <w:jc w:val="both"/>
        <w:rPr>
          <w:rFonts w:ascii="Arial Narrow" w:hAnsi="Arial Narrow"/>
          <w:sz w:val="22"/>
          <w:szCs w:val="22"/>
        </w:rPr>
      </w:pPr>
      <w:r>
        <w:rPr>
          <w:rFonts w:ascii="Arial Narrow" w:hAnsi="Arial Narrow"/>
          <w:sz w:val="22"/>
          <w:szCs w:val="22"/>
        </w:rPr>
        <w:t xml:space="preserve"> </w:t>
      </w:r>
      <w:r w:rsidRPr="00FE1688">
        <w:rPr>
          <w:rFonts w:ascii="Arial Narrow" w:hAnsi="Arial Narrow"/>
          <w:sz w:val="22"/>
          <w:szCs w:val="22"/>
        </w:rPr>
        <w:t>Wykonawcy powinni we wszelkich kontaktach z Zamawiającym powoływać się na wyżej podane oznaczenie.</w:t>
      </w:r>
    </w:p>
    <w:p w:rsidR="00A42505" w:rsidRPr="00FE1688" w:rsidRDefault="00A42505" w:rsidP="00FE1688">
      <w:pPr>
        <w:spacing w:line="276" w:lineRule="auto"/>
        <w:ind w:left="540" w:right="-1"/>
        <w:jc w:val="both"/>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3. </w:t>
      </w:r>
      <w:r w:rsidRPr="00FE1688">
        <w:rPr>
          <w:rFonts w:ascii="Arial Narrow" w:hAnsi="Arial Narrow"/>
          <w:sz w:val="22"/>
          <w:szCs w:val="22"/>
        </w:rPr>
        <w:tab/>
        <w:t>TRYB POSTĘPOWANIA</w:t>
      </w:r>
    </w:p>
    <w:p w:rsidR="00FE1688" w:rsidRDefault="00AF0D8B" w:rsidP="00FE1688">
      <w:pPr>
        <w:spacing w:line="276" w:lineRule="auto"/>
        <w:ind w:left="540" w:right="-1"/>
        <w:jc w:val="both"/>
        <w:rPr>
          <w:rFonts w:ascii="Arial Narrow" w:hAnsi="Arial Narrow"/>
          <w:sz w:val="22"/>
          <w:szCs w:val="22"/>
        </w:rPr>
      </w:pPr>
      <w:r w:rsidRPr="00AF0D8B">
        <w:rPr>
          <w:rFonts w:ascii="Arial Narrow" w:hAnsi="Arial Narrow"/>
          <w:sz w:val="22"/>
          <w:szCs w:val="22"/>
        </w:rPr>
        <w:t xml:space="preserve">Postępowanie o udzielenie zamówienia prowadzone jest w trybie przetargu nieograniczonego na podstawie ustawy z dnia 29 stycznia 2004 roku Prawo zamówień publicznych (Dz. U. z 2018 r. poz. 1986 z zm.) zwanej dalej „ustawą </w:t>
      </w:r>
      <w:proofErr w:type="spellStart"/>
      <w:r w:rsidRPr="00AF0D8B">
        <w:rPr>
          <w:rFonts w:ascii="Arial Narrow" w:hAnsi="Arial Narrow"/>
          <w:sz w:val="22"/>
          <w:szCs w:val="22"/>
        </w:rPr>
        <w:t>Pzp</w:t>
      </w:r>
      <w:proofErr w:type="spellEnd"/>
      <w:r w:rsidRPr="00AF0D8B">
        <w:rPr>
          <w:rFonts w:ascii="Arial Narrow" w:hAnsi="Arial Narrow"/>
          <w:sz w:val="22"/>
          <w:szCs w:val="22"/>
        </w:rPr>
        <w:t xml:space="preserve">”. Zamawiający zastosuje procedurę uregulowaną w art. 24aa Ustawy </w:t>
      </w:r>
      <w:proofErr w:type="spellStart"/>
      <w:r w:rsidRPr="00AF0D8B">
        <w:rPr>
          <w:rFonts w:ascii="Arial Narrow" w:hAnsi="Arial Narrow"/>
          <w:sz w:val="22"/>
          <w:szCs w:val="22"/>
        </w:rPr>
        <w:t>Pzp</w:t>
      </w:r>
      <w:proofErr w:type="spellEnd"/>
      <w:r w:rsidRPr="00AF0D8B">
        <w:rPr>
          <w:rFonts w:ascii="Arial Narrow" w:hAnsi="Arial Narrow"/>
          <w:sz w:val="22"/>
          <w:szCs w:val="22"/>
        </w:rPr>
        <w:t xml:space="preserve">, tzw. „procedura odwrócona”. Zamawiający zastrzega zgodnie z art. 24 aa Ustawy </w:t>
      </w:r>
      <w:proofErr w:type="spellStart"/>
      <w:r w:rsidRPr="00AF0D8B">
        <w:rPr>
          <w:rFonts w:ascii="Arial Narrow" w:hAnsi="Arial Narrow"/>
          <w:sz w:val="22"/>
          <w:szCs w:val="22"/>
        </w:rPr>
        <w:t>Pzp</w:t>
      </w:r>
      <w:proofErr w:type="spellEnd"/>
      <w:r w:rsidRPr="00AF0D8B">
        <w:rPr>
          <w:rFonts w:ascii="Arial Narrow" w:hAnsi="Arial Narrow"/>
          <w:sz w:val="22"/>
          <w:szCs w:val="22"/>
        </w:rPr>
        <w:t xml:space="preserve">, że najpierw dokona oceny ofert a następnie zbada czy Wykonawca, którego została oceniona najwyżej, </w:t>
      </w:r>
      <w:proofErr w:type="spellStart"/>
      <w:r w:rsidRPr="00AF0D8B">
        <w:rPr>
          <w:rFonts w:ascii="Arial Narrow" w:hAnsi="Arial Narrow"/>
          <w:sz w:val="22"/>
          <w:szCs w:val="22"/>
        </w:rPr>
        <w:t>niepodlegała</w:t>
      </w:r>
      <w:proofErr w:type="spellEnd"/>
      <w:r w:rsidRPr="00AF0D8B">
        <w:rPr>
          <w:rFonts w:ascii="Arial Narrow" w:hAnsi="Arial Narrow"/>
          <w:sz w:val="22"/>
          <w:szCs w:val="22"/>
        </w:rPr>
        <w:t xml:space="preserve"> wykluczeniu oraz spełnia warunki udziału w postępowaniu. Zamawiający na etapie postępowania może odstąpić od prowadzenia „procedury odwróconej”.</w:t>
      </w:r>
    </w:p>
    <w:p w:rsidR="00A42505" w:rsidRDefault="00A42505" w:rsidP="00FE1688">
      <w:pPr>
        <w:spacing w:line="276" w:lineRule="auto"/>
        <w:ind w:left="540" w:right="-1"/>
        <w:jc w:val="both"/>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4. </w:t>
      </w:r>
      <w:r w:rsidRPr="00FE1688">
        <w:rPr>
          <w:rFonts w:ascii="Arial Narrow" w:hAnsi="Arial Narrow"/>
          <w:sz w:val="22"/>
          <w:szCs w:val="22"/>
        </w:rPr>
        <w:tab/>
        <w:t>PRZEDMIOT ZAMÓWIENIA</w:t>
      </w:r>
    </w:p>
    <w:p w:rsidR="00787B15" w:rsidRPr="00776587" w:rsidRDefault="00787B15" w:rsidP="008746DC">
      <w:pPr>
        <w:numPr>
          <w:ilvl w:val="0"/>
          <w:numId w:val="30"/>
        </w:numPr>
        <w:spacing w:line="276" w:lineRule="auto"/>
        <w:jc w:val="both"/>
        <w:rPr>
          <w:rFonts w:ascii="Arial Narrow" w:hAnsi="Arial Narrow"/>
          <w:sz w:val="22"/>
          <w:szCs w:val="22"/>
        </w:rPr>
      </w:pPr>
      <w:r w:rsidRPr="006A0BFD">
        <w:rPr>
          <w:rFonts w:ascii="Arial Narrow" w:hAnsi="Arial Narrow"/>
          <w:sz w:val="22"/>
          <w:szCs w:val="22"/>
        </w:rPr>
        <w:t xml:space="preserve">Przedmiotem zamówienia jest </w:t>
      </w:r>
      <w:r w:rsidR="004920B3" w:rsidRPr="00C67511">
        <w:rPr>
          <w:rFonts w:ascii="Arial" w:hAnsi="Arial" w:cs="Arial"/>
          <w:sz w:val="22"/>
          <w:szCs w:val="22"/>
        </w:rPr>
        <w:t>zakup i dostawa płynów infuzyjnych, hemodial</w:t>
      </w:r>
      <w:r w:rsidR="00303089">
        <w:rPr>
          <w:rFonts w:ascii="Arial" w:hAnsi="Arial" w:cs="Arial"/>
          <w:sz w:val="22"/>
          <w:szCs w:val="22"/>
        </w:rPr>
        <w:t>izy i gazów</w:t>
      </w:r>
      <w:r w:rsidR="004920B3" w:rsidRPr="00C67511">
        <w:rPr>
          <w:rFonts w:ascii="Arial" w:hAnsi="Arial" w:cs="Arial"/>
          <w:sz w:val="22"/>
          <w:szCs w:val="22"/>
        </w:rPr>
        <w:t xml:space="preserve"> medycznych</w:t>
      </w:r>
      <w:r w:rsidR="004920B3">
        <w:rPr>
          <w:rFonts w:ascii="Arial Narrow" w:hAnsi="Arial Narrow" w:cs="Arial"/>
          <w:sz w:val="22"/>
          <w:szCs w:val="22"/>
        </w:rPr>
        <w:t xml:space="preserve"> </w:t>
      </w:r>
      <w:r>
        <w:rPr>
          <w:rFonts w:ascii="Arial Narrow" w:hAnsi="Arial Narrow" w:cs="Arial"/>
          <w:sz w:val="22"/>
          <w:szCs w:val="22"/>
        </w:rPr>
        <w:t>zgrupowanych w</w:t>
      </w:r>
      <w:r w:rsidR="004920B3">
        <w:rPr>
          <w:rFonts w:ascii="Arial Narrow" w:hAnsi="Arial Narrow" w:cs="Arial"/>
          <w:sz w:val="22"/>
          <w:szCs w:val="22"/>
        </w:rPr>
        <w:t>11</w:t>
      </w:r>
      <w:r w:rsidRPr="00A40312">
        <w:rPr>
          <w:rFonts w:ascii="Arial Narrow" w:hAnsi="Arial Narrow" w:cs="Arial"/>
          <w:color w:val="FF0000"/>
          <w:sz w:val="22"/>
          <w:szCs w:val="22"/>
        </w:rPr>
        <w:t xml:space="preserve"> </w:t>
      </w:r>
      <w:r w:rsidRPr="006A0BFD">
        <w:rPr>
          <w:rFonts w:ascii="Arial Narrow" w:hAnsi="Arial Narrow" w:cs="Arial"/>
          <w:sz w:val="22"/>
          <w:szCs w:val="22"/>
        </w:rPr>
        <w:t>pakietach</w:t>
      </w:r>
      <w:r w:rsidRPr="006A0BFD">
        <w:rPr>
          <w:rFonts w:ascii="Arial Narrow" w:hAnsi="Arial Narrow"/>
          <w:sz w:val="22"/>
          <w:szCs w:val="22"/>
        </w:rPr>
        <w:t xml:space="preserve"> , zwanych dalej „towarem”, w szacowanej ilości, asortymencie i o parametrach określonym w Załączniku nr 1 do SIWZ - Formularz</w:t>
      </w:r>
      <w:r w:rsidR="00303089">
        <w:rPr>
          <w:rFonts w:ascii="Arial Narrow" w:hAnsi="Arial Narrow"/>
          <w:sz w:val="22"/>
          <w:szCs w:val="22"/>
        </w:rPr>
        <w:t>u</w:t>
      </w:r>
      <w:r w:rsidRPr="006A0BFD">
        <w:rPr>
          <w:rFonts w:ascii="Arial Narrow" w:hAnsi="Arial Narrow"/>
          <w:sz w:val="22"/>
          <w:szCs w:val="22"/>
        </w:rPr>
        <w:t xml:space="preserve"> </w:t>
      </w:r>
      <w:r w:rsidRPr="006A0BFD">
        <w:rPr>
          <w:rFonts w:ascii="Arial Narrow" w:hAnsi="Arial Narrow" w:cs="Arial Narrow"/>
          <w:sz w:val="22"/>
          <w:szCs w:val="22"/>
        </w:rPr>
        <w:t xml:space="preserve">asortymentowo - cenowym </w:t>
      </w:r>
    </w:p>
    <w:p w:rsidR="00776587" w:rsidRPr="006A0BFD" w:rsidRDefault="00776587" w:rsidP="008746DC">
      <w:pPr>
        <w:numPr>
          <w:ilvl w:val="0"/>
          <w:numId w:val="30"/>
        </w:numPr>
        <w:spacing w:line="276" w:lineRule="auto"/>
        <w:jc w:val="both"/>
        <w:rPr>
          <w:rFonts w:ascii="Arial Narrow" w:hAnsi="Arial Narrow"/>
          <w:sz w:val="22"/>
          <w:szCs w:val="22"/>
        </w:rPr>
      </w:pPr>
      <w:r w:rsidRPr="001D22A6">
        <w:rPr>
          <w:rFonts w:ascii="Arial Narrow" w:hAnsi="Arial Narrow" w:cs="Arial"/>
          <w:sz w:val="22"/>
          <w:szCs w:val="22"/>
        </w:rPr>
        <w:t>Oferowane wyroby medyczne winny spełniać wszystkie wymagania wskazane w opisie przedmiotu zamówienia. Nie spełnienie wszystkich wymaganych warunków spowoduje odrzucenie oferty. Zamawiający oczekuje produktów wysokiej jakości, spełniających wszystkie wymagane warunki podane w opisie przedmiotu zamówienia oraz spełniające wszystkie wymagania funkcjonalne właściwe dla danego asortymentu, zgodnie z jego przeznaczeniem.</w:t>
      </w:r>
    </w:p>
    <w:p w:rsidR="00787B15" w:rsidRPr="006A0BFD" w:rsidRDefault="00787B15" w:rsidP="008746DC">
      <w:pPr>
        <w:numPr>
          <w:ilvl w:val="0"/>
          <w:numId w:val="30"/>
        </w:numPr>
        <w:spacing w:line="276" w:lineRule="auto"/>
        <w:jc w:val="both"/>
        <w:rPr>
          <w:rFonts w:ascii="Arial Narrow" w:hAnsi="Arial Narrow"/>
          <w:sz w:val="22"/>
          <w:szCs w:val="22"/>
        </w:rPr>
      </w:pPr>
      <w:r w:rsidRPr="006A0BFD">
        <w:rPr>
          <w:rFonts w:ascii="Arial Narrow" w:hAnsi="Arial Narrow"/>
          <w:sz w:val="22"/>
          <w:szCs w:val="22"/>
        </w:rPr>
        <w:t>Szczegółowy opis przedmiotu zamówienia oraz warunki wykonania przedmiotu zamówienia zawiera Załącznik nr 1 do SIWZ – Formularz asortymen</w:t>
      </w:r>
      <w:r w:rsidR="008C4ACF">
        <w:rPr>
          <w:rFonts w:ascii="Arial Narrow" w:hAnsi="Arial Narrow"/>
          <w:sz w:val="22"/>
          <w:szCs w:val="22"/>
        </w:rPr>
        <w:t>towo cen</w:t>
      </w:r>
      <w:r w:rsidR="00303089">
        <w:rPr>
          <w:rFonts w:ascii="Arial Narrow" w:hAnsi="Arial Narrow"/>
          <w:sz w:val="22"/>
          <w:szCs w:val="22"/>
        </w:rPr>
        <w:t>owy, oraz Załącznik nr 7</w:t>
      </w:r>
      <w:r w:rsidR="008C4ACF">
        <w:rPr>
          <w:rFonts w:ascii="Arial Narrow" w:hAnsi="Arial Narrow"/>
          <w:sz w:val="22"/>
          <w:szCs w:val="22"/>
        </w:rPr>
        <w:t xml:space="preserve"> – istotne postanowienia umowy</w:t>
      </w:r>
      <w:r w:rsidRPr="006A0BFD">
        <w:rPr>
          <w:rFonts w:ascii="Arial Narrow" w:hAnsi="Arial Narrow"/>
          <w:sz w:val="22"/>
          <w:szCs w:val="22"/>
        </w:rPr>
        <w:t>.</w:t>
      </w:r>
    </w:p>
    <w:p w:rsidR="00787B15" w:rsidRPr="008C4ACF" w:rsidRDefault="00787B15" w:rsidP="008746DC">
      <w:pPr>
        <w:numPr>
          <w:ilvl w:val="0"/>
          <w:numId w:val="30"/>
        </w:numPr>
        <w:jc w:val="both"/>
        <w:rPr>
          <w:rFonts w:ascii="Arial Narrow" w:hAnsi="Arial Narrow" w:cs="Arial Narrow"/>
          <w:sz w:val="22"/>
          <w:szCs w:val="22"/>
        </w:rPr>
      </w:pPr>
      <w:r w:rsidRPr="008C4ACF">
        <w:rPr>
          <w:rFonts w:ascii="Arial Narrow" w:hAnsi="Arial Narrow" w:cs="Arial Narrow"/>
          <w:sz w:val="22"/>
          <w:szCs w:val="22"/>
        </w:rPr>
        <w:t xml:space="preserve"> Na żądanie zamawiającego należy przedłożyć Karty Charakterystyki Produktów.</w:t>
      </w:r>
      <w:r w:rsidR="006324FF" w:rsidRPr="008C4ACF">
        <w:rPr>
          <w:rFonts w:ascii="Arial Narrow" w:hAnsi="Arial Narrow" w:cs="Arial Narrow"/>
          <w:sz w:val="22"/>
          <w:szCs w:val="22"/>
        </w:rPr>
        <w:t xml:space="preserve"> </w:t>
      </w:r>
    </w:p>
    <w:p w:rsidR="00787B15" w:rsidRPr="008C4ACF" w:rsidRDefault="00787B15" w:rsidP="008746DC">
      <w:pPr>
        <w:numPr>
          <w:ilvl w:val="0"/>
          <w:numId w:val="30"/>
        </w:numPr>
        <w:jc w:val="both"/>
        <w:rPr>
          <w:rFonts w:ascii="Arial Narrow" w:hAnsi="Arial Narrow" w:cs="Arial"/>
          <w:sz w:val="22"/>
          <w:szCs w:val="22"/>
        </w:rPr>
      </w:pPr>
      <w:r w:rsidRPr="008C4ACF">
        <w:rPr>
          <w:rFonts w:ascii="Arial Narrow" w:hAnsi="Arial Narrow" w:cs="Arial"/>
          <w:sz w:val="22"/>
          <w:szCs w:val="22"/>
        </w:rPr>
        <w:t xml:space="preserve">Na każdym dostarczonym opakowaniu leku winien być podany </w:t>
      </w:r>
      <w:r w:rsidRPr="008C4ACF">
        <w:rPr>
          <w:rFonts w:ascii="Arial Narrow" w:hAnsi="Arial Narrow" w:cs="Arial"/>
          <w:b/>
          <w:sz w:val="22"/>
          <w:szCs w:val="22"/>
        </w:rPr>
        <w:t>numer serii i data ważności,</w:t>
      </w:r>
      <w:r w:rsidRPr="008C4ACF">
        <w:rPr>
          <w:rFonts w:ascii="Arial Narrow" w:hAnsi="Arial Narrow" w:cs="Arial"/>
          <w:sz w:val="22"/>
          <w:szCs w:val="22"/>
        </w:rPr>
        <w:t xml:space="preserve"> przy czym termin  ważności nie powinien  być krótszy </w:t>
      </w:r>
      <w:r w:rsidR="00A50884">
        <w:rPr>
          <w:rFonts w:ascii="Arial Narrow" w:hAnsi="Arial Narrow" w:cs="Arial"/>
          <w:b/>
          <w:sz w:val="22"/>
          <w:szCs w:val="22"/>
        </w:rPr>
        <w:t>niż 12</w:t>
      </w:r>
      <w:r w:rsidRPr="008C4ACF">
        <w:rPr>
          <w:rFonts w:ascii="Arial Narrow" w:hAnsi="Arial Narrow" w:cs="Arial"/>
          <w:b/>
          <w:sz w:val="22"/>
          <w:szCs w:val="22"/>
        </w:rPr>
        <w:t xml:space="preserve"> miesięcy</w:t>
      </w:r>
      <w:r w:rsidRPr="008C4ACF">
        <w:rPr>
          <w:rFonts w:ascii="Arial Narrow" w:hAnsi="Arial Narrow" w:cs="Arial"/>
          <w:sz w:val="22"/>
          <w:szCs w:val="22"/>
        </w:rPr>
        <w:t xml:space="preserve"> </w:t>
      </w:r>
      <w:r w:rsidRPr="008C4ACF">
        <w:rPr>
          <w:rFonts w:ascii="Arial Narrow" w:hAnsi="Arial Narrow" w:cs="Arial"/>
          <w:b/>
          <w:sz w:val="22"/>
          <w:szCs w:val="22"/>
        </w:rPr>
        <w:t>od daty dostawy.</w:t>
      </w:r>
      <w:r w:rsidRPr="008C4ACF">
        <w:rPr>
          <w:rFonts w:ascii="Arial Narrow" w:hAnsi="Arial Narrow" w:cs="Arial"/>
          <w:sz w:val="22"/>
          <w:szCs w:val="22"/>
        </w:rPr>
        <w:t xml:space="preserve">    </w:t>
      </w:r>
    </w:p>
    <w:p w:rsidR="00776587" w:rsidRDefault="00787B15" w:rsidP="008208E1">
      <w:pPr>
        <w:pStyle w:val="Tekstpodstawowywcity"/>
        <w:numPr>
          <w:ilvl w:val="0"/>
          <w:numId w:val="30"/>
        </w:numPr>
        <w:tabs>
          <w:tab w:val="left" w:pos="0"/>
        </w:tabs>
        <w:suppressAutoHyphens w:val="0"/>
        <w:spacing w:before="0"/>
        <w:rPr>
          <w:rFonts w:ascii="Arial Narrow" w:hAnsi="Arial Narrow" w:cs="Arial Narrow"/>
          <w:b w:val="0"/>
          <w:spacing w:val="2"/>
          <w:sz w:val="22"/>
          <w:szCs w:val="22"/>
        </w:rPr>
      </w:pPr>
      <w:r w:rsidRPr="008C4ACF">
        <w:rPr>
          <w:rFonts w:ascii="Arial Narrow" w:hAnsi="Arial Narrow" w:cs="Arial Narrow"/>
          <w:b w:val="0"/>
          <w:spacing w:val="2"/>
          <w:sz w:val="22"/>
          <w:szCs w:val="22"/>
        </w:rPr>
        <w:t>Dostawy będą realizowane sukcesywnie zgodnie z potrzebami Zamawiającego zgłaszanymi u Wykonawcy pisemnie, telefoniczni</w:t>
      </w:r>
      <w:r w:rsidR="00567080" w:rsidRPr="008C4ACF">
        <w:rPr>
          <w:rFonts w:ascii="Arial Narrow" w:hAnsi="Arial Narrow" w:cs="Arial Narrow"/>
          <w:b w:val="0"/>
          <w:spacing w:val="2"/>
          <w:sz w:val="22"/>
          <w:szCs w:val="22"/>
        </w:rPr>
        <w:t xml:space="preserve">e,  drogą </w:t>
      </w:r>
      <w:proofErr w:type="spellStart"/>
      <w:r w:rsidR="00567080" w:rsidRPr="008C4ACF">
        <w:rPr>
          <w:rFonts w:ascii="Arial Narrow" w:hAnsi="Arial Narrow" w:cs="Arial Narrow"/>
          <w:b w:val="0"/>
          <w:spacing w:val="2"/>
          <w:sz w:val="22"/>
          <w:szCs w:val="22"/>
        </w:rPr>
        <w:t>emailową</w:t>
      </w:r>
      <w:proofErr w:type="spellEnd"/>
      <w:r w:rsidR="00567080" w:rsidRPr="008C4ACF">
        <w:rPr>
          <w:rFonts w:ascii="Arial Narrow" w:hAnsi="Arial Narrow" w:cs="Arial Narrow"/>
          <w:b w:val="0"/>
          <w:spacing w:val="2"/>
          <w:sz w:val="22"/>
          <w:szCs w:val="22"/>
        </w:rPr>
        <w:t xml:space="preserve"> bądź faksową </w:t>
      </w:r>
      <w:r w:rsidRPr="008C4ACF">
        <w:rPr>
          <w:rFonts w:ascii="Arial Narrow" w:hAnsi="Arial Narrow" w:cs="Arial Narrow"/>
          <w:b w:val="0"/>
          <w:spacing w:val="2"/>
          <w:sz w:val="22"/>
          <w:szCs w:val="22"/>
        </w:rPr>
        <w:t>w terminie</w:t>
      </w:r>
    </w:p>
    <w:p w:rsidR="00787B15" w:rsidRPr="00702822" w:rsidRDefault="00776587" w:rsidP="00776587">
      <w:pPr>
        <w:pStyle w:val="Tekstpodstawowywcity"/>
        <w:tabs>
          <w:tab w:val="left" w:pos="0"/>
        </w:tabs>
        <w:suppressAutoHyphens w:val="0"/>
        <w:spacing w:before="0"/>
        <w:ind w:left="360"/>
        <w:rPr>
          <w:rFonts w:ascii="Arial Narrow" w:hAnsi="Arial Narrow"/>
          <w:b w:val="0"/>
          <w:sz w:val="22"/>
          <w:szCs w:val="22"/>
        </w:rPr>
      </w:pPr>
      <w:r w:rsidRPr="00702822">
        <w:rPr>
          <w:rFonts w:ascii="Arial Narrow" w:hAnsi="Arial Narrow" w:cs="Arial Narrow"/>
          <w:b w:val="0"/>
          <w:spacing w:val="2"/>
          <w:sz w:val="22"/>
          <w:szCs w:val="22"/>
        </w:rPr>
        <w:t xml:space="preserve">1)Pakiet nr </w:t>
      </w:r>
      <w:r w:rsidR="00420015" w:rsidRPr="00702822">
        <w:rPr>
          <w:rFonts w:ascii="Arial Narrow" w:hAnsi="Arial Narrow" w:cs="Arial Narrow"/>
          <w:b w:val="0"/>
          <w:spacing w:val="2"/>
          <w:sz w:val="22"/>
          <w:szCs w:val="22"/>
        </w:rPr>
        <w:t xml:space="preserve">od 1 do 7 - </w:t>
      </w:r>
      <w:r w:rsidR="009F37E8" w:rsidRPr="00702822">
        <w:rPr>
          <w:rFonts w:ascii="Arial Narrow" w:hAnsi="Arial Narrow" w:cs="Arial Narrow"/>
          <w:b w:val="0"/>
          <w:spacing w:val="2"/>
          <w:sz w:val="22"/>
          <w:szCs w:val="22"/>
        </w:rPr>
        <w:t>48</w:t>
      </w:r>
      <w:r w:rsidR="002A4DB8" w:rsidRPr="00702822">
        <w:rPr>
          <w:rFonts w:ascii="Arial Narrow" w:hAnsi="Arial Narrow"/>
          <w:b w:val="0"/>
          <w:sz w:val="22"/>
          <w:szCs w:val="22"/>
        </w:rPr>
        <w:t xml:space="preserve"> godzin od chwili zgłoszenia</w:t>
      </w:r>
    </w:p>
    <w:p w:rsidR="00420015" w:rsidRPr="00702822" w:rsidRDefault="00420015" w:rsidP="00776587">
      <w:pPr>
        <w:pStyle w:val="Tekstpodstawowywcity"/>
        <w:tabs>
          <w:tab w:val="left" w:pos="0"/>
        </w:tabs>
        <w:suppressAutoHyphens w:val="0"/>
        <w:spacing w:before="0"/>
        <w:ind w:left="360"/>
        <w:rPr>
          <w:rFonts w:ascii="Arial Narrow" w:hAnsi="Arial Narrow" w:cs="Arial Narrow"/>
          <w:b w:val="0"/>
          <w:spacing w:val="2"/>
          <w:sz w:val="22"/>
          <w:szCs w:val="22"/>
        </w:rPr>
      </w:pPr>
      <w:r w:rsidRPr="00702822">
        <w:rPr>
          <w:rFonts w:ascii="Arial Narrow" w:hAnsi="Arial Narrow"/>
          <w:b w:val="0"/>
          <w:sz w:val="22"/>
          <w:szCs w:val="22"/>
        </w:rPr>
        <w:t xml:space="preserve">2) Pakiet nr 8-11 -  5 dni </w:t>
      </w:r>
    </w:p>
    <w:p w:rsidR="00787B15" w:rsidRPr="00702822" w:rsidRDefault="00787B15" w:rsidP="008208E1">
      <w:pPr>
        <w:pStyle w:val="Tekstpodstawowywcity"/>
        <w:spacing w:before="0"/>
        <w:ind w:left="360"/>
        <w:rPr>
          <w:rFonts w:ascii="Arial Narrow" w:hAnsi="Arial Narrow" w:cs="Arial Narrow"/>
          <w:b w:val="0"/>
          <w:spacing w:val="2"/>
          <w:sz w:val="22"/>
          <w:szCs w:val="22"/>
        </w:rPr>
      </w:pPr>
      <w:r w:rsidRPr="00702822">
        <w:rPr>
          <w:rFonts w:ascii="Arial Narrow" w:hAnsi="Arial Narrow" w:cs="Arial Narrow"/>
          <w:b w:val="0"/>
          <w:spacing w:val="2"/>
          <w:sz w:val="22"/>
          <w:szCs w:val="22"/>
        </w:rPr>
        <w:t>jeżeli dostawa wypada w dniu wolnym od pracy lub poza godzinami pracy apteki szpitalnej dostawa nastąpi w pierwszym dniu roboczym po wyznaczonym terminie</w:t>
      </w:r>
      <w:r w:rsidR="00567080" w:rsidRPr="00702822">
        <w:rPr>
          <w:rFonts w:ascii="Arial Narrow" w:hAnsi="Arial Narrow" w:cs="Arial Narrow"/>
          <w:b w:val="0"/>
          <w:spacing w:val="2"/>
          <w:sz w:val="22"/>
          <w:szCs w:val="22"/>
        </w:rPr>
        <w:t xml:space="preserve"> </w:t>
      </w:r>
      <w:r w:rsidRPr="00702822">
        <w:rPr>
          <w:rFonts w:ascii="Arial Narrow" w:hAnsi="Arial Narrow" w:cs="Arial Narrow"/>
          <w:b w:val="0"/>
          <w:spacing w:val="2"/>
          <w:sz w:val="22"/>
          <w:szCs w:val="22"/>
        </w:rPr>
        <w:t>.</w:t>
      </w:r>
    </w:p>
    <w:p w:rsidR="00420015" w:rsidRPr="00702822" w:rsidRDefault="00420015" w:rsidP="00420015">
      <w:pPr>
        <w:pStyle w:val="Tekstpodstawowywcity"/>
        <w:numPr>
          <w:ilvl w:val="0"/>
          <w:numId w:val="30"/>
        </w:numPr>
        <w:suppressAutoHyphens w:val="0"/>
        <w:spacing w:before="0"/>
        <w:rPr>
          <w:rFonts w:ascii="Arial Narrow" w:hAnsi="Arial Narrow" w:cs="Arial Narrow"/>
          <w:b w:val="0"/>
          <w:sz w:val="22"/>
          <w:szCs w:val="22"/>
        </w:rPr>
      </w:pPr>
      <w:r w:rsidRPr="00702822">
        <w:rPr>
          <w:rFonts w:ascii="Arial Narrow" w:hAnsi="Arial Narrow" w:cs="Arial"/>
          <w:b w:val="0"/>
          <w:sz w:val="22"/>
          <w:szCs w:val="22"/>
        </w:rPr>
        <w:t xml:space="preserve">Wymaga się, by Wykonawca zagwarantował dostawę własnym lub zorganizowanym we własnym zakresie transportem (dostawa loco Zamawiający – apteka szpitalna) od poniedziałku do piątku  </w:t>
      </w:r>
      <w:r w:rsidRPr="00702822">
        <w:rPr>
          <w:rFonts w:ascii="Arial Narrow" w:hAnsi="Arial Narrow" w:cs="Arial Narrow"/>
          <w:b w:val="0"/>
          <w:sz w:val="22"/>
          <w:szCs w:val="22"/>
        </w:rPr>
        <w:t>w godz.. tj. od 7.30 do 13.30</w:t>
      </w:r>
      <w:r w:rsidRPr="00702822">
        <w:rPr>
          <w:rFonts w:ascii="Arial Narrow" w:hAnsi="Arial Narrow" w:cs="Arial"/>
          <w:b w:val="0"/>
          <w:sz w:val="22"/>
          <w:szCs w:val="22"/>
        </w:rPr>
        <w:t>, na własny koszt i ryzyko dla pakietów 7  – 10 po uzgodnieniu ze wskazaną osobą.</w:t>
      </w:r>
    </w:p>
    <w:p w:rsidR="00787B15" w:rsidRPr="00567080" w:rsidRDefault="00787B15" w:rsidP="008746DC">
      <w:pPr>
        <w:numPr>
          <w:ilvl w:val="0"/>
          <w:numId w:val="30"/>
        </w:numPr>
        <w:tabs>
          <w:tab w:val="left" w:pos="0"/>
        </w:tabs>
        <w:jc w:val="both"/>
        <w:rPr>
          <w:rFonts w:ascii="Arial Narrow" w:hAnsi="Arial Narrow" w:cs="Arial"/>
          <w:color w:val="000000"/>
          <w:sz w:val="22"/>
          <w:szCs w:val="22"/>
        </w:rPr>
      </w:pPr>
      <w:r w:rsidRPr="00E32F9C">
        <w:rPr>
          <w:rFonts w:ascii="Arial Narrow" w:hAnsi="Arial Narrow" w:cs="Arial Narrow"/>
          <w:sz w:val="22"/>
          <w:szCs w:val="22"/>
        </w:rPr>
        <w:t xml:space="preserve"> Termin </w:t>
      </w:r>
      <w:r w:rsidR="004920B3">
        <w:rPr>
          <w:rFonts w:ascii="Arial Narrow" w:hAnsi="Arial Narrow" w:cs="Arial Narrow"/>
          <w:sz w:val="22"/>
          <w:szCs w:val="22"/>
        </w:rPr>
        <w:t>płatności należności za usługę 6</w:t>
      </w:r>
      <w:r w:rsidRPr="00E32F9C">
        <w:rPr>
          <w:rFonts w:ascii="Arial Narrow" w:hAnsi="Arial Narrow" w:cs="Arial Narrow"/>
          <w:sz w:val="22"/>
          <w:szCs w:val="22"/>
        </w:rPr>
        <w:t>0 dni od dostarczenia faktury VAT (wraz z towarem) do siedziby</w:t>
      </w:r>
      <w:r>
        <w:rPr>
          <w:rFonts w:ascii="Arial Narrow" w:hAnsi="Arial Narrow" w:cs="Arial Narrow"/>
          <w:sz w:val="22"/>
          <w:szCs w:val="22"/>
        </w:rPr>
        <w:t xml:space="preserve"> Zamawiającego.</w:t>
      </w:r>
    </w:p>
    <w:p w:rsidR="004920B3" w:rsidRPr="004920B3" w:rsidRDefault="001D0594" w:rsidP="004920B3">
      <w:pPr>
        <w:pStyle w:val="Akapitzlist"/>
        <w:numPr>
          <w:ilvl w:val="0"/>
          <w:numId w:val="30"/>
        </w:numPr>
        <w:spacing w:line="276" w:lineRule="auto"/>
        <w:ind w:right="-1"/>
        <w:jc w:val="both"/>
        <w:rPr>
          <w:rFonts w:ascii="Arial Narrow" w:hAnsi="Arial Narrow" w:cs="Arial"/>
          <w:snapToGrid w:val="0"/>
          <w:sz w:val="22"/>
          <w:szCs w:val="22"/>
        </w:rPr>
      </w:pPr>
      <w:r w:rsidRPr="004920B3">
        <w:rPr>
          <w:rFonts w:ascii="Arial Narrow" w:hAnsi="Arial Narrow"/>
          <w:b/>
          <w:iCs/>
          <w:sz w:val="22"/>
          <w:szCs w:val="22"/>
        </w:rPr>
        <w:lastRenderedPageBreak/>
        <w:t xml:space="preserve"> </w:t>
      </w:r>
      <w:r w:rsidR="00FE1688" w:rsidRPr="004920B3">
        <w:rPr>
          <w:rFonts w:ascii="Arial Narrow" w:hAnsi="Arial Narrow"/>
          <w:b/>
          <w:iCs/>
          <w:sz w:val="22"/>
          <w:szCs w:val="22"/>
        </w:rPr>
        <w:t xml:space="preserve">CPV (Wspólny Słownik Zamówień): </w:t>
      </w:r>
      <w:r w:rsidR="004920B3" w:rsidRPr="004920B3">
        <w:rPr>
          <w:rFonts w:ascii="Arial Narrow" w:hAnsi="Arial Narrow" w:cs="Arial"/>
          <w:sz w:val="22"/>
          <w:szCs w:val="22"/>
        </w:rPr>
        <w:t xml:space="preserve">33 69 20 00-7 roztwory lecznicze, </w:t>
      </w:r>
      <w:r w:rsidR="004920B3" w:rsidRPr="004920B3">
        <w:rPr>
          <w:rFonts w:ascii="Arial Narrow" w:hAnsi="Arial Narrow" w:cs="Arial"/>
          <w:snapToGrid w:val="0"/>
          <w:sz w:val="22"/>
          <w:szCs w:val="22"/>
        </w:rPr>
        <w:t>24 11 15 00-0 Gazy medyczne</w:t>
      </w:r>
    </w:p>
    <w:p w:rsidR="004920B3" w:rsidRPr="00567080" w:rsidRDefault="004920B3" w:rsidP="004920B3">
      <w:pPr>
        <w:pStyle w:val="Akapitzlist"/>
        <w:spacing w:line="276" w:lineRule="auto"/>
        <w:ind w:left="360" w:right="-1"/>
        <w:rPr>
          <w:rFonts w:ascii="Arial Narrow" w:hAnsi="Arial Narrow"/>
          <w:sz w:val="22"/>
          <w:szCs w:val="22"/>
        </w:rPr>
      </w:pPr>
    </w:p>
    <w:p w:rsidR="00FE1688" w:rsidRPr="00FE1688" w:rsidRDefault="00FE1688" w:rsidP="00AF0D8B">
      <w:pPr>
        <w:pStyle w:val="Tekstpodstawowy"/>
        <w:numPr>
          <w:ilvl w:val="0"/>
          <w:numId w:val="30"/>
        </w:numPr>
        <w:tabs>
          <w:tab w:val="left" w:pos="540"/>
        </w:tabs>
        <w:spacing w:line="276" w:lineRule="auto"/>
        <w:ind w:right="-1"/>
        <w:rPr>
          <w:rFonts w:ascii="Arial Narrow" w:hAnsi="Arial Narrow"/>
          <w:bCs/>
          <w:sz w:val="22"/>
          <w:szCs w:val="22"/>
        </w:rPr>
      </w:pPr>
      <w:r w:rsidRPr="00FE1688">
        <w:rPr>
          <w:rFonts w:ascii="Arial Narrow" w:hAnsi="Arial Narrow"/>
          <w:b/>
          <w:bCs/>
          <w:sz w:val="22"/>
          <w:szCs w:val="22"/>
        </w:rPr>
        <w:t>ŹRÓDŁA FINANSOWANIA</w:t>
      </w:r>
      <w:r w:rsidR="00217703">
        <w:rPr>
          <w:rFonts w:ascii="Arial Narrow" w:hAnsi="Arial Narrow"/>
          <w:b/>
          <w:bCs/>
          <w:sz w:val="22"/>
          <w:szCs w:val="22"/>
        </w:rPr>
        <w:t xml:space="preserve"> </w:t>
      </w:r>
      <w:r w:rsidRPr="00FE1688">
        <w:rPr>
          <w:rFonts w:ascii="Arial Narrow" w:hAnsi="Arial Narrow"/>
          <w:bCs/>
          <w:sz w:val="22"/>
          <w:szCs w:val="22"/>
        </w:rPr>
        <w:t xml:space="preserve">- </w:t>
      </w:r>
      <w:r w:rsidR="00B52D37" w:rsidRPr="006D558E">
        <w:rPr>
          <w:rFonts w:ascii="Arial Narrow" w:hAnsi="Arial Narrow"/>
          <w:sz w:val="22"/>
          <w:szCs w:val="22"/>
        </w:rPr>
        <w:t xml:space="preserve"> środki</w:t>
      </w:r>
      <w:r w:rsidR="0029117F">
        <w:rPr>
          <w:rFonts w:ascii="Arial Narrow" w:hAnsi="Arial Narrow"/>
          <w:sz w:val="22"/>
          <w:szCs w:val="22"/>
        </w:rPr>
        <w:t xml:space="preserve"> własne</w:t>
      </w:r>
      <w:r w:rsidR="00B52D37" w:rsidRPr="006D558E">
        <w:rPr>
          <w:rFonts w:ascii="Arial Narrow" w:hAnsi="Arial Narrow"/>
          <w:sz w:val="22"/>
          <w:szCs w:val="22"/>
        </w:rPr>
        <w:t xml:space="preserve"> Zamawiającego.</w:t>
      </w:r>
    </w:p>
    <w:p w:rsidR="00A42505" w:rsidRDefault="00A42505" w:rsidP="001402D8">
      <w:pPr>
        <w:spacing w:line="360" w:lineRule="auto"/>
        <w:rPr>
          <w:rFonts w:ascii="Arial Narrow" w:hAnsi="Arial Narrow" w:cs="Arial"/>
          <w:b/>
          <w:sz w:val="22"/>
          <w:szCs w:val="22"/>
        </w:rPr>
      </w:pPr>
    </w:p>
    <w:p w:rsidR="001402D8" w:rsidRPr="006D558E" w:rsidRDefault="001402D8" w:rsidP="001402D8">
      <w:pPr>
        <w:spacing w:line="360" w:lineRule="auto"/>
        <w:rPr>
          <w:rFonts w:ascii="Arial Narrow" w:hAnsi="Arial Narrow" w:cs="Arial"/>
          <w:b/>
          <w:sz w:val="22"/>
          <w:szCs w:val="22"/>
        </w:rPr>
      </w:pPr>
      <w:r>
        <w:rPr>
          <w:rFonts w:ascii="Arial Narrow" w:hAnsi="Arial Narrow" w:cs="Arial"/>
          <w:b/>
          <w:sz w:val="22"/>
          <w:szCs w:val="22"/>
        </w:rPr>
        <w:t xml:space="preserve">5. 1     </w:t>
      </w:r>
      <w:r w:rsidRPr="006D558E">
        <w:rPr>
          <w:rFonts w:ascii="Arial Narrow" w:hAnsi="Arial Narrow" w:cs="Arial"/>
          <w:b/>
          <w:sz w:val="22"/>
          <w:szCs w:val="22"/>
        </w:rPr>
        <w:t>OPIS CZĘŚCI ZAMÓWIENIA</w:t>
      </w:r>
    </w:p>
    <w:p w:rsidR="006324FF" w:rsidRPr="006324FF" w:rsidRDefault="006324FF" w:rsidP="006324FF">
      <w:pPr>
        <w:pStyle w:val="Akapitzlist"/>
        <w:numPr>
          <w:ilvl w:val="2"/>
          <w:numId w:val="37"/>
        </w:numPr>
        <w:suppressAutoHyphens w:val="0"/>
        <w:spacing w:line="276" w:lineRule="auto"/>
        <w:jc w:val="both"/>
        <w:rPr>
          <w:rFonts w:ascii="Arial Narrow" w:hAnsi="Arial Narrow"/>
          <w:sz w:val="22"/>
          <w:szCs w:val="22"/>
        </w:rPr>
      </w:pPr>
      <w:r w:rsidRPr="006324FF">
        <w:rPr>
          <w:rFonts w:ascii="Arial Narrow" w:hAnsi="Arial Narrow" w:cs="Arial"/>
          <w:sz w:val="22"/>
          <w:szCs w:val="22"/>
          <w:lang w:eastAsia="pl-PL"/>
        </w:rPr>
        <w:t xml:space="preserve"> </w:t>
      </w:r>
      <w:r w:rsidRPr="006324FF">
        <w:rPr>
          <w:rFonts w:ascii="Arial Narrow" w:hAnsi="Arial Narrow"/>
          <w:sz w:val="22"/>
          <w:szCs w:val="22"/>
        </w:rPr>
        <w:t xml:space="preserve">Dopuszcza się składanie ofert częściowych. </w:t>
      </w:r>
    </w:p>
    <w:p w:rsidR="006324FF" w:rsidRPr="006324FF" w:rsidRDefault="006324FF" w:rsidP="006324FF">
      <w:pPr>
        <w:pStyle w:val="Akapitzlist"/>
        <w:numPr>
          <w:ilvl w:val="2"/>
          <w:numId w:val="37"/>
        </w:numPr>
        <w:suppressAutoHyphens w:val="0"/>
        <w:spacing w:line="276" w:lineRule="auto"/>
        <w:jc w:val="both"/>
        <w:rPr>
          <w:rFonts w:ascii="Arial Narrow" w:hAnsi="Arial Narrow"/>
          <w:sz w:val="22"/>
          <w:szCs w:val="22"/>
        </w:rPr>
      </w:pPr>
      <w:r w:rsidRPr="006324FF">
        <w:rPr>
          <w:rFonts w:ascii="Arial Narrow" w:hAnsi="Arial Narrow"/>
          <w:sz w:val="22"/>
          <w:szCs w:val="22"/>
        </w:rPr>
        <w:t xml:space="preserve">Pod pojęciem oferty częściowej należy rozumieć ofertę obejmującą jeden lub kilka pakietów </w:t>
      </w:r>
    </w:p>
    <w:p w:rsidR="006324FF" w:rsidRPr="006324FF" w:rsidRDefault="006324FF" w:rsidP="006324FF">
      <w:pPr>
        <w:pStyle w:val="Akapitzlist"/>
        <w:suppressAutoHyphens w:val="0"/>
        <w:spacing w:line="276" w:lineRule="auto"/>
        <w:ind w:left="720"/>
        <w:jc w:val="both"/>
        <w:rPr>
          <w:rFonts w:ascii="Arial Narrow" w:hAnsi="Arial Narrow"/>
          <w:sz w:val="22"/>
          <w:szCs w:val="22"/>
        </w:rPr>
      </w:pPr>
      <w:r w:rsidRPr="006324FF">
        <w:rPr>
          <w:rFonts w:ascii="Arial Narrow" w:hAnsi="Arial Narrow"/>
          <w:sz w:val="22"/>
          <w:szCs w:val="22"/>
        </w:rPr>
        <w:t>wyszczególnionych w Załączniku nr 1 do SIWZ w ilości i asortymencie określonym przez Zamawiającego.</w:t>
      </w:r>
    </w:p>
    <w:p w:rsidR="006324FF" w:rsidRPr="006324FF" w:rsidRDefault="006324FF" w:rsidP="006324FF">
      <w:pPr>
        <w:pStyle w:val="Akapitzlist"/>
        <w:numPr>
          <w:ilvl w:val="2"/>
          <w:numId w:val="37"/>
        </w:numPr>
        <w:suppressAutoHyphens w:val="0"/>
        <w:spacing w:line="276" w:lineRule="auto"/>
        <w:jc w:val="both"/>
        <w:rPr>
          <w:rFonts w:ascii="Arial Narrow" w:hAnsi="Arial Narrow"/>
          <w:sz w:val="22"/>
          <w:szCs w:val="22"/>
        </w:rPr>
      </w:pPr>
      <w:r w:rsidRPr="006324FF">
        <w:rPr>
          <w:rFonts w:ascii="Arial Narrow" w:hAnsi="Arial Narrow"/>
          <w:sz w:val="22"/>
          <w:szCs w:val="22"/>
        </w:rPr>
        <w:t>Pakiety wskazane w Załączniku nr 1 do SIWZ nie podlegają podziałowi. Odrębnej części zamówienia nie stanowi pozycja wyodrębniona w pakiecie. Oferty na niepełne pakiety zostaną odrzucone jako niekompletne.</w:t>
      </w:r>
    </w:p>
    <w:p w:rsidR="006324FF" w:rsidRPr="006324FF" w:rsidRDefault="006324FF" w:rsidP="006324FF">
      <w:pPr>
        <w:pStyle w:val="Akapitzlist"/>
        <w:numPr>
          <w:ilvl w:val="2"/>
          <w:numId w:val="37"/>
        </w:numPr>
        <w:suppressAutoHyphens w:val="0"/>
        <w:spacing w:line="276" w:lineRule="auto"/>
        <w:jc w:val="both"/>
        <w:rPr>
          <w:rFonts w:ascii="Arial Narrow" w:hAnsi="Arial Narrow"/>
          <w:sz w:val="22"/>
          <w:szCs w:val="22"/>
        </w:rPr>
      </w:pPr>
      <w:r w:rsidRPr="006324FF">
        <w:rPr>
          <w:rFonts w:ascii="Arial Narrow" w:hAnsi="Arial Narrow"/>
          <w:sz w:val="22"/>
          <w:szCs w:val="22"/>
        </w:rPr>
        <w:t>Zamawiający będzie rozpatrywał każdą ofertę częściowo oddzielnie. Każdy pakiet wskazany w Załączniku nr 1 do SIWZ stanowi odrębne postępowanie o udzielenie zamówienia i będzie podlegał odrębnej procedurze przetargowej związanej z wyborem oferty najkorzystniejszej.</w:t>
      </w:r>
    </w:p>
    <w:p w:rsidR="006324FF" w:rsidRPr="006324FF" w:rsidRDefault="006324FF" w:rsidP="006324FF">
      <w:pPr>
        <w:pStyle w:val="Akapitzlist"/>
        <w:numPr>
          <w:ilvl w:val="2"/>
          <w:numId w:val="37"/>
        </w:numPr>
        <w:suppressAutoHyphens w:val="0"/>
        <w:spacing w:line="276" w:lineRule="auto"/>
        <w:jc w:val="both"/>
        <w:rPr>
          <w:rFonts w:ascii="Arial Narrow" w:hAnsi="Arial Narrow"/>
          <w:sz w:val="22"/>
          <w:szCs w:val="22"/>
        </w:rPr>
      </w:pPr>
      <w:r w:rsidRPr="006324FF">
        <w:rPr>
          <w:rFonts w:ascii="Arial Narrow" w:hAnsi="Arial Narrow"/>
          <w:sz w:val="22"/>
          <w:szCs w:val="22"/>
        </w:rPr>
        <w:t>W przypadku składania oferty na cały zakres lub na kilka Pakietów, oferowaną cenę należy przedstawić oddzielnie na poszczególne Pakiety zgodnie z załączonym do SIWZ For</w:t>
      </w:r>
      <w:r w:rsidR="006E7371">
        <w:rPr>
          <w:rFonts w:ascii="Arial Narrow" w:hAnsi="Arial Narrow"/>
          <w:sz w:val="22"/>
          <w:szCs w:val="22"/>
        </w:rPr>
        <w:t>mularzem cenowym (Załącznik nr 2</w:t>
      </w:r>
      <w:r w:rsidRPr="006324FF">
        <w:rPr>
          <w:rFonts w:ascii="Arial Narrow" w:hAnsi="Arial Narrow"/>
          <w:sz w:val="22"/>
          <w:szCs w:val="22"/>
        </w:rPr>
        <w:t>) oraz Formu</w:t>
      </w:r>
      <w:r w:rsidR="006E7371">
        <w:rPr>
          <w:rFonts w:ascii="Arial Narrow" w:hAnsi="Arial Narrow"/>
          <w:sz w:val="22"/>
          <w:szCs w:val="22"/>
        </w:rPr>
        <w:t>larzem ofertowym (Załącznik nr 1</w:t>
      </w:r>
      <w:r w:rsidRPr="006324FF">
        <w:rPr>
          <w:rFonts w:ascii="Arial Narrow" w:hAnsi="Arial Narrow"/>
          <w:sz w:val="22"/>
          <w:szCs w:val="22"/>
        </w:rPr>
        <w:t>)</w:t>
      </w:r>
    </w:p>
    <w:p w:rsidR="00A42505" w:rsidRDefault="00A42505" w:rsidP="00FE1688">
      <w:pPr>
        <w:pStyle w:val="rozdzia"/>
        <w:spacing w:line="276" w:lineRule="auto"/>
        <w:ind w:right="-1"/>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6. </w:t>
      </w:r>
      <w:r w:rsidRPr="00FE1688">
        <w:rPr>
          <w:rFonts w:ascii="Arial Narrow" w:hAnsi="Arial Narrow"/>
          <w:sz w:val="22"/>
          <w:szCs w:val="22"/>
        </w:rPr>
        <w:tab/>
        <w:t>TERMIN REALIZACJI PRZEDMIOTU ZAMÓWIENIA</w:t>
      </w:r>
    </w:p>
    <w:p w:rsidR="00FE1688" w:rsidRDefault="00B52D37" w:rsidP="00FE1688">
      <w:pPr>
        <w:ind w:left="540"/>
        <w:jc w:val="both"/>
        <w:rPr>
          <w:rFonts w:ascii="Arial Narrow" w:hAnsi="Arial Narrow" w:cs="Arial"/>
          <w:color w:val="000000"/>
          <w:sz w:val="22"/>
          <w:szCs w:val="22"/>
        </w:rPr>
      </w:pPr>
      <w:r w:rsidRPr="00B52D37">
        <w:rPr>
          <w:rFonts w:ascii="Arial Narrow" w:hAnsi="Arial Narrow" w:cs="Arial"/>
          <w:bCs/>
          <w:color w:val="000000"/>
          <w:sz w:val="22"/>
          <w:szCs w:val="22"/>
        </w:rPr>
        <w:t xml:space="preserve">Termin obowiązywania umowy </w:t>
      </w:r>
      <w:r w:rsidRPr="00B52D37">
        <w:rPr>
          <w:rFonts w:ascii="Arial Narrow" w:hAnsi="Arial Narrow" w:cs="Arial"/>
          <w:color w:val="000000"/>
          <w:sz w:val="22"/>
          <w:szCs w:val="22"/>
        </w:rPr>
        <w:t>- 12 miesięcy</w:t>
      </w:r>
      <w:r>
        <w:rPr>
          <w:rFonts w:ascii="Arial Narrow" w:hAnsi="Arial Narrow" w:cs="Arial"/>
          <w:color w:val="000000"/>
          <w:sz w:val="22"/>
          <w:szCs w:val="22"/>
        </w:rPr>
        <w:t>.</w:t>
      </w:r>
    </w:p>
    <w:p w:rsidR="00B52D37" w:rsidRPr="00FE1688" w:rsidRDefault="00B52D37" w:rsidP="00FE1688">
      <w:pPr>
        <w:ind w:left="540"/>
        <w:jc w:val="both"/>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bCs/>
          <w:sz w:val="22"/>
          <w:szCs w:val="22"/>
        </w:rPr>
      </w:pPr>
      <w:r w:rsidRPr="00FE1688">
        <w:rPr>
          <w:rFonts w:ascii="Arial Narrow" w:hAnsi="Arial Narrow"/>
          <w:sz w:val="22"/>
          <w:szCs w:val="22"/>
        </w:rPr>
        <w:t>7.</w:t>
      </w:r>
      <w:r w:rsidRPr="00FE1688">
        <w:rPr>
          <w:rFonts w:ascii="Arial Narrow" w:hAnsi="Arial Narrow"/>
          <w:b w:val="0"/>
          <w:sz w:val="22"/>
          <w:szCs w:val="22"/>
        </w:rPr>
        <w:t xml:space="preserve"> </w:t>
      </w:r>
      <w:r w:rsidRPr="00FE1688">
        <w:rPr>
          <w:rFonts w:ascii="Arial Narrow" w:hAnsi="Arial Narrow"/>
          <w:b w:val="0"/>
          <w:sz w:val="22"/>
          <w:szCs w:val="22"/>
        </w:rPr>
        <w:tab/>
      </w:r>
      <w:r w:rsidRPr="00FE1688">
        <w:rPr>
          <w:rStyle w:val="tekstdokbold"/>
          <w:rFonts w:ascii="Arial Narrow" w:hAnsi="Arial Narrow"/>
          <w:b/>
          <w:bCs/>
          <w:sz w:val="22"/>
          <w:szCs w:val="22"/>
        </w:rPr>
        <w:t>WARUNKI UDZIAŁU W POSTĘPOWANIU</w:t>
      </w:r>
    </w:p>
    <w:p w:rsidR="00FE1688" w:rsidRPr="00FE1688" w:rsidRDefault="00FE1688" w:rsidP="00FE1688">
      <w:pPr>
        <w:pStyle w:val="Akapitzlist"/>
        <w:numPr>
          <w:ilvl w:val="1"/>
          <w:numId w:val="7"/>
        </w:numPr>
        <w:tabs>
          <w:tab w:val="clear" w:pos="420"/>
        </w:tabs>
        <w:spacing w:before="120" w:line="276" w:lineRule="auto"/>
        <w:ind w:left="567" w:right="-1" w:hanging="507"/>
        <w:jc w:val="both"/>
        <w:rPr>
          <w:rStyle w:val="tekstdokbold"/>
          <w:rFonts w:ascii="Arial Narrow" w:hAnsi="Arial Narrow"/>
          <w:b w:val="0"/>
          <w:sz w:val="22"/>
          <w:szCs w:val="22"/>
        </w:rPr>
      </w:pPr>
      <w:r w:rsidRPr="00FE1688">
        <w:rPr>
          <w:rStyle w:val="tekstdokbold"/>
          <w:rFonts w:ascii="Arial Narrow" w:hAnsi="Arial Narrow"/>
          <w:b w:val="0"/>
          <w:bCs/>
          <w:sz w:val="22"/>
          <w:szCs w:val="22"/>
        </w:rPr>
        <w:t>O udzielenie zamówienia mogą ubiegać się Wykonawcy, którzy:</w:t>
      </w:r>
    </w:p>
    <w:p w:rsidR="00FE1688" w:rsidRPr="00FE1688" w:rsidRDefault="00FE1688" w:rsidP="00FE1688">
      <w:pPr>
        <w:pStyle w:val="Akapitzlist"/>
        <w:numPr>
          <w:ilvl w:val="2"/>
          <w:numId w:val="7"/>
        </w:numPr>
        <w:tabs>
          <w:tab w:val="clear" w:pos="480"/>
          <w:tab w:val="num" w:pos="851"/>
        </w:tabs>
        <w:spacing w:before="120" w:line="276" w:lineRule="auto"/>
        <w:ind w:left="851" w:right="-1" w:hanging="731"/>
        <w:jc w:val="both"/>
        <w:rPr>
          <w:rStyle w:val="tekstdokbold"/>
          <w:rFonts w:ascii="Arial Narrow" w:hAnsi="Arial Narrow"/>
          <w:b w:val="0"/>
          <w:sz w:val="22"/>
          <w:szCs w:val="22"/>
        </w:rPr>
      </w:pPr>
      <w:r w:rsidRPr="00FE1688">
        <w:rPr>
          <w:rStyle w:val="tekstdokbold"/>
          <w:rFonts w:ascii="Arial Narrow" w:hAnsi="Arial Narrow"/>
          <w:b w:val="0"/>
          <w:bCs/>
          <w:sz w:val="22"/>
          <w:szCs w:val="22"/>
        </w:rPr>
        <w:t>spełniają warunki udziału w postępowaniu dotyczące:</w:t>
      </w:r>
    </w:p>
    <w:p w:rsidR="00FE1688" w:rsidRPr="00655D7C" w:rsidRDefault="00FE1688" w:rsidP="00FE1688">
      <w:pPr>
        <w:pStyle w:val="Akapitzlist"/>
        <w:numPr>
          <w:ilvl w:val="3"/>
          <w:numId w:val="7"/>
        </w:numPr>
        <w:tabs>
          <w:tab w:val="clear" w:pos="540"/>
          <w:tab w:val="num" w:pos="1276"/>
        </w:tabs>
        <w:spacing w:before="120" w:line="276" w:lineRule="auto"/>
        <w:ind w:left="1276" w:right="-1" w:hanging="850"/>
        <w:jc w:val="both"/>
        <w:rPr>
          <w:rFonts w:ascii="Arial Narrow" w:hAnsi="Arial Narrow"/>
          <w:sz w:val="22"/>
          <w:szCs w:val="22"/>
        </w:rPr>
      </w:pPr>
      <w:r w:rsidRPr="00FE1688">
        <w:rPr>
          <w:rFonts w:ascii="Arial Narrow" w:hAnsi="Arial Narrow"/>
          <w:b/>
          <w:sz w:val="22"/>
          <w:szCs w:val="22"/>
        </w:rPr>
        <w:t>kompetencji lub uprawnień do prowadzenia określonej działalności zawodowej, o ile wynika to z odrębnych przepisów</w:t>
      </w:r>
    </w:p>
    <w:p w:rsidR="006324FF" w:rsidRPr="0029117F" w:rsidRDefault="006324FF" w:rsidP="001D4667">
      <w:pPr>
        <w:pStyle w:val="Akapitzlist"/>
        <w:spacing w:line="276" w:lineRule="auto"/>
        <w:ind w:left="360"/>
        <w:rPr>
          <w:rFonts w:ascii="Arial Narrow" w:hAnsi="Arial Narrow"/>
          <w:sz w:val="22"/>
          <w:szCs w:val="22"/>
        </w:rPr>
      </w:pPr>
      <w:r w:rsidRPr="0029117F">
        <w:rPr>
          <w:rFonts w:ascii="Arial Narrow" w:hAnsi="Arial Narrow"/>
          <w:sz w:val="22"/>
          <w:szCs w:val="22"/>
        </w:rPr>
        <w:t>- Zezwolenie na prowadzenie hurtowni farmaceutycznej zgodnie z ustawą z dnia 6 września 2001 r. Pra</w:t>
      </w:r>
      <w:r w:rsidR="00C03DF1">
        <w:rPr>
          <w:rFonts w:ascii="Arial Narrow" w:hAnsi="Arial Narrow"/>
          <w:sz w:val="22"/>
          <w:szCs w:val="22"/>
        </w:rPr>
        <w:t>wo farmaceutyczne (Dz. U. z 2017 r. poz. 2211</w:t>
      </w:r>
      <w:r w:rsidRPr="0029117F">
        <w:rPr>
          <w:rFonts w:ascii="Arial Narrow" w:hAnsi="Arial Narrow"/>
          <w:sz w:val="22"/>
          <w:szCs w:val="22"/>
        </w:rPr>
        <w:t xml:space="preserve"> z </w:t>
      </w:r>
      <w:proofErr w:type="spellStart"/>
      <w:r w:rsidRPr="0029117F">
        <w:rPr>
          <w:rFonts w:ascii="Arial Narrow" w:hAnsi="Arial Narrow"/>
          <w:sz w:val="22"/>
          <w:szCs w:val="22"/>
        </w:rPr>
        <w:t>późn</w:t>
      </w:r>
      <w:proofErr w:type="spellEnd"/>
      <w:r w:rsidRPr="0029117F">
        <w:rPr>
          <w:rFonts w:ascii="Arial Narrow" w:hAnsi="Arial Narrow"/>
          <w:sz w:val="22"/>
          <w:szCs w:val="22"/>
        </w:rPr>
        <w:t>. zm.).</w:t>
      </w:r>
    </w:p>
    <w:p w:rsidR="00FE1688" w:rsidRPr="00FE1688" w:rsidRDefault="00FE1688" w:rsidP="00FE1688">
      <w:pPr>
        <w:pStyle w:val="Akapitzlist"/>
        <w:numPr>
          <w:ilvl w:val="3"/>
          <w:numId w:val="7"/>
        </w:numPr>
        <w:tabs>
          <w:tab w:val="clear" w:pos="540"/>
          <w:tab w:val="num" w:pos="1276"/>
        </w:tabs>
        <w:spacing w:before="120" w:line="276" w:lineRule="auto"/>
        <w:ind w:left="1276" w:right="-1" w:hanging="850"/>
        <w:jc w:val="both"/>
        <w:rPr>
          <w:rFonts w:ascii="Arial Narrow" w:hAnsi="Arial Narrow"/>
          <w:sz w:val="22"/>
          <w:szCs w:val="22"/>
        </w:rPr>
      </w:pPr>
      <w:r w:rsidRPr="00FE1688">
        <w:rPr>
          <w:rFonts w:ascii="Arial Narrow" w:hAnsi="Arial Narrow"/>
          <w:b/>
          <w:sz w:val="22"/>
          <w:szCs w:val="22"/>
        </w:rPr>
        <w:t>sytuacji ekonomicznej lub finansowej</w:t>
      </w:r>
    </w:p>
    <w:p w:rsidR="00FE1688" w:rsidRPr="00FE1688" w:rsidRDefault="00FE1688" w:rsidP="005F530E">
      <w:pPr>
        <w:pStyle w:val="Akapitzlist"/>
        <w:spacing w:before="120" w:line="276" w:lineRule="auto"/>
        <w:ind w:left="426" w:right="-1"/>
        <w:jc w:val="both"/>
        <w:rPr>
          <w:rFonts w:ascii="Arial Narrow" w:hAnsi="Arial Narrow"/>
          <w:sz w:val="22"/>
          <w:szCs w:val="22"/>
        </w:rPr>
      </w:pPr>
      <w:r w:rsidRPr="00FE1688">
        <w:rPr>
          <w:rFonts w:ascii="Arial Narrow" w:hAnsi="Arial Narrow"/>
          <w:sz w:val="22"/>
          <w:szCs w:val="22"/>
        </w:rPr>
        <w:t>Zamawiający nie stawia szczegółowych wymagań odnośnie powyższego warunku. Zamawiający dokona oceny spełniania warunku udziału w postępowaniu w tym zakresie na podstawie oświadczenia o spełnianiu warunków udziału w postępowaniu, stanowiącego załącznik nr 4 do SIWZ.</w:t>
      </w:r>
    </w:p>
    <w:p w:rsidR="00FE1688" w:rsidRPr="00FE1688" w:rsidRDefault="00FE1688" w:rsidP="00FE1688">
      <w:pPr>
        <w:pStyle w:val="Akapitzlist"/>
        <w:numPr>
          <w:ilvl w:val="3"/>
          <w:numId w:val="7"/>
        </w:numPr>
        <w:tabs>
          <w:tab w:val="clear" w:pos="540"/>
          <w:tab w:val="num" w:pos="1276"/>
        </w:tabs>
        <w:spacing w:before="120" w:line="276" w:lineRule="auto"/>
        <w:ind w:left="1276" w:right="-1" w:hanging="850"/>
        <w:jc w:val="both"/>
        <w:rPr>
          <w:rFonts w:ascii="Arial Narrow" w:hAnsi="Arial Narrow"/>
          <w:sz w:val="22"/>
          <w:szCs w:val="22"/>
        </w:rPr>
      </w:pPr>
      <w:r w:rsidRPr="00FE1688">
        <w:rPr>
          <w:rFonts w:ascii="Arial Narrow" w:hAnsi="Arial Narrow"/>
          <w:b/>
          <w:sz w:val="22"/>
          <w:szCs w:val="22"/>
        </w:rPr>
        <w:t>zdolności technicznej lub zawodowej</w:t>
      </w:r>
    </w:p>
    <w:p w:rsidR="00FE1688" w:rsidRPr="00FE1688" w:rsidRDefault="00FE1688" w:rsidP="00FE1688">
      <w:pPr>
        <w:pStyle w:val="Akapitzlist"/>
        <w:spacing w:before="120" w:line="276" w:lineRule="auto"/>
        <w:ind w:left="1276" w:right="-1"/>
        <w:jc w:val="both"/>
        <w:rPr>
          <w:rFonts w:ascii="Arial Narrow" w:hAnsi="Arial Narrow"/>
          <w:sz w:val="22"/>
          <w:szCs w:val="22"/>
        </w:rPr>
      </w:pPr>
      <w:r w:rsidRPr="00FE1688">
        <w:rPr>
          <w:rFonts w:ascii="Arial Narrow" w:hAnsi="Arial Narrow"/>
          <w:sz w:val="22"/>
          <w:szCs w:val="22"/>
        </w:rPr>
        <w:t>Zamawiający nie stawia szczegółowych wymagań odnośnie powyższego warunku. Zamawiający dokona oceny spełniania warunku udziału w postępowaniu w tym zakresie na podstawie oświadczenia o spełnianiu warunków udziału w postępowaniu, stanowiącego załącznik nr 4 do SIWZ.</w:t>
      </w:r>
    </w:p>
    <w:p w:rsidR="009F37E8" w:rsidRDefault="009F37E8" w:rsidP="002E6707">
      <w:pPr>
        <w:pStyle w:val="Akapitzlist"/>
        <w:numPr>
          <w:ilvl w:val="2"/>
          <w:numId w:val="7"/>
        </w:numPr>
        <w:tabs>
          <w:tab w:val="clear" w:pos="480"/>
          <w:tab w:val="num" w:pos="851"/>
        </w:tabs>
        <w:spacing w:before="120" w:line="276" w:lineRule="auto"/>
        <w:ind w:left="851" w:right="-1" w:hanging="425"/>
        <w:jc w:val="both"/>
        <w:rPr>
          <w:rFonts w:ascii="Arial Narrow" w:hAnsi="Arial Narrow"/>
          <w:sz w:val="22"/>
          <w:szCs w:val="22"/>
        </w:rPr>
      </w:pPr>
      <w:r>
        <w:rPr>
          <w:rStyle w:val="tekstdokbold"/>
          <w:rFonts w:ascii="Arial Narrow" w:hAnsi="Arial Narrow"/>
          <w:b w:val="0"/>
          <w:sz w:val="22"/>
          <w:szCs w:val="22"/>
        </w:rPr>
        <w:t>N</w:t>
      </w:r>
      <w:r w:rsidR="00FE1688" w:rsidRPr="00FE1688">
        <w:rPr>
          <w:rStyle w:val="tekstdokbold"/>
          <w:rFonts w:ascii="Arial Narrow" w:hAnsi="Arial Narrow"/>
          <w:b w:val="0"/>
          <w:sz w:val="22"/>
          <w:szCs w:val="22"/>
        </w:rPr>
        <w:t xml:space="preserve">ie podlegają </w:t>
      </w:r>
      <w:r w:rsidR="00FE1688" w:rsidRPr="00FE1688">
        <w:rPr>
          <w:rFonts w:ascii="Arial Narrow" w:hAnsi="Arial Narrow"/>
          <w:sz w:val="22"/>
          <w:szCs w:val="22"/>
        </w:rPr>
        <w:t xml:space="preserve">wykluczeniu. </w:t>
      </w:r>
    </w:p>
    <w:p w:rsidR="00FE1688" w:rsidRPr="00FE1688" w:rsidRDefault="00FE1688" w:rsidP="002E6707">
      <w:pPr>
        <w:pStyle w:val="Akapitzlist"/>
        <w:numPr>
          <w:ilvl w:val="2"/>
          <w:numId w:val="7"/>
        </w:numPr>
        <w:tabs>
          <w:tab w:val="clear" w:pos="480"/>
          <w:tab w:val="num" w:pos="851"/>
        </w:tabs>
        <w:spacing w:before="120" w:line="276" w:lineRule="auto"/>
        <w:ind w:left="851" w:right="-1" w:hanging="425"/>
        <w:jc w:val="both"/>
        <w:rPr>
          <w:rFonts w:ascii="Arial Narrow" w:hAnsi="Arial Narrow"/>
          <w:sz w:val="22"/>
          <w:szCs w:val="22"/>
        </w:rPr>
      </w:pPr>
      <w:r w:rsidRPr="00FE1688">
        <w:rPr>
          <w:rFonts w:ascii="Arial Narrow" w:hAnsi="Arial Narrow"/>
          <w:sz w:val="22"/>
          <w:szCs w:val="22"/>
        </w:rPr>
        <w:t>Z postępowania o udzielenie zamówienia wyklucza się:</w:t>
      </w:r>
    </w:p>
    <w:p w:rsidR="00FE1688" w:rsidRPr="00FE1688" w:rsidRDefault="00FE1688" w:rsidP="00FE1688">
      <w:pPr>
        <w:pStyle w:val="Akapitzlist"/>
        <w:numPr>
          <w:ilvl w:val="3"/>
          <w:numId w:val="7"/>
        </w:numPr>
        <w:tabs>
          <w:tab w:val="clear" w:pos="540"/>
          <w:tab w:val="num" w:pos="1276"/>
        </w:tabs>
        <w:spacing w:before="120" w:line="276" w:lineRule="auto"/>
        <w:ind w:left="1276" w:right="-1" w:hanging="850"/>
        <w:jc w:val="both"/>
        <w:rPr>
          <w:rFonts w:ascii="Arial Narrow" w:hAnsi="Arial Narrow"/>
          <w:sz w:val="22"/>
          <w:szCs w:val="22"/>
        </w:rPr>
      </w:pPr>
      <w:r w:rsidRPr="00FE1688">
        <w:rPr>
          <w:rFonts w:ascii="Arial Narrow" w:hAnsi="Arial Narrow"/>
          <w:sz w:val="22"/>
          <w:szCs w:val="22"/>
        </w:rPr>
        <w:t xml:space="preserve">Wykonawcę niespełniającego warunków, o których mowa w art. 24 ust. 1 ustawy </w:t>
      </w:r>
      <w:proofErr w:type="spellStart"/>
      <w:r w:rsidRPr="00FE1688">
        <w:rPr>
          <w:rFonts w:ascii="Arial Narrow" w:hAnsi="Arial Narrow"/>
          <w:sz w:val="22"/>
          <w:szCs w:val="22"/>
        </w:rPr>
        <w:t>Pzp</w:t>
      </w:r>
      <w:proofErr w:type="spellEnd"/>
      <w:r w:rsidRPr="00FE1688">
        <w:rPr>
          <w:rFonts w:ascii="Arial Narrow" w:hAnsi="Arial Narrow"/>
          <w:sz w:val="22"/>
          <w:szCs w:val="22"/>
        </w:rPr>
        <w:t>;</w:t>
      </w:r>
    </w:p>
    <w:p w:rsidR="00FE1688" w:rsidRPr="00FE1688" w:rsidRDefault="00FE1688" w:rsidP="00FE1688">
      <w:pPr>
        <w:pStyle w:val="Akapitzlist"/>
        <w:numPr>
          <w:ilvl w:val="3"/>
          <w:numId w:val="7"/>
        </w:numPr>
        <w:tabs>
          <w:tab w:val="clear" w:pos="540"/>
          <w:tab w:val="num" w:pos="1276"/>
        </w:tabs>
        <w:spacing w:before="120" w:line="276" w:lineRule="auto"/>
        <w:ind w:left="1276" w:right="-1" w:hanging="850"/>
        <w:jc w:val="both"/>
        <w:rPr>
          <w:rFonts w:ascii="Arial Narrow" w:hAnsi="Arial Narrow"/>
          <w:sz w:val="22"/>
          <w:szCs w:val="22"/>
        </w:rPr>
      </w:pPr>
      <w:r w:rsidRPr="00FE1688">
        <w:rPr>
          <w:rFonts w:ascii="Arial Narrow" w:hAnsi="Arial Narrow" w:cs="Arial"/>
          <w:sz w:val="22"/>
          <w:szCs w:val="22"/>
          <w:lang w:eastAsia="pl-PL"/>
        </w:rPr>
        <w:t xml:space="preserve">Wykonawcę w stosunku do którego otwarto likwidację, w zatwierdzonym przez sąd układzie w postępowaniu restrukturyzacyjnym jest przewidziane zaspokojenie </w:t>
      </w:r>
      <w:r w:rsidRPr="00FE1688">
        <w:rPr>
          <w:rFonts w:ascii="Arial Narrow" w:hAnsi="Arial Narrow" w:cs="Calibri"/>
          <w:sz w:val="22"/>
          <w:szCs w:val="22"/>
          <w:lang w:eastAsia="pl-PL"/>
        </w:rPr>
        <w:t>8</w:t>
      </w:r>
      <w:r w:rsidRPr="00FE1688">
        <w:rPr>
          <w:rFonts w:ascii="Arial Narrow" w:hAnsi="Arial Narrow" w:cs="Arial"/>
          <w:sz w:val="22"/>
          <w:szCs w:val="22"/>
          <w:lang w:eastAsia="pl-PL"/>
        </w:rPr>
        <w:t xml:space="preserve"> wierzycieli przez likwidację jego majątku lub sąd zarządził likwidację jego majątku w trybie art. 332 ust. 1 ustawy z dnia 15 maja 2015 r. – Prawo restrukturyzacyjne (Dz. U. z 2</w:t>
      </w:r>
      <w:r w:rsidR="00C03DF1">
        <w:rPr>
          <w:rFonts w:ascii="Arial Narrow" w:hAnsi="Arial Narrow" w:cs="Arial"/>
          <w:sz w:val="22"/>
          <w:szCs w:val="22"/>
          <w:lang w:eastAsia="pl-PL"/>
        </w:rPr>
        <w:t>019 poz. 243 ze zm.</w:t>
      </w:r>
      <w:r w:rsidRPr="00FE1688">
        <w:rPr>
          <w:rFonts w:ascii="Arial Narrow" w:hAnsi="Arial Narrow" w:cs="Arial"/>
          <w:sz w:val="22"/>
          <w:szCs w:val="22"/>
          <w:lang w:eastAsia="pl-PL"/>
        </w:rPr>
        <w:t>) lub którego u</w:t>
      </w:r>
      <w:r w:rsidR="006E7371">
        <w:rPr>
          <w:rFonts w:ascii="Arial Narrow" w:hAnsi="Arial Narrow" w:cs="Arial"/>
          <w:sz w:val="22"/>
          <w:szCs w:val="22"/>
          <w:lang w:eastAsia="pl-PL"/>
        </w:rPr>
        <w:t>padłość ogłoszono, z wyjątkiem W</w:t>
      </w:r>
      <w:r w:rsidRPr="00FE1688">
        <w:rPr>
          <w:rFonts w:ascii="Arial Narrow" w:hAnsi="Arial Narrow" w:cs="Arial"/>
          <w:sz w:val="22"/>
          <w:szCs w:val="22"/>
          <w:lang w:eastAsia="pl-PL"/>
        </w:rPr>
        <w:t xml:space="preserve">ykonawcy, który po ogłoszeniu upadłości zawarł układ zatwierdzony prawomocnym postanowieniem sądu, jeżeli układ nie przewiduje zaspokojenia wierzycieli przez likwidację majątku </w:t>
      </w:r>
      <w:r w:rsidRPr="00FE1688">
        <w:rPr>
          <w:rFonts w:ascii="Arial Narrow" w:hAnsi="Arial Narrow" w:cs="Arial"/>
          <w:sz w:val="22"/>
          <w:szCs w:val="22"/>
          <w:lang w:eastAsia="pl-PL"/>
        </w:rPr>
        <w:lastRenderedPageBreak/>
        <w:t>upadłego, chyba że sąd zarządził likwidację jego majątku w trybie art. 366 ust. 1 ustawy z dnia 28 lutego 2003 r. – Prawo</w:t>
      </w:r>
      <w:r w:rsidR="00C03DF1">
        <w:rPr>
          <w:rFonts w:ascii="Arial Narrow" w:hAnsi="Arial Narrow" w:cs="Arial"/>
          <w:sz w:val="22"/>
          <w:szCs w:val="22"/>
          <w:lang w:eastAsia="pl-PL"/>
        </w:rPr>
        <w:t xml:space="preserve"> upadłościowe (Dz. U. z 2017 poz. 2344 ze zm.</w:t>
      </w:r>
      <w:r w:rsidRPr="00FE1688">
        <w:rPr>
          <w:rFonts w:ascii="Arial Narrow" w:hAnsi="Arial Narrow" w:cs="Arial"/>
          <w:sz w:val="22"/>
          <w:szCs w:val="22"/>
          <w:lang w:eastAsia="pl-PL"/>
        </w:rPr>
        <w:t xml:space="preserve">) </w:t>
      </w:r>
      <w:r w:rsidRPr="00FE1688">
        <w:rPr>
          <w:rFonts w:ascii="Arial Narrow" w:hAnsi="Arial Narrow" w:cs="Arial"/>
          <w:b/>
          <w:sz w:val="22"/>
          <w:szCs w:val="22"/>
          <w:lang w:eastAsia="pl-PL"/>
        </w:rPr>
        <w:t xml:space="preserve">(art. 24 ust. 5 pkt. 1 ustawy </w:t>
      </w:r>
      <w:proofErr w:type="spellStart"/>
      <w:r w:rsidRPr="00FE1688">
        <w:rPr>
          <w:rFonts w:ascii="Arial Narrow" w:hAnsi="Arial Narrow" w:cs="Arial"/>
          <w:b/>
          <w:sz w:val="22"/>
          <w:szCs w:val="22"/>
          <w:lang w:eastAsia="pl-PL"/>
        </w:rPr>
        <w:t>Pzp</w:t>
      </w:r>
      <w:proofErr w:type="spellEnd"/>
      <w:r w:rsidRPr="00FE1688">
        <w:rPr>
          <w:rFonts w:ascii="Arial Narrow" w:hAnsi="Arial Narrow" w:cs="Arial"/>
          <w:b/>
          <w:sz w:val="22"/>
          <w:szCs w:val="22"/>
          <w:lang w:eastAsia="pl-PL"/>
        </w:rPr>
        <w:t>)</w:t>
      </w:r>
      <w:r w:rsidRPr="00FE1688">
        <w:rPr>
          <w:rFonts w:ascii="Arial Narrow" w:hAnsi="Arial Narrow" w:cs="Arial"/>
          <w:sz w:val="22"/>
          <w:szCs w:val="22"/>
          <w:lang w:eastAsia="pl-PL"/>
        </w:rPr>
        <w:t>;</w:t>
      </w:r>
    </w:p>
    <w:p w:rsidR="00FE1688" w:rsidRPr="00FE1688" w:rsidRDefault="00FE1688" w:rsidP="002E6707">
      <w:pPr>
        <w:pStyle w:val="pkt"/>
        <w:numPr>
          <w:ilvl w:val="1"/>
          <w:numId w:val="9"/>
        </w:numPr>
        <w:overflowPunct/>
        <w:autoSpaceDE/>
        <w:spacing w:before="120" w:after="0" w:line="276" w:lineRule="auto"/>
        <w:ind w:left="1276" w:right="-1" w:hanging="850"/>
        <w:rPr>
          <w:rFonts w:ascii="Arial Narrow" w:hAnsi="Arial Narrow"/>
          <w:iCs/>
          <w:sz w:val="22"/>
          <w:szCs w:val="22"/>
        </w:rPr>
      </w:pPr>
      <w:r w:rsidRPr="00FE1688">
        <w:rPr>
          <w:rFonts w:ascii="Arial Narrow" w:hAnsi="Arial Narrow" w:cs="Arial"/>
          <w:sz w:val="22"/>
          <w:szCs w:val="22"/>
          <w:lang w:eastAsia="pl-PL"/>
        </w:rPr>
        <w:t>Wykluczenie wykonawcy następuje:</w:t>
      </w:r>
    </w:p>
    <w:p w:rsidR="00FE1688" w:rsidRPr="00FE1688" w:rsidRDefault="00FE1688" w:rsidP="00FE1688">
      <w:pPr>
        <w:tabs>
          <w:tab w:val="left" w:pos="1418"/>
        </w:tabs>
        <w:autoSpaceDE w:val="0"/>
        <w:autoSpaceDN w:val="0"/>
        <w:adjustRightInd w:val="0"/>
        <w:spacing w:line="276" w:lineRule="auto"/>
        <w:ind w:left="1418" w:hanging="425"/>
        <w:jc w:val="both"/>
        <w:rPr>
          <w:rFonts w:ascii="Arial Narrow" w:hAnsi="Arial Narrow" w:cs="Arial"/>
          <w:sz w:val="22"/>
          <w:szCs w:val="22"/>
        </w:rPr>
      </w:pPr>
      <w:r w:rsidRPr="00FE1688">
        <w:rPr>
          <w:rFonts w:ascii="Arial Narrow" w:hAnsi="Arial Narrow" w:cs="Arial"/>
          <w:sz w:val="22"/>
          <w:szCs w:val="22"/>
        </w:rPr>
        <w:t>a)</w:t>
      </w:r>
      <w:r w:rsidRPr="00FE1688">
        <w:rPr>
          <w:rFonts w:ascii="Arial Narrow" w:hAnsi="Arial Narrow" w:cs="Arial"/>
          <w:sz w:val="22"/>
          <w:szCs w:val="22"/>
        </w:rPr>
        <w:tab/>
        <w:t xml:space="preserve">w przypadkach, o których mowa w art.24 ust. 1 pkt. 13 lit. </w:t>
      </w:r>
      <w:proofErr w:type="spellStart"/>
      <w:r w:rsidRPr="00FE1688">
        <w:rPr>
          <w:rFonts w:ascii="Arial Narrow" w:hAnsi="Arial Narrow" w:cs="Arial"/>
          <w:sz w:val="22"/>
          <w:szCs w:val="22"/>
        </w:rPr>
        <w:t>a–c</w:t>
      </w:r>
      <w:proofErr w:type="spellEnd"/>
      <w:r w:rsidRPr="00FE1688">
        <w:rPr>
          <w:rFonts w:ascii="Arial Narrow" w:hAnsi="Arial Narrow" w:cs="Arial"/>
          <w:sz w:val="22"/>
          <w:szCs w:val="22"/>
        </w:rPr>
        <w:t xml:space="preserve"> i pkt. 14, gdy osoba, o której mowa w tych przepisach została skazana za przestępstwo wymienione w art. 24 ust. 1 </w:t>
      </w:r>
      <w:proofErr w:type="spellStart"/>
      <w:r w:rsidRPr="00FE1688">
        <w:rPr>
          <w:rFonts w:ascii="Arial Narrow" w:hAnsi="Arial Narrow" w:cs="Arial"/>
          <w:sz w:val="22"/>
          <w:szCs w:val="22"/>
        </w:rPr>
        <w:t>pkt</w:t>
      </w:r>
      <w:proofErr w:type="spellEnd"/>
      <w:r w:rsidRPr="00FE1688">
        <w:rPr>
          <w:rFonts w:ascii="Arial Narrow" w:hAnsi="Arial Narrow" w:cs="Arial"/>
          <w:sz w:val="22"/>
          <w:szCs w:val="22"/>
        </w:rPr>
        <w:t xml:space="preserve"> 13 lit. </w:t>
      </w:r>
      <w:proofErr w:type="spellStart"/>
      <w:r w:rsidRPr="00FE1688">
        <w:rPr>
          <w:rFonts w:ascii="Arial Narrow" w:hAnsi="Arial Narrow" w:cs="Arial"/>
          <w:sz w:val="22"/>
          <w:szCs w:val="22"/>
        </w:rPr>
        <w:t>a–c</w:t>
      </w:r>
      <w:proofErr w:type="spellEnd"/>
      <w:r w:rsidRPr="00FE1688">
        <w:rPr>
          <w:rFonts w:ascii="Arial Narrow" w:hAnsi="Arial Narrow" w:cs="Arial"/>
          <w:sz w:val="22"/>
          <w:szCs w:val="22"/>
        </w:rPr>
        <w:t>, jeżeli nie upłynęło 5 lat od dnia uprawomocnienia się wyroku potwierdzającego zaistnienie jednej z podstaw wykluczenia, chyba że w tym wyroku został określony inny okres wykluczenia;</w:t>
      </w:r>
    </w:p>
    <w:p w:rsidR="00FE1688" w:rsidRPr="00FE1688" w:rsidRDefault="00FE1688" w:rsidP="00FE1688">
      <w:pPr>
        <w:tabs>
          <w:tab w:val="left" w:pos="1418"/>
        </w:tabs>
        <w:autoSpaceDE w:val="0"/>
        <w:autoSpaceDN w:val="0"/>
        <w:adjustRightInd w:val="0"/>
        <w:spacing w:line="276" w:lineRule="auto"/>
        <w:ind w:left="1418" w:hanging="425"/>
        <w:jc w:val="both"/>
        <w:rPr>
          <w:rFonts w:ascii="Arial Narrow" w:hAnsi="Arial Narrow" w:cs="Arial"/>
          <w:sz w:val="22"/>
          <w:szCs w:val="22"/>
        </w:rPr>
      </w:pPr>
      <w:r w:rsidRPr="00FE1688">
        <w:rPr>
          <w:rFonts w:ascii="Arial Narrow" w:hAnsi="Arial Narrow" w:cs="Arial"/>
          <w:sz w:val="22"/>
          <w:szCs w:val="22"/>
        </w:rPr>
        <w:t>b)</w:t>
      </w:r>
      <w:r w:rsidRPr="00FE1688">
        <w:rPr>
          <w:rFonts w:ascii="Arial Narrow" w:hAnsi="Arial Narrow" w:cs="Arial"/>
          <w:sz w:val="22"/>
          <w:szCs w:val="22"/>
        </w:rPr>
        <w:tab/>
        <w:t xml:space="preserve">w przypadkach, o których mowa: w art. 24 ust. 1 </w:t>
      </w:r>
      <w:proofErr w:type="spellStart"/>
      <w:r w:rsidRPr="00FE1688">
        <w:rPr>
          <w:rFonts w:ascii="Arial Narrow" w:hAnsi="Arial Narrow" w:cs="Arial"/>
          <w:sz w:val="22"/>
          <w:szCs w:val="22"/>
        </w:rPr>
        <w:t>pkt</w:t>
      </w:r>
      <w:proofErr w:type="spellEnd"/>
      <w:r w:rsidRPr="00FE1688">
        <w:rPr>
          <w:rFonts w:ascii="Arial Narrow" w:hAnsi="Arial Narrow" w:cs="Arial"/>
          <w:sz w:val="22"/>
          <w:szCs w:val="22"/>
        </w:rPr>
        <w:t xml:space="preserve"> 13 lit. d i </w:t>
      </w:r>
      <w:proofErr w:type="spellStart"/>
      <w:r w:rsidRPr="00FE1688">
        <w:rPr>
          <w:rFonts w:ascii="Arial Narrow" w:hAnsi="Arial Narrow" w:cs="Arial"/>
          <w:sz w:val="22"/>
          <w:szCs w:val="22"/>
        </w:rPr>
        <w:t>pkt</w:t>
      </w:r>
      <w:proofErr w:type="spellEnd"/>
      <w:r w:rsidRPr="00FE1688">
        <w:rPr>
          <w:rFonts w:ascii="Arial Narrow" w:hAnsi="Arial Narrow" w:cs="Arial"/>
          <w:sz w:val="22"/>
          <w:szCs w:val="22"/>
        </w:rPr>
        <w:t xml:space="preserve"> 14, gdy osoba, o której mowa w tych przepisach, została skazana za przestępstwo wymienione w art. 24 ust. 1 </w:t>
      </w:r>
      <w:proofErr w:type="spellStart"/>
      <w:r w:rsidRPr="00FE1688">
        <w:rPr>
          <w:rFonts w:ascii="Arial Narrow" w:hAnsi="Arial Narrow" w:cs="Arial"/>
          <w:sz w:val="22"/>
          <w:szCs w:val="22"/>
        </w:rPr>
        <w:t>pkt</w:t>
      </w:r>
      <w:proofErr w:type="spellEnd"/>
      <w:r w:rsidRPr="00FE1688">
        <w:rPr>
          <w:rFonts w:ascii="Arial Narrow" w:hAnsi="Arial Narrow" w:cs="Arial"/>
          <w:sz w:val="22"/>
          <w:szCs w:val="22"/>
        </w:rPr>
        <w:t xml:space="preserve"> 13 lit. d, w ust. 1 </w:t>
      </w:r>
      <w:proofErr w:type="spellStart"/>
      <w:r w:rsidRPr="00FE1688">
        <w:rPr>
          <w:rFonts w:ascii="Arial Narrow" w:hAnsi="Arial Narrow" w:cs="Arial"/>
          <w:sz w:val="22"/>
          <w:szCs w:val="22"/>
        </w:rPr>
        <w:t>pkt</w:t>
      </w:r>
      <w:proofErr w:type="spellEnd"/>
      <w:r w:rsidRPr="00FE1688">
        <w:rPr>
          <w:rFonts w:ascii="Arial Narrow" w:hAnsi="Arial Narrow" w:cs="Arial"/>
          <w:sz w:val="22"/>
          <w:szCs w:val="22"/>
        </w:rPr>
        <w:t xml:space="preserve"> 15 i w ust. 5 </w:t>
      </w:r>
      <w:proofErr w:type="spellStart"/>
      <w:r w:rsidRPr="00FE1688">
        <w:rPr>
          <w:rFonts w:ascii="Arial Narrow" w:hAnsi="Arial Narrow" w:cs="Arial"/>
          <w:sz w:val="22"/>
          <w:szCs w:val="22"/>
        </w:rPr>
        <w:t>pkt</w:t>
      </w:r>
      <w:proofErr w:type="spellEnd"/>
      <w:r w:rsidRPr="00FE1688">
        <w:rPr>
          <w:rFonts w:ascii="Arial Narrow" w:hAnsi="Arial Narrow" w:cs="Arial"/>
          <w:sz w:val="22"/>
          <w:szCs w:val="22"/>
        </w:rPr>
        <w:t xml:space="preserve"> 5–7 –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FE1688" w:rsidRPr="00FE1688" w:rsidRDefault="00FE1688" w:rsidP="00FE1688">
      <w:pPr>
        <w:tabs>
          <w:tab w:val="left" w:pos="1418"/>
        </w:tabs>
        <w:autoSpaceDE w:val="0"/>
        <w:autoSpaceDN w:val="0"/>
        <w:adjustRightInd w:val="0"/>
        <w:spacing w:line="276" w:lineRule="auto"/>
        <w:ind w:left="1418" w:hanging="425"/>
        <w:jc w:val="both"/>
        <w:rPr>
          <w:rFonts w:ascii="Arial Narrow" w:hAnsi="Arial Narrow" w:cs="Arial"/>
          <w:sz w:val="22"/>
          <w:szCs w:val="22"/>
        </w:rPr>
      </w:pPr>
      <w:r w:rsidRPr="00FE1688">
        <w:rPr>
          <w:rFonts w:ascii="Arial Narrow" w:hAnsi="Arial Narrow" w:cs="Arial"/>
          <w:sz w:val="22"/>
          <w:szCs w:val="22"/>
        </w:rPr>
        <w:t>c)</w:t>
      </w:r>
      <w:r w:rsidRPr="00FE1688">
        <w:rPr>
          <w:rFonts w:ascii="Arial Narrow" w:hAnsi="Arial Narrow" w:cs="Arial"/>
          <w:sz w:val="22"/>
          <w:szCs w:val="22"/>
        </w:rPr>
        <w:tab/>
        <w:t xml:space="preserve">w przypadkach, o których mowa w art. 24 ust. 1 </w:t>
      </w:r>
      <w:proofErr w:type="spellStart"/>
      <w:r w:rsidRPr="00FE1688">
        <w:rPr>
          <w:rFonts w:ascii="Arial Narrow" w:hAnsi="Arial Narrow" w:cs="Arial"/>
          <w:sz w:val="22"/>
          <w:szCs w:val="22"/>
        </w:rPr>
        <w:t>pkt</w:t>
      </w:r>
      <w:proofErr w:type="spellEnd"/>
      <w:r w:rsidRPr="00FE1688">
        <w:rPr>
          <w:rFonts w:ascii="Arial Narrow" w:hAnsi="Arial Narrow" w:cs="Arial"/>
          <w:sz w:val="22"/>
          <w:szCs w:val="22"/>
        </w:rPr>
        <w:t xml:space="preserve"> 18 i 20 lub ust. 5 </w:t>
      </w:r>
      <w:proofErr w:type="spellStart"/>
      <w:r w:rsidRPr="00FE1688">
        <w:rPr>
          <w:rFonts w:ascii="Arial Narrow" w:hAnsi="Arial Narrow" w:cs="Arial"/>
          <w:sz w:val="22"/>
          <w:szCs w:val="22"/>
        </w:rPr>
        <w:t>pkt</w:t>
      </w:r>
      <w:proofErr w:type="spellEnd"/>
      <w:r w:rsidRPr="00FE1688">
        <w:rPr>
          <w:rFonts w:ascii="Arial Narrow" w:hAnsi="Arial Narrow" w:cs="Arial"/>
          <w:sz w:val="22"/>
          <w:szCs w:val="22"/>
        </w:rPr>
        <w:t xml:space="preserve"> 2 i 4, jeżeli nie upłynęły 3 lata od dnia zaistnienia zdarzenia będącego podstawą wykluczenia;</w:t>
      </w:r>
    </w:p>
    <w:p w:rsidR="00FE1688" w:rsidRPr="00FE1688" w:rsidRDefault="00FE1688" w:rsidP="00FE1688">
      <w:pPr>
        <w:tabs>
          <w:tab w:val="left" w:pos="1418"/>
        </w:tabs>
        <w:autoSpaceDE w:val="0"/>
        <w:autoSpaceDN w:val="0"/>
        <w:adjustRightInd w:val="0"/>
        <w:spacing w:line="276" w:lineRule="auto"/>
        <w:ind w:left="1418" w:hanging="425"/>
        <w:jc w:val="both"/>
        <w:rPr>
          <w:rFonts w:ascii="Arial Narrow" w:hAnsi="Arial Narrow" w:cs="Arial"/>
          <w:sz w:val="22"/>
          <w:szCs w:val="22"/>
        </w:rPr>
      </w:pPr>
      <w:r w:rsidRPr="00FE1688">
        <w:rPr>
          <w:rFonts w:ascii="Arial Narrow" w:hAnsi="Arial Narrow" w:cs="Arial"/>
          <w:sz w:val="22"/>
          <w:szCs w:val="22"/>
        </w:rPr>
        <w:t>d)</w:t>
      </w:r>
      <w:r w:rsidRPr="00FE1688">
        <w:rPr>
          <w:rFonts w:ascii="Arial Narrow" w:hAnsi="Arial Narrow" w:cs="Arial"/>
          <w:sz w:val="22"/>
          <w:szCs w:val="22"/>
        </w:rPr>
        <w:tab/>
        <w:t xml:space="preserve">w przypadku, o którym mowa w art. 24 ust. 1 </w:t>
      </w:r>
      <w:proofErr w:type="spellStart"/>
      <w:r w:rsidRPr="00FE1688">
        <w:rPr>
          <w:rFonts w:ascii="Arial Narrow" w:hAnsi="Arial Narrow" w:cs="Arial"/>
          <w:sz w:val="22"/>
          <w:szCs w:val="22"/>
        </w:rPr>
        <w:t>pkt</w:t>
      </w:r>
      <w:proofErr w:type="spellEnd"/>
      <w:r w:rsidRPr="00FE1688">
        <w:rPr>
          <w:rFonts w:ascii="Arial Narrow" w:hAnsi="Arial Narrow" w:cs="Arial"/>
          <w:sz w:val="22"/>
          <w:szCs w:val="22"/>
        </w:rPr>
        <w:t xml:space="preserve"> 21, jeżeli nie upłynął okres, na jaki został prawomocnie orzeczony zakaz ubiegania się o zamówienia publiczne;</w:t>
      </w:r>
    </w:p>
    <w:p w:rsidR="00FE1688" w:rsidRPr="00FE1688" w:rsidRDefault="00FE1688" w:rsidP="00FE1688">
      <w:pPr>
        <w:tabs>
          <w:tab w:val="left" w:pos="1418"/>
        </w:tabs>
        <w:autoSpaceDE w:val="0"/>
        <w:autoSpaceDN w:val="0"/>
        <w:adjustRightInd w:val="0"/>
        <w:spacing w:line="276" w:lineRule="auto"/>
        <w:ind w:left="1418" w:hanging="425"/>
        <w:jc w:val="both"/>
        <w:rPr>
          <w:rFonts w:ascii="Arial Narrow" w:hAnsi="Arial Narrow" w:cs="Arial"/>
          <w:sz w:val="22"/>
          <w:szCs w:val="22"/>
        </w:rPr>
      </w:pPr>
      <w:r w:rsidRPr="00FE1688">
        <w:rPr>
          <w:rFonts w:ascii="Arial Narrow" w:hAnsi="Arial Narrow" w:cs="Arial"/>
          <w:sz w:val="22"/>
          <w:szCs w:val="22"/>
        </w:rPr>
        <w:t>e)</w:t>
      </w:r>
      <w:r w:rsidRPr="00FE1688">
        <w:rPr>
          <w:rFonts w:ascii="Arial Narrow" w:hAnsi="Arial Narrow" w:cs="Arial"/>
          <w:sz w:val="22"/>
          <w:szCs w:val="22"/>
        </w:rPr>
        <w:tab/>
        <w:t xml:space="preserve">w przypadku, o którym mowa w art. 24 ust. 1 </w:t>
      </w:r>
      <w:proofErr w:type="spellStart"/>
      <w:r w:rsidRPr="00FE1688">
        <w:rPr>
          <w:rFonts w:ascii="Arial Narrow" w:hAnsi="Arial Narrow" w:cs="Arial"/>
          <w:sz w:val="22"/>
          <w:szCs w:val="22"/>
        </w:rPr>
        <w:t>pkt</w:t>
      </w:r>
      <w:proofErr w:type="spellEnd"/>
      <w:r w:rsidRPr="00FE1688">
        <w:rPr>
          <w:rFonts w:ascii="Arial Narrow" w:hAnsi="Arial Narrow" w:cs="Arial"/>
          <w:sz w:val="22"/>
          <w:szCs w:val="22"/>
        </w:rPr>
        <w:t xml:space="preserve"> 22, jeżeli nie upłynął okres obowiązywania zakazu ubiegania się o zamówienia publiczne.</w:t>
      </w:r>
    </w:p>
    <w:p w:rsidR="00FE1688" w:rsidRPr="00FE1688" w:rsidRDefault="00FE1688" w:rsidP="002E6707">
      <w:pPr>
        <w:pStyle w:val="pkt"/>
        <w:numPr>
          <w:ilvl w:val="1"/>
          <w:numId w:val="9"/>
        </w:numPr>
        <w:overflowPunct/>
        <w:autoSpaceDE/>
        <w:spacing w:before="120" w:after="0" w:line="276" w:lineRule="auto"/>
        <w:ind w:left="1276" w:right="-1" w:hanging="850"/>
        <w:rPr>
          <w:rFonts w:ascii="Arial Narrow" w:hAnsi="Arial Narrow"/>
          <w:iCs/>
          <w:sz w:val="22"/>
          <w:szCs w:val="22"/>
        </w:rPr>
      </w:pPr>
      <w:r w:rsidRPr="00FE1688">
        <w:rPr>
          <w:rFonts w:ascii="Arial Narrow" w:hAnsi="Arial Narrow" w:cs="Arial"/>
          <w:sz w:val="22"/>
          <w:szCs w:val="22"/>
          <w:lang w:eastAsia="pl-PL"/>
        </w:rPr>
        <w:t>Wykonawca, który podlega wykluczeniu na podstawie art. 24 ust. 1 pkt. 13, 14 i 16-20 oraz pkt. 7.1.2.2.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w:t>
      </w:r>
      <w:r w:rsidR="00303089">
        <w:rPr>
          <w:rFonts w:ascii="Arial Narrow" w:hAnsi="Arial Narrow" w:cs="Arial"/>
          <w:sz w:val="22"/>
          <w:szCs w:val="22"/>
          <w:lang w:eastAsia="pl-PL"/>
        </w:rPr>
        <w:t>u</w:t>
      </w:r>
      <w:r w:rsidRPr="00FE1688">
        <w:rPr>
          <w:rFonts w:ascii="Arial Narrow" w:hAnsi="Arial Narrow" w:cs="Arial"/>
          <w:sz w:val="22"/>
          <w:szCs w:val="22"/>
          <w:lang w:eastAsia="pl-PL"/>
        </w:rPr>
        <w:t xml:space="preserve">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w:t>
      </w:r>
      <w:r w:rsidR="006E7371">
        <w:rPr>
          <w:rFonts w:ascii="Arial Narrow" w:hAnsi="Arial Narrow" w:cs="Arial"/>
          <w:sz w:val="22"/>
          <w:szCs w:val="22"/>
          <w:lang w:eastAsia="pl-PL"/>
        </w:rPr>
        <w:t xml:space="preserve"> wobec W</w:t>
      </w:r>
      <w:r w:rsidRPr="00FE1688">
        <w:rPr>
          <w:rFonts w:ascii="Arial Narrow" w:hAnsi="Arial Narrow" w:cs="Arial"/>
          <w:sz w:val="22"/>
          <w:szCs w:val="22"/>
          <w:lang w:eastAsia="pl-PL"/>
        </w:rPr>
        <w:t>ykonawcy, będącego podmiotem zbiorowym, orzeczono prawomocnym wyrokiem sądu zakaz ubiegania się o udzielenie zamówienia oraz nie upłynął określony w tym wyroku okres obowiązywania tego zakazu.</w:t>
      </w:r>
    </w:p>
    <w:p w:rsidR="00FE1688" w:rsidRPr="00FE1688" w:rsidRDefault="00FE1688" w:rsidP="00FE1688">
      <w:pPr>
        <w:pStyle w:val="pkt"/>
        <w:numPr>
          <w:ilvl w:val="1"/>
          <w:numId w:val="9"/>
        </w:numPr>
        <w:overflowPunct/>
        <w:autoSpaceDE/>
        <w:spacing w:before="120" w:after="0" w:line="276" w:lineRule="auto"/>
        <w:ind w:right="-1"/>
        <w:rPr>
          <w:rFonts w:ascii="Arial Narrow" w:hAnsi="Arial Narrow"/>
          <w:iCs/>
          <w:sz w:val="22"/>
          <w:szCs w:val="22"/>
        </w:rPr>
      </w:pPr>
      <w:r w:rsidRPr="00FE1688">
        <w:rPr>
          <w:rFonts w:ascii="Arial Narrow" w:hAnsi="Arial Narrow" w:cs="Arial"/>
          <w:sz w:val="22"/>
          <w:szCs w:val="22"/>
          <w:lang w:eastAsia="pl-PL"/>
        </w:rPr>
        <w:t>Wykonawca nie podlega wykluczeniu, jeżeli zamawiający, uwzględniając wagę i</w:t>
      </w:r>
      <w:r w:rsidR="006E7371">
        <w:rPr>
          <w:rFonts w:ascii="Arial Narrow" w:hAnsi="Arial Narrow" w:cs="Arial"/>
          <w:sz w:val="22"/>
          <w:szCs w:val="22"/>
          <w:lang w:eastAsia="pl-PL"/>
        </w:rPr>
        <w:t xml:space="preserve"> szczególne okoliczności czynu W</w:t>
      </w:r>
      <w:r w:rsidRPr="00FE1688">
        <w:rPr>
          <w:rFonts w:ascii="Arial Narrow" w:hAnsi="Arial Narrow" w:cs="Arial"/>
          <w:sz w:val="22"/>
          <w:szCs w:val="22"/>
          <w:lang w:eastAsia="pl-PL"/>
        </w:rPr>
        <w:t>ykonawcy, uzna za wystarczające dowody przedstawione na podstawie pkt. 7.3. SIWZ.</w:t>
      </w:r>
    </w:p>
    <w:p w:rsidR="00FE1688" w:rsidRPr="00FE1688" w:rsidRDefault="00FE1688" w:rsidP="00FE1688">
      <w:pPr>
        <w:pStyle w:val="pkt"/>
        <w:numPr>
          <w:ilvl w:val="1"/>
          <w:numId w:val="9"/>
        </w:numPr>
        <w:overflowPunct/>
        <w:autoSpaceDE/>
        <w:spacing w:before="120" w:after="0" w:line="276" w:lineRule="auto"/>
        <w:ind w:right="-1"/>
        <w:rPr>
          <w:rFonts w:ascii="Arial Narrow" w:hAnsi="Arial Narrow"/>
          <w:iCs/>
          <w:sz w:val="22"/>
          <w:szCs w:val="22"/>
        </w:rPr>
      </w:pPr>
      <w:r w:rsidRPr="00FE1688">
        <w:rPr>
          <w:rFonts w:ascii="Arial Narrow" w:hAnsi="Arial Narrow"/>
          <w:iCs/>
          <w:sz w:val="22"/>
          <w:szCs w:val="22"/>
        </w:rPr>
        <w:t xml:space="preserve">Wykonawca może w celu potwierdzenia spełniania warunków udziału w postępowaniu polegać na zdolnościach technicznych lub zawodowych lub </w:t>
      </w:r>
      <w:r w:rsidRPr="00FE1688">
        <w:rPr>
          <w:rFonts w:ascii="Arial Narrow" w:hAnsi="Arial Narrow"/>
          <w:sz w:val="22"/>
          <w:szCs w:val="22"/>
        </w:rPr>
        <w:t>sytuacji finansowej</w:t>
      </w:r>
      <w:r w:rsidRPr="00FE1688">
        <w:rPr>
          <w:rFonts w:ascii="Arial Narrow" w:hAnsi="Arial Narrow"/>
          <w:iCs/>
          <w:sz w:val="22"/>
          <w:szCs w:val="22"/>
        </w:rPr>
        <w:t xml:space="preserve"> lub </w:t>
      </w:r>
      <w:r w:rsidRPr="00FE1688">
        <w:rPr>
          <w:rFonts w:ascii="Arial Narrow" w:hAnsi="Arial Narrow"/>
          <w:sz w:val="22"/>
          <w:szCs w:val="22"/>
        </w:rPr>
        <w:t xml:space="preserve">ekonomicznej innych podmiotów, niezależnie od charakteru prawnego łączących go z nim stosunków prawnych (zgodnie z art. 22a ustawy </w:t>
      </w:r>
      <w:proofErr w:type="spellStart"/>
      <w:r w:rsidRPr="00FE1688">
        <w:rPr>
          <w:rFonts w:ascii="Arial Narrow" w:hAnsi="Arial Narrow"/>
          <w:sz w:val="22"/>
          <w:szCs w:val="22"/>
        </w:rPr>
        <w:t>Pzp</w:t>
      </w:r>
      <w:proofErr w:type="spellEnd"/>
      <w:r w:rsidRPr="00FE1688">
        <w:rPr>
          <w:rFonts w:ascii="Arial Narrow" w:hAnsi="Arial Narrow"/>
          <w:sz w:val="22"/>
          <w:szCs w:val="22"/>
        </w:rPr>
        <w:t>).</w:t>
      </w:r>
    </w:p>
    <w:p w:rsidR="00FE1688" w:rsidRPr="00FE1688" w:rsidRDefault="00FE1688" w:rsidP="00FE1688">
      <w:pPr>
        <w:pStyle w:val="Akapitzlist"/>
        <w:spacing w:before="120" w:line="276" w:lineRule="auto"/>
        <w:ind w:right="-1" w:hanging="708"/>
        <w:jc w:val="both"/>
        <w:rPr>
          <w:rFonts w:ascii="Arial Narrow" w:hAnsi="Arial Narrow"/>
          <w:sz w:val="22"/>
          <w:szCs w:val="22"/>
        </w:rPr>
      </w:pPr>
      <w:r w:rsidRPr="00FE1688">
        <w:rPr>
          <w:rFonts w:ascii="Arial Narrow" w:hAnsi="Arial Narrow"/>
          <w:sz w:val="22"/>
          <w:szCs w:val="22"/>
        </w:rPr>
        <w:t>7.6</w:t>
      </w:r>
      <w:r w:rsidRPr="00FE1688">
        <w:rPr>
          <w:rFonts w:ascii="Arial Narrow" w:hAnsi="Arial Narrow"/>
          <w:sz w:val="22"/>
          <w:szCs w:val="22"/>
        </w:rPr>
        <w:tab/>
      </w:r>
      <w:r w:rsidRPr="00FE1688">
        <w:rPr>
          <w:rFonts w:ascii="Arial Narrow" w:hAnsi="Arial Narrow" w:cs="Arial"/>
          <w:sz w:val="22"/>
          <w:szCs w:val="22"/>
          <w:lang w:eastAsia="pl-PL"/>
        </w:rPr>
        <w:t>Ocena spełniania warunków udziału w postępowaniu odbywać się będzie dwuetapowo:</w:t>
      </w:r>
    </w:p>
    <w:p w:rsidR="00BB282E" w:rsidRDefault="00FE1688" w:rsidP="00886724">
      <w:pPr>
        <w:numPr>
          <w:ilvl w:val="0"/>
          <w:numId w:val="15"/>
        </w:numPr>
        <w:tabs>
          <w:tab w:val="clear" w:pos="720"/>
          <w:tab w:val="num" w:pos="1276"/>
        </w:tabs>
        <w:autoSpaceDE w:val="0"/>
        <w:autoSpaceDN w:val="0"/>
        <w:adjustRightInd w:val="0"/>
        <w:spacing w:line="276" w:lineRule="auto"/>
        <w:ind w:left="1276" w:hanging="283"/>
        <w:jc w:val="both"/>
        <w:rPr>
          <w:rFonts w:ascii="Arial Narrow" w:hAnsi="Arial Narrow" w:cs="Arial"/>
          <w:sz w:val="22"/>
          <w:szCs w:val="22"/>
        </w:rPr>
      </w:pPr>
      <w:r w:rsidRPr="00FE1688">
        <w:rPr>
          <w:rFonts w:ascii="Arial Narrow" w:hAnsi="Arial Narrow" w:cs="Arial"/>
          <w:b/>
          <w:sz w:val="22"/>
          <w:szCs w:val="22"/>
          <w:u w:val="single"/>
        </w:rPr>
        <w:t>Etap I:</w:t>
      </w:r>
      <w:r w:rsidRPr="00FE1688">
        <w:rPr>
          <w:rFonts w:ascii="Arial Narrow" w:hAnsi="Arial Narrow" w:cs="Arial"/>
          <w:sz w:val="22"/>
          <w:szCs w:val="22"/>
        </w:rPr>
        <w:t xml:space="preserve"> Ocena wstępna, której poddawani są wszyscy Wykonawcy odbędzie się na podstawie</w:t>
      </w:r>
      <w:r w:rsidR="00BB282E">
        <w:rPr>
          <w:rFonts w:ascii="Arial Narrow" w:hAnsi="Arial Narrow" w:cs="Arial"/>
          <w:sz w:val="22"/>
          <w:szCs w:val="22"/>
        </w:rPr>
        <w:t>:</w:t>
      </w:r>
    </w:p>
    <w:p w:rsidR="00FE1688" w:rsidRPr="00FE1688" w:rsidRDefault="00BB282E" w:rsidP="00BB282E">
      <w:pPr>
        <w:autoSpaceDE w:val="0"/>
        <w:autoSpaceDN w:val="0"/>
        <w:adjustRightInd w:val="0"/>
        <w:spacing w:line="276" w:lineRule="auto"/>
        <w:ind w:left="1276"/>
        <w:jc w:val="both"/>
        <w:rPr>
          <w:rFonts w:ascii="Arial Narrow" w:hAnsi="Arial Narrow" w:cs="Arial"/>
          <w:sz w:val="22"/>
          <w:szCs w:val="22"/>
        </w:rPr>
      </w:pPr>
      <w:r>
        <w:rPr>
          <w:rFonts w:ascii="Arial Narrow" w:hAnsi="Arial Narrow" w:cs="Arial Narrow"/>
          <w:sz w:val="22"/>
          <w:szCs w:val="22"/>
        </w:rPr>
        <w:t>-</w:t>
      </w:r>
      <w:r w:rsidR="00FE1688" w:rsidRPr="00FE1688">
        <w:rPr>
          <w:rFonts w:ascii="Arial Narrow" w:hAnsi="Arial Narrow" w:cs="Arial"/>
          <w:sz w:val="22"/>
          <w:szCs w:val="22"/>
        </w:rPr>
        <w:t xml:space="preserve"> informacji zawartych w </w:t>
      </w:r>
      <w:r w:rsidR="00FE1688" w:rsidRPr="00FE1688">
        <w:rPr>
          <w:rFonts w:ascii="Arial Narrow" w:hAnsi="Arial Narrow"/>
          <w:bCs/>
          <w:sz w:val="22"/>
          <w:szCs w:val="22"/>
        </w:rPr>
        <w:t xml:space="preserve">oświadczeniu dotyczącym przesłanek wykluczenia z postępowania, stanowiącym </w:t>
      </w:r>
      <w:r w:rsidR="00FE1688" w:rsidRPr="00FE1688">
        <w:rPr>
          <w:rFonts w:ascii="Arial Narrow" w:hAnsi="Arial Narrow"/>
          <w:b/>
          <w:bCs/>
          <w:sz w:val="22"/>
          <w:szCs w:val="22"/>
        </w:rPr>
        <w:t>załącznik nr 3 do SIWZ</w:t>
      </w:r>
      <w:r w:rsidR="00572347">
        <w:rPr>
          <w:rFonts w:ascii="Arial Narrow" w:hAnsi="Arial Narrow"/>
          <w:bCs/>
          <w:sz w:val="22"/>
          <w:szCs w:val="22"/>
        </w:rPr>
        <w:t xml:space="preserve">, </w:t>
      </w:r>
      <w:r w:rsidR="00FE1688" w:rsidRPr="00FE1688">
        <w:rPr>
          <w:rFonts w:ascii="Arial Narrow" w:hAnsi="Arial Narrow"/>
          <w:bCs/>
          <w:sz w:val="22"/>
          <w:szCs w:val="22"/>
        </w:rPr>
        <w:t xml:space="preserve"> o</w:t>
      </w:r>
      <w:r w:rsidR="00FE1688" w:rsidRPr="00FE1688">
        <w:rPr>
          <w:rFonts w:ascii="Arial Narrow" w:hAnsi="Arial Narrow"/>
          <w:bCs/>
          <w:iCs/>
          <w:sz w:val="22"/>
          <w:szCs w:val="22"/>
        </w:rPr>
        <w:t xml:space="preserve">świadczeniu o spełnianiu warunków udziału w postępowaniu, stanowiącym </w:t>
      </w:r>
      <w:r w:rsidR="00FE1688" w:rsidRPr="00FE1688">
        <w:rPr>
          <w:rFonts w:ascii="Arial Narrow" w:hAnsi="Arial Narrow"/>
          <w:b/>
          <w:bCs/>
          <w:iCs/>
          <w:sz w:val="22"/>
          <w:szCs w:val="22"/>
        </w:rPr>
        <w:t>załącznik nr 4 do SIWZ</w:t>
      </w:r>
      <w:r w:rsidR="00FE1688" w:rsidRPr="00FE1688">
        <w:rPr>
          <w:rFonts w:ascii="Arial Narrow" w:hAnsi="Arial Narrow"/>
          <w:bCs/>
          <w:iCs/>
          <w:sz w:val="22"/>
          <w:szCs w:val="22"/>
        </w:rPr>
        <w:t>.</w:t>
      </w:r>
      <w:r w:rsidR="00572347">
        <w:rPr>
          <w:rFonts w:ascii="Arial Narrow" w:hAnsi="Arial Narrow"/>
          <w:bCs/>
          <w:iCs/>
          <w:sz w:val="22"/>
          <w:szCs w:val="22"/>
        </w:rPr>
        <w:t xml:space="preserve">  </w:t>
      </w:r>
    </w:p>
    <w:p w:rsidR="00FE1688" w:rsidRPr="00FE1688" w:rsidRDefault="00FE1688" w:rsidP="00886724">
      <w:pPr>
        <w:numPr>
          <w:ilvl w:val="0"/>
          <w:numId w:val="15"/>
        </w:numPr>
        <w:tabs>
          <w:tab w:val="clear" w:pos="720"/>
          <w:tab w:val="num" w:pos="1276"/>
        </w:tabs>
        <w:autoSpaceDE w:val="0"/>
        <w:autoSpaceDN w:val="0"/>
        <w:adjustRightInd w:val="0"/>
        <w:spacing w:line="276" w:lineRule="auto"/>
        <w:ind w:left="1276" w:hanging="283"/>
        <w:jc w:val="both"/>
        <w:rPr>
          <w:rFonts w:ascii="Arial Narrow" w:hAnsi="Arial Narrow" w:cs="Arial"/>
          <w:sz w:val="22"/>
          <w:szCs w:val="22"/>
        </w:rPr>
      </w:pPr>
      <w:r w:rsidRPr="00FE1688">
        <w:rPr>
          <w:rFonts w:ascii="Arial Narrow" w:hAnsi="Arial Narrow" w:cs="Arial"/>
          <w:b/>
          <w:sz w:val="22"/>
          <w:szCs w:val="22"/>
          <w:u w:val="single"/>
        </w:rPr>
        <w:t>Etap II:</w:t>
      </w:r>
      <w:r w:rsidRPr="00FE1688">
        <w:rPr>
          <w:rFonts w:ascii="Arial Narrow" w:hAnsi="Arial Narrow" w:cs="Arial"/>
          <w:sz w:val="22"/>
          <w:szCs w:val="22"/>
        </w:rPr>
        <w:t xml:space="preserve"> Ostateczne potwierdzenie spełniania warunków udziału w postępowaniu zostanie dokonane na podstawie dokumentów to potwierdzających. Ocenie na tym etapie podlegać będzie wyłącznie Wykonawca, którego oferta zostanie uznana za najkorzystniejszą spośród tych, które nie zostaną odrzucone po analizie oświadczeń wymienionych w etapie I.</w:t>
      </w:r>
      <w:r w:rsidR="00397CF6" w:rsidRPr="00397CF6">
        <w:rPr>
          <w:rFonts w:ascii="Arial Narrow" w:hAnsi="Arial Narrow"/>
          <w:bCs/>
          <w:iCs/>
          <w:sz w:val="22"/>
          <w:szCs w:val="22"/>
        </w:rPr>
        <w:t xml:space="preserve"> </w:t>
      </w:r>
      <w:r w:rsidR="00397CF6">
        <w:rPr>
          <w:rFonts w:ascii="Arial Narrow" w:hAnsi="Arial Narrow"/>
          <w:bCs/>
          <w:iCs/>
          <w:sz w:val="22"/>
          <w:szCs w:val="22"/>
        </w:rPr>
        <w:t xml:space="preserve">Oraz oświadczenie określone w pkt. 9 </w:t>
      </w:r>
      <w:proofErr w:type="spellStart"/>
      <w:r w:rsidR="00397CF6">
        <w:rPr>
          <w:rFonts w:ascii="Arial Narrow" w:hAnsi="Arial Narrow"/>
          <w:bCs/>
          <w:iCs/>
          <w:sz w:val="22"/>
          <w:szCs w:val="22"/>
        </w:rPr>
        <w:t>siwz</w:t>
      </w:r>
      <w:proofErr w:type="spellEnd"/>
      <w:r w:rsidR="00397CF6">
        <w:rPr>
          <w:rFonts w:ascii="Arial Narrow" w:hAnsi="Arial Narrow"/>
          <w:bCs/>
          <w:iCs/>
          <w:sz w:val="22"/>
          <w:szCs w:val="22"/>
        </w:rPr>
        <w:t>.</w:t>
      </w:r>
    </w:p>
    <w:p w:rsidR="00FE1688" w:rsidRPr="00FE1688" w:rsidRDefault="00FE1688" w:rsidP="00FE1688">
      <w:pPr>
        <w:tabs>
          <w:tab w:val="left" w:pos="709"/>
        </w:tabs>
        <w:spacing w:before="120" w:line="276" w:lineRule="auto"/>
        <w:ind w:left="709" w:hanging="709"/>
        <w:jc w:val="both"/>
        <w:rPr>
          <w:rFonts w:ascii="Arial Narrow" w:hAnsi="Arial Narrow"/>
          <w:iCs/>
          <w:sz w:val="22"/>
          <w:szCs w:val="22"/>
        </w:rPr>
      </w:pPr>
      <w:r w:rsidRPr="00FE1688">
        <w:rPr>
          <w:rFonts w:ascii="Arial Narrow" w:hAnsi="Arial Narrow"/>
          <w:iCs/>
          <w:sz w:val="22"/>
          <w:szCs w:val="22"/>
        </w:rPr>
        <w:lastRenderedPageBreak/>
        <w:t>7.7.</w:t>
      </w:r>
      <w:r w:rsidRPr="00FE1688">
        <w:rPr>
          <w:rFonts w:ascii="Arial Narrow" w:hAnsi="Arial Narrow"/>
          <w:iCs/>
          <w:sz w:val="22"/>
          <w:szCs w:val="22"/>
        </w:rPr>
        <w:tab/>
      </w:r>
      <w:r w:rsidRPr="00FE1688">
        <w:rPr>
          <w:rFonts w:ascii="Arial Narrow" w:hAnsi="Arial Narrow"/>
          <w:b/>
          <w:sz w:val="22"/>
          <w:szCs w:val="22"/>
        </w:rPr>
        <w:t>Informacja dla Wykonawców wspólnie ubiegających się o udzielenie zamówienia (spółki cywilne/konsorcja).</w:t>
      </w:r>
    </w:p>
    <w:p w:rsidR="00FE1688" w:rsidRPr="00FE1688" w:rsidRDefault="00FE1688" w:rsidP="00FE1688">
      <w:pPr>
        <w:spacing w:before="120" w:line="276" w:lineRule="auto"/>
        <w:ind w:left="709" w:hanging="709"/>
        <w:jc w:val="both"/>
        <w:rPr>
          <w:rFonts w:ascii="Arial Narrow" w:hAnsi="Arial Narrow"/>
          <w:iCs/>
          <w:sz w:val="22"/>
          <w:szCs w:val="22"/>
        </w:rPr>
      </w:pPr>
      <w:r w:rsidRPr="00FE1688">
        <w:rPr>
          <w:rFonts w:ascii="Arial Narrow" w:hAnsi="Arial Narrow"/>
          <w:iCs/>
          <w:sz w:val="22"/>
          <w:szCs w:val="22"/>
        </w:rPr>
        <w:t xml:space="preserve">7.7.1. </w:t>
      </w:r>
      <w:r w:rsidRPr="00FE1688">
        <w:rPr>
          <w:rFonts w:ascii="Arial Narrow" w:hAnsi="Arial Narrow"/>
          <w:iCs/>
          <w:sz w:val="22"/>
          <w:szCs w:val="22"/>
        </w:rPr>
        <w:tab/>
        <w:t xml:space="preserve">Wykonawcy mogą wspólnie ubiegać się o udzielenie zamówienia w rozumieniu art. 23 ust. 1 ustawy </w:t>
      </w:r>
      <w:proofErr w:type="spellStart"/>
      <w:r w:rsidRPr="00FE1688">
        <w:rPr>
          <w:rFonts w:ascii="Arial Narrow" w:hAnsi="Arial Narrow"/>
          <w:iCs/>
          <w:sz w:val="22"/>
          <w:szCs w:val="22"/>
        </w:rPr>
        <w:t>Pzp</w:t>
      </w:r>
      <w:proofErr w:type="spellEnd"/>
      <w:r w:rsidRPr="00FE1688">
        <w:rPr>
          <w:rFonts w:ascii="Arial Narrow" w:hAnsi="Arial Narrow"/>
          <w:iCs/>
          <w:sz w:val="22"/>
          <w:szCs w:val="22"/>
        </w:rPr>
        <w:t>.</w:t>
      </w:r>
    </w:p>
    <w:p w:rsidR="00FE1688" w:rsidRPr="00FE1688" w:rsidRDefault="00FE1688" w:rsidP="00FE1688">
      <w:pPr>
        <w:spacing w:before="120" w:line="276" w:lineRule="auto"/>
        <w:ind w:left="705" w:hanging="705"/>
        <w:jc w:val="both"/>
        <w:rPr>
          <w:rFonts w:ascii="Arial Narrow" w:hAnsi="Arial Narrow"/>
          <w:iCs/>
          <w:sz w:val="22"/>
          <w:szCs w:val="22"/>
        </w:rPr>
      </w:pPr>
      <w:r w:rsidRPr="00FE1688">
        <w:rPr>
          <w:rFonts w:ascii="Arial Narrow" w:hAnsi="Arial Narrow"/>
          <w:iCs/>
          <w:sz w:val="22"/>
          <w:szCs w:val="22"/>
        </w:rPr>
        <w:t xml:space="preserve">7.7.2. </w:t>
      </w:r>
      <w:r w:rsidRPr="00FE1688">
        <w:rPr>
          <w:rFonts w:ascii="Arial Narrow" w:hAnsi="Arial Narrow"/>
          <w:iCs/>
          <w:sz w:val="22"/>
          <w:szCs w:val="22"/>
        </w:rPr>
        <w:tab/>
        <w:t>Wykonawcy występujący wspólnie zobowiązani są dołączyć do oferty dokument (pismo, oświadczenie) wskazujący ustanowionego pełnomocnika do reprezentowania Wykonawcy w postępowaniu o udzielenie zamówienia publicznego albo reprezentowania w postępowaniu i zawarcia umowy w sprawie zamówienia publicznego.</w:t>
      </w:r>
    </w:p>
    <w:p w:rsidR="00FE1688" w:rsidRPr="00FE1688" w:rsidRDefault="00FE1688" w:rsidP="00FE1688">
      <w:pPr>
        <w:spacing w:before="120" w:line="276" w:lineRule="auto"/>
        <w:ind w:left="705" w:hanging="705"/>
        <w:jc w:val="both"/>
        <w:rPr>
          <w:rFonts w:ascii="Arial Narrow" w:hAnsi="Arial Narrow"/>
          <w:iCs/>
          <w:sz w:val="22"/>
          <w:szCs w:val="22"/>
        </w:rPr>
      </w:pPr>
      <w:r w:rsidRPr="00FE1688">
        <w:rPr>
          <w:rFonts w:ascii="Arial Narrow" w:hAnsi="Arial Narrow"/>
          <w:iCs/>
          <w:sz w:val="22"/>
          <w:szCs w:val="22"/>
        </w:rPr>
        <w:t xml:space="preserve">7.7.3 </w:t>
      </w:r>
      <w:r w:rsidRPr="00FE1688">
        <w:rPr>
          <w:rFonts w:ascii="Arial Narrow" w:hAnsi="Arial Narrow"/>
          <w:iCs/>
          <w:sz w:val="22"/>
          <w:szCs w:val="22"/>
        </w:rPr>
        <w:tab/>
        <w:t>Dokument ten musi być wystawiony zgodnie z wymogami ustawowymi, podpisany przez prawnie upoważnionych przedstawicieli wszystkich Wykonawców wspólnie ubiegających się o udzielenie zamówienia.</w:t>
      </w:r>
    </w:p>
    <w:p w:rsidR="00FE1688" w:rsidRPr="00FE1688" w:rsidRDefault="00FE1688" w:rsidP="00FE1688">
      <w:pPr>
        <w:spacing w:before="120" w:line="276" w:lineRule="auto"/>
        <w:ind w:left="705" w:hanging="705"/>
        <w:jc w:val="both"/>
        <w:rPr>
          <w:rFonts w:ascii="Arial Narrow" w:hAnsi="Arial Narrow"/>
          <w:iCs/>
          <w:sz w:val="22"/>
          <w:szCs w:val="22"/>
        </w:rPr>
      </w:pPr>
      <w:r w:rsidRPr="00FE1688">
        <w:rPr>
          <w:rFonts w:ascii="Arial Narrow" w:hAnsi="Arial Narrow"/>
          <w:iCs/>
          <w:sz w:val="22"/>
          <w:szCs w:val="22"/>
        </w:rPr>
        <w:t>7.7.4.</w:t>
      </w:r>
      <w:r w:rsidRPr="00FE1688">
        <w:rPr>
          <w:rFonts w:ascii="Arial Narrow" w:hAnsi="Arial Narrow"/>
          <w:iCs/>
          <w:sz w:val="22"/>
          <w:szCs w:val="22"/>
        </w:rPr>
        <w:tab/>
        <w:t>Wszelka korespondencja dokonywana będzie wyłącznie z pełnomocnikiem. Wypełniając formularz ofertowy, jak również inne dokumenty powołujące się na „Wykonawcę” w miejscu „nazwa i adres Wykonawcy” należy wpisać dane wszystkich podmiotów wspólnie ubiegających się o udzielenie zamówienia, a nie tylko dane pełnomocnika.</w:t>
      </w:r>
    </w:p>
    <w:p w:rsidR="00FE1688" w:rsidRPr="00FE1688" w:rsidRDefault="00FE1688" w:rsidP="00FE1688">
      <w:pPr>
        <w:spacing w:before="120" w:line="276" w:lineRule="auto"/>
        <w:ind w:left="705"/>
        <w:jc w:val="both"/>
        <w:rPr>
          <w:rFonts w:ascii="Arial Narrow" w:hAnsi="Arial Narrow"/>
          <w:iCs/>
          <w:sz w:val="22"/>
          <w:szCs w:val="22"/>
        </w:rPr>
      </w:pPr>
      <w:r w:rsidRPr="00FE1688">
        <w:rPr>
          <w:rFonts w:ascii="Arial Narrow" w:hAnsi="Arial Narrow"/>
          <w:iCs/>
          <w:sz w:val="22"/>
          <w:szCs w:val="22"/>
        </w:rPr>
        <w:t xml:space="preserve">Zgodnie z art. 141 ustawy </w:t>
      </w:r>
      <w:proofErr w:type="spellStart"/>
      <w:r w:rsidRPr="00FE1688">
        <w:rPr>
          <w:rFonts w:ascii="Arial Narrow" w:hAnsi="Arial Narrow"/>
          <w:iCs/>
          <w:sz w:val="22"/>
          <w:szCs w:val="22"/>
        </w:rPr>
        <w:t>Pzp</w:t>
      </w:r>
      <w:proofErr w:type="spellEnd"/>
      <w:r w:rsidRPr="00FE1688">
        <w:rPr>
          <w:rFonts w:ascii="Arial Narrow" w:hAnsi="Arial Narrow"/>
          <w:iCs/>
          <w:sz w:val="22"/>
          <w:szCs w:val="22"/>
        </w:rPr>
        <w:t>. Wykonawcy wspólnie ubiegający się o udzielenie zamówienia ponoszą solidarną odpowiedzialność za wykonanie umowy.</w:t>
      </w:r>
    </w:p>
    <w:p w:rsidR="00FE1688" w:rsidRPr="00FE1688" w:rsidRDefault="00FE1688" w:rsidP="00FE1688">
      <w:pPr>
        <w:spacing w:before="120" w:line="276" w:lineRule="auto"/>
        <w:ind w:left="709" w:hanging="709"/>
        <w:jc w:val="both"/>
        <w:rPr>
          <w:rFonts w:ascii="Arial Narrow" w:hAnsi="Arial Narrow"/>
          <w:iCs/>
          <w:sz w:val="22"/>
          <w:szCs w:val="22"/>
        </w:rPr>
      </w:pPr>
      <w:r w:rsidRPr="00FE1688">
        <w:rPr>
          <w:rFonts w:ascii="Arial Narrow" w:hAnsi="Arial Narrow"/>
          <w:iCs/>
          <w:sz w:val="22"/>
          <w:szCs w:val="22"/>
        </w:rPr>
        <w:t>7.7.5.</w:t>
      </w:r>
      <w:r w:rsidRPr="00FE1688">
        <w:rPr>
          <w:rFonts w:ascii="Arial Narrow" w:hAnsi="Arial Narrow"/>
          <w:iCs/>
          <w:sz w:val="22"/>
          <w:szCs w:val="22"/>
        </w:rPr>
        <w:tab/>
        <w:t>W przypadku Wykonawców wspólnie ubiegających się o udzielenie zamówienia, żaden z nich nie może podlegać wykluczeniu z powodu niespełniania warunków, o których mowa w pkt. 7.1.2. SIWZ.</w:t>
      </w: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numPr>
          <w:ilvl w:val="0"/>
          <w:numId w:val="7"/>
        </w:numPr>
        <w:spacing w:line="276" w:lineRule="auto"/>
        <w:ind w:right="-1"/>
        <w:jc w:val="both"/>
        <w:rPr>
          <w:rStyle w:val="tekstdokbold"/>
          <w:rFonts w:ascii="Arial Narrow" w:hAnsi="Arial Narrow"/>
          <w:bCs/>
          <w:sz w:val="22"/>
          <w:szCs w:val="22"/>
        </w:rPr>
      </w:pPr>
      <w:r w:rsidRPr="00FE1688">
        <w:rPr>
          <w:rStyle w:val="tekstdokbold"/>
          <w:rFonts w:ascii="Arial Narrow" w:hAnsi="Arial Narrow"/>
          <w:bCs/>
          <w:sz w:val="22"/>
          <w:szCs w:val="22"/>
        </w:rPr>
        <w:t>OŚWIADCZENIA I DOKUMENTY, JAKIE MAJĄ DOSTARCZYĆ WYKONAWCY W CELU POTWIERDZENIA SPEŁNIANIA WARUNKÓW UDZIAŁU W POSTĘPOWANIU ORAZ WYKAZANIA BRAKU PODSTAW DO WYKLUCZENIA Z POSTĘPOWANIA O UDZIELENIE ZAMÓWIENIA</w:t>
      </w:r>
    </w:p>
    <w:p w:rsidR="00FE1688" w:rsidRPr="00FE1688" w:rsidRDefault="00FE1688" w:rsidP="00FE1688">
      <w:pPr>
        <w:spacing w:line="276" w:lineRule="auto"/>
        <w:ind w:right="-1"/>
        <w:jc w:val="both"/>
        <w:rPr>
          <w:rStyle w:val="tekstdokbold"/>
          <w:rFonts w:ascii="Arial Narrow" w:hAnsi="Arial Narrow"/>
          <w:b w:val="0"/>
          <w:bCs/>
          <w:sz w:val="22"/>
          <w:szCs w:val="22"/>
        </w:rPr>
      </w:pPr>
    </w:p>
    <w:p w:rsidR="00FE1688" w:rsidRPr="00FE1688" w:rsidRDefault="00FE1688" w:rsidP="00FE1688">
      <w:pPr>
        <w:tabs>
          <w:tab w:val="left" w:pos="709"/>
        </w:tabs>
        <w:spacing w:line="276" w:lineRule="auto"/>
        <w:ind w:left="709" w:right="-1" w:hanging="709"/>
        <w:jc w:val="both"/>
        <w:rPr>
          <w:rFonts w:ascii="Arial Narrow" w:hAnsi="Arial Narrow"/>
          <w:bCs/>
          <w:sz w:val="22"/>
          <w:szCs w:val="22"/>
        </w:rPr>
      </w:pPr>
      <w:r w:rsidRPr="00FE1688">
        <w:rPr>
          <w:rStyle w:val="tekstdokbold"/>
          <w:rFonts w:ascii="Arial Narrow" w:hAnsi="Arial Narrow"/>
          <w:b w:val="0"/>
          <w:bCs/>
          <w:sz w:val="22"/>
          <w:szCs w:val="22"/>
        </w:rPr>
        <w:t>8.1.</w:t>
      </w:r>
      <w:r w:rsidRPr="00FE1688">
        <w:rPr>
          <w:rStyle w:val="tekstdokbold"/>
          <w:rFonts w:ascii="Arial Narrow" w:hAnsi="Arial Narrow"/>
          <w:b w:val="0"/>
          <w:bCs/>
          <w:sz w:val="22"/>
          <w:szCs w:val="22"/>
        </w:rPr>
        <w:tab/>
        <w:t xml:space="preserve">Oświadczenie </w:t>
      </w:r>
      <w:r w:rsidRPr="00FE1688">
        <w:rPr>
          <w:rFonts w:ascii="Arial Narrow" w:hAnsi="Arial Narrow"/>
          <w:iCs/>
          <w:sz w:val="22"/>
          <w:szCs w:val="22"/>
        </w:rPr>
        <w:t xml:space="preserve">dotyczące przesłanek wykluczenia z postępowania </w:t>
      </w:r>
      <w:r w:rsidRPr="00FE1688">
        <w:rPr>
          <w:rFonts w:ascii="Arial Narrow" w:hAnsi="Arial Narrow"/>
          <w:b/>
          <w:iCs/>
          <w:sz w:val="22"/>
          <w:szCs w:val="22"/>
        </w:rPr>
        <w:t>(załącznik nr 3 do SIWZ)</w:t>
      </w:r>
      <w:r w:rsidRPr="00FE1688">
        <w:rPr>
          <w:rFonts w:ascii="Arial Narrow" w:hAnsi="Arial Narrow"/>
          <w:iCs/>
          <w:sz w:val="22"/>
          <w:szCs w:val="22"/>
        </w:rPr>
        <w:t xml:space="preserve"> oraz oświadczenie</w:t>
      </w:r>
      <w:r w:rsidRPr="00FE1688">
        <w:rPr>
          <w:rStyle w:val="tekstdokbold"/>
          <w:rFonts w:ascii="Arial Narrow" w:hAnsi="Arial Narrow"/>
          <w:b w:val="0"/>
          <w:bCs/>
          <w:sz w:val="22"/>
          <w:szCs w:val="22"/>
        </w:rPr>
        <w:t xml:space="preserve"> o </w:t>
      </w:r>
      <w:r w:rsidRPr="00FE1688">
        <w:rPr>
          <w:rFonts w:ascii="Arial Narrow" w:hAnsi="Arial Narrow"/>
          <w:iCs/>
          <w:sz w:val="22"/>
          <w:szCs w:val="22"/>
        </w:rPr>
        <w:t xml:space="preserve">spełnianiu warunków udziału w postępowaniu </w:t>
      </w:r>
      <w:r w:rsidRPr="00FE1688">
        <w:rPr>
          <w:rFonts w:ascii="Arial Narrow" w:hAnsi="Arial Narrow"/>
          <w:b/>
          <w:iCs/>
          <w:sz w:val="22"/>
          <w:szCs w:val="22"/>
        </w:rPr>
        <w:t>(załącznik nr 4 do SIWZ)</w:t>
      </w:r>
      <w:r w:rsidRPr="00FE1688">
        <w:rPr>
          <w:rFonts w:ascii="Arial Narrow" w:hAnsi="Arial Narrow"/>
          <w:iCs/>
          <w:sz w:val="22"/>
          <w:szCs w:val="22"/>
        </w:rPr>
        <w:t xml:space="preserve"> stanowiące wstępne potwierdzenie, że Wykonawca nie podlega wykluczeniu oraz spełnia warunki udziału w postępowaniu.</w:t>
      </w:r>
    </w:p>
    <w:p w:rsidR="00FE1688" w:rsidRPr="00FE1688" w:rsidRDefault="00FE1688" w:rsidP="00886724">
      <w:pPr>
        <w:numPr>
          <w:ilvl w:val="0"/>
          <w:numId w:val="16"/>
        </w:numPr>
        <w:tabs>
          <w:tab w:val="clear" w:pos="720"/>
          <w:tab w:val="num" w:pos="1134"/>
        </w:tabs>
        <w:autoSpaceDE w:val="0"/>
        <w:autoSpaceDN w:val="0"/>
        <w:adjustRightInd w:val="0"/>
        <w:spacing w:line="276" w:lineRule="auto"/>
        <w:ind w:left="1134" w:hanging="425"/>
        <w:jc w:val="both"/>
        <w:rPr>
          <w:rFonts w:ascii="Arial Narrow" w:hAnsi="Arial Narrow" w:cs="Arial"/>
          <w:sz w:val="22"/>
          <w:szCs w:val="22"/>
        </w:rPr>
      </w:pPr>
      <w:r w:rsidRPr="00FE1688">
        <w:rPr>
          <w:rFonts w:ascii="Arial Narrow" w:hAnsi="Arial Narrow" w:cs="Arial"/>
          <w:sz w:val="22"/>
          <w:szCs w:val="22"/>
        </w:rPr>
        <w:t>Wykonawca, który powołuje się na zasoby innych podmiotów, w celu wykazania braku istnienia wobec nich podstaw wykluczenia oraz spełnienia, w zakresie, w jakim powołuje się na ich zasoby, warunków udziału w postępowaniu zamieszcza informacje o tych podmiotach w oświadczeniach o których mowa w pkt. 8.1. SIWZ.</w:t>
      </w:r>
    </w:p>
    <w:p w:rsidR="00FE1688" w:rsidRPr="00FE1688" w:rsidRDefault="00FE1688" w:rsidP="00886724">
      <w:pPr>
        <w:numPr>
          <w:ilvl w:val="0"/>
          <w:numId w:val="16"/>
        </w:numPr>
        <w:tabs>
          <w:tab w:val="clear" w:pos="720"/>
          <w:tab w:val="num" w:pos="1134"/>
        </w:tabs>
        <w:autoSpaceDE w:val="0"/>
        <w:autoSpaceDN w:val="0"/>
        <w:adjustRightInd w:val="0"/>
        <w:spacing w:line="276" w:lineRule="auto"/>
        <w:ind w:left="1134" w:hanging="425"/>
        <w:jc w:val="both"/>
        <w:rPr>
          <w:rFonts w:ascii="Arial Narrow" w:hAnsi="Arial Narrow" w:cs="Arial"/>
          <w:sz w:val="22"/>
          <w:szCs w:val="22"/>
        </w:rPr>
      </w:pPr>
      <w:r w:rsidRPr="00FE1688">
        <w:rPr>
          <w:rFonts w:ascii="Arial Narrow" w:hAnsi="Arial Narrow" w:cs="Arial"/>
          <w:sz w:val="22"/>
          <w:szCs w:val="22"/>
        </w:rPr>
        <w:t>Wykonawca, który zamierza powierzyć wykonanie części zamówienia podwykonawcom, w celu wykazania braku istnienia wobec nich podstaw wykluczenia z udziału w postępowaniu zamieszcza informacje o podwykonawcach w oświadczeniu o którym mowa w pkt. 8.1. SIWZ.</w:t>
      </w:r>
    </w:p>
    <w:p w:rsidR="00FE1688" w:rsidRPr="00FE1688" w:rsidRDefault="00FE1688" w:rsidP="00886724">
      <w:pPr>
        <w:numPr>
          <w:ilvl w:val="0"/>
          <w:numId w:val="16"/>
        </w:numPr>
        <w:tabs>
          <w:tab w:val="clear" w:pos="720"/>
          <w:tab w:val="num" w:pos="1134"/>
        </w:tabs>
        <w:autoSpaceDE w:val="0"/>
        <w:autoSpaceDN w:val="0"/>
        <w:adjustRightInd w:val="0"/>
        <w:spacing w:line="276" w:lineRule="auto"/>
        <w:ind w:left="1134" w:hanging="425"/>
        <w:jc w:val="both"/>
        <w:rPr>
          <w:rFonts w:ascii="Arial Narrow" w:hAnsi="Arial Narrow" w:cs="Arial"/>
          <w:sz w:val="22"/>
          <w:szCs w:val="22"/>
        </w:rPr>
      </w:pPr>
      <w:r w:rsidRPr="00FE1688">
        <w:rPr>
          <w:rFonts w:ascii="Arial Narrow" w:hAnsi="Arial Narrow" w:cs="Arial"/>
          <w:sz w:val="22"/>
          <w:szCs w:val="22"/>
        </w:rPr>
        <w:t>W przypadku wspólnego ubiegania się o zamówienie przez Wykonawców, oświadczenia o których mowa w pkt. 8.1. i 8.2. SIWZ składa każdy z Wykonawców wspólnie ubiegających się o zamówienie. Dokumenty te muszą potwierdzać spełnianie warunków udziału w postępowaniu oraz brak podstaw wykluczenia w zakresie, w którym każdy z Wykonawców wykazuje spełnianie warunków udziału w postępowaniu oraz brak podstaw do wykluczenia.</w:t>
      </w:r>
    </w:p>
    <w:p w:rsidR="00FE1688" w:rsidRPr="00FE1688" w:rsidRDefault="00FE1688" w:rsidP="00FE1688">
      <w:pPr>
        <w:spacing w:before="120" w:line="276" w:lineRule="auto"/>
        <w:ind w:left="709" w:hanging="709"/>
        <w:jc w:val="both"/>
        <w:rPr>
          <w:rStyle w:val="tekstdokbold"/>
          <w:rFonts w:ascii="Arial Narrow" w:hAnsi="Arial Narrow"/>
          <w:bCs/>
          <w:sz w:val="22"/>
          <w:szCs w:val="22"/>
        </w:rPr>
      </w:pPr>
      <w:r w:rsidRPr="00FE1688">
        <w:rPr>
          <w:rStyle w:val="tekstdokbold"/>
          <w:rFonts w:ascii="Arial Narrow" w:hAnsi="Arial Narrow"/>
          <w:b w:val="0"/>
          <w:bCs/>
          <w:sz w:val="22"/>
          <w:szCs w:val="22"/>
        </w:rPr>
        <w:t>8.2.</w:t>
      </w:r>
      <w:r w:rsidRPr="00FE1688">
        <w:rPr>
          <w:rStyle w:val="tekstdokbold"/>
          <w:rFonts w:ascii="Arial Narrow" w:hAnsi="Arial Narrow"/>
          <w:b w:val="0"/>
          <w:bCs/>
          <w:sz w:val="22"/>
          <w:szCs w:val="22"/>
        </w:rPr>
        <w:tab/>
      </w:r>
      <w:r w:rsidRPr="00FE1688">
        <w:rPr>
          <w:rFonts w:ascii="Arial Narrow" w:hAnsi="Arial Narrow" w:cs="Arial"/>
          <w:sz w:val="22"/>
          <w:szCs w:val="22"/>
        </w:rPr>
        <w:t xml:space="preserve">W terminie 3 dni od zamieszczenia na stronie internetowej Zamawiającego informacji z otwarcia ofert, o której mowa w art. 86 ust. 5 </w:t>
      </w:r>
      <w:proofErr w:type="spellStart"/>
      <w:r w:rsidRPr="00FE1688">
        <w:rPr>
          <w:rFonts w:ascii="Arial Narrow" w:hAnsi="Arial Narrow" w:cs="Arial"/>
          <w:sz w:val="22"/>
          <w:szCs w:val="22"/>
        </w:rPr>
        <w:t>Pzp</w:t>
      </w:r>
      <w:proofErr w:type="spellEnd"/>
      <w:r w:rsidRPr="00FE1688">
        <w:rPr>
          <w:rFonts w:ascii="Arial Narrow" w:hAnsi="Arial Narrow" w:cs="Arial"/>
          <w:sz w:val="22"/>
          <w:szCs w:val="22"/>
        </w:rPr>
        <w:t xml:space="preserve"> Wykonawca zobowiązany jest przekazać Zamawiającemu oświadczenie o przynależności lub braku przynależności do tej samej grupy kapitałowej, o której mowa w art.24 ust. 1 pkt. </w:t>
      </w:r>
      <w:r w:rsidRPr="00002AB9">
        <w:rPr>
          <w:rFonts w:ascii="Arial Narrow" w:hAnsi="Arial Narrow" w:cs="Arial"/>
          <w:sz w:val="22"/>
          <w:szCs w:val="22"/>
        </w:rPr>
        <w:t xml:space="preserve">23 ustawy </w:t>
      </w:r>
      <w:proofErr w:type="spellStart"/>
      <w:r w:rsidRPr="00002AB9">
        <w:rPr>
          <w:rFonts w:ascii="Arial Narrow" w:hAnsi="Arial Narrow" w:cs="Arial"/>
          <w:sz w:val="22"/>
          <w:szCs w:val="22"/>
        </w:rPr>
        <w:t>Pzp</w:t>
      </w:r>
      <w:proofErr w:type="spellEnd"/>
      <w:r w:rsidRPr="00002AB9">
        <w:rPr>
          <w:rFonts w:ascii="Arial Narrow" w:hAnsi="Arial Narrow" w:cs="Arial"/>
          <w:sz w:val="22"/>
          <w:szCs w:val="22"/>
        </w:rPr>
        <w:t>.</w:t>
      </w:r>
      <w:r w:rsidR="00002AB9" w:rsidRPr="00002AB9">
        <w:rPr>
          <w:rFonts w:ascii="Arial Narrow" w:hAnsi="Arial Narrow"/>
          <w:b/>
          <w:bCs/>
          <w:sz w:val="22"/>
          <w:szCs w:val="22"/>
        </w:rPr>
        <w:t xml:space="preserve"> W przypadku, gdy w postępowaniu o udzieleniu zamówienia publicznego zostanie złożona tylko jedna oferta – Zamawiający nie będzie żądał od Wykonawcy oświadczenia o przynależności do grupy kapitałowej, ponieważ powiązania z innym Wykonawcą nie będą prowadzić do zakłócenia konkurencji.</w:t>
      </w:r>
    </w:p>
    <w:p w:rsidR="00FE1688" w:rsidRPr="00FE1688" w:rsidRDefault="00FE1688" w:rsidP="001402D8">
      <w:pPr>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lastRenderedPageBreak/>
        <w:t>8.3.</w:t>
      </w:r>
      <w:r w:rsidRPr="00FE1688">
        <w:rPr>
          <w:rStyle w:val="tekstdokbold"/>
          <w:rFonts w:ascii="Arial Narrow" w:hAnsi="Arial Narrow"/>
          <w:b w:val="0"/>
          <w:bCs/>
          <w:sz w:val="22"/>
          <w:szCs w:val="22"/>
        </w:rPr>
        <w:tab/>
      </w:r>
      <w:r w:rsidRPr="00FE1688">
        <w:rPr>
          <w:rFonts w:ascii="Arial Narrow" w:hAnsi="Arial Narrow" w:cs="Arial,Bold"/>
          <w:b/>
          <w:bCs/>
          <w:sz w:val="22"/>
          <w:szCs w:val="22"/>
        </w:rPr>
        <w:t>Wykaz oświadczeń i dokumentów wymaganych na potwierdzenie spełniania warunków udziału w postępowaniu oraz wskazujących brak podstaw do wykluczenia. Niżej wymienionych dokumentów nie należy dołączać do oferty. Wykonawca, którego oferta zostanie uznana za najkorzystniejszą zostanie powiadomiony odrębnym pismem o terminie i miejscu ich dostarczenia:</w:t>
      </w:r>
    </w:p>
    <w:p w:rsidR="00FE1688" w:rsidRPr="00C24547" w:rsidRDefault="00FE1688" w:rsidP="001402D8">
      <w:pPr>
        <w:tabs>
          <w:tab w:val="left" w:pos="993"/>
        </w:tabs>
        <w:spacing w:line="276" w:lineRule="auto"/>
        <w:ind w:left="993" w:hanging="284"/>
        <w:jc w:val="both"/>
        <w:rPr>
          <w:rFonts w:ascii="Arial Narrow" w:hAnsi="Arial Narrow"/>
          <w:bCs/>
          <w:sz w:val="22"/>
          <w:szCs w:val="22"/>
        </w:rPr>
      </w:pPr>
      <w:r w:rsidRPr="00C24547">
        <w:rPr>
          <w:rStyle w:val="tekstdokbold"/>
          <w:rFonts w:ascii="Arial Narrow" w:hAnsi="Arial Narrow"/>
          <w:b w:val="0"/>
          <w:bCs/>
          <w:sz w:val="22"/>
          <w:szCs w:val="22"/>
        </w:rPr>
        <w:t>a)</w:t>
      </w:r>
      <w:r w:rsidRPr="00C24547">
        <w:rPr>
          <w:rStyle w:val="tekstdokbold"/>
          <w:rFonts w:ascii="Arial Narrow" w:hAnsi="Arial Narrow"/>
          <w:b w:val="0"/>
          <w:bCs/>
          <w:sz w:val="22"/>
          <w:szCs w:val="22"/>
        </w:rPr>
        <w:tab/>
      </w:r>
      <w:r w:rsidRPr="00C24547">
        <w:rPr>
          <w:rFonts w:ascii="Arial Narrow" w:hAnsi="Arial Narrow"/>
          <w:bCs/>
          <w:sz w:val="22"/>
          <w:szCs w:val="22"/>
        </w:rPr>
        <w:t xml:space="preserve">odpis z właściwego rejestru lub z centralnej ewidencji i informacji o działalności gospodarczej, jeżeli odrębne przepisy wymagają wpisu do rejestru lub ewidencji, w celu wykazania braku podstaw do wykluczenia w oparciu o art. 24 ust. 5 </w:t>
      </w:r>
      <w:proofErr w:type="spellStart"/>
      <w:r w:rsidRPr="00C24547">
        <w:rPr>
          <w:rFonts w:ascii="Arial Narrow" w:hAnsi="Arial Narrow"/>
          <w:bCs/>
          <w:sz w:val="22"/>
          <w:szCs w:val="22"/>
        </w:rPr>
        <w:t>pkt</w:t>
      </w:r>
      <w:proofErr w:type="spellEnd"/>
      <w:r w:rsidRPr="00C24547">
        <w:rPr>
          <w:rFonts w:ascii="Arial Narrow" w:hAnsi="Arial Narrow"/>
          <w:bCs/>
          <w:sz w:val="22"/>
          <w:szCs w:val="22"/>
        </w:rPr>
        <w:t xml:space="preserve"> 1 ustawy </w:t>
      </w:r>
      <w:proofErr w:type="spellStart"/>
      <w:r w:rsidRPr="00C24547">
        <w:rPr>
          <w:rFonts w:ascii="Arial Narrow" w:hAnsi="Arial Narrow"/>
          <w:bCs/>
          <w:sz w:val="22"/>
          <w:szCs w:val="22"/>
        </w:rPr>
        <w:t>Pzp</w:t>
      </w:r>
      <w:proofErr w:type="spellEnd"/>
      <w:r w:rsidR="00655D7C" w:rsidRPr="00C24547">
        <w:rPr>
          <w:rFonts w:ascii="Arial Narrow" w:hAnsi="Arial Narrow"/>
          <w:bCs/>
          <w:sz w:val="22"/>
          <w:szCs w:val="22"/>
        </w:rPr>
        <w:t>,</w:t>
      </w:r>
    </w:p>
    <w:p w:rsidR="005F530E" w:rsidRPr="00C24547" w:rsidRDefault="00C03DF1" w:rsidP="00C24547">
      <w:pPr>
        <w:pStyle w:val="Akapitzlist"/>
        <w:spacing w:line="276" w:lineRule="auto"/>
        <w:ind w:left="993" w:hanging="284"/>
        <w:rPr>
          <w:rFonts w:ascii="Arial Narrow" w:hAnsi="Arial Narrow"/>
          <w:sz w:val="22"/>
          <w:szCs w:val="22"/>
        </w:rPr>
      </w:pPr>
      <w:r w:rsidRPr="00C24547">
        <w:rPr>
          <w:rFonts w:ascii="Arial Narrow" w:hAnsi="Arial Narrow"/>
          <w:sz w:val="22"/>
          <w:szCs w:val="22"/>
        </w:rPr>
        <w:t xml:space="preserve">b) </w:t>
      </w:r>
      <w:r w:rsidR="005F530E" w:rsidRPr="00C24547">
        <w:rPr>
          <w:rFonts w:ascii="Arial Narrow" w:hAnsi="Arial Narrow"/>
          <w:sz w:val="22"/>
          <w:szCs w:val="22"/>
        </w:rPr>
        <w:t xml:space="preserve"> Zezwolenie na prowadzenie hurtowni farmaceutycznej zgodnie z ustawą z dnia 6 września 2001 r. Pra</w:t>
      </w:r>
      <w:r w:rsidR="00C24547" w:rsidRPr="00C24547">
        <w:rPr>
          <w:rFonts w:ascii="Arial Narrow" w:hAnsi="Arial Narrow"/>
          <w:sz w:val="22"/>
          <w:szCs w:val="22"/>
        </w:rPr>
        <w:t>wo farmaceutyczne (Dz. U. z 2017 r. poz. 2</w:t>
      </w:r>
      <w:r w:rsidR="005F530E" w:rsidRPr="00C24547">
        <w:rPr>
          <w:rFonts w:ascii="Arial Narrow" w:hAnsi="Arial Narrow"/>
          <w:sz w:val="22"/>
          <w:szCs w:val="22"/>
        </w:rPr>
        <w:t>2</w:t>
      </w:r>
      <w:r w:rsidR="00C24547" w:rsidRPr="00C24547">
        <w:rPr>
          <w:rFonts w:ascii="Arial Narrow" w:hAnsi="Arial Narrow"/>
          <w:sz w:val="22"/>
          <w:szCs w:val="22"/>
        </w:rPr>
        <w:t>11</w:t>
      </w:r>
      <w:r w:rsidR="005F530E" w:rsidRPr="00C24547">
        <w:rPr>
          <w:rFonts w:ascii="Arial Narrow" w:hAnsi="Arial Narrow"/>
          <w:sz w:val="22"/>
          <w:szCs w:val="22"/>
        </w:rPr>
        <w:t xml:space="preserve"> z </w:t>
      </w:r>
      <w:proofErr w:type="spellStart"/>
      <w:r w:rsidR="005F530E" w:rsidRPr="00C24547">
        <w:rPr>
          <w:rFonts w:ascii="Arial Narrow" w:hAnsi="Arial Narrow"/>
          <w:sz w:val="22"/>
          <w:szCs w:val="22"/>
        </w:rPr>
        <w:t>późn</w:t>
      </w:r>
      <w:proofErr w:type="spellEnd"/>
      <w:r w:rsidR="005F530E" w:rsidRPr="00C24547">
        <w:rPr>
          <w:rFonts w:ascii="Arial Narrow" w:hAnsi="Arial Narrow"/>
          <w:sz w:val="22"/>
          <w:szCs w:val="22"/>
        </w:rPr>
        <w:t>. zm.).</w:t>
      </w:r>
    </w:p>
    <w:p w:rsidR="00FE1688" w:rsidRPr="00FE1688" w:rsidRDefault="00FE1688" w:rsidP="00FE1688">
      <w:pPr>
        <w:tabs>
          <w:tab w:val="left" w:pos="709"/>
        </w:tabs>
        <w:spacing w:before="120" w:line="276" w:lineRule="auto"/>
        <w:ind w:left="709" w:hanging="709"/>
        <w:jc w:val="both"/>
        <w:rPr>
          <w:rFonts w:ascii="Arial Narrow" w:hAnsi="Arial Narrow"/>
          <w:sz w:val="22"/>
          <w:szCs w:val="22"/>
        </w:rPr>
      </w:pPr>
      <w:r w:rsidRPr="00FE1688">
        <w:rPr>
          <w:rStyle w:val="tekstdokbold"/>
          <w:rFonts w:ascii="Arial Narrow" w:hAnsi="Arial Narrow"/>
          <w:b w:val="0"/>
          <w:bCs/>
          <w:sz w:val="22"/>
          <w:szCs w:val="22"/>
        </w:rPr>
        <w:t>8.4.</w:t>
      </w:r>
      <w:r w:rsidRPr="00FE1688">
        <w:rPr>
          <w:rStyle w:val="tekstdokbold"/>
          <w:rFonts w:ascii="Arial Narrow" w:hAnsi="Arial Narrow"/>
          <w:b w:val="0"/>
          <w:bCs/>
          <w:sz w:val="22"/>
          <w:szCs w:val="22"/>
        </w:rPr>
        <w:tab/>
      </w:r>
      <w:r w:rsidRPr="00FE1688">
        <w:rPr>
          <w:rFonts w:ascii="Arial Narrow" w:hAnsi="Arial Narrow"/>
          <w:sz w:val="22"/>
          <w:szCs w:val="22"/>
        </w:rPr>
        <w:t>Jeżeli Wykonawca ma siedzibę lub miejsce zamieszkania poza terytorium Rzeczypospolitej Polskiej, zamiast dokumentów, o których mowa:</w:t>
      </w:r>
    </w:p>
    <w:p w:rsidR="00FE1688" w:rsidRPr="00FE1688" w:rsidRDefault="00FE1688" w:rsidP="00FE1688">
      <w:pPr>
        <w:autoSpaceDE w:val="0"/>
        <w:spacing w:line="276" w:lineRule="auto"/>
        <w:ind w:left="1080" w:right="-1" w:hanging="360"/>
        <w:jc w:val="both"/>
        <w:rPr>
          <w:rFonts w:ascii="Arial Narrow" w:hAnsi="Arial Narrow"/>
          <w:sz w:val="22"/>
          <w:szCs w:val="22"/>
        </w:rPr>
      </w:pPr>
      <w:r w:rsidRPr="00FE1688">
        <w:rPr>
          <w:rFonts w:ascii="Arial Narrow" w:hAnsi="Arial Narrow"/>
          <w:sz w:val="22"/>
          <w:szCs w:val="22"/>
        </w:rPr>
        <w:t xml:space="preserve">1) w </w:t>
      </w:r>
      <w:proofErr w:type="spellStart"/>
      <w:r w:rsidRPr="00FE1688">
        <w:rPr>
          <w:rFonts w:ascii="Arial Narrow" w:hAnsi="Arial Narrow"/>
          <w:sz w:val="22"/>
          <w:szCs w:val="22"/>
        </w:rPr>
        <w:t>pkt</w:t>
      </w:r>
      <w:proofErr w:type="spellEnd"/>
      <w:r w:rsidRPr="00FE1688">
        <w:rPr>
          <w:rFonts w:ascii="Arial Narrow" w:hAnsi="Arial Narrow"/>
          <w:sz w:val="22"/>
          <w:szCs w:val="22"/>
        </w:rPr>
        <w:t xml:space="preserve"> 8.3. lit. a) SIWZ - składa dokument lub dokumenty wystawione w kraju, w którym ma siedzibę lub miejsce zamieszkania, potwierdzające odpowiednio, że:</w:t>
      </w:r>
    </w:p>
    <w:p w:rsidR="00FE1688" w:rsidRPr="00FE1688" w:rsidRDefault="00FE1688" w:rsidP="00FE1688">
      <w:pPr>
        <w:autoSpaceDE w:val="0"/>
        <w:spacing w:line="276" w:lineRule="auto"/>
        <w:ind w:left="1080" w:right="-1" w:hanging="360"/>
        <w:jc w:val="both"/>
        <w:rPr>
          <w:rFonts w:ascii="Arial Narrow" w:hAnsi="Arial Narrow"/>
          <w:sz w:val="22"/>
          <w:szCs w:val="22"/>
        </w:rPr>
      </w:pPr>
      <w:r w:rsidRPr="00FE1688">
        <w:rPr>
          <w:rFonts w:ascii="Arial Narrow" w:hAnsi="Arial Narrow"/>
          <w:sz w:val="22"/>
          <w:szCs w:val="22"/>
        </w:rPr>
        <w:t xml:space="preserve">a) </w:t>
      </w:r>
      <w:r w:rsidRPr="00FE1688">
        <w:rPr>
          <w:rFonts w:ascii="Arial Narrow" w:hAnsi="Arial Narrow"/>
          <w:sz w:val="22"/>
          <w:szCs w:val="22"/>
        </w:rPr>
        <w:tab/>
        <w:t>nie otwarto jego likwidacji ani nie ogłoszono upadłości,</w:t>
      </w:r>
    </w:p>
    <w:p w:rsidR="00FE1688" w:rsidRPr="00FE1688" w:rsidRDefault="00FE1688" w:rsidP="00FE1688">
      <w:pPr>
        <w:tabs>
          <w:tab w:val="left" w:pos="709"/>
        </w:tabs>
        <w:spacing w:before="120" w:line="276" w:lineRule="auto"/>
        <w:ind w:left="709" w:hanging="709"/>
        <w:jc w:val="both"/>
        <w:rPr>
          <w:rFonts w:ascii="Arial Narrow" w:hAnsi="Arial Narrow"/>
          <w:sz w:val="22"/>
          <w:szCs w:val="22"/>
        </w:rPr>
      </w:pPr>
      <w:r w:rsidRPr="00FE1688">
        <w:rPr>
          <w:rStyle w:val="tekstdokbold"/>
          <w:rFonts w:ascii="Arial Narrow" w:hAnsi="Arial Narrow"/>
          <w:b w:val="0"/>
          <w:bCs/>
          <w:sz w:val="22"/>
          <w:szCs w:val="22"/>
        </w:rPr>
        <w:t>8.4.1.</w:t>
      </w:r>
      <w:r w:rsidRPr="00FE1688">
        <w:rPr>
          <w:rStyle w:val="tekstdokbold"/>
          <w:rFonts w:ascii="Arial Narrow" w:hAnsi="Arial Narrow"/>
          <w:b w:val="0"/>
          <w:bCs/>
          <w:sz w:val="22"/>
          <w:szCs w:val="22"/>
        </w:rPr>
        <w:tab/>
      </w:r>
      <w:r w:rsidRPr="00FE1688">
        <w:rPr>
          <w:rFonts w:ascii="Arial Narrow" w:hAnsi="Arial Narrow"/>
          <w:sz w:val="22"/>
          <w:szCs w:val="22"/>
        </w:rPr>
        <w:t>Jeżeli w kraju, w którym Wykonawca ma siedzibę lub miejsce zamie</w:t>
      </w:r>
      <w:r w:rsidR="006E7371">
        <w:rPr>
          <w:rFonts w:ascii="Arial Narrow" w:hAnsi="Arial Narrow"/>
          <w:sz w:val="22"/>
          <w:szCs w:val="22"/>
        </w:rPr>
        <w:t>szkania</w:t>
      </w:r>
      <w:r w:rsidRPr="00FE1688">
        <w:rPr>
          <w:rFonts w:ascii="Arial Narrow" w:hAnsi="Arial Narrow"/>
          <w:sz w:val="22"/>
          <w:szCs w:val="22"/>
        </w:rPr>
        <w:t xml:space="preserve"> ma osoba, której dokument dotyczy, nie wydaje się dokumentów, o których mowa w </w:t>
      </w:r>
      <w:proofErr w:type="spellStart"/>
      <w:r w:rsidRPr="00FE1688">
        <w:rPr>
          <w:rFonts w:ascii="Arial Narrow" w:hAnsi="Arial Narrow"/>
          <w:sz w:val="22"/>
          <w:szCs w:val="22"/>
        </w:rPr>
        <w:t>pkt</w:t>
      </w:r>
      <w:proofErr w:type="spellEnd"/>
      <w:r w:rsidRPr="00FE1688">
        <w:rPr>
          <w:rFonts w:ascii="Arial Narrow" w:hAnsi="Arial Narrow"/>
          <w:sz w:val="22"/>
          <w:szCs w:val="22"/>
        </w:rPr>
        <w:t xml:space="preserve"> 8.4.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FE1688" w:rsidRPr="00FE1688" w:rsidRDefault="00FE1688" w:rsidP="00FE1688">
      <w:pPr>
        <w:tabs>
          <w:tab w:val="left" w:pos="709"/>
        </w:tabs>
        <w:spacing w:before="120" w:line="276" w:lineRule="auto"/>
        <w:ind w:left="709" w:hanging="709"/>
        <w:jc w:val="both"/>
        <w:rPr>
          <w:rFonts w:ascii="Arial Narrow" w:hAnsi="Arial Narrow"/>
          <w:sz w:val="22"/>
          <w:szCs w:val="22"/>
        </w:rPr>
      </w:pPr>
      <w:r w:rsidRPr="00FE1688">
        <w:rPr>
          <w:rStyle w:val="tekstdokbold"/>
          <w:rFonts w:ascii="Arial Narrow" w:hAnsi="Arial Narrow"/>
          <w:b w:val="0"/>
          <w:bCs/>
          <w:sz w:val="22"/>
          <w:szCs w:val="22"/>
        </w:rPr>
        <w:t>8.4.2.</w:t>
      </w:r>
      <w:r w:rsidRPr="00FE1688">
        <w:rPr>
          <w:rStyle w:val="tekstdokbold"/>
          <w:rFonts w:ascii="Arial Narrow" w:hAnsi="Arial Narrow"/>
          <w:b w:val="0"/>
          <w:bCs/>
          <w:sz w:val="22"/>
          <w:szCs w:val="22"/>
        </w:rPr>
        <w:tab/>
      </w:r>
      <w:r w:rsidRPr="00FE1688">
        <w:rPr>
          <w:rFonts w:ascii="Arial Narrow" w:hAnsi="Arial Narrow"/>
          <w:sz w:val="22"/>
          <w:szCs w:val="22"/>
        </w:rPr>
        <w:t xml:space="preserve">Dokumenty, o których mowa w </w:t>
      </w:r>
      <w:proofErr w:type="spellStart"/>
      <w:r w:rsidRPr="00FE1688">
        <w:rPr>
          <w:rFonts w:ascii="Arial Narrow" w:hAnsi="Arial Narrow"/>
          <w:sz w:val="22"/>
          <w:szCs w:val="22"/>
        </w:rPr>
        <w:t>pkt</w:t>
      </w:r>
      <w:proofErr w:type="spellEnd"/>
      <w:r w:rsidRPr="00FE1688">
        <w:rPr>
          <w:rFonts w:ascii="Arial Narrow" w:hAnsi="Arial Narrow"/>
          <w:sz w:val="22"/>
          <w:szCs w:val="22"/>
        </w:rPr>
        <w:t xml:space="preserve"> 8.4. ust. 1) lit a) lub zastępujący je dokument, o którym mowa w </w:t>
      </w:r>
      <w:proofErr w:type="spellStart"/>
      <w:r w:rsidRPr="00FE1688">
        <w:rPr>
          <w:rFonts w:ascii="Arial Narrow" w:hAnsi="Arial Narrow"/>
          <w:sz w:val="22"/>
          <w:szCs w:val="22"/>
        </w:rPr>
        <w:t>pkt</w:t>
      </w:r>
      <w:proofErr w:type="spellEnd"/>
      <w:r w:rsidRPr="00FE1688">
        <w:rPr>
          <w:rFonts w:ascii="Arial Narrow" w:hAnsi="Arial Narrow"/>
          <w:sz w:val="22"/>
          <w:szCs w:val="22"/>
        </w:rPr>
        <w:t xml:space="preserve"> 8.4.1. SIWZ, powinny być wystawione nie wcześniej niż 6 miesięcy przed upływem terminu składania ofert.</w:t>
      </w:r>
    </w:p>
    <w:p w:rsidR="00FE1688" w:rsidRPr="00FE1688" w:rsidRDefault="00FE1688" w:rsidP="00FE1688">
      <w:pPr>
        <w:tabs>
          <w:tab w:val="left" w:pos="709"/>
        </w:tabs>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8.4.3.</w:t>
      </w:r>
      <w:r w:rsidRPr="00FE1688">
        <w:rPr>
          <w:rStyle w:val="tekstdokbold"/>
          <w:rFonts w:ascii="Arial Narrow" w:hAnsi="Arial Narrow"/>
          <w:b w:val="0"/>
          <w:bCs/>
          <w:sz w:val="22"/>
          <w:szCs w:val="22"/>
        </w:rPr>
        <w:tab/>
      </w:r>
      <w:r w:rsidRPr="00FE1688">
        <w:rPr>
          <w:rFonts w:ascii="Arial Narrow" w:hAnsi="Arial Narrow"/>
          <w:sz w:val="22"/>
          <w:szCs w:val="22"/>
        </w:rPr>
        <w:t>W przypadku wątpliwości co do treści dokumentu złożonego przez Wykonawcę, Zamawiający może zwrócić się do właściwych organów odpowiednio kraju, w którym Wykonawca ma siedzibę lub miejsce zamieszkania ma osoba, której dokument dotyczy, o udzielenie niezbędnych informacji dotyczących tego dokumentu.</w:t>
      </w:r>
    </w:p>
    <w:p w:rsidR="00FE1688" w:rsidRPr="00FE1688" w:rsidRDefault="00FE1688" w:rsidP="00FE1688">
      <w:pPr>
        <w:tabs>
          <w:tab w:val="left" w:pos="709"/>
        </w:tabs>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8.5.</w:t>
      </w:r>
      <w:r w:rsidRPr="00FE1688">
        <w:rPr>
          <w:rStyle w:val="tekstdokbold"/>
          <w:rFonts w:ascii="Arial Narrow" w:hAnsi="Arial Narrow"/>
          <w:b w:val="0"/>
          <w:bCs/>
          <w:sz w:val="22"/>
          <w:szCs w:val="22"/>
        </w:rPr>
        <w:tab/>
      </w:r>
      <w:r w:rsidRPr="00FE1688">
        <w:rPr>
          <w:rStyle w:val="tekstdokbold"/>
          <w:rFonts w:ascii="Arial Narrow" w:hAnsi="Arial Narrow"/>
          <w:bCs/>
          <w:sz w:val="22"/>
          <w:szCs w:val="22"/>
        </w:rPr>
        <w:t>Zobowiązanie podmiotów</w:t>
      </w:r>
      <w:r w:rsidRPr="00FE1688">
        <w:rPr>
          <w:rStyle w:val="tekstdokbold"/>
          <w:rFonts w:ascii="Arial Narrow" w:hAnsi="Arial Narrow"/>
          <w:b w:val="0"/>
          <w:bCs/>
          <w:sz w:val="22"/>
          <w:szCs w:val="22"/>
        </w:rPr>
        <w:t xml:space="preserve">, na których </w:t>
      </w:r>
      <w:r w:rsidRPr="00FE1688">
        <w:rPr>
          <w:rFonts w:ascii="Arial Narrow" w:hAnsi="Arial Narrow"/>
          <w:iCs/>
          <w:sz w:val="22"/>
          <w:szCs w:val="22"/>
        </w:rPr>
        <w:t xml:space="preserve">zdolnościach technicznych, zawodowych, </w:t>
      </w:r>
      <w:r w:rsidRPr="00FE1688">
        <w:rPr>
          <w:rFonts w:ascii="Arial Narrow" w:hAnsi="Arial Narrow"/>
          <w:sz w:val="22"/>
          <w:szCs w:val="22"/>
        </w:rPr>
        <w:t>sytuacji finansowej</w:t>
      </w:r>
      <w:r w:rsidRPr="00FE1688">
        <w:rPr>
          <w:rFonts w:ascii="Arial Narrow" w:hAnsi="Arial Narrow"/>
          <w:iCs/>
          <w:sz w:val="22"/>
          <w:szCs w:val="22"/>
        </w:rPr>
        <w:t xml:space="preserve"> lub </w:t>
      </w:r>
      <w:r w:rsidRPr="00FE1688">
        <w:rPr>
          <w:rFonts w:ascii="Arial Narrow" w:hAnsi="Arial Narrow"/>
          <w:sz w:val="22"/>
          <w:szCs w:val="22"/>
        </w:rPr>
        <w:t>ekonomicznej polega Wykonawca</w:t>
      </w:r>
      <w:r w:rsidRPr="00FE1688">
        <w:rPr>
          <w:rFonts w:ascii="Arial Narrow" w:hAnsi="Arial Narrow" w:cs="Arial"/>
          <w:sz w:val="22"/>
          <w:szCs w:val="22"/>
        </w:rPr>
        <w:t xml:space="preserve"> do oddania mu do dyspozycji niezbędnych zasobów na potrzeby realizacji zamówienia.</w:t>
      </w:r>
    </w:p>
    <w:p w:rsidR="00FE1688" w:rsidRPr="00FE1688" w:rsidRDefault="00FE1688" w:rsidP="00FE1688">
      <w:pPr>
        <w:tabs>
          <w:tab w:val="left" w:pos="709"/>
        </w:tabs>
        <w:spacing w:before="120" w:line="276" w:lineRule="auto"/>
        <w:ind w:left="709" w:hanging="709"/>
        <w:jc w:val="both"/>
        <w:rPr>
          <w:rFonts w:ascii="Arial Narrow" w:hAnsi="Arial Narrow"/>
          <w:sz w:val="22"/>
          <w:szCs w:val="22"/>
        </w:rPr>
      </w:pPr>
      <w:r w:rsidRPr="00FE1688">
        <w:rPr>
          <w:rStyle w:val="tekstdokbold"/>
          <w:rFonts w:ascii="Arial Narrow" w:hAnsi="Arial Narrow"/>
          <w:b w:val="0"/>
          <w:bCs/>
          <w:sz w:val="22"/>
          <w:szCs w:val="22"/>
        </w:rPr>
        <w:t>8.6.</w:t>
      </w:r>
      <w:r w:rsidRPr="00FE1688">
        <w:rPr>
          <w:rStyle w:val="tekstdokbold"/>
          <w:rFonts w:ascii="Arial Narrow" w:hAnsi="Arial Narrow"/>
          <w:b w:val="0"/>
          <w:bCs/>
          <w:sz w:val="22"/>
          <w:szCs w:val="22"/>
        </w:rPr>
        <w:tab/>
      </w:r>
      <w:r w:rsidRPr="00FE1688">
        <w:rPr>
          <w:rFonts w:ascii="Arial Narrow" w:hAnsi="Arial Narrow"/>
          <w:sz w:val="22"/>
          <w:szCs w:val="22"/>
        </w:rPr>
        <w:t>Oświadczenia i dokumenty wymagane dla potwierdzenia spełnienia przez Wykonawców warunków udziału w postępowaniu oraz braku podlegania wykluczeniu należy złożyć w oryginale lub kopii poświadczonej za zgodność z oryginałem przez Wykonawcę.</w:t>
      </w:r>
    </w:p>
    <w:p w:rsidR="00FE1688" w:rsidRPr="00FE1688" w:rsidRDefault="00FE1688" w:rsidP="00FE1688">
      <w:pPr>
        <w:tabs>
          <w:tab w:val="left" w:pos="709"/>
        </w:tabs>
        <w:spacing w:before="120" w:line="276" w:lineRule="auto"/>
        <w:ind w:left="709" w:hanging="709"/>
        <w:jc w:val="both"/>
        <w:rPr>
          <w:rStyle w:val="tekstdokbold"/>
          <w:rFonts w:ascii="Arial Narrow" w:hAnsi="Arial Narrow"/>
          <w:b w:val="0"/>
          <w:bCs/>
          <w:sz w:val="22"/>
          <w:szCs w:val="22"/>
        </w:rPr>
      </w:pPr>
      <w:r w:rsidRPr="00FE1688">
        <w:rPr>
          <w:rFonts w:ascii="Arial Narrow" w:hAnsi="Arial Narrow"/>
          <w:sz w:val="22"/>
          <w:szCs w:val="22"/>
        </w:rPr>
        <w:t>8.7.</w:t>
      </w:r>
      <w:r w:rsidRPr="00FE1688">
        <w:rPr>
          <w:rFonts w:ascii="Arial Narrow" w:hAnsi="Arial Narrow"/>
          <w:sz w:val="22"/>
          <w:szCs w:val="22"/>
        </w:rPr>
        <w:tab/>
        <w:t>Poświadczenie za zgodność z oryginałem powinno być sporządzone w sposób umożliwiający identyfikację podpisu (np. wraz z imienną pieczątką osoby poświadczającej kopię dokumentu za zgodność z oryginałem).</w:t>
      </w:r>
    </w:p>
    <w:p w:rsidR="00FE1688" w:rsidRPr="00FE1688" w:rsidRDefault="00FE1688" w:rsidP="00FE1688">
      <w:pPr>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8.8.</w:t>
      </w:r>
      <w:r w:rsidRPr="00FE1688">
        <w:rPr>
          <w:rStyle w:val="tekstdokbold"/>
          <w:rFonts w:ascii="Arial Narrow" w:hAnsi="Arial Narrow"/>
          <w:b w:val="0"/>
          <w:bCs/>
          <w:sz w:val="22"/>
          <w:szCs w:val="22"/>
        </w:rPr>
        <w:tab/>
      </w:r>
      <w:r w:rsidRPr="00FE1688">
        <w:rPr>
          <w:rFonts w:ascii="Arial Narrow" w:hAnsi="Arial Narrow"/>
          <w:sz w:val="22"/>
          <w:szCs w:val="22"/>
        </w:rPr>
        <w:t>Zamawiający zażąda przedstawienia oryginału lub notarialnie poświadczonej kopii dokumentu wyłącznie wtedy, gdy złożona kopia dokumentu będzie nieczytelna lub będzie budziła wątpliwości co do jej prawdziwości.</w:t>
      </w:r>
    </w:p>
    <w:p w:rsidR="00FE1688" w:rsidRPr="00FE1688" w:rsidRDefault="00FE1688" w:rsidP="00FE1688">
      <w:pPr>
        <w:tabs>
          <w:tab w:val="left" w:pos="709"/>
        </w:tabs>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8.9.</w:t>
      </w:r>
      <w:r w:rsidRPr="00FE1688">
        <w:rPr>
          <w:rStyle w:val="tekstdokbold"/>
          <w:rFonts w:ascii="Arial Narrow" w:hAnsi="Arial Narrow"/>
          <w:b w:val="0"/>
          <w:bCs/>
          <w:sz w:val="22"/>
          <w:szCs w:val="22"/>
        </w:rPr>
        <w:tab/>
      </w:r>
      <w:r w:rsidRPr="00FE1688">
        <w:rPr>
          <w:rFonts w:ascii="Arial Narrow" w:hAnsi="Arial Narrow"/>
          <w:sz w:val="22"/>
          <w:szCs w:val="22"/>
        </w:rPr>
        <w:t>Dokumenty sporządzone w języku obcym są składane wraz z tłumaczeniem na język polski, poświadczonym przez Wykonawcę.</w:t>
      </w:r>
    </w:p>
    <w:p w:rsidR="00FE1688" w:rsidRPr="00FE1688" w:rsidRDefault="00FE1688" w:rsidP="00FE1688">
      <w:pPr>
        <w:tabs>
          <w:tab w:val="left" w:pos="709"/>
        </w:tabs>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8.10.</w:t>
      </w:r>
      <w:r w:rsidRPr="00FE1688">
        <w:rPr>
          <w:rStyle w:val="tekstdokbold"/>
          <w:rFonts w:ascii="Arial Narrow" w:hAnsi="Arial Narrow"/>
          <w:b w:val="0"/>
          <w:bCs/>
          <w:sz w:val="22"/>
          <w:szCs w:val="22"/>
        </w:rPr>
        <w:tab/>
      </w:r>
      <w:r w:rsidRPr="00FE1688">
        <w:rPr>
          <w:rFonts w:ascii="Arial Narrow" w:hAnsi="Arial Narrow"/>
          <w:sz w:val="22"/>
          <w:szCs w:val="22"/>
        </w:rPr>
        <w:t>W celu potwierdzenia spełnienia warunków wymaganych od Wykonawców wspólnie ubiegających się o udzielenie zamówienia:</w:t>
      </w:r>
    </w:p>
    <w:p w:rsidR="00FE1688" w:rsidRPr="00FE1688" w:rsidRDefault="00FE1688" w:rsidP="00FE1688">
      <w:pPr>
        <w:numPr>
          <w:ilvl w:val="1"/>
          <w:numId w:val="5"/>
        </w:numPr>
        <w:tabs>
          <w:tab w:val="clear" w:pos="1800"/>
          <w:tab w:val="left" w:pos="1080"/>
        </w:tabs>
        <w:spacing w:line="276" w:lineRule="auto"/>
        <w:ind w:left="1080" w:right="-1"/>
        <w:jc w:val="both"/>
        <w:rPr>
          <w:rFonts w:ascii="Arial Narrow" w:hAnsi="Arial Narrow"/>
          <w:sz w:val="22"/>
          <w:szCs w:val="22"/>
        </w:rPr>
      </w:pPr>
      <w:r w:rsidRPr="00FE1688">
        <w:rPr>
          <w:rFonts w:ascii="Arial Narrow" w:hAnsi="Arial Narrow"/>
          <w:sz w:val="22"/>
          <w:szCs w:val="22"/>
        </w:rPr>
        <w:t xml:space="preserve">oświadczenie </w:t>
      </w:r>
      <w:r w:rsidRPr="00FE1688">
        <w:rPr>
          <w:rFonts w:ascii="Arial Narrow" w:hAnsi="Arial Narrow"/>
          <w:iCs/>
          <w:sz w:val="22"/>
          <w:szCs w:val="22"/>
        </w:rPr>
        <w:t>dotyczące przesłanek wykluczenia z postępowania</w:t>
      </w:r>
      <w:r w:rsidRPr="00FE1688">
        <w:rPr>
          <w:rFonts w:ascii="Arial Narrow" w:hAnsi="Arial Narrow"/>
          <w:sz w:val="22"/>
          <w:szCs w:val="22"/>
        </w:rPr>
        <w:t xml:space="preserve">, </w:t>
      </w:r>
      <w:r w:rsidRPr="00FE1688">
        <w:rPr>
          <w:rFonts w:ascii="Arial Narrow" w:hAnsi="Arial Narrow" w:cs="Arial"/>
          <w:sz w:val="22"/>
          <w:szCs w:val="22"/>
        </w:rPr>
        <w:t xml:space="preserve">oświadczenie o przynależności lub braku przynależności do tej samej grupy kapitałowej, o której mowa w art.24 ust. 1 pkt. 23 ustawy </w:t>
      </w:r>
      <w:proofErr w:type="spellStart"/>
      <w:r w:rsidRPr="00FE1688">
        <w:rPr>
          <w:rFonts w:ascii="Arial Narrow" w:hAnsi="Arial Narrow" w:cs="Arial"/>
          <w:sz w:val="22"/>
          <w:szCs w:val="22"/>
        </w:rPr>
        <w:t>Pzp</w:t>
      </w:r>
      <w:proofErr w:type="spellEnd"/>
      <w:r w:rsidRPr="00FE1688">
        <w:rPr>
          <w:rFonts w:ascii="Arial Narrow" w:hAnsi="Arial Narrow"/>
          <w:sz w:val="22"/>
          <w:szCs w:val="22"/>
        </w:rPr>
        <w:t xml:space="preserve"> oraz dokumenty wymienione w pkt. 8.3. SIWZ albo odpowiadające im określone w pkt. 8.4. SIWZ, powinny być złożone przez każdego Wykonawcę;</w:t>
      </w:r>
    </w:p>
    <w:p w:rsidR="00FE1688" w:rsidRPr="00FE1688" w:rsidRDefault="00FE1688" w:rsidP="00FE1688">
      <w:pPr>
        <w:numPr>
          <w:ilvl w:val="1"/>
          <w:numId w:val="5"/>
        </w:numPr>
        <w:tabs>
          <w:tab w:val="clear" w:pos="1800"/>
          <w:tab w:val="left" w:pos="1080"/>
        </w:tabs>
        <w:spacing w:line="276" w:lineRule="auto"/>
        <w:ind w:left="1080" w:right="-1"/>
        <w:jc w:val="both"/>
        <w:rPr>
          <w:rFonts w:ascii="Arial Narrow" w:hAnsi="Arial Narrow"/>
          <w:sz w:val="22"/>
          <w:szCs w:val="22"/>
        </w:rPr>
      </w:pPr>
      <w:r w:rsidRPr="00FE1688">
        <w:rPr>
          <w:rFonts w:ascii="Arial Narrow" w:hAnsi="Arial Narrow"/>
          <w:sz w:val="22"/>
          <w:szCs w:val="22"/>
        </w:rPr>
        <w:lastRenderedPageBreak/>
        <w:t xml:space="preserve">oświadczenie </w:t>
      </w:r>
      <w:r w:rsidRPr="00FE1688">
        <w:rPr>
          <w:rStyle w:val="tekstdokbold"/>
          <w:rFonts w:ascii="Arial Narrow" w:hAnsi="Arial Narrow"/>
          <w:b w:val="0"/>
          <w:bCs/>
          <w:sz w:val="22"/>
          <w:szCs w:val="22"/>
        </w:rPr>
        <w:t xml:space="preserve">o </w:t>
      </w:r>
      <w:r w:rsidRPr="00FE1688">
        <w:rPr>
          <w:rFonts w:ascii="Arial Narrow" w:hAnsi="Arial Narrow"/>
          <w:iCs/>
          <w:sz w:val="22"/>
          <w:szCs w:val="22"/>
        </w:rPr>
        <w:t>spełnianiu warunków udziału w postępowaniu</w:t>
      </w:r>
      <w:r w:rsidRPr="00FE1688">
        <w:rPr>
          <w:rFonts w:ascii="Arial Narrow" w:hAnsi="Arial Narrow"/>
          <w:sz w:val="22"/>
          <w:szCs w:val="22"/>
        </w:rPr>
        <w:t xml:space="preserve"> </w:t>
      </w:r>
      <w:r w:rsidR="000E7AB7">
        <w:rPr>
          <w:rFonts w:ascii="Arial Narrow" w:hAnsi="Arial Narrow"/>
          <w:bCs/>
          <w:iCs/>
          <w:sz w:val="22"/>
          <w:szCs w:val="22"/>
        </w:rPr>
        <w:t>każdy W</w:t>
      </w:r>
      <w:r w:rsidRPr="00FE1688">
        <w:rPr>
          <w:rFonts w:ascii="Arial Narrow" w:hAnsi="Arial Narrow"/>
          <w:bCs/>
          <w:iCs/>
          <w:sz w:val="22"/>
          <w:szCs w:val="22"/>
        </w:rPr>
        <w:t>ykonawca składa odrębnie lub wykonawcy składają jedno oświadczenie podpisane przez pełnomocnika Wykonawców wspólnie ubiegających się o udzielenie zamówienia.</w:t>
      </w:r>
    </w:p>
    <w:p w:rsidR="00FE1688" w:rsidRPr="00FE1688" w:rsidRDefault="00FE1688" w:rsidP="00FE1688">
      <w:pPr>
        <w:tabs>
          <w:tab w:val="left" w:pos="709"/>
        </w:tabs>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8.11.</w:t>
      </w:r>
      <w:r w:rsidRPr="00FE1688">
        <w:rPr>
          <w:rStyle w:val="tekstdokbold"/>
          <w:rFonts w:ascii="Arial Narrow" w:hAnsi="Arial Narrow"/>
          <w:b w:val="0"/>
          <w:bCs/>
          <w:sz w:val="22"/>
          <w:szCs w:val="22"/>
        </w:rPr>
        <w:tab/>
      </w:r>
      <w:r w:rsidRPr="00FE1688">
        <w:rPr>
          <w:rFonts w:ascii="Arial Narrow" w:hAnsi="Arial Narrow"/>
          <w:sz w:val="22"/>
          <w:szCs w:val="22"/>
        </w:rPr>
        <w:t xml:space="preserve">Zamawiający dokona oceny spełniania warunków udziału w postępowaniu </w:t>
      </w:r>
      <w:r w:rsidRPr="00FE1688">
        <w:rPr>
          <w:rFonts w:ascii="Arial Narrow" w:hAnsi="Arial Narrow" w:cs="Arial"/>
          <w:sz w:val="22"/>
          <w:szCs w:val="22"/>
        </w:rPr>
        <w:t xml:space="preserve">w/g. formuły: </w:t>
      </w:r>
      <w:r w:rsidRPr="00FE1688">
        <w:rPr>
          <w:rFonts w:ascii="Arial Narrow" w:hAnsi="Arial Narrow"/>
          <w:iCs/>
          <w:sz w:val="22"/>
          <w:szCs w:val="22"/>
        </w:rPr>
        <w:t>spełnia – nie spełnia.</w:t>
      </w:r>
    </w:p>
    <w:p w:rsidR="00A42505" w:rsidRDefault="00A42505" w:rsidP="00FE1688">
      <w:pPr>
        <w:spacing w:line="276" w:lineRule="auto"/>
        <w:ind w:right="-1"/>
        <w:jc w:val="both"/>
        <w:rPr>
          <w:rFonts w:ascii="Arial Narrow" w:hAnsi="Arial Narrow"/>
          <w:b/>
          <w:bCs/>
          <w:sz w:val="22"/>
          <w:szCs w:val="22"/>
        </w:rPr>
      </w:pPr>
    </w:p>
    <w:p w:rsidR="00FE1688" w:rsidRPr="00FE1688" w:rsidRDefault="00FE1688" w:rsidP="00FE1688">
      <w:pPr>
        <w:spacing w:line="276" w:lineRule="auto"/>
        <w:ind w:right="-1"/>
        <w:jc w:val="both"/>
        <w:rPr>
          <w:rFonts w:ascii="Arial Narrow" w:hAnsi="Arial Narrow"/>
          <w:b/>
          <w:bCs/>
          <w:sz w:val="22"/>
          <w:szCs w:val="22"/>
        </w:rPr>
      </w:pPr>
      <w:r w:rsidRPr="00FE1688">
        <w:rPr>
          <w:rFonts w:ascii="Arial Narrow" w:hAnsi="Arial Narrow"/>
          <w:b/>
          <w:bCs/>
          <w:sz w:val="22"/>
          <w:szCs w:val="22"/>
        </w:rPr>
        <w:t xml:space="preserve">9. </w:t>
      </w:r>
      <w:r w:rsidRPr="00FE1688">
        <w:rPr>
          <w:rFonts w:ascii="Arial Narrow" w:hAnsi="Arial Narrow"/>
          <w:b/>
          <w:bCs/>
          <w:sz w:val="22"/>
          <w:szCs w:val="22"/>
        </w:rPr>
        <w:tab/>
        <w:t>WYMAGANE DOKUMENTY I OŚWIADCZENIA DOTYCZĄCE PRZEDMIOTU ZAMÓWIENIA</w:t>
      </w:r>
    </w:p>
    <w:p w:rsidR="00FE1688" w:rsidRPr="001402D8" w:rsidRDefault="00FE1688" w:rsidP="0052264D">
      <w:pPr>
        <w:tabs>
          <w:tab w:val="left" w:pos="720"/>
        </w:tabs>
        <w:spacing w:before="120" w:line="276" w:lineRule="auto"/>
        <w:ind w:left="720" w:hanging="720"/>
        <w:jc w:val="both"/>
        <w:rPr>
          <w:rFonts w:ascii="Arial Narrow" w:hAnsi="Arial Narrow"/>
          <w:bCs/>
          <w:sz w:val="22"/>
          <w:szCs w:val="22"/>
        </w:rPr>
      </w:pPr>
      <w:r w:rsidRPr="00FE1688">
        <w:rPr>
          <w:rFonts w:ascii="Arial Narrow" w:hAnsi="Arial Narrow"/>
          <w:bCs/>
          <w:sz w:val="22"/>
          <w:szCs w:val="22"/>
        </w:rPr>
        <w:t>9.</w:t>
      </w:r>
      <w:r w:rsidRPr="001402D8">
        <w:rPr>
          <w:rFonts w:ascii="Arial Narrow" w:hAnsi="Arial Narrow"/>
          <w:bCs/>
          <w:sz w:val="22"/>
          <w:szCs w:val="22"/>
        </w:rPr>
        <w:t>1.</w:t>
      </w:r>
      <w:r w:rsidRPr="001402D8">
        <w:rPr>
          <w:rFonts w:ascii="Arial Narrow" w:hAnsi="Arial Narrow"/>
          <w:bCs/>
          <w:sz w:val="22"/>
          <w:szCs w:val="22"/>
        </w:rPr>
        <w:tab/>
        <w:t xml:space="preserve">W celu potwierdzenia, że oferowane dostawy odpowiadają wymaganiom określonym przez Zamawiającego </w:t>
      </w:r>
      <w:r w:rsidRPr="00572347">
        <w:rPr>
          <w:rFonts w:ascii="Arial Narrow" w:hAnsi="Arial Narrow"/>
          <w:b/>
          <w:bCs/>
          <w:sz w:val="22"/>
          <w:szCs w:val="22"/>
        </w:rPr>
        <w:t>należy załączyć do oferty nast</w:t>
      </w:r>
      <w:r w:rsidR="002B0CA3" w:rsidRPr="00572347">
        <w:rPr>
          <w:rFonts w:ascii="Arial Narrow" w:hAnsi="Arial Narrow"/>
          <w:b/>
          <w:bCs/>
          <w:sz w:val="22"/>
          <w:szCs w:val="22"/>
        </w:rPr>
        <w:t>ępujące oświadczenie</w:t>
      </w:r>
      <w:r w:rsidRPr="001402D8">
        <w:rPr>
          <w:rFonts w:ascii="Arial Narrow" w:hAnsi="Arial Narrow"/>
          <w:bCs/>
          <w:sz w:val="22"/>
          <w:szCs w:val="22"/>
        </w:rPr>
        <w:t>:</w:t>
      </w:r>
    </w:p>
    <w:p w:rsidR="002F0C5C" w:rsidRPr="00322C35" w:rsidRDefault="002F0C5C" w:rsidP="00322C35">
      <w:pPr>
        <w:pStyle w:val="Akapitzlist"/>
        <w:numPr>
          <w:ilvl w:val="2"/>
          <w:numId w:val="43"/>
        </w:numPr>
        <w:tabs>
          <w:tab w:val="num" w:pos="1003"/>
        </w:tabs>
        <w:jc w:val="both"/>
        <w:rPr>
          <w:rFonts w:ascii="Arial Narrow" w:hAnsi="Arial Narrow"/>
          <w:sz w:val="22"/>
          <w:szCs w:val="22"/>
        </w:rPr>
      </w:pPr>
      <w:r w:rsidRPr="00322C35">
        <w:rPr>
          <w:rFonts w:ascii="Arial Narrow" w:hAnsi="Arial Narrow"/>
          <w:sz w:val="22"/>
          <w:szCs w:val="22"/>
        </w:rPr>
        <w:t>Oświadczenia, że oferowany asortyment  posiada aktualnie obowiązujące dokumenty dopuszczające do obrotu i stosowania na terenie RP i zostaną o</w:t>
      </w:r>
      <w:r w:rsidR="000E7AB7" w:rsidRPr="00322C35">
        <w:rPr>
          <w:rFonts w:ascii="Arial Narrow" w:hAnsi="Arial Narrow"/>
          <w:sz w:val="22"/>
          <w:szCs w:val="22"/>
        </w:rPr>
        <w:t>ne przekazane na każde żądanie Z</w:t>
      </w:r>
      <w:r w:rsidRPr="00322C35">
        <w:rPr>
          <w:rFonts w:ascii="Arial Narrow" w:hAnsi="Arial Narrow"/>
          <w:sz w:val="22"/>
          <w:szCs w:val="22"/>
        </w:rPr>
        <w:t>amawiającego.</w:t>
      </w:r>
    </w:p>
    <w:p w:rsidR="00254059" w:rsidRDefault="00645D02" w:rsidP="002F0C5C">
      <w:pPr>
        <w:pStyle w:val="Tekstpodstawowywcity"/>
        <w:spacing w:before="0"/>
        <w:ind w:left="709" w:hanging="709"/>
        <w:rPr>
          <w:rFonts w:ascii="Arial" w:hAnsi="Arial" w:cs="Arial"/>
          <w:sz w:val="18"/>
          <w:szCs w:val="18"/>
        </w:rPr>
      </w:pPr>
      <w:r w:rsidRPr="001D0594">
        <w:rPr>
          <w:rFonts w:ascii="Arial Narrow" w:hAnsi="Arial Narrow"/>
          <w:b w:val="0"/>
          <w:sz w:val="22"/>
          <w:szCs w:val="22"/>
        </w:rPr>
        <w:t xml:space="preserve"> </w:t>
      </w:r>
    </w:p>
    <w:p w:rsidR="00FE1688" w:rsidRPr="00FE1688" w:rsidRDefault="00FE1688" w:rsidP="00FE1688">
      <w:pPr>
        <w:pStyle w:val="rozdzia"/>
        <w:numPr>
          <w:ilvl w:val="0"/>
          <w:numId w:val="11"/>
        </w:numPr>
        <w:tabs>
          <w:tab w:val="clear" w:pos="480"/>
          <w:tab w:val="num" w:pos="720"/>
        </w:tabs>
        <w:spacing w:line="276" w:lineRule="auto"/>
        <w:ind w:left="720" w:right="-1" w:hanging="720"/>
        <w:rPr>
          <w:rFonts w:ascii="Arial Narrow" w:hAnsi="Arial Narrow"/>
          <w:sz w:val="22"/>
          <w:szCs w:val="22"/>
        </w:rPr>
      </w:pPr>
      <w:r w:rsidRPr="00FE1688">
        <w:rPr>
          <w:rFonts w:ascii="Arial Narrow" w:hAnsi="Arial Narrow"/>
          <w:sz w:val="22"/>
          <w:szCs w:val="22"/>
        </w:rPr>
        <w:t>OPIS SPOSOBU PRZYGOTOWANIA OFERT</w:t>
      </w:r>
    </w:p>
    <w:p w:rsidR="00FE1688" w:rsidRPr="00FE1688" w:rsidRDefault="00FE1688" w:rsidP="00FE1688">
      <w:pPr>
        <w:pStyle w:val="Tekstpodstawowy22"/>
        <w:numPr>
          <w:ilvl w:val="1"/>
          <w:numId w:val="11"/>
        </w:numPr>
        <w:tabs>
          <w:tab w:val="clear" w:pos="480"/>
          <w:tab w:val="num"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Wykonawca zobowiązany jest do dokładnego zapoznania się z informacjami zawartymi w SIWZ i przygotowania oferty zgodnie z wymaganiami określonymi w tym dokumencie.</w:t>
      </w:r>
    </w:p>
    <w:p w:rsidR="00FE1688" w:rsidRPr="00FE1688" w:rsidRDefault="00FE1688" w:rsidP="00FE1688">
      <w:pPr>
        <w:pStyle w:val="Tekstpodstawowy22"/>
        <w:numPr>
          <w:ilvl w:val="1"/>
          <w:numId w:val="11"/>
        </w:numPr>
        <w:tabs>
          <w:tab w:val="clear" w:pos="480"/>
          <w:tab w:val="num"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 xml:space="preserve">Wykonawcy ponoszą wszelkie koszty związane z przygotowaniem i złożeniem oferty, niezależnie od wyniku postępowania. Zamawiający nie odpowiada za żadne koszty poniesione przez Wykonawcę w związku z przygotowaniem i złożeniem oferty. Wykonawca zobowiązuje się nie podnosić jakichkolwiek roszczeń z tego tytułu względem Zamawiającego, z zastrzeżeniem art. 93 ust. 4 Ustawy </w:t>
      </w:r>
      <w:proofErr w:type="spellStart"/>
      <w:r w:rsidRPr="00FE1688">
        <w:rPr>
          <w:rFonts w:ascii="Arial Narrow" w:hAnsi="Arial Narrow"/>
          <w:bCs/>
          <w:sz w:val="22"/>
          <w:szCs w:val="22"/>
        </w:rPr>
        <w:t>Pzp</w:t>
      </w:r>
      <w:proofErr w:type="spellEnd"/>
      <w:r w:rsidRPr="00FE1688">
        <w:rPr>
          <w:rFonts w:ascii="Arial Narrow" w:hAnsi="Arial Narrow"/>
          <w:bCs/>
          <w:sz w:val="22"/>
          <w:szCs w:val="22"/>
        </w:rPr>
        <w:t>.</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Wykonawca może złożyć tylko jedną ofertę.</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Zamawiający podzielił postępowanie na</w:t>
      </w:r>
      <w:r w:rsidR="00420015">
        <w:rPr>
          <w:rFonts w:ascii="Arial Narrow" w:hAnsi="Arial Narrow"/>
          <w:bCs/>
          <w:sz w:val="22"/>
          <w:szCs w:val="22"/>
        </w:rPr>
        <w:t>11</w:t>
      </w:r>
      <w:r w:rsidRPr="00FE1688">
        <w:rPr>
          <w:rFonts w:ascii="Arial Narrow" w:hAnsi="Arial Narrow"/>
          <w:b/>
          <w:sz w:val="22"/>
          <w:szCs w:val="22"/>
        </w:rPr>
        <w:t xml:space="preserve"> części</w:t>
      </w:r>
      <w:r w:rsidRPr="00FE1688">
        <w:rPr>
          <w:rFonts w:ascii="Arial Narrow" w:hAnsi="Arial Narrow"/>
          <w:bCs/>
          <w:sz w:val="22"/>
          <w:szCs w:val="22"/>
        </w:rPr>
        <w:t xml:space="preserve">, z których każda będzie oceniana oddzielnie. </w:t>
      </w:r>
      <w:r w:rsidRPr="00FE1688">
        <w:rPr>
          <w:rFonts w:ascii="Arial Narrow" w:hAnsi="Arial Narrow" w:cs="Arial"/>
          <w:sz w:val="22"/>
          <w:szCs w:val="22"/>
        </w:rPr>
        <w:t>Zamawiający dopuszcza możliwość składania ofert częściowych, z zastrzeżeniem, iż oferta w każdej części winna być pełna. Wykonawca może złożyć ofertę na dowolną, wybraną przez siebie ilość części.</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iCs/>
          <w:sz w:val="22"/>
          <w:szCs w:val="22"/>
        </w:rPr>
      </w:pPr>
      <w:r w:rsidRPr="00FE1688">
        <w:rPr>
          <w:rFonts w:ascii="Arial Narrow" w:hAnsi="Arial Narrow"/>
          <w:iCs/>
          <w:sz w:val="22"/>
          <w:szCs w:val="22"/>
        </w:rPr>
        <w:t xml:space="preserve">Zamawiający </w:t>
      </w:r>
      <w:r w:rsidRPr="00FE1688">
        <w:rPr>
          <w:rFonts w:ascii="Arial Narrow" w:hAnsi="Arial Narrow"/>
          <w:bCs/>
          <w:iCs/>
          <w:sz w:val="22"/>
          <w:szCs w:val="22"/>
        </w:rPr>
        <w:t>nie przewiduje</w:t>
      </w:r>
      <w:r w:rsidRPr="00FE1688">
        <w:rPr>
          <w:rFonts w:ascii="Arial Narrow" w:hAnsi="Arial Narrow"/>
          <w:iCs/>
          <w:sz w:val="22"/>
          <w:szCs w:val="22"/>
        </w:rPr>
        <w:t xml:space="preserve"> możliwości udzielenia zamówień, o których mowa w art. 67 ust. 1 </w:t>
      </w:r>
      <w:proofErr w:type="spellStart"/>
      <w:r w:rsidRPr="00FE1688">
        <w:rPr>
          <w:rFonts w:ascii="Arial Narrow" w:hAnsi="Arial Narrow"/>
          <w:iCs/>
          <w:sz w:val="22"/>
          <w:szCs w:val="22"/>
        </w:rPr>
        <w:t>pkt</w:t>
      </w:r>
      <w:proofErr w:type="spellEnd"/>
      <w:r w:rsidRPr="00FE1688">
        <w:rPr>
          <w:rFonts w:ascii="Arial Narrow" w:hAnsi="Arial Narrow"/>
          <w:iCs/>
          <w:sz w:val="22"/>
          <w:szCs w:val="22"/>
        </w:rPr>
        <w:t xml:space="preserve"> 7 ustawy </w:t>
      </w:r>
      <w:proofErr w:type="spellStart"/>
      <w:r w:rsidRPr="00FE1688">
        <w:rPr>
          <w:rFonts w:ascii="Arial Narrow" w:hAnsi="Arial Narrow"/>
          <w:iCs/>
          <w:sz w:val="22"/>
          <w:szCs w:val="22"/>
        </w:rPr>
        <w:t>Pzp</w:t>
      </w:r>
      <w:proofErr w:type="spellEnd"/>
      <w:r w:rsidRPr="00FE1688">
        <w:rPr>
          <w:rFonts w:ascii="Arial Narrow" w:hAnsi="Arial Narrow" w:cs="Arial"/>
          <w:sz w:val="22"/>
          <w:szCs w:val="22"/>
        </w:rPr>
        <w:t>.</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Zamawiający nie dopuszcza składania ofert wariantowych.</w:t>
      </w:r>
    </w:p>
    <w:p w:rsidR="00FE1688" w:rsidRPr="00FE1688" w:rsidRDefault="00FE1688" w:rsidP="00FE1688">
      <w:pPr>
        <w:pStyle w:val="Tekstpodstawowy22"/>
        <w:numPr>
          <w:ilvl w:val="1"/>
          <w:numId w:val="11"/>
        </w:numPr>
        <w:tabs>
          <w:tab w:val="clear" w:pos="480"/>
          <w:tab w:val="num" w:pos="720"/>
        </w:tabs>
        <w:spacing w:before="120" w:line="276" w:lineRule="auto"/>
        <w:ind w:left="720" w:hanging="720"/>
        <w:rPr>
          <w:rFonts w:ascii="Arial Narrow" w:hAnsi="Arial Narrow"/>
          <w:sz w:val="22"/>
          <w:szCs w:val="22"/>
        </w:rPr>
      </w:pPr>
      <w:r w:rsidRPr="00FE1688">
        <w:rPr>
          <w:rFonts w:ascii="Arial Narrow" w:hAnsi="Arial Narrow"/>
          <w:sz w:val="22"/>
          <w:szCs w:val="22"/>
        </w:rPr>
        <w:t>Zamawiający nie przewiduje aukcji elektronicznej.</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
          <w:sz w:val="22"/>
          <w:szCs w:val="22"/>
        </w:rPr>
      </w:pPr>
      <w:r w:rsidRPr="00FE1688">
        <w:rPr>
          <w:rFonts w:ascii="Arial Narrow" w:hAnsi="Arial Narrow"/>
          <w:b/>
          <w:sz w:val="22"/>
          <w:szCs w:val="22"/>
        </w:rPr>
        <w:t>Ofertę stanowi wypełniony załącznik nr 1 do SIWZ „Formularz oferty” oraz niżej wymienione dokumenty:</w:t>
      </w:r>
    </w:p>
    <w:p w:rsidR="00FE1688" w:rsidRPr="00FE1688" w:rsidRDefault="00FE1688" w:rsidP="00FE1688">
      <w:pPr>
        <w:pStyle w:val="Tekstpodstawowy22"/>
        <w:numPr>
          <w:ilvl w:val="2"/>
          <w:numId w:val="11"/>
        </w:numPr>
        <w:spacing w:before="120" w:line="276" w:lineRule="auto"/>
        <w:rPr>
          <w:rFonts w:ascii="Arial Narrow" w:hAnsi="Arial Narrow"/>
          <w:bCs/>
          <w:sz w:val="22"/>
          <w:szCs w:val="22"/>
        </w:rPr>
      </w:pPr>
      <w:r w:rsidRPr="00FE1688">
        <w:rPr>
          <w:rFonts w:ascii="Arial Narrow" w:hAnsi="Arial Narrow"/>
          <w:bCs/>
          <w:sz w:val="22"/>
          <w:szCs w:val="22"/>
        </w:rPr>
        <w:t>Formularz cenowy, stanowiący załącznik nr 2 do SIWZ</w:t>
      </w:r>
      <w:r w:rsidR="001A0200">
        <w:rPr>
          <w:rFonts w:ascii="Arial Narrow" w:hAnsi="Arial Narrow"/>
          <w:bCs/>
          <w:sz w:val="22"/>
          <w:szCs w:val="22"/>
        </w:rPr>
        <w:t xml:space="preserve"> – w wersji papierowej i elektronicznej</w:t>
      </w:r>
      <w:r w:rsidRPr="00FE1688">
        <w:rPr>
          <w:rFonts w:ascii="Arial Narrow" w:hAnsi="Arial Narrow"/>
          <w:bCs/>
          <w:sz w:val="22"/>
          <w:szCs w:val="22"/>
        </w:rPr>
        <w:t>.</w:t>
      </w:r>
    </w:p>
    <w:p w:rsidR="00FE1688" w:rsidRPr="00FE1688" w:rsidRDefault="00FE1688" w:rsidP="00FE1688">
      <w:pPr>
        <w:pStyle w:val="Tekstpodstawowy22"/>
        <w:numPr>
          <w:ilvl w:val="2"/>
          <w:numId w:val="11"/>
        </w:numPr>
        <w:spacing w:before="120" w:line="276" w:lineRule="auto"/>
        <w:rPr>
          <w:rFonts w:ascii="Arial Narrow" w:hAnsi="Arial Narrow"/>
          <w:bCs/>
          <w:sz w:val="22"/>
          <w:szCs w:val="22"/>
        </w:rPr>
      </w:pPr>
      <w:r w:rsidRPr="00FE1688">
        <w:rPr>
          <w:rFonts w:ascii="Arial Narrow" w:hAnsi="Arial Narrow"/>
          <w:bCs/>
          <w:sz w:val="22"/>
          <w:szCs w:val="22"/>
        </w:rPr>
        <w:t>Oświadczenia i dokumenty, wymagane postanowieniami punktu 8 i 9 SIWZ;</w:t>
      </w:r>
    </w:p>
    <w:p w:rsidR="00FE1688" w:rsidRPr="00FE1688" w:rsidRDefault="00FE1688" w:rsidP="00FE1688">
      <w:pPr>
        <w:pStyle w:val="Tekstpodstawowy22"/>
        <w:numPr>
          <w:ilvl w:val="2"/>
          <w:numId w:val="11"/>
        </w:numPr>
        <w:spacing w:before="120" w:line="276" w:lineRule="auto"/>
        <w:rPr>
          <w:rFonts w:ascii="Arial Narrow" w:hAnsi="Arial Narrow"/>
          <w:bCs/>
          <w:sz w:val="22"/>
          <w:szCs w:val="22"/>
        </w:rPr>
      </w:pPr>
      <w:r w:rsidRPr="00FE1688">
        <w:rPr>
          <w:rFonts w:ascii="Arial Narrow" w:hAnsi="Arial Narrow"/>
          <w:bCs/>
          <w:sz w:val="22"/>
          <w:szCs w:val="22"/>
        </w:rPr>
        <w:t xml:space="preserve">Pełnomocnictwo do reprezentowania wszystkich Wykonawców wspólnie ubiegających się o udzielenie zamówienia, ewentualnie umowa o współdziałaniu, z której będzie wynikać przedmiotowe pełnomocnictwo </w:t>
      </w:r>
      <w:r w:rsidRPr="00FE1688">
        <w:rPr>
          <w:rFonts w:ascii="Arial Narrow" w:hAnsi="Arial Narrow"/>
          <w:b/>
          <w:sz w:val="22"/>
          <w:szCs w:val="22"/>
          <w:u w:val="single"/>
        </w:rPr>
        <w:t>(oryginał lub kopia potwierdzona za zgodność z oryginałem przez notariusza)</w:t>
      </w:r>
      <w:r w:rsidRPr="00FE1688">
        <w:rPr>
          <w:rFonts w:ascii="Arial Narrow" w:hAnsi="Arial Narrow"/>
          <w:b/>
          <w:bCs/>
          <w:sz w:val="22"/>
          <w:szCs w:val="22"/>
          <w:u w:val="single"/>
        </w:rPr>
        <w:t>.</w:t>
      </w:r>
      <w:r w:rsidRPr="00FE1688">
        <w:rPr>
          <w:rFonts w:ascii="Arial Narrow" w:hAnsi="Arial Narrow"/>
          <w:bCs/>
          <w:sz w:val="22"/>
          <w:szCs w:val="22"/>
        </w:rPr>
        <w:t xml:space="preserve"> Pełnomocnik może być ustanowiony do reprezentowania Wykonawców w postępowaniu albo reprezentowania w postępowaniu i zawarcia umowy.</w:t>
      </w:r>
    </w:p>
    <w:p w:rsidR="00FE1688" w:rsidRPr="00FE1688" w:rsidRDefault="00FE1688" w:rsidP="00FE1688">
      <w:pPr>
        <w:pStyle w:val="Tekstpodstawowy22"/>
        <w:numPr>
          <w:ilvl w:val="2"/>
          <w:numId w:val="11"/>
        </w:numPr>
        <w:spacing w:before="120" w:line="276" w:lineRule="auto"/>
        <w:rPr>
          <w:rFonts w:ascii="Arial Narrow" w:hAnsi="Arial Narrow"/>
          <w:bCs/>
          <w:sz w:val="22"/>
          <w:szCs w:val="22"/>
        </w:rPr>
      </w:pPr>
      <w:r w:rsidRPr="00FE1688">
        <w:rPr>
          <w:rFonts w:ascii="Arial Narrow" w:hAnsi="Arial Narrow"/>
          <w:bCs/>
          <w:sz w:val="22"/>
          <w:szCs w:val="22"/>
        </w:rPr>
        <w:t xml:space="preserve">Pełnomocnictwo do podpisania oferty </w:t>
      </w:r>
      <w:r w:rsidRPr="00FE1688">
        <w:rPr>
          <w:rFonts w:ascii="Arial Narrow" w:hAnsi="Arial Narrow"/>
          <w:b/>
          <w:bCs/>
          <w:sz w:val="22"/>
          <w:szCs w:val="22"/>
          <w:u w:val="single"/>
        </w:rPr>
        <w:t>(</w:t>
      </w:r>
      <w:r w:rsidRPr="00FE1688">
        <w:rPr>
          <w:rFonts w:ascii="Arial Narrow" w:hAnsi="Arial Narrow"/>
          <w:b/>
          <w:sz w:val="22"/>
          <w:szCs w:val="22"/>
          <w:u w:val="single"/>
        </w:rPr>
        <w:t>oryginał lub kopia potwierdzona za zgodność z oryginałem przez notariusza</w:t>
      </w:r>
      <w:r w:rsidRPr="00FE1688">
        <w:rPr>
          <w:rFonts w:ascii="Arial Narrow" w:hAnsi="Arial Narrow"/>
          <w:b/>
          <w:bCs/>
          <w:sz w:val="22"/>
          <w:szCs w:val="22"/>
          <w:u w:val="single"/>
        </w:rPr>
        <w:t>)</w:t>
      </w:r>
      <w:r w:rsidRPr="00FE1688">
        <w:rPr>
          <w:rFonts w:ascii="Arial Narrow" w:hAnsi="Arial Narrow"/>
          <w:b/>
          <w:bCs/>
          <w:sz w:val="22"/>
          <w:szCs w:val="22"/>
        </w:rPr>
        <w:t xml:space="preserve"> </w:t>
      </w:r>
      <w:r w:rsidRPr="00FE1688">
        <w:rPr>
          <w:rFonts w:ascii="Arial Narrow" w:hAnsi="Arial Narrow"/>
          <w:bCs/>
          <w:sz w:val="22"/>
          <w:szCs w:val="22"/>
        </w:rPr>
        <w:t>względnie do podpisania innych dokumentów składanych wraz z ofertą, o ile uprawnienie do reprezentacji osoby podpisującej ofertę nie wynika z dokumentu rejestrowego załączonego do oferty.</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Wszelkie dokumenty, które nie są składane w oryginale, powinny być opatrzone klauzulą „za zgodność z oryginałem” i podpisem osoby uprawnionej przez Wykonawcę.</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lastRenderedPageBreak/>
        <w:t>Oferta oraz pozostałe oświadczenia i dokumenty, dla których Zamawiający określił wzory w formie formularzy zamieszczonych w Rozdziale 2, powinny być sporządzone zgodnie z tymi wzorami, co do treści oraz opisu kolumn i wierszy.</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Oferta powinna być sporządzona w języku polskim, z zachowaniem formy pisemnej pod rygorem nieważności. Każdy dokument składający się na ofertę powinien być czytelny.</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Każda poprawka w treści oferty, a w szczególności każde przerobienie, przekreślenie, uzupełnienie, nadpisanie, itd., powinno być parafowane przez Wykonawcę, w przeciwnym razie nie będzie uwzględnione.</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Strony oferty powinny być trwale ze sobą połączone i kolejno ponumerowane, z zastrzeżeniem sytuacji opisanej w pkt. 10.15. W treści oferty powinna być umieszczona informacja o liczbie stron.</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Oświadczenia i dokumenty dotyczące właściwości Wykonawcy wymagane postanowieniami pkt. 8 i 9 SIWZ powinny być trwale ze sobą połączone oraz kolejno ponumerowane. W treści oferty powinna być zamieszczona informacja o liczbie stron, na których te oświadczenia i dokumenty zamieszczono.</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W przypadku gdyby oferta, oświadczenia lub dokumenty zawierały informacje stanowiące tajemnicę przedsiębiorstwa w rozumieniu przepisów o zwalczaniu nieuczciwej konkurencji, Wykonawca powinien w sposób nie budzący wątpliwości zastrzec, które informacje stanowią tajemnicę przedsiębiorstwa. Informacje te powinny być umieszczone w osobnym wewnętrznym opakowaniu, trwale ze sobą połączone i ponumerowane. Przez tajemnicę przedsiębiorstwa w rozumieniu art. 11 ust. 4 ustawy z dnia 16 kwietnia 1993r. o zwalczaniu nieuczciwej konkurencji (</w:t>
      </w:r>
      <w:proofErr w:type="spellStart"/>
      <w:r w:rsidRPr="00FE1688">
        <w:rPr>
          <w:rFonts w:ascii="Arial Narrow" w:hAnsi="Arial Narrow"/>
          <w:bCs/>
          <w:sz w:val="22"/>
          <w:szCs w:val="22"/>
        </w:rPr>
        <w:t>Dz.U</w:t>
      </w:r>
      <w:proofErr w:type="spellEnd"/>
      <w:r w:rsidRPr="00FE1688">
        <w:rPr>
          <w:rFonts w:ascii="Arial Narrow" w:hAnsi="Arial Narrow"/>
          <w:bCs/>
          <w:sz w:val="22"/>
          <w:szCs w:val="22"/>
        </w:rPr>
        <w:t>. z 2003r., Nr 153 poz. 1503 ze zm.) uznać należy nieujawnione do wiadomości publicznej informacje techniczne, technologiczne, organizacyjne przedsiębiorstwa lub inne informacje posiadające wartość gospodarczą, co do których przedsiębiorca podjął niezbędne działania w celu zachowania ich poufności. Nie mogą stanowić tajemnicy przedsiębiorstwa informacje podawane do wiadomości podczas otwarcia ofert, tj. informacje dotyczące ceny, terminu wykonania zamówienia, okresu gwarancji i warunków płatności zawartych w ofercie.</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
          <w:sz w:val="22"/>
          <w:szCs w:val="22"/>
        </w:rPr>
      </w:pPr>
      <w:r w:rsidRPr="00FE1688">
        <w:rPr>
          <w:rFonts w:ascii="Arial Narrow" w:hAnsi="Arial Narrow"/>
          <w:b/>
          <w:sz w:val="22"/>
          <w:szCs w:val="22"/>
        </w:rPr>
        <w:t>Ofertę wraz z oświadczeniami i dokumentami należy umieścić w zamkniętym opakowaniu, uniemożliwiającym odczytanie jego zawartości bez uszkodzenia tego opakowania. Opakowanie powinno być oznaczone nazwą (firmą) i adresem Wykonawcy, zaadresowane następująco:</w:t>
      </w:r>
    </w:p>
    <w:p w:rsidR="00FE1688" w:rsidRPr="00FE1688" w:rsidRDefault="00FE1688" w:rsidP="00FE1688">
      <w:pPr>
        <w:spacing w:line="276" w:lineRule="auto"/>
        <w:ind w:right="-1"/>
        <w:rPr>
          <w:rFonts w:ascii="Arial Narrow" w:hAnsi="Arial Narrow"/>
          <w:b/>
          <w:bCs/>
          <w:sz w:val="22"/>
          <w:szCs w:val="22"/>
        </w:rPr>
      </w:pPr>
    </w:p>
    <w:p w:rsidR="00B52D37" w:rsidRPr="006D558E" w:rsidRDefault="00B52D37" w:rsidP="00B52D37">
      <w:pPr>
        <w:ind w:right="-1"/>
        <w:jc w:val="center"/>
        <w:rPr>
          <w:rFonts w:ascii="Arial Narrow" w:hAnsi="Arial Narrow" w:cs="Arial"/>
          <w:shd w:val="clear" w:color="auto" w:fill="FFFFFF"/>
        </w:rPr>
      </w:pPr>
      <w:r w:rsidRPr="006D558E">
        <w:rPr>
          <w:rFonts w:ascii="Arial Narrow" w:hAnsi="Arial Narrow"/>
          <w:b/>
          <w:sz w:val="22"/>
          <w:szCs w:val="22"/>
        </w:rPr>
        <w:t xml:space="preserve">   </w:t>
      </w:r>
      <w:r w:rsidRPr="006D558E">
        <w:rPr>
          <w:rFonts w:ascii="Arial Narrow" w:hAnsi="Arial Narrow" w:cs="Arial"/>
          <w:shd w:val="clear" w:color="auto" w:fill="FFFFFF"/>
        </w:rPr>
        <w:t>„Szpital Powiatowy we Wrześni” Sp. z o.o.,</w:t>
      </w:r>
    </w:p>
    <w:p w:rsidR="00B52D37" w:rsidRPr="006D558E" w:rsidRDefault="00B52D37" w:rsidP="00B52D37">
      <w:pPr>
        <w:ind w:right="-1"/>
        <w:jc w:val="center"/>
        <w:rPr>
          <w:rFonts w:ascii="Arial Narrow" w:hAnsi="Arial Narrow"/>
          <w:b/>
          <w:sz w:val="22"/>
          <w:szCs w:val="22"/>
        </w:rPr>
      </w:pPr>
      <w:r w:rsidRPr="006D558E">
        <w:rPr>
          <w:rFonts w:ascii="Arial Narrow" w:hAnsi="Arial Narrow" w:cs="Arial"/>
          <w:shd w:val="clear" w:color="auto" w:fill="FFFFFF"/>
        </w:rPr>
        <w:t xml:space="preserve"> ul. </w:t>
      </w:r>
      <w:r w:rsidRPr="006D558E">
        <w:rPr>
          <w:rFonts w:ascii="Arial Narrow" w:hAnsi="Arial Narrow" w:cs="Arial"/>
        </w:rPr>
        <w:t>Słowackiego 2, 62- 300 Września</w:t>
      </w:r>
    </w:p>
    <w:p w:rsidR="00B52D37" w:rsidRPr="006D558E" w:rsidRDefault="00B52D37" w:rsidP="00B52D37">
      <w:pPr>
        <w:pStyle w:val="Akapitzlist"/>
        <w:ind w:left="525" w:right="-1"/>
        <w:jc w:val="center"/>
        <w:rPr>
          <w:rFonts w:ascii="Arial Narrow" w:hAnsi="Arial Narrow"/>
          <w:b/>
          <w:sz w:val="22"/>
          <w:szCs w:val="22"/>
        </w:rPr>
      </w:pPr>
      <w:r w:rsidRPr="006D558E">
        <w:rPr>
          <w:rFonts w:ascii="Arial Narrow" w:hAnsi="Arial Narrow"/>
          <w:b/>
          <w:sz w:val="22"/>
          <w:szCs w:val="22"/>
        </w:rPr>
        <w:t>Sekretariat, pokój nr 104</w:t>
      </w:r>
    </w:p>
    <w:p w:rsidR="00FE1688" w:rsidRPr="00FE1688" w:rsidRDefault="00FE1688" w:rsidP="00FE1688">
      <w:pPr>
        <w:spacing w:line="276" w:lineRule="auto"/>
        <w:ind w:right="-1"/>
        <w:jc w:val="center"/>
        <w:rPr>
          <w:rFonts w:ascii="Arial Narrow" w:hAnsi="Arial Narrow"/>
          <w:sz w:val="22"/>
          <w:szCs w:val="22"/>
        </w:rPr>
      </w:pPr>
    </w:p>
    <w:p w:rsidR="00FE1688" w:rsidRPr="00FE1688" w:rsidRDefault="00FE1688" w:rsidP="00FE1688">
      <w:pPr>
        <w:tabs>
          <w:tab w:val="left" w:pos="1428"/>
          <w:tab w:val="left" w:pos="2505"/>
          <w:tab w:val="left" w:pos="2550"/>
        </w:tabs>
        <w:spacing w:line="276" w:lineRule="auto"/>
        <w:ind w:left="720"/>
        <w:rPr>
          <w:rFonts w:ascii="Arial Narrow" w:hAnsi="Arial Narrow"/>
          <w:b/>
          <w:i/>
          <w:sz w:val="22"/>
          <w:szCs w:val="22"/>
        </w:rPr>
      </w:pPr>
      <w:r w:rsidRPr="00FE1688">
        <w:rPr>
          <w:rFonts w:ascii="Arial Narrow" w:hAnsi="Arial Narrow"/>
          <w:b/>
          <w:i/>
          <w:sz w:val="22"/>
          <w:szCs w:val="22"/>
        </w:rPr>
        <w:t>NAZWA I ADRES WYKONAWCY</w:t>
      </w:r>
    </w:p>
    <w:p w:rsidR="00FE1688" w:rsidRPr="00FE1688" w:rsidRDefault="00FE1688" w:rsidP="00FE1688">
      <w:pPr>
        <w:spacing w:line="276" w:lineRule="auto"/>
        <w:ind w:right="-1"/>
        <w:jc w:val="center"/>
        <w:rPr>
          <w:rFonts w:ascii="Arial Narrow" w:hAnsi="Arial Narrow"/>
          <w:sz w:val="22"/>
          <w:szCs w:val="22"/>
        </w:rPr>
      </w:pPr>
    </w:p>
    <w:p w:rsidR="00FE1688" w:rsidRPr="00FE1688" w:rsidRDefault="00FE1688" w:rsidP="00FE1688">
      <w:pPr>
        <w:spacing w:line="276" w:lineRule="auto"/>
        <w:ind w:left="720" w:right="-1" w:hanging="12"/>
        <w:jc w:val="both"/>
        <w:rPr>
          <w:rFonts w:ascii="Arial Narrow" w:hAnsi="Arial Narrow"/>
          <w:sz w:val="22"/>
          <w:szCs w:val="22"/>
        </w:rPr>
      </w:pPr>
      <w:r w:rsidRPr="00FE1688">
        <w:rPr>
          <w:rFonts w:ascii="Arial Narrow" w:hAnsi="Arial Narrow"/>
          <w:sz w:val="22"/>
          <w:szCs w:val="22"/>
        </w:rPr>
        <w:t>oraz opisane:</w:t>
      </w:r>
    </w:p>
    <w:p w:rsidR="00FE1688" w:rsidRPr="00FE1688" w:rsidRDefault="00FE1688" w:rsidP="00FE1688">
      <w:pPr>
        <w:spacing w:line="276" w:lineRule="auto"/>
        <w:ind w:left="720" w:right="-1" w:hanging="12"/>
        <w:jc w:val="both"/>
        <w:rPr>
          <w:rFonts w:ascii="Arial Narrow" w:hAnsi="Arial Narrow"/>
          <w:sz w:val="22"/>
          <w:szCs w:val="22"/>
        </w:rPr>
      </w:pPr>
      <w:r w:rsidRPr="00FE1688">
        <w:rPr>
          <w:rFonts w:ascii="Arial Narrow" w:hAnsi="Arial Narrow"/>
          <w:b/>
          <w:sz w:val="22"/>
          <w:szCs w:val="22"/>
        </w:rPr>
        <w:t xml:space="preserve">Numer sprawy: </w:t>
      </w:r>
      <w:r w:rsidR="00420015">
        <w:rPr>
          <w:rFonts w:ascii="Arial Narrow" w:hAnsi="Arial Narrow"/>
          <w:b/>
          <w:sz w:val="22"/>
          <w:szCs w:val="22"/>
        </w:rPr>
        <w:t>SA-381-8</w:t>
      </w:r>
      <w:r w:rsidR="00B52D37">
        <w:rPr>
          <w:rFonts w:ascii="Arial Narrow" w:hAnsi="Arial Narrow"/>
          <w:b/>
          <w:sz w:val="22"/>
          <w:szCs w:val="22"/>
        </w:rPr>
        <w:t>/</w:t>
      </w:r>
      <w:r w:rsidR="00420015">
        <w:rPr>
          <w:rFonts w:ascii="Arial Narrow" w:hAnsi="Arial Narrow"/>
          <w:b/>
          <w:sz w:val="22"/>
          <w:szCs w:val="22"/>
        </w:rPr>
        <w:t>20</w:t>
      </w:r>
    </w:p>
    <w:tbl>
      <w:tblPr>
        <w:tblW w:w="8967" w:type="dxa"/>
        <w:tblInd w:w="459" w:type="dxa"/>
        <w:tblCellMar>
          <w:left w:w="70" w:type="dxa"/>
          <w:right w:w="70" w:type="dxa"/>
        </w:tblCellMar>
        <w:tblLook w:val="00A0"/>
      </w:tblPr>
      <w:tblGrid>
        <w:gridCol w:w="8967"/>
      </w:tblGrid>
      <w:tr w:rsidR="00FE1688" w:rsidRPr="00FE1688" w:rsidTr="00BE4A34">
        <w:trPr>
          <w:trHeight w:val="413"/>
        </w:trPr>
        <w:tc>
          <w:tcPr>
            <w:tcW w:w="8967" w:type="dxa"/>
            <w:vMerge w:val="restart"/>
            <w:tcBorders>
              <w:top w:val="nil"/>
              <w:left w:val="nil"/>
              <w:bottom w:val="nil"/>
              <w:right w:val="nil"/>
            </w:tcBorders>
          </w:tcPr>
          <w:p w:rsidR="00FE1688" w:rsidRPr="00FE1688" w:rsidRDefault="00FE1688" w:rsidP="00BE4A34">
            <w:pPr>
              <w:autoSpaceDE w:val="0"/>
              <w:spacing w:line="276" w:lineRule="auto"/>
              <w:ind w:right="-1"/>
              <w:jc w:val="center"/>
              <w:rPr>
                <w:rFonts w:ascii="Arial Narrow" w:hAnsi="Arial Narrow"/>
                <w:b/>
              </w:rPr>
            </w:pPr>
          </w:p>
          <w:p w:rsidR="00FE1688" w:rsidRPr="00FE1688" w:rsidRDefault="00C173C2" w:rsidP="00C02C0D">
            <w:pPr>
              <w:pStyle w:val="Tekstpodstawowy3"/>
              <w:spacing w:after="0"/>
              <w:jc w:val="center"/>
              <w:rPr>
                <w:rFonts w:ascii="Arial Narrow" w:hAnsi="Arial Narrow"/>
                <w:b/>
              </w:rPr>
            </w:pPr>
            <w:r w:rsidRPr="00FE1688">
              <w:rPr>
                <w:rFonts w:ascii="Arial Narrow" w:hAnsi="Arial Narrow" w:cs="Arial"/>
                <w:sz w:val="22"/>
                <w:szCs w:val="22"/>
              </w:rPr>
              <w:t>„</w:t>
            </w:r>
            <w:r w:rsidR="006D05BD" w:rsidRPr="00787B15">
              <w:rPr>
                <w:rFonts w:ascii="Arial Narrow" w:hAnsi="Arial Narrow" w:cs="Arial"/>
                <w:b/>
                <w:color w:val="000000"/>
                <w:sz w:val="22"/>
                <w:szCs w:val="22"/>
                <w:lang w:val="de-DE"/>
              </w:rPr>
              <w:t xml:space="preserve"> </w:t>
            </w:r>
            <w:proofErr w:type="spellStart"/>
            <w:r w:rsidR="00420015" w:rsidRPr="004920B3">
              <w:rPr>
                <w:rFonts w:ascii="Arial Narrow" w:hAnsi="Arial Narrow" w:cs="Arial"/>
                <w:sz w:val="22"/>
                <w:szCs w:val="22"/>
              </w:rPr>
              <w:t>zakup</w:t>
            </w:r>
            <w:proofErr w:type="spellEnd"/>
            <w:r w:rsidR="00420015" w:rsidRPr="004920B3">
              <w:rPr>
                <w:rFonts w:ascii="Arial Narrow" w:hAnsi="Arial Narrow" w:cs="Arial"/>
                <w:sz w:val="22"/>
                <w:szCs w:val="22"/>
              </w:rPr>
              <w:t xml:space="preserve"> </w:t>
            </w:r>
            <w:proofErr w:type="spellStart"/>
            <w:r w:rsidR="00420015" w:rsidRPr="004920B3">
              <w:rPr>
                <w:rFonts w:ascii="Arial Narrow" w:hAnsi="Arial Narrow" w:cs="Arial"/>
                <w:sz w:val="22"/>
                <w:szCs w:val="22"/>
              </w:rPr>
              <w:t>i</w:t>
            </w:r>
            <w:proofErr w:type="spellEnd"/>
            <w:r w:rsidR="00420015" w:rsidRPr="004920B3">
              <w:rPr>
                <w:rFonts w:ascii="Arial Narrow" w:hAnsi="Arial Narrow" w:cs="Arial"/>
                <w:sz w:val="22"/>
                <w:szCs w:val="22"/>
              </w:rPr>
              <w:t xml:space="preserve"> </w:t>
            </w:r>
            <w:proofErr w:type="spellStart"/>
            <w:r w:rsidR="00420015" w:rsidRPr="004920B3">
              <w:rPr>
                <w:rFonts w:ascii="Arial Narrow" w:hAnsi="Arial Narrow" w:cs="Arial"/>
                <w:sz w:val="22"/>
                <w:szCs w:val="22"/>
              </w:rPr>
              <w:t>dostawa</w:t>
            </w:r>
            <w:proofErr w:type="spellEnd"/>
            <w:r w:rsidR="00420015" w:rsidRPr="004920B3">
              <w:rPr>
                <w:rFonts w:ascii="Arial Narrow" w:hAnsi="Arial Narrow" w:cs="Arial"/>
                <w:sz w:val="22"/>
                <w:szCs w:val="22"/>
              </w:rPr>
              <w:t xml:space="preserve"> </w:t>
            </w:r>
            <w:proofErr w:type="spellStart"/>
            <w:r w:rsidR="00420015" w:rsidRPr="004920B3">
              <w:rPr>
                <w:rFonts w:ascii="Arial Narrow" w:hAnsi="Arial Narrow" w:cs="Arial"/>
                <w:sz w:val="22"/>
                <w:szCs w:val="22"/>
              </w:rPr>
              <w:t>płynów</w:t>
            </w:r>
            <w:proofErr w:type="spellEnd"/>
            <w:r w:rsidR="00303089">
              <w:rPr>
                <w:rFonts w:ascii="Arial Narrow" w:hAnsi="Arial Narrow" w:cs="Arial"/>
                <w:sz w:val="22"/>
                <w:szCs w:val="22"/>
              </w:rPr>
              <w:t xml:space="preserve"> </w:t>
            </w:r>
            <w:proofErr w:type="spellStart"/>
            <w:r w:rsidR="00303089">
              <w:rPr>
                <w:rFonts w:ascii="Arial Narrow" w:hAnsi="Arial Narrow" w:cs="Arial"/>
                <w:sz w:val="22"/>
                <w:szCs w:val="22"/>
              </w:rPr>
              <w:t>infuzyjnych</w:t>
            </w:r>
            <w:proofErr w:type="spellEnd"/>
            <w:r w:rsidR="00303089">
              <w:rPr>
                <w:rFonts w:ascii="Arial Narrow" w:hAnsi="Arial Narrow" w:cs="Arial"/>
                <w:sz w:val="22"/>
                <w:szCs w:val="22"/>
              </w:rPr>
              <w:t xml:space="preserve">, </w:t>
            </w:r>
            <w:proofErr w:type="spellStart"/>
            <w:r w:rsidR="00303089">
              <w:rPr>
                <w:rFonts w:ascii="Arial Narrow" w:hAnsi="Arial Narrow" w:cs="Arial"/>
                <w:sz w:val="22"/>
                <w:szCs w:val="22"/>
              </w:rPr>
              <w:t>hemodializy</w:t>
            </w:r>
            <w:proofErr w:type="spellEnd"/>
            <w:r w:rsidR="00303089">
              <w:rPr>
                <w:rFonts w:ascii="Arial Narrow" w:hAnsi="Arial Narrow" w:cs="Arial"/>
                <w:sz w:val="22"/>
                <w:szCs w:val="22"/>
              </w:rPr>
              <w:t xml:space="preserve"> </w:t>
            </w:r>
            <w:proofErr w:type="spellStart"/>
            <w:r w:rsidR="00303089">
              <w:rPr>
                <w:rFonts w:ascii="Arial Narrow" w:hAnsi="Arial Narrow" w:cs="Arial"/>
                <w:sz w:val="22"/>
                <w:szCs w:val="22"/>
              </w:rPr>
              <w:t>i</w:t>
            </w:r>
            <w:proofErr w:type="spellEnd"/>
            <w:r w:rsidR="00303089">
              <w:rPr>
                <w:rFonts w:ascii="Arial Narrow" w:hAnsi="Arial Narrow" w:cs="Arial"/>
                <w:sz w:val="22"/>
                <w:szCs w:val="22"/>
              </w:rPr>
              <w:t xml:space="preserve"> </w:t>
            </w:r>
            <w:proofErr w:type="spellStart"/>
            <w:r w:rsidR="00303089">
              <w:rPr>
                <w:rFonts w:ascii="Arial Narrow" w:hAnsi="Arial Narrow" w:cs="Arial"/>
                <w:sz w:val="22"/>
                <w:szCs w:val="22"/>
              </w:rPr>
              <w:t>gazów</w:t>
            </w:r>
            <w:proofErr w:type="spellEnd"/>
            <w:r w:rsidR="00420015" w:rsidRPr="004920B3">
              <w:rPr>
                <w:rFonts w:ascii="Arial Narrow" w:hAnsi="Arial Narrow" w:cs="Arial"/>
                <w:sz w:val="22"/>
                <w:szCs w:val="22"/>
              </w:rPr>
              <w:t xml:space="preserve"> </w:t>
            </w:r>
            <w:proofErr w:type="spellStart"/>
            <w:r w:rsidR="00420015" w:rsidRPr="004920B3">
              <w:rPr>
                <w:rFonts w:ascii="Arial Narrow" w:hAnsi="Arial Narrow" w:cs="Arial"/>
                <w:sz w:val="22"/>
                <w:szCs w:val="22"/>
              </w:rPr>
              <w:t>medycznych</w:t>
            </w:r>
            <w:proofErr w:type="spellEnd"/>
            <w:r w:rsidRPr="00FE1688">
              <w:rPr>
                <w:rFonts w:ascii="Arial Narrow" w:hAnsi="Arial Narrow"/>
                <w:b/>
                <w:sz w:val="22"/>
                <w:szCs w:val="22"/>
              </w:rPr>
              <w:t>”</w:t>
            </w:r>
          </w:p>
        </w:tc>
      </w:tr>
      <w:tr w:rsidR="00FE1688" w:rsidRPr="00FE1688" w:rsidTr="00BE4A34">
        <w:trPr>
          <w:trHeight w:val="317"/>
        </w:trPr>
        <w:tc>
          <w:tcPr>
            <w:tcW w:w="8967" w:type="dxa"/>
            <w:vMerge/>
            <w:tcBorders>
              <w:top w:val="nil"/>
              <w:left w:val="nil"/>
              <w:bottom w:val="nil"/>
              <w:right w:val="nil"/>
            </w:tcBorders>
          </w:tcPr>
          <w:p w:rsidR="00FE1688" w:rsidRPr="00FE1688" w:rsidRDefault="00FE1688" w:rsidP="00BE4A34">
            <w:pPr>
              <w:spacing w:line="276" w:lineRule="auto"/>
              <w:rPr>
                <w:rFonts w:ascii="Arial Narrow" w:hAnsi="Arial Narrow"/>
              </w:rPr>
            </w:pPr>
          </w:p>
        </w:tc>
      </w:tr>
    </w:tbl>
    <w:p w:rsidR="00FE1688" w:rsidRPr="00FE1688" w:rsidRDefault="00FE1688" w:rsidP="00FE1688">
      <w:pPr>
        <w:pStyle w:val="Tekstpodstawowy"/>
        <w:spacing w:line="276" w:lineRule="auto"/>
        <w:ind w:right="-5"/>
        <w:jc w:val="center"/>
        <w:rPr>
          <w:rFonts w:ascii="Arial Narrow" w:hAnsi="Arial Narrow"/>
          <w:b/>
          <w:sz w:val="22"/>
          <w:szCs w:val="22"/>
        </w:rPr>
      </w:pPr>
    </w:p>
    <w:p w:rsidR="00FE1688" w:rsidRPr="00FE1688" w:rsidRDefault="00FE1688" w:rsidP="00FE1688">
      <w:pPr>
        <w:pStyle w:val="Tekstpodstawowy31"/>
        <w:spacing w:before="0" w:line="276" w:lineRule="auto"/>
        <w:ind w:right="-1"/>
        <w:jc w:val="center"/>
        <w:rPr>
          <w:rFonts w:ascii="Arial Narrow" w:hAnsi="Arial Narrow"/>
          <w:b/>
          <w:i w:val="0"/>
          <w:sz w:val="22"/>
          <w:szCs w:val="22"/>
        </w:rPr>
      </w:pPr>
      <w:r w:rsidRPr="00FE1688">
        <w:rPr>
          <w:rFonts w:ascii="Arial Narrow" w:hAnsi="Arial Narrow"/>
          <w:b/>
          <w:i w:val="0"/>
          <w:sz w:val="22"/>
          <w:szCs w:val="22"/>
        </w:rPr>
        <w:t xml:space="preserve">Nie otwierać przed dniem </w:t>
      </w:r>
      <w:r w:rsidR="004B6E1D">
        <w:rPr>
          <w:rFonts w:ascii="Arial Narrow" w:hAnsi="Arial Narrow"/>
          <w:b/>
          <w:i w:val="0"/>
          <w:sz w:val="22"/>
          <w:szCs w:val="22"/>
        </w:rPr>
        <w:t>25.06.</w:t>
      </w:r>
      <w:r w:rsidR="00420015">
        <w:rPr>
          <w:rFonts w:ascii="Arial Narrow" w:hAnsi="Arial Narrow"/>
          <w:b/>
          <w:i w:val="0"/>
          <w:sz w:val="22"/>
          <w:szCs w:val="22"/>
        </w:rPr>
        <w:t>2020</w:t>
      </w:r>
      <w:r w:rsidRPr="00FE1688">
        <w:rPr>
          <w:rFonts w:ascii="Arial Narrow" w:hAnsi="Arial Narrow"/>
          <w:b/>
          <w:i w:val="0"/>
          <w:sz w:val="22"/>
          <w:szCs w:val="22"/>
        </w:rPr>
        <w:t xml:space="preserve"> r., godz. 1</w:t>
      </w:r>
      <w:r w:rsidR="00B52D37">
        <w:rPr>
          <w:rFonts w:ascii="Arial Narrow" w:hAnsi="Arial Narrow"/>
          <w:b/>
          <w:i w:val="0"/>
          <w:sz w:val="22"/>
          <w:szCs w:val="22"/>
        </w:rPr>
        <w:t>0</w:t>
      </w:r>
      <w:r w:rsidR="00253B33">
        <w:rPr>
          <w:rFonts w:ascii="Arial Narrow" w:hAnsi="Arial Narrow"/>
          <w:b/>
          <w:i w:val="0"/>
          <w:sz w:val="22"/>
          <w:szCs w:val="22"/>
        </w:rPr>
        <w:t>:3</w:t>
      </w:r>
      <w:r w:rsidRPr="00FE1688">
        <w:rPr>
          <w:rFonts w:ascii="Arial Narrow" w:hAnsi="Arial Narrow"/>
          <w:b/>
          <w:i w:val="0"/>
          <w:sz w:val="22"/>
          <w:szCs w:val="22"/>
        </w:rPr>
        <w:t>0</w:t>
      </w:r>
    </w:p>
    <w:p w:rsidR="00FE1688" w:rsidRPr="00FE1688" w:rsidRDefault="00FE1688" w:rsidP="00FE1688">
      <w:pPr>
        <w:pStyle w:val="Tekstpodstawowy31"/>
        <w:spacing w:before="0" w:line="276" w:lineRule="auto"/>
        <w:ind w:right="-1"/>
        <w:jc w:val="center"/>
        <w:rPr>
          <w:rFonts w:ascii="Arial Narrow" w:hAnsi="Arial Narrow"/>
          <w:b/>
          <w:i w:val="0"/>
          <w:sz w:val="22"/>
          <w:szCs w:val="22"/>
          <w:u w:val="single"/>
        </w:rPr>
      </w:pP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 xml:space="preserve">Wymagania określone w </w:t>
      </w:r>
      <w:proofErr w:type="spellStart"/>
      <w:r w:rsidRPr="00FE1688">
        <w:rPr>
          <w:rFonts w:ascii="Arial Narrow" w:hAnsi="Arial Narrow"/>
          <w:bCs/>
          <w:sz w:val="22"/>
          <w:szCs w:val="22"/>
        </w:rPr>
        <w:t>pkt</w:t>
      </w:r>
      <w:proofErr w:type="spellEnd"/>
      <w:r w:rsidRPr="00FE1688">
        <w:rPr>
          <w:rFonts w:ascii="Arial Narrow" w:hAnsi="Arial Narrow"/>
          <w:bCs/>
          <w:sz w:val="22"/>
          <w:szCs w:val="22"/>
        </w:rPr>
        <w:t xml:space="preserve"> 10.14. – 10.16. nie stanowią o treści oferty i ich niespełnienie nie będzie skutkować odrzuceniem oferty; wszelkie negatywne konsekwencje mogące wyniknąć z niezachowania tych wymagań będą obciążały Wykonawcę.</w:t>
      </w:r>
    </w:p>
    <w:p w:rsid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 xml:space="preserve">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w:t>
      </w:r>
      <w:r w:rsidRPr="00FE1688">
        <w:rPr>
          <w:rFonts w:ascii="Arial Narrow" w:hAnsi="Arial Narrow"/>
          <w:bCs/>
          <w:sz w:val="22"/>
          <w:szCs w:val="22"/>
        </w:rPr>
        <w:lastRenderedPageBreak/>
        <w:t>powinny być opakowane tak, jak oferta, a opakowanie powinno zawierać odpowiednio dodatkowe oznaczenie wyrazem: „ZMIANA OFERTY” lub „WYCOFANIE OFERTY”.</w:t>
      </w:r>
    </w:p>
    <w:p w:rsidR="00A42505" w:rsidRPr="00FE1688" w:rsidRDefault="00A42505" w:rsidP="00A42505">
      <w:pPr>
        <w:pStyle w:val="Tekstpodstawowy22"/>
        <w:tabs>
          <w:tab w:val="left" w:pos="720"/>
        </w:tabs>
        <w:spacing w:before="120" w:line="276" w:lineRule="auto"/>
        <w:ind w:left="720"/>
        <w:rPr>
          <w:rFonts w:ascii="Arial Narrow" w:hAnsi="Arial Narrow"/>
          <w:bCs/>
          <w:sz w:val="22"/>
          <w:szCs w:val="22"/>
        </w:rPr>
      </w:pP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spacing w:line="276" w:lineRule="auto"/>
        <w:ind w:right="-1"/>
        <w:jc w:val="both"/>
        <w:rPr>
          <w:rStyle w:val="tekstdokbold"/>
          <w:rFonts w:ascii="Arial Narrow" w:hAnsi="Arial Narrow"/>
          <w:bCs/>
          <w:sz w:val="22"/>
          <w:szCs w:val="22"/>
        </w:rPr>
      </w:pPr>
      <w:r w:rsidRPr="00FE1688">
        <w:rPr>
          <w:rStyle w:val="tekstdokbold"/>
          <w:rFonts w:ascii="Arial Narrow" w:hAnsi="Arial Narrow"/>
          <w:bCs/>
          <w:sz w:val="22"/>
          <w:szCs w:val="22"/>
        </w:rPr>
        <w:t>11.</w:t>
      </w:r>
      <w:r w:rsidRPr="00FE1688">
        <w:rPr>
          <w:rStyle w:val="tekstdokbold"/>
          <w:rFonts w:ascii="Arial Narrow" w:hAnsi="Arial Narrow"/>
          <w:bCs/>
          <w:sz w:val="22"/>
          <w:szCs w:val="22"/>
        </w:rPr>
        <w:tab/>
        <w:t>OPIS SPOSOBU OBLICZENIA CENY OFERTY</w:t>
      </w:r>
    </w:p>
    <w:p w:rsidR="00FE1688" w:rsidRPr="00FE1688" w:rsidRDefault="00FE1688" w:rsidP="00FE1688">
      <w:pPr>
        <w:pStyle w:val="Tekstpodstawowy22"/>
        <w:tabs>
          <w:tab w:val="left" w:pos="735"/>
        </w:tabs>
        <w:spacing w:before="120" w:line="276" w:lineRule="auto"/>
        <w:ind w:left="708" w:right="-1" w:hanging="708"/>
        <w:rPr>
          <w:rFonts w:ascii="Arial Narrow" w:hAnsi="Arial Narrow"/>
          <w:bCs/>
          <w:sz w:val="22"/>
          <w:szCs w:val="22"/>
        </w:rPr>
      </w:pPr>
      <w:r w:rsidRPr="00FE1688">
        <w:rPr>
          <w:rFonts w:ascii="Arial Narrow" w:hAnsi="Arial Narrow"/>
          <w:sz w:val="22"/>
          <w:szCs w:val="22"/>
        </w:rPr>
        <w:t xml:space="preserve">11.1. </w:t>
      </w:r>
      <w:r w:rsidRPr="00FE1688">
        <w:rPr>
          <w:rFonts w:ascii="Arial Narrow" w:hAnsi="Arial Narrow"/>
          <w:sz w:val="22"/>
          <w:szCs w:val="22"/>
        </w:rPr>
        <w:tab/>
        <w:t xml:space="preserve">Cena oferty zostanie wyliczona przez Wykonawcę w oparciu o </w:t>
      </w:r>
      <w:r w:rsidRPr="00FE1688">
        <w:rPr>
          <w:rStyle w:val="tekstdokbold"/>
          <w:rFonts w:ascii="Arial Narrow" w:hAnsi="Arial Narrow"/>
          <w:sz w:val="22"/>
          <w:szCs w:val="22"/>
        </w:rPr>
        <w:t>Formularz cenowy</w:t>
      </w:r>
      <w:r w:rsidRPr="00FE1688">
        <w:rPr>
          <w:rFonts w:ascii="Arial Narrow" w:hAnsi="Arial Narrow"/>
          <w:sz w:val="22"/>
          <w:szCs w:val="22"/>
        </w:rPr>
        <w:t xml:space="preserve">, którego wzór stanowi </w:t>
      </w:r>
      <w:r w:rsidRPr="00FE1688">
        <w:rPr>
          <w:rFonts w:ascii="Arial Narrow" w:hAnsi="Arial Narrow"/>
          <w:bCs/>
          <w:sz w:val="22"/>
          <w:szCs w:val="22"/>
        </w:rPr>
        <w:t xml:space="preserve">załącznik nr </w:t>
      </w:r>
      <w:r w:rsidRPr="00FE1688">
        <w:rPr>
          <w:rFonts w:ascii="Arial Narrow" w:hAnsi="Arial Narrow"/>
          <w:sz w:val="22"/>
          <w:szCs w:val="22"/>
        </w:rPr>
        <w:t>2 do SIWZ</w:t>
      </w:r>
      <w:r w:rsidRPr="00FE1688">
        <w:rPr>
          <w:rFonts w:ascii="Arial Narrow" w:hAnsi="Arial Narrow"/>
          <w:bCs/>
          <w:sz w:val="22"/>
          <w:szCs w:val="22"/>
        </w:rPr>
        <w:t>.</w:t>
      </w:r>
    </w:p>
    <w:p w:rsidR="00FE1688" w:rsidRPr="00FE1688" w:rsidRDefault="00FE1688" w:rsidP="00FE1688">
      <w:pPr>
        <w:pStyle w:val="Tekstpodstawowy"/>
        <w:spacing w:before="120" w:line="276" w:lineRule="auto"/>
        <w:ind w:left="709" w:hanging="709"/>
        <w:jc w:val="both"/>
        <w:rPr>
          <w:rStyle w:val="tekstdokbold"/>
          <w:rFonts w:ascii="Arial Narrow" w:hAnsi="Arial Narrow"/>
          <w:b w:val="0"/>
          <w:iCs/>
          <w:sz w:val="22"/>
          <w:szCs w:val="22"/>
        </w:rPr>
      </w:pPr>
      <w:r w:rsidRPr="00FE1688">
        <w:rPr>
          <w:rFonts w:ascii="Arial Narrow" w:hAnsi="Arial Narrow"/>
          <w:sz w:val="22"/>
          <w:szCs w:val="22"/>
        </w:rPr>
        <w:t>11.2.</w:t>
      </w:r>
      <w:r w:rsidRPr="00FE1688">
        <w:rPr>
          <w:rFonts w:ascii="Arial Narrow" w:hAnsi="Arial Narrow"/>
          <w:sz w:val="22"/>
          <w:szCs w:val="22"/>
        </w:rPr>
        <w:tab/>
      </w:r>
      <w:r w:rsidRPr="00FE1688">
        <w:rPr>
          <w:rFonts w:ascii="Arial Narrow" w:hAnsi="Arial Narrow"/>
          <w:iCs/>
          <w:sz w:val="22"/>
          <w:szCs w:val="22"/>
        </w:rPr>
        <w:t>Następnie Wykonawca przepisuje wartość brutto zadania wyliczonego w załączniku nr 2 do SIWZ do Formularza oferty, stanowiącego załącznik nr 1 do SIWZ.</w:t>
      </w:r>
    </w:p>
    <w:p w:rsidR="00FE1688" w:rsidRPr="00FE1688" w:rsidRDefault="00FE1688" w:rsidP="00FE1688">
      <w:pPr>
        <w:pStyle w:val="Tekstpodstawowy"/>
        <w:spacing w:before="120" w:line="276" w:lineRule="auto"/>
        <w:ind w:left="720" w:right="-1" w:hanging="720"/>
        <w:jc w:val="both"/>
        <w:rPr>
          <w:rFonts w:ascii="Arial Narrow" w:hAnsi="Arial Narrow"/>
          <w:bCs/>
          <w:spacing w:val="-2"/>
          <w:sz w:val="22"/>
          <w:szCs w:val="22"/>
        </w:rPr>
      </w:pPr>
      <w:r w:rsidRPr="00FE1688">
        <w:rPr>
          <w:rFonts w:ascii="Arial Narrow" w:hAnsi="Arial Narrow"/>
          <w:iCs/>
          <w:sz w:val="22"/>
          <w:szCs w:val="22"/>
        </w:rPr>
        <w:t xml:space="preserve">11.3. </w:t>
      </w:r>
      <w:r w:rsidRPr="00FE1688">
        <w:rPr>
          <w:rFonts w:ascii="Arial Narrow" w:hAnsi="Arial Narrow"/>
          <w:iCs/>
          <w:sz w:val="22"/>
          <w:szCs w:val="22"/>
        </w:rPr>
        <w:tab/>
      </w:r>
      <w:r w:rsidRPr="00FE1688">
        <w:rPr>
          <w:rFonts w:ascii="Arial Narrow" w:hAnsi="Arial Narrow"/>
          <w:bCs/>
          <w:sz w:val="22"/>
          <w:szCs w:val="22"/>
        </w:rPr>
        <w:t xml:space="preserve">Cena musi uwzględniać wszystkie wymagania niniejszej SIWZ oraz obejmować wszelkie koszty, jakie poniesie </w:t>
      </w:r>
      <w:r w:rsidRPr="00FE1688">
        <w:rPr>
          <w:rFonts w:ascii="Arial Narrow" w:hAnsi="Arial Narrow"/>
          <w:bCs/>
          <w:spacing w:val="6"/>
          <w:sz w:val="22"/>
          <w:szCs w:val="22"/>
        </w:rPr>
        <w:t xml:space="preserve">Wykonawca z tytułu należytej oraz zgodnej z obowiązującymi przepisami realizacji </w:t>
      </w:r>
      <w:r w:rsidRPr="00FE1688">
        <w:rPr>
          <w:rFonts w:ascii="Arial Narrow" w:hAnsi="Arial Narrow"/>
          <w:bCs/>
          <w:spacing w:val="-2"/>
          <w:sz w:val="22"/>
          <w:szCs w:val="22"/>
        </w:rPr>
        <w:t>przedmiotu zamówienia.</w:t>
      </w:r>
    </w:p>
    <w:p w:rsidR="00FE1688" w:rsidRPr="00FE1688" w:rsidRDefault="00FE1688" w:rsidP="00FE1688">
      <w:pPr>
        <w:pStyle w:val="Tekstpodstawowy22"/>
        <w:spacing w:before="120" w:line="276" w:lineRule="auto"/>
        <w:ind w:left="720" w:right="-1" w:hanging="720"/>
        <w:rPr>
          <w:rFonts w:ascii="Arial Narrow" w:hAnsi="Arial Narrow" w:cs="Arial"/>
          <w:spacing w:val="-2"/>
          <w:sz w:val="22"/>
          <w:szCs w:val="22"/>
        </w:rPr>
      </w:pPr>
      <w:r w:rsidRPr="00FE1688">
        <w:rPr>
          <w:rFonts w:ascii="Arial Narrow" w:hAnsi="Arial Narrow"/>
          <w:sz w:val="22"/>
          <w:szCs w:val="22"/>
        </w:rPr>
        <w:t>11.4</w:t>
      </w:r>
      <w:r w:rsidRPr="00FE1688">
        <w:rPr>
          <w:rFonts w:ascii="Arial Narrow" w:hAnsi="Arial Narrow"/>
          <w:b/>
          <w:bCs/>
          <w:sz w:val="22"/>
          <w:szCs w:val="22"/>
        </w:rPr>
        <w:tab/>
      </w:r>
      <w:r w:rsidRPr="00FE1688">
        <w:rPr>
          <w:rFonts w:ascii="Arial Narrow" w:hAnsi="Arial Narrow"/>
          <w:sz w:val="22"/>
          <w:szCs w:val="22"/>
        </w:rPr>
        <w:t>Cena będzie zawierała wszystkie koszty, jakie mogą powstać w trakcie realizacji zamówienia (np. koszty transportu, inne opłaty i podatki) oraz będzie uwzględniała także ewentualne upusty i rabaty zastosowane przez Wykonawcę.</w:t>
      </w:r>
    </w:p>
    <w:p w:rsidR="00FE1688" w:rsidRPr="00FE1688" w:rsidRDefault="00FE1688" w:rsidP="00FE1688">
      <w:pPr>
        <w:pStyle w:val="Tekstpodstawowy"/>
        <w:spacing w:before="120" w:line="276" w:lineRule="auto"/>
        <w:ind w:left="709" w:hanging="709"/>
        <w:jc w:val="both"/>
        <w:rPr>
          <w:rFonts w:ascii="Arial Narrow" w:hAnsi="Arial Narrow"/>
          <w:sz w:val="22"/>
          <w:szCs w:val="22"/>
        </w:rPr>
      </w:pPr>
      <w:r w:rsidRPr="00FE1688">
        <w:rPr>
          <w:rFonts w:ascii="Arial Narrow" w:hAnsi="Arial Narrow"/>
          <w:sz w:val="22"/>
          <w:szCs w:val="22"/>
        </w:rPr>
        <w:t xml:space="preserve">11.5. </w:t>
      </w:r>
      <w:r w:rsidRPr="00FE1688">
        <w:rPr>
          <w:rFonts w:ascii="Arial Narrow" w:hAnsi="Arial Narrow"/>
          <w:sz w:val="22"/>
          <w:szCs w:val="22"/>
        </w:rPr>
        <w:tab/>
        <w:t>Cena oferty powinna być wyrażona w złotych polskich (PLN) z wyodrębnieniem podatku VAT, z dokładnością do dwóch miejsc po przecinku.</w:t>
      </w:r>
    </w:p>
    <w:p w:rsidR="00FE1688" w:rsidRPr="00FE1688" w:rsidRDefault="00FE1688" w:rsidP="00FE1688">
      <w:pPr>
        <w:tabs>
          <w:tab w:val="left" w:pos="-3119"/>
        </w:tabs>
        <w:spacing w:before="120" w:line="276" w:lineRule="auto"/>
        <w:ind w:left="709" w:hanging="709"/>
        <w:jc w:val="both"/>
        <w:rPr>
          <w:rFonts w:ascii="Arial Narrow" w:hAnsi="Arial Narrow"/>
          <w:sz w:val="22"/>
          <w:szCs w:val="22"/>
        </w:rPr>
      </w:pPr>
      <w:r w:rsidRPr="00FE1688">
        <w:rPr>
          <w:rFonts w:ascii="Arial Narrow" w:hAnsi="Arial Narrow"/>
          <w:sz w:val="22"/>
          <w:szCs w:val="22"/>
        </w:rPr>
        <w:t xml:space="preserve">11.6. </w:t>
      </w:r>
      <w:r w:rsidRPr="00FE1688">
        <w:rPr>
          <w:rFonts w:ascii="Arial Narrow" w:hAnsi="Arial Narrow"/>
          <w:sz w:val="22"/>
          <w:szCs w:val="22"/>
        </w:rPr>
        <w:tab/>
        <w:t>Jeżeli złożona zostanie oferta, której wybór prowadzić będzie do powstania obowiązku podatkowego Zamawiającego zgodnie z przepisami o podatku od towarów i usług w zakresie dotyczącym:</w:t>
      </w:r>
    </w:p>
    <w:p w:rsidR="00FE1688" w:rsidRPr="00FE1688" w:rsidRDefault="00FE1688" w:rsidP="00886724">
      <w:pPr>
        <w:numPr>
          <w:ilvl w:val="0"/>
          <w:numId w:val="14"/>
        </w:numPr>
        <w:tabs>
          <w:tab w:val="left" w:pos="-3119"/>
        </w:tabs>
        <w:spacing w:before="120" w:line="276" w:lineRule="auto"/>
        <w:ind w:left="1560" w:hanging="426"/>
        <w:jc w:val="both"/>
        <w:rPr>
          <w:rFonts w:ascii="Arial Narrow" w:hAnsi="Arial Narrow"/>
          <w:sz w:val="22"/>
          <w:szCs w:val="22"/>
        </w:rPr>
      </w:pPr>
      <w:proofErr w:type="spellStart"/>
      <w:r w:rsidRPr="00FE1688">
        <w:rPr>
          <w:rFonts w:ascii="Arial Narrow" w:hAnsi="Arial Narrow"/>
          <w:sz w:val="22"/>
          <w:szCs w:val="22"/>
        </w:rPr>
        <w:t>wewnątrzwspólnotowego</w:t>
      </w:r>
      <w:proofErr w:type="spellEnd"/>
      <w:r w:rsidRPr="00FE1688">
        <w:rPr>
          <w:rFonts w:ascii="Arial Narrow" w:hAnsi="Arial Narrow"/>
          <w:sz w:val="22"/>
          <w:szCs w:val="22"/>
        </w:rPr>
        <w:t xml:space="preserve"> nabycia towarów,</w:t>
      </w:r>
    </w:p>
    <w:p w:rsidR="00FE1688" w:rsidRPr="00FE1688" w:rsidRDefault="00FE1688" w:rsidP="00886724">
      <w:pPr>
        <w:numPr>
          <w:ilvl w:val="0"/>
          <w:numId w:val="14"/>
        </w:numPr>
        <w:tabs>
          <w:tab w:val="left" w:pos="-3119"/>
        </w:tabs>
        <w:spacing w:before="120" w:line="276" w:lineRule="auto"/>
        <w:ind w:left="1560" w:hanging="426"/>
        <w:jc w:val="both"/>
        <w:rPr>
          <w:rFonts w:ascii="Arial Narrow" w:hAnsi="Arial Narrow"/>
          <w:sz w:val="22"/>
          <w:szCs w:val="22"/>
        </w:rPr>
      </w:pPr>
      <w:r w:rsidRPr="00FE1688">
        <w:rPr>
          <w:rFonts w:ascii="Arial Narrow" w:hAnsi="Arial Narrow"/>
          <w:sz w:val="22"/>
          <w:szCs w:val="22"/>
        </w:rPr>
        <w:t>importu usług lub towarów,</w:t>
      </w:r>
    </w:p>
    <w:p w:rsidR="00FE1688" w:rsidRPr="00FE1688" w:rsidRDefault="00FE1688" w:rsidP="00886724">
      <w:pPr>
        <w:numPr>
          <w:ilvl w:val="0"/>
          <w:numId w:val="14"/>
        </w:numPr>
        <w:tabs>
          <w:tab w:val="left" w:pos="-3119"/>
        </w:tabs>
        <w:spacing w:before="120" w:line="276" w:lineRule="auto"/>
        <w:ind w:left="1560" w:hanging="426"/>
        <w:jc w:val="both"/>
        <w:rPr>
          <w:rFonts w:ascii="Arial Narrow" w:hAnsi="Arial Narrow"/>
          <w:sz w:val="22"/>
          <w:szCs w:val="22"/>
        </w:rPr>
      </w:pPr>
      <w:r w:rsidRPr="00FE1688">
        <w:rPr>
          <w:rFonts w:ascii="Arial Narrow" w:hAnsi="Arial Narrow"/>
          <w:sz w:val="22"/>
          <w:szCs w:val="22"/>
        </w:rPr>
        <w:t>mechanizmu odwróconego obciążenia podatkiem VAT,</w:t>
      </w:r>
    </w:p>
    <w:p w:rsidR="00FE1688" w:rsidRPr="00FE1688" w:rsidRDefault="00FE1688" w:rsidP="00FE1688">
      <w:pPr>
        <w:tabs>
          <w:tab w:val="left" w:pos="-3119"/>
        </w:tabs>
        <w:spacing w:before="120" w:line="276" w:lineRule="auto"/>
        <w:ind w:left="709"/>
        <w:jc w:val="both"/>
        <w:rPr>
          <w:rFonts w:ascii="Arial Narrow" w:hAnsi="Arial Narrow"/>
          <w:sz w:val="22"/>
          <w:szCs w:val="22"/>
        </w:rPr>
      </w:pPr>
      <w:r w:rsidRPr="00FE1688">
        <w:rPr>
          <w:rFonts w:ascii="Arial Narrow" w:hAnsi="Arial Narrow"/>
          <w:sz w:val="22"/>
          <w:szCs w:val="22"/>
        </w:rPr>
        <w:t>Zamawiający w celu oceny takiej oferty doliczy do przedstawionej w niej ceny podatek od towarów i usług, który miałby obowiązek wpłacić zgodnie z obowiązującymi przepisami.</w:t>
      </w:r>
    </w:p>
    <w:p w:rsidR="00FE1688" w:rsidRPr="00FE1688" w:rsidRDefault="00FE1688" w:rsidP="00FE1688">
      <w:pPr>
        <w:tabs>
          <w:tab w:val="left" w:pos="-3119"/>
        </w:tabs>
        <w:spacing w:before="120" w:line="276" w:lineRule="auto"/>
        <w:ind w:left="709" w:hanging="709"/>
        <w:jc w:val="both"/>
        <w:rPr>
          <w:rFonts w:ascii="Arial Narrow" w:hAnsi="Arial Narrow"/>
          <w:sz w:val="22"/>
          <w:szCs w:val="22"/>
        </w:rPr>
      </w:pPr>
      <w:r w:rsidRPr="00FE1688">
        <w:rPr>
          <w:rFonts w:ascii="Arial Narrow" w:hAnsi="Arial Narrow"/>
          <w:sz w:val="22"/>
          <w:szCs w:val="22"/>
        </w:rPr>
        <w:t xml:space="preserve">11.7. </w:t>
      </w:r>
      <w:r w:rsidRPr="00FE1688">
        <w:rPr>
          <w:rFonts w:ascii="Arial Narrow" w:hAnsi="Arial Narrow"/>
          <w:sz w:val="22"/>
          <w:szCs w:val="22"/>
        </w:rPr>
        <w:tab/>
      </w:r>
      <w:r w:rsidRPr="00FE1688">
        <w:rPr>
          <w:rFonts w:ascii="Arial Narrow" w:hAnsi="Arial Narrow"/>
          <w:sz w:val="22"/>
          <w:szCs w:val="22"/>
          <w:u w:val="single"/>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 tym celu należy złożyć wypełnione Oświadczenie stanowiące </w:t>
      </w:r>
      <w:r w:rsidRPr="00FE1688">
        <w:rPr>
          <w:rFonts w:ascii="Arial Narrow" w:hAnsi="Arial Narrow"/>
          <w:b/>
          <w:sz w:val="22"/>
          <w:szCs w:val="22"/>
          <w:u w:val="single"/>
        </w:rPr>
        <w:t>załącznik nr 5 do SIWZ</w:t>
      </w:r>
      <w:r w:rsidRPr="00FE1688">
        <w:rPr>
          <w:rFonts w:ascii="Arial Narrow" w:hAnsi="Arial Narrow"/>
          <w:sz w:val="22"/>
          <w:szCs w:val="22"/>
          <w:u w:val="single"/>
        </w:rPr>
        <w:t>.</w:t>
      </w:r>
    </w:p>
    <w:p w:rsidR="00FE1688" w:rsidRPr="00FE1688" w:rsidRDefault="00FE1688" w:rsidP="00FE1688">
      <w:pPr>
        <w:tabs>
          <w:tab w:val="left" w:pos="-3119"/>
        </w:tabs>
        <w:spacing w:line="276" w:lineRule="auto"/>
        <w:ind w:left="709" w:right="-1" w:hanging="709"/>
        <w:jc w:val="both"/>
        <w:rPr>
          <w:rFonts w:ascii="Arial Narrow" w:hAnsi="Arial Narrow"/>
          <w:sz w:val="22"/>
          <w:szCs w:val="22"/>
        </w:rPr>
      </w:pPr>
    </w:p>
    <w:p w:rsidR="00FE1688" w:rsidRPr="00FE1688" w:rsidRDefault="00FE1688" w:rsidP="00FE1688">
      <w:pPr>
        <w:pStyle w:val="rozdzia"/>
        <w:spacing w:line="276" w:lineRule="auto"/>
        <w:ind w:left="709" w:right="-1" w:hanging="709"/>
        <w:rPr>
          <w:rFonts w:ascii="Arial Narrow" w:hAnsi="Arial Narrow"/>
          <w:sz w:val="22"/>
          <w:szCs w:val="22"/>
        </w:rPr>
      </w:pPr>
      <w:r w:rsidRPr="00FE1688">
        <w:rPr>
          <w:rFonts w:ascii="Arial Narrow" w:hAnsi="Arial Narrow"/>
          <w:sz w:val="22"/>
          <w:szCs w:val="22"/>
        </w:rPr>
        <w:t>12.</w:t>
      </w:r>
      <w:r w:rsidRPr="00FE1688">
        <w:rPr>
          <w:rFonts w:ascii="Arial Narrow" w:hAnsi="Arial Narrow"/>
          <w:sz w:val="22"/>
          <w:szCs w:val="22"/>
        </w:rPr>
        <w:tab/>
        <w:t>DZIAŁANIA POPRZEDZAJĄCE OCENĘ OFERT:</w:t>
      </w:r>
    </w:p>
    <w:p w:rsidR="00FE1688" w:rsidRPr="00FE1688" w:rsidRDefault="00FE1688" w:rsidP="00FE1688">
      <w:pPr>
        <w:tabs>
          <w:tab w:val="left" w:pos="-3119"/>
        </w:tabs>
        <w:spacing w:line="276" w:lineRule="auto"/>
        <w:ind w:left="709" w:right="-1" w:hanging="709"/>
        <w:jc w:val="both"/>
        <w:rPr>
          <w:rFonts w:ascii="Arial Narrow" w:hAnsi="Arial Narrow"/>
          <w:sz w:val="22"/>
          <w:szCs w:val="22"/>
        </w:rPr>
      </w:pPr>
    </w:p>
    <w:p w:rsidR="00FE1688" w:rsidRPr="00FE1688" w:rsidRDefault="00FE1688" w:rsidP="00FE1688">
      <w:pPr>
        <w:tabs>
          <w:tab w:val="left" w:pos="-3119"/>
          <w:tab w:val="left" w:pos="709"/>
        </w:tabs>
        <w:spacing w:line="276" w:lineRule="auto"/>
        <w:ind w:left="709" w:right="-1" w:hanging="709"/>
        <w:jc w:val="both"/>
        <w:rPr>
          <w:rFonts w:ascii="Arial Narrow" w:hAnsi="Arial Narrow"/>
          <w:sz w:val="22"/>
          <w:szCs w:val="22"/>
        </w:rPr>
      </w:pPr>
      <w:r w:rsidRPr="00FE1688">
        <w:rPr>
          <w:rFonts w:ascii="Arial Narrow" w:hAnsi="Arial Narrow"/>
          <w:sz w:val="22"/>
          <w:szCs w:val="22"/>
        </w:rPr>
        <w:t>12.1.</w:t>
      </w:r>
      <w:r w:rsidRPr="00FE1688">
        <w:rPr>
          <w:rFonts w:ascii="Arial Narrow" w:hAnsi="Arial Narrow"/>
          <w:sz w:val="22"/>
          <w:szCs w:val="22"/>
        </w:rPr>
        <w:tab/>
      </w:r>
      <w:r w:rsidRPr="00FE1688">
        <w:rPr>
          <w:rFonts w:ascii="Arial Narrow" w:hAnsi="Arial Narrow" w:cs="Arial"/>
          <w:sz w:val="22"/>
          <w:szCs w:val="22"/>
        </w:rPr>
        <w:t xml:space="preserve">Niezwłocznie po upływie terminu otwarcia ofert Zamawiający zamieści na swojej  stronie: internetowej </w:t>
      </w:r>
      <w:hyperlink r:id="rId10" w:history="1">
        <w:r w:rsidRPr="00FE1688">
          <w:rPr>
            <w:rStyle w:val="Hipercze"/>
            <w:rFonts w:ascii="Arial Narrow" w:hAnsi="Arial Narrow" w:cs="Arial"/>
            <w:color w:val="auto"/>
            <w:sz w:val="22"/>
            <w:szCs w:val="22"/>
            <w:u w:val="none"/>
          </w:rPr>
          <w:t>www.ukw.edu.pl</w:t>
        </w:r>
      </w:hyperlink>
      <w:r w:rsidRPr="00FE1688">
        <w:rPr>
          <w:rFonts w:ascii="Arial Narrow" w:hAnsi="Arial Narrow" w:cs="Arial"/>
          <w:sz w:val="22"/>
          <w:szCs w:val="22"/>
        </w:rPr>
        <w:t>; (zakładka Zamówienia Publiczne) informacje dotyczące:</w:t>
      </w:r>
    </w:p>
    <w:p w:rsidR="00FE1688" w:rsidRPr="00FE1688" w:rsidRDefault="00FE1688" w:rsidP="00886724">
      <w:pPr>
        <w:numPr>
          <w:ilvl w:val="0"/>
          <w:numId w:val="17"/>
        </w:numPr>
        <w:tabs>
          <w:tab w:val="clear" w:pos="720"/>
          <w:tab w:val="num" w:pos="1276"/>
        </w:tabs>
        <w:autoSpaceDE w:val="0"/>
        <w:autoSpaceDN w:val="0"/>
        <w:adjustRightInd w:val="0"/>
        <w:spacing w:line="276" w:lineRule="auto"/>
        <w:ind w:left="1276" w:hanging="425"/>
        <w:jc w:val="both"/>
        <w:rPr>
          <w:rFonts w:ascii="Arial Narrow" w:hAnsi="Arial Narrow" w:cs="Arial"/>
          <w:sz w:val="22"/>
          <w:szCs w:val="22"/>
        </w:rPr>
      </w:pPr>
      <w:r w:rsidRPr="00FE1688">
        <w:rPr>
          <w:rFonts w:ascii="Arial Narrow" w:hAnsi="Arial Narrow" w:cs="Arial"/>
          <w:sz w:val="22"/>
          <w:szCs w:val="22"/>
        </w:rPr>
        <w:t>kwoty jaką zamierza przeznaczyć na sfinansowanie zamówienia</w:t>
      </w:r>
    </w:p>
    <w:p w:rsidR="00FE1688" w:rsidRPr="00FE1688" w:rsidRDefault="00FE1688" w:rsidP="00886724">
      <w:pPr>
        <w:numPr>
          <w:ilvl w:val="0"/>
          <w:numId w:val="17"/>
        </w:numPr>
        <w:tabs>
          <w:tab w:val="clear" w:pos="720"/>
          <w:tab w:val="num" w:pos="1276"/>
        </w:tabs>
        <w:autoSpaceDE w:val="0"/>
        <w:autoSpaceDN w:val="0"/>
        <w:adjustRightInd w:val="0"/>
        <w:spacing w:line="276" w:lineRule="auto"/>
        <w:ind w:left="1276" w:hanging="425"/>
        <w:jc w:val="both"/>
        <w:rPr>
          <w:rFonts w:ascii="Arial Narrow" w:hAnsi="Arial Narrow" w:cs="Arial"/>
          <w:sz w:val="22"/>
          <w:szCs w:val="22"/>
        </w:rPr>
      </w:pPr>
      <w:r w:rsidRPr="00FE1688">
        <w:rPr>
          <w:rFonts w:ascii="Arial Narrow" w:hAnsi="Arial Narrow" w:cs="Arial"/>
          <w:sz w:val="22"/>
          <w:szCs w:val="22"/>
        </w:rPr>
        <w:t>nazw (firm) oraz adresów Wykonawców, którzy złożyli oferty w terminie;</w:t>
      </w:r>
    </w:p>
    <w:p w:rsidR="00FE1688" w:rsidRPr="00FE1688" w:rsidRDefault="00FE1688" w:rsidP="00886724">
      <w:pPr>
        <w:numPr>
          <w:ilvl w:val="0"/>
          <w:numId w:val="17"/>
        </w:numPr>
        <w:tabs>
          <w:tab w:val="clear" w:pos="720"/>
          <w:tab w:val="num" w:pos="1276"/>
        </w:tabs>
        <w:autoSpaceDE w:val="0"/>
        <w:autoSpaceDN w:val="0"/>
        <w:adjustRightInd w:val="0"/>
        <w:spacing w:line="276" w:lineRule="auto"/>
        <w:ind w:left="1276" w:hanging="425"/>
        <w:jc w:val="both"/>
        <w:rPr>
          <w:rFonts w:ascii="Arial Narrow" w:hAnsi="Arial Narrow" w:cs="Arial"/>
          <w:sz w:val="22"/>
          <w:szCs w:val="22"/>
        </w:rPr>
      </w:pPr>
      <w:r w:rsidRPr="00FE1688">
        <w:rPr>
          <w:rFonts w:ascii="Arial Narrow" w:hAnsi="Arial Narrow" w:cs="Arial"/>
          <w:sz w:val="22"/>
          <w:szCs w:val="22"/>
        </w:rPr>
        <w:t>ceny, terminu wykonania zamówienia, okresu gwarancji i warunków płatności.</w:t>
      </w:r>
    </w:p>
    <w:p w:rsidR="00FE1688" w:rsidRPr="00FE1688" w:rsidRDefault="00FE1688" w:rsidP="00FE1688">
      <w:pPr>
        <w:tabs>
          <w:tab w:val="left" w:pos="-3119"/>
          <w:tab w:val="left" w:pos="709"/>
        </w:tabs>
        <w:spacing w:line="276" w:lineRule="auto"/>
        <w:ind w:left="709" w:right="-1" w:hanging="709"/>
        <w:jc w:val="both"/>
        <w:rPr>
          <w:rFonts w:ascii="Arial Narrow" w:hAnsi="Arial Narrow"/>
          <w:sz w:val="22"/>
          <w:szCs w:val="22"/>
        </w:rPr>
      </w:pPr>
      <w:r w:rsidRPr="00FE1688">
        <w:rPr>
          <w:rFonts w:ascii="Arial Narrow" w:hAnsi="Arial Narrow"/>
          <w:sz w:val="22"/>
          <w:szCs w:val="22"/>
        </w:rPr>
        <w:t>12.2.</w:t>
      </w:r>
      <w:r w:rsidRPr="00FE1688">
        <w:rPr>
          <w:rFonts w:ascii="Arial Narrow" w:hAnsi="Arial Narrow"/>
          <w:sz w:val="22"/>
          <w:szCs w:val="22"/>
        </w:rPr>
        <w:tab/>
      </w:r>
      <w:r w:rsidRPr="00FE1688">
        <w:rPr>
          <w:rFonts w:ascii="Arial Narrow" w:hAnsi="Arial Narrow" w:cs="Arial"/>
          <w:sz w:val="22"/>
          <w:szCs w:val="22"/>
        </w:rPr>
        <w:t>Zamawiający poprawi w ofercie:</w:t>
      </w:r>
    </w:p>
    <w:p w:rsidR="00FE1688" w:rsidRPr="00FE1688" w:rsidRDefault="00FE1688" w:rsidP="00886724">
      <w:pPr>
        <w:numPr>
          <w:ilvl w:val="0"/>
          <w:numId w:val="18"/>
        </w:numPr>
        <w:tabs>
          <w:tab w:val="clear" w:pos="720"/>
          <w:tab w:val="num" w:pos="1276"/>
        </w:tabs>
        <w:autoSpaceDE w:val="0"/>
        <w:autoSpaceDN w:val="0"/>
        <w:adjustRightInd w:val="0"/>
        <w:spacing w:line="276" w:lineRule="auto"/>
        <w:ind w:left="1276" w:hanging="425"/>
        <w:jc w:val="both"/>
        <w:rPr>
          <w:rFonts w:ascii="Arial Narrow" w:hAnsi="Arial Narrow" w:cs="Arial"/>
          <w:sz w:val="22"/>
          <w:szCs w:val="22"/>
        </w:rPr>
      </w:pPr>
      <w:r w:rsidRPr="00FE1688">
        <w:rPr>
          <w:rFonts w:ascii="Arial Narrow" w:hAnsi="Arial Narrow" w:cs="Arial"/>
          <w:sz w:val="22"/>
          <w:szCs w:val="22"/>
        </w:rPr>
        <w:t>oczywiste omyłki pisarskie,</w:t>
      </w:r>
    </w:p>
    <w:p w:rsidR="00FE1688" w:rsidRPr="00FE1688" w:rsidRDefault="00FE1688" w:rsidP="00886724">
      <w:pPr>
        <w:numPr>
          <w:ilvl w:val="0"/>
          <w:numId w:val="18"/>
        </w:numPr>
        <w:tabs>
          <w:tab w:val="clear" w:pos="720"/>
          <w:tab w:val="num" w:pos="1276"/>
        </w:tabs>
        <w:autoSpaceDE w:val="0"/>
        <w:autoSpaceDN w:val="0"/>
        <w:adjustRightInd w:val="0"/>
        <w:spacing w:line="276" w:lineRule="auto"/>
        <w:ind w:left="1276" w:hanging="425"/>
        <w:jc w:val="both"/>
        <w:rPr>
          <w:rFonts w:ascii="Arial Narrow" w:hAnsi="Arial Narrow" w:cs="Arial"/>
          <w:sz w:val="22"/>
          <w:szCs w:val="22"/>
        </w:rPr>
      </w:pPr>
      <w:r w:rsidRPr="00FE1688">
        <w:rPr>
          <w:rFonts w:ascii="Arial Narrow" w:hAnsi="Arial Narrow" w:cs="Arial"/>
          <w:sz w:val="22"/>
          <w:szCs w:val="22"/>
        </w:rPr>
        <w:t>oczywiste omyłki rachunkowe, z uwzględnieniem konsekwencji rachunkowych dokonanych poprawek,</w:t>
      </w:r>
    </w:p>
    <w:p w:rsidR="00FE1688" w:rsidRPr="00FE1688" w:rsidRDefault="00FE1688" w:rsidP="00886724">
      <w:pPr>
        <w:numPr>
          <w:ilvl w:val="0"/>
          <w:numId w:val="18"/>
        </w:numPr>
        <w:tabs>
          <w:tab w:val="clear" w:pos="720"/>
          <w:tab w:val="num" w:pos="1276"/>
        </w:tabs>
        <w:autoSpaceDE w:val="0"/>
        <w:autoSpaceDN w:val="0"/>
        <w:adjustRightInd w:val="0"/>
        <w:spacing w:line="276" w:lineRule="auto"/>
        <w:ind w:left="1276" w:hanging="425"/>
        <w:jc w:val="both"/>
        <w:rPr>
          <w:rFonts w:ascii="Arial Narrow" w:hAnsi="Arial Narrow" w:cs="Arial"/>
          <w:sz w:val="22"/>
          <w:szCs w:val="22"/>
        </w:rPr>
      </w:pPr>
      <w:r w:rsidRPr="00FE1688">
        <w:rPr>
          <w:rFonts w:ascii="Arial Narrow" w:hAnsi="Arial Narrow" w:cs="Arial"/>
          <w:sz w:val="22"/>
          <w:szCs w:val="22"/>
        </w:rPr>
        <w:t>inne omyłki polegające na niezgodności oferty ze specyfikacją istotnych warunków zamówienia, niepowodujące istotnych zmian w treści oferty</w:t>
      </w:r>
    </w:p>
    <w:p w:rsidR="00FE1688" w:rsidRPr="00FE1688" w:rsidRDefault="00FE1688" w:rsidP="00FE1688">
      <w:pPr>
        <w:autoSpaceDE w:val="0"/>
        <w:autoSpaceDN w:val="0"/>
        <w:adjustRightInd w:val="0"/>
        <w:spacing w:line="276" w:lineRule="auto"/>
        <w:ind w:left="720"/>
        <w:jc w:val="both"/>
        <w:rPr>
          <w:rFonts w:ascii="Arial Narrow" w:hAnsi="Arial Narrow" w:cs="Arial"/>
          <w:sz w:val="22"/>
          <w:szCs w:val="22"/>
        </w:rPr>
      </w:pPr>
      <w:r w:rsidRPr="00FE1688">
        <w:rPr>
          <w:rFonts w:ascii="Arial Narrow" w:hAnsi="Arial Narrow" w:cs="Arial"/>
          <w:sz w:val="22"/>
          <w:szCs w:val="22"/>
        </w:rPr>
        <w:t>ni</w:t>
      </w:r>
      <w:r w:rsidR="000E7AB7">
        <w:rPr>
          <w:rFonts w:ascii="Arial Narrow" w:hAnsi="Arial Narrow" w:cs="Arial"/>
          <w:sz w:val="22"/>
          <w:szCs w:val="22"/>
        </w:rPr>
        <w:t>ezwłocznie zawiadamiając o tym W</w:t>
      </w:r>
      <w:r w:rsidRPr="00FE1688">
        <w:rPr>
          <w:rFonts w:ascii="Arial Narrow" w:hAnsi="Arial Narrow" w:cs="Arial"/>
          <w:sz w:val="22"/>
          <w:szCs w:val="22"/>
        </w:rPr>
        <w:t>ykonawcę, którego oferta została poprawiona.</w:t>
      </w:r>
    </w:p>
    <w:p w:rsidR="00FE1688" w:rsidRPr="00FE1688" w:rsidRDefault="00FE1688" w:rsidP="00FE1688">
      <w:pPr>
        <w:tabs>
          <w:tab w:val="left" w:pos="-3119"/>
        </w:tabs>
        <w:spacing w:line="276" w:lineRule="auto"/>
        <w:ind w:left="709" w:right="-1" w:hanging="709"/>
        <w:jc w:val="both"/>
        <w:rPr>
          <w:rFonts w:ascii="Arial Narrow" w:hAnsi="Arial Narrow"/>
          <w:sz w:val="22"/>
          <w:szCs w:val="22"/>
        </w:rPr>
      </w:pPr>
    </w:p>
    <w:p w:rsidR="00FE1688" w:rsidRPr="00FE1688" w:rsidRDefault="00FE1688" w:rsidP="00FE1688">
      <w:pPr>
        <w:pStyle w:val="rozdzia"/>
        <w:spacing w:line="276" w:lineRule="auto"/>
        <w:ind w:left="709" w:right="-1" w:hanging="709"/>
        <w:rPr>
          <w:rFonts w:ascii="Arial Narrow" w:hAnsi="Arial Narrow"/>
          <w:sz w:val="22"/>
          <w:szCs w:val="22"/>
        </w:rPr>
      </w:pPr>
      <w:r w:rsidRPr="00FE1688">
        <w:rPr>
          <w:rFonts w:ascii="Arial Narrow" w:hAnsi="Arial Narrow"/>
          <w:sz w:val="22"/>
          <w:szCs w:val="22"/>
        </w:rPr>
        <w:t>13.</w:t>
      </w:r>
      <w:r w:rsidRPr="00FE1688">
        <w:rPr>
          <w:rFonts w:ascii="Arial Narrow" w:hAnsi="Arial Narrow"/>
          <w:sz w:val="22"/>
          <w:szCs w:val="22"/>
        </w:rPr>
        <w:tab/>
        <w:t>WYMAGANIA DOTYCZĄCE WADIUM</w:t>
      </w:r>
    </w:p>
    <w:p w:rsidR="00FE1688" w:rsidRPr="00FE1688" w:rsidRDefault="00FE1688" w:rsidP="00FE1688">
      <w:pPr>
        <w:spacing w:before="120" w:line="276" w:lineRule="auto"/>
        <w:ind w:left="720" w:hanging="720"/>
        <w:jc w:val="both"/>
        <w:rPr>
          <w:rFonts w:ascii="Arial Narrow" w:hAnsi="Arial Narrow"/>
          <w:b/>
          <w:sz w:val="22"/>
          <w:szCs w:val="22"/>
        </w:rPr>
      </w:pPr>
      <w:r w:rsidRPr="00FE1688">
        <w:rPr>
          <w:rFonts w:ascii="Arial Narrow" w:hAnsi="Arial Narrow"/>
          <w:sz w:val="22"/>
          <w:szCs w:val="22"/>
        </w:rPr>
        <w:lastRenderedPageBreak/>
        <w:t xml:space="preserve">13.1. </w:t>
      </w:r>
      <w:r w:rsidRPr="00FE1688">
        <w:rPr>
          <w:rFonts w:ascii="Arial Narrow" w:hAnsi="Arial Narrow"/>
          <w:sz w:val="22"/>
          <w:szCs w:val="22"/>
        </w:rPr>
        <w:tab/>
        <w:t>Zamawiający nie żąda wniesienia wadium.</w:t>
      </w:r>
    </w:p>
    <w:p w:rsidR="00FE1688" w:rsidRPr="00FE1688" w:rsidRDefault="00FE1688" w:rsidP="00FE1688">
      <w:pPr>
        <w:spacing w:line="276" w:lineRule="auto"/>
        <w:ind w:right="-1"/>
        <w:jc w:val="both"/>
        <w:rPr>
          <w:rFonts w:ascii="Arial Narrow" w:hAnsi="Arial Narrow"/>
          <w:i/>
          <w:sz w:val="22"/>
          <w:szCs w:val="22"/>
        </w:rPr>
      </w:pPr>
    </w:p>
    <w:p w:rsidR="00FE1688" w:rsidRPr="00FE1688" w:rsidRDefault="00FE1688" w:rsidP="00FE1688">
      <w:pPr>
        <w:pStyle w:val="rozdzia"/>
        <w:numPr>
          <w:ilvl w:val="0"/>
          <w:numId w:val="3"/>
        </w:numPr>
        <w:spacing w:line="276" w:lineRule="auto"/>
        <w:ind w:right="-1"/>
        <w:rPr>
          <w:rFonts w:ascii="Arial Narrow" w:hAnsi="Arial Narrow"/>
          <w:sz w:val="22"/>
          <w:szCs w:val="22"/>
        </w:rPr>
      </w:pPr>
      <w:r w:rsidRPr="00FE1688">
        <w:rPr>
          <w:rFonts w:ascii="Arial Narrow" w:hAnsi="Arial Narrow"/>
          <w:sz w:val="22"/>
          <w:szCs w:val="22"/>
        </w:rPr>
        <w:t>MIEJSCE ORAZ TERMIN SKŁADANIA I OTWARCIA OFERT</w:t>
      </w:r>
    </w:p>
    <w:p w:rsidR="00FE1688" w:rsidRPr="00896D97" w:rsidRDefault="00FE1688" w:rsidP="00B52D37">
      <w:pPr>
        <w:numPr>
          <w:ilvl w:val="1"/>
          <w:numId w:val="3"/>
        </w:numPr>
        <w:tabs>
          <w:tab w:val="left" w:pos="720"/>
        </w:tabs>
        <w:spacing w:before="120" w:line="276" w:lineRule="auto"/>
        <w:ind w:left="525" w:right="-1" w:hanging="525"/>
        <w:jc w:val="both"/>
        <w:rPr>
          <w:rFonts w:ascii="Arial Narrow" w:hAnsi="Arial Narrow"/>
          <w:b/>
          <w:sz w:val="22"/>
          <w:szCs w:val="22"/>
        </w:rPr>
      </w:pPr>
      <w:r w:rsidRPr="00896D97">
        <w:rPr>
          <w:rFonts w:ascii="Arial Narrow" w:hAnsi="Arial Narrow"/>
          <w:spacing w:val="4"/>
          <w:sz w:val="22"/>
          <w:szCs w:val="22"/>
        </w:rPr>
        <w:t>Oferty powinny być złożone za pośrednictwem operatora pocztowego, kuriera lub doręczone osobiście w siedzibie Zamawiającego:</w:t>
      </w:r>
      <w:r w:rsidR="00B52D37" w:rsidRPr="00896D97">
        <w:rPr>
          <w:rFonts w:ascii="Arial Narrow" w:hAnsi="Arial Narrow"/>
          <w:spacing w:val="4"/>
          <w:sz w:val="22"/>
          <w:szCs w:val="22"/>
        </w:rPr>
        <w:t xml:space="preserve"> </w:t>
      </w:r>
      <w:r w:rsidR="00B52D37" w:rsidRPr="00896D97">
        <w:rPr>
          <w:rFonts w:ascii="Arial Narrow" w:hAnsi="Arial Narrow"/>
          <w:b/>
          <w:sz w:val="22"/>
          <w:szCs w:val="22"/>
        </w:rPr>
        <w:t xml:space="preserve"> </w:t>
      </w:r>
      <w:r w:rsidR="00B52D37" w:rsidRPr="00896D97">
        <w:rPr>
          <w:rFonts w:ascii="Arial Narrow" w:hAnsi="Arial Narrow" w:cs="Arial"/>
          <w:shd w:val="clear" w:color="auto" w:fill="FFFFFF"/>
        </w:rPr>
        <w:t xml:space="preserve">„Szpital Powiatowy we Wrześni” Sp. z </w:t>
      </w:r>
      <w:proofErr w:type="spellStart"/>
      <w:r w:rsidR="00B52D37" w:rsidRPr="00896D97">
        <w:rPr>
          <w:rFonts w:ascii="Arial Narrow" w:hAnsi="Arial Narrow" w:cs="Arial"/>
          <w:shd w:val="clear" w:color="auto" w:fill="FFFFFF"/>
        </w:rPr>
        <w:t>o.o.,ul</w:t>
      </w:r>
      <w:proofErr w:type="spellEnd"/>
      <w:r w:rsidR="00B52D37" w:rsidRPr="00896D97">
        <w:rPr>
          <w:rFonts w:ascii="Arial Narrow" w:hAnsi="Arial Narrow" w:cs="Arial"/>
          <w:shd w:val="clear" w:color="auto" w:fill="FFFFFF"/>
        </w:rPr>
        <w:t xml:space="preserve">. </w:t>
      </w:r>
      <w:r w:rsidR="00B52D37" w:rsidRPr="00896D97">
        <w:rPr>
          <w:rFonts w:ascii="Arial Narrow" w:hAnsi="Arial Narrow" w:cs="Arial"/>
        </w:rPr>
        <w:t>Słowackiego 2, 62- 300 Września</w:t>
      </w:r>
      <w:r w:rsidR="00896D97" w:rsidRPr="00896D97">
        <w:rPr>
          <w:rFonts w:ascii="Arial Narrow" w:hAnsi="Arial Narrow" w:cs="Arial"/>
        </w:rPr>
        <w:t xml:space="preserve"> w </w:t>
      </w:r>
      <w:r w:rsidR="00896D97">
        <w:rPr>
          <w:rFonts w:ascii="Arial Narrow" w:hAnsi="Arial Narrow"/>
          <w:b/>
          <w:sz w:val="22"/>
          <w:szCs w:val="22"/>
        </w:rPr>
        <w:t>Sekretariacie</w:t>
      </w:r>
      <w:r w:rsidR="00B52D37" w:rsidRPr="00896D97">
        <w:rPr>
          <w:rFonts w:ascii="Arial Narrow" w:hAnsi="Arial Narrow"/>
          <w:b/>
          <w:sz w:val="22"/>
          <w:szCs w:val="22"/>
        </w:rPr>
        <w:t xml:space="preserve">, pokój nr 104 </w:t>
      </w:r>
      <w:r w:rsidRPr="00896D97">
        <w:rPr>
          <w:rFonts w:ascii="Arial Narrow" w:hAnsi="Arial Narrow"/>
          <w:sz w:val="22"/>
          <w:szCs w:val="22"/>
        </w:rPr>
        <w:t xml:space="preserve">w terminie do dnia </w:t>
      </w:r>
      <w:r w:rsidR="004B6E1D">
        <w:rPr>
          <w:rFonts w:ascii="Arial Narrow" w:hAnsi="Arial Narrow"/>
          <w:b/>
          <w:sz w:val="22"/>
          <w:szCs w:val="22"/>
        </w:rPr>
        <w:t>25.06.</w:t>
      </w:r>
      <w:r w:rsidR="00420015">
        <w:rPr>
          <w:rFonts w:ascii="Arial Narrow" w:hAnsi="Arial Narrow"/>
          <w:b/>
          <w:sz w:val="22"/>
          <w:szCs w:val="22"/>
        </w:rPr>
        <w:t>2020</w:t>
      </w:r>
      <w:r w:rsidRPr="00896D97">
        <w:rPr>
          <w:rFonts w:ascii="Arial Narrow" w:hAnsi="Arial Narrow"/>
          <w:b/>
          <w:sz w:val="22"/>
          <w:szCs w:val="22"/>
        </w:rPr>
        <w:t xml:space="preserve"> r. do godziny 1</w:t>
      </w:r>
      <w:r w:rsidR="00B52D37" w:rsidRPr="00896D97">
        <w:rPr>
          <w:rFonts w:ascii="Arial Narrow" w:hAnsi="Arial Narrow"/>
          <w:b/>
          <w:sz w:val="22"/>
          <w:szCs w:val="22"/>
        </w:rPr>
        <w:t>0</w:t>
      </w:r>
      <w:r w:rsidRPr="00896D97">
        <w:rPr>
          <w:rFonts w:ascii="Arial Narrow" w:hAnsi="Arial Narrow"/>
          <w:b/>
          <w:sz w:val="22"/>
          <w:szCs w:val="22"/>
        </w:rPr>
        <w:t>:00</w:t>
      </w:r>
    </w:p>
    <w:p w:rsidR="00FE1688" w:rsidRPr="00FE1688" w:rsidRDefault="00FE1688" w:rsidP="00FE1688">
      <w:pPr>
        <w:spacing w:line="276" w:lineRule="auto"/>
        <w:ind w:right="-1"/>
        <w:jc w:val="both"/>
        <w:rPr>
          <w:rFonts w:ascii="Arial Narrow" w:hAnsi="Arial Narrow"/>
          <w:sz w:val="22"/>
          <w:szCs w:val="22"/>
        </w:rPr>
      </w:pPr>
    </w:p>
    <w:p w:rsidR="00B52D37" w:rsidRPr="00B52D37" w:rsidRDefault="00FE1688" w:rsidP="00896D97">
      <w:pPr>
        <w:numPr>
          <w:ilvl w:val="1"/>
          <w:numId w:val="3"/>
        </w:numPr>
        <w:tabs>
          <w:tab w:val="left" w:pos="720"/>
        </w:tabs>
        <w:spacing w:before="120" w:line="276" w:lineRule="auto"/>
        <w:ind w:left="525" w:right="-1" w:hanging="525"/>
        <w:jc w:val="both"/>
        <w:rPr>
          <w:rFonts w:ascii="Arial Narrow" w:hAnsi="Arial Narrow"/>
          <w:b/>
          <w:sz w:val="22"/>
          <w:szCs w:val="22"/>
        </w:rPr>
      </w:pPr>
      <w:r w:rsidRPr="00B52D37">
        <w:rPr>
          <w:rFonts w:ascii="Arial Narrow" w:hAnsi="Arial Narrow"/>
          <w:sz w:val="22"/>
          <w:szCs w:val="22"/>
        </w:rPr>
        <w:t>Otwarcie ofert nastąpi w</w:t>
      </w:r>
      <w:r w:rsidRPr="00B52D37">
        <w:rPr>
          <w:rFonts w:ascii="Arial Narrow" w:hAnsi="Arial Narrow"/>
          <w:b/>
          <w:sz w:val="22"/>
          <w:szCs w:val="22"/>
        </w:rPr>
        <w:t xml:space="preserve"> </w:t>
      </w:r>
      <w:r w:rsidRPr="00B52D37">
        <w:rPr>
          <w:rFonts w:ascii="Arial Narrow" w:hAnsi="Arial Narrow"/>
          <w:spacing w:val="4"/>
          <w:sz w:val="22"/>
          <w:szCs w:val="22"/>
        </w:rPr>
        <w:t>siedzibie Zamawiającego:</w:t>
      </w:r>
      <w:r w:rsidR="00B52D37" w:rsidRPr="00B52D37">
        <w:rPr>
          <w:rFonts w:ascii="Arial Narrow" w:hAnsi="Arial Narrow"/>
          <w:b/>
          <w:sz w:val="22"/>
          <w:szCs w:val="22"/>
        </w:rPr>
        <w:t xml:space="preserve"> </w:t>
      </w:r>
      <w:r w:rsidR="00B52D37" w:rsidRPr="00B52D37">
        <w:rPr>
          <w:rFonts w:ascii="Arial Narrow" w:hAnsi="Arial Narrow"/>
          <w:spacing w:val="4"/>
          <w:sz w:val="22"/>
          <w:szCs w:val="22"/>
        </w:rPr>
        <w:t xml:space="preserve">: </w:t>
      </w:r>
      <w:r w:rsidR="00B52D37" w:rsidRPr="00B52D37">
        <w:rPr>
          <w:rFonts w:ascii="Arial Narrow" w:hAnsi="Arial Narrow"/>
          <w:b/>
          <w:sz w:val="22"/>
          <w:szCs w:val="22"/>
        </w:rPr>
        <w:t xml:space="preserve"> </w:t>
      </w:r>
      <w:r w:rsidR="00B52D37" w:rsidRPr="00B52D37">
        <w:rPr>
          <w:rFonts w:ascii="Arial Narrow" w:hAnsi="Arial Narrow" w:cs="Arial"/>
          <w:shd w:val="clear" w:color="auto" w:fill="FFFFFF"/>
        </w:rPr>
        <w:t xml:space="preserve">„Szpital Powiatowy we Wrześni” Sp. z </w:t>
      </w:r>
      <w:proofErr w:type="spellStart"/>
      <w:r w:rsidR="00B52D37" w:rsidRPr="00B52D37">
        <w:rPr>
          <w:rFonts w:ascii="Arial Narrow" w:hAnsi="Arial Narrow" w:cs="Arial"/>
          <w:shd w:val="clear" w:color="auto" w:fill="FFFFFF"/>
        </w:rPr>
        <w:t>o.o.,ul</w:t>
      </w:r>
      <w:proofErr w:type="spellEnd"/>
      <w:r w:rsidR="00B52D37" w:rsidRPr="00B52D37">
        <w:rPr>
          <w:rFonts w:ascii="Arial Narrow" w:hAnsi="Arial Narrow" w:cs="Arial"/>
          <w:shd w:val="clear" w:color="auto" w:fill="FFFFFF"/>
        </w:rPr>
        <w:t xml:space="preserve">. </w:t>
      </w:r>
      <w:r w:rsidR="00B52D37" w:rsidRPr="00B52D37">
        <w:rPr>
          <w:rFonts w:ascii="Arial Narrow" w:hAnsi="Arial Narrow" w:cs="Arial"/>
        </w:rPr>
        <w:t xml:space="preserve">Słowackiego 2, 62- 300 Września w </w:t>
      </w:r>
      <w:r w:rsidR="00B52D37">
        <w:rPr>
          <w:rFonts w:ascii="Arial Narrow" w:hAnsi="Arial Narrow"/>
          <w:b/>
          <w:sz w:val="22"/>
          <w:szCs w:val="22"/>
        </w:rPr>
        <w:t>sekretariacie</w:t>
      </w:r>
      <w:r w:rsidR="00B52D37" w:rsidRPr="00B52D37">
        <w:rPr>
          <w:rFonts w:ascii="Arial Narrow" w:hAnsi="Arial Narrow"/>
          <w:b/>
          <w:sz w:val="22"/>
          <w:szCs w:val="22"/>
        </w:rPr>
        <w:t xml:space="preserve">, pokój nr 104 </w:t>
      </w:r>
      <w:r w:rsidR="00B52D37" w:rsidRPr="00B52D37">
        <w:rPr>
          <w:rFonts w:ascii="Arial Narrow" w:hAnsi="Arial Narrow"/>
          <w:sz w:val="22"/>
          <w:szCs w:val="22"/>
        </w:rPr>
        <w:t xml:space="preserve">w terminie do dnia </w:t>
      </w:r>
      <w:r w:rsidR="004B6E1D">
        <w:rPr>
          <w:rFonts w:ascii="Arial Narrow" w:hAnsi="Arial Narrow"/>
          <w:b/>
          <w:sz w:val="22"/>
          <w:szCs w:val="22"/>
        </w:rPr>
        <w:t>25.06.</w:t>
      </w:r>
      <w:r w:rsidR="00420015">
        <w:rPr>
          <w:rFonts w:ascii="Arial Narrow" w:hAnsi="Arial Narrow"/>
          <w:b/>
          <w:sz w:val="22"/>
          <w:szCs w:val="22"/>
        </w:rPr>
        <w:t>2020</w:t>
      </w:r>
      <w:r w:rsidR="00B52D37" w:rsidRPr="00B52D37">
        <w:rPr>
          <w:rFonts w:ascii="Arial Narrow" w:hAnsi="Arial Narrow"/>
          <w:b/>
          <w:sz w:val="22"/>
          <w:szCs w:val="22"/>
        </w:rPr>
        <w:t xml:space="preserve"> r. do godziny 10</w:t>
      </w:r>
      <w:r w:rsidR="00896D97">
        <w:rPr>
          <w:rFonts w:ascii="Arial Narrow" w:hAnsi="Arial Narrow"/>
          <w:b/>
          <w:sz w:val="22"/>
          <w:szCs w:val="22"/>
        </w:rPr>
        <w:t>:3</w:t>
      </w:r>
      <w:r w:rsidR="00B52D37" w:rsidRPr="00B52D37">
        <w:rPr>
          <w:rFonts w:ascii="Arial Narrow" w:hAnsi="Arial Narrow"/>
          <w:b/>
          <w:sz w:val="22"/>
          <w:szCs w:val="22"/>
        </w:rPr>
        <w:t>0</w:t>
      </w:r>
    </w:p>
    <w:p w:rsidR="00FE1688" w:rsidRPr="00FE1688" w:rsidRDefault="00896D97" w:rsidP="00896D97">
      <w:pPr>
        <w:spacing w:line="276" w:lineRule="auto"/>
        <w:ind w:right="-1"/>
        <w:jc w:val="both"/>
        <w:rPr>
          <w:rFonts w:ascii="Arial Narrow" w:hAnsi="Arial Narrow"/>
          <w:sz w:val="22"/>
          <w:szCs w:val="22"/>
        </w:rPr>
      </w:pPr>
      <w:r>
        <w:rPr>
          <w:rFonts w:ascii="Arial Narrow" w:hAnsi="Arial Narrow"/>
          <w:sz w:val="22"/>
          <w:szCs w:val="22"/>
        </w:rPr>
        <w:t>14</w:t>
      </w:r>
      <w:r w:rsidR="00FE1688" w:rsidRPr="00FE1688">
        <w:rPr>
          <w:rFonts w:ascii="Arial Narrow" w:hAnsi="Arial Narrow"/>
          <w:sz w:val="22"/>
          <w:szCs w:val="22"/>
        </w:rPr>
        <w:t>.3.</w:t>
      </w:r>
      <w:r w:rsidR="00FE1688" w:rsidRPr="00FE1688">
        <w:rPr>
          <w:rFonts w:ascii="Arial Narrow" w:hAnsi="Arial Narrow"/>
          <w:sz w:val="22"/>
          <w:szCs w:val="22"/>
        </w:rPr>
        <w:tab/>
        <w:t>Otwarcie ofert jest jawne.</w:t>
      </w:r>
    </w:p>
    <w:p w:rsidR="00FE1688" w:rsidRDefault="00896D97" w:rsidP="00FE1688">
      <w:pPr>
        <w:spacing w:before="120" w:line="276" w:lineRule="auto"/>
        <w:ind w:left="703" w:hanging="703"/>
        <w:jc w:val="both"/>
        <w:rPr>
          <w:rFonts w:ascii="Arial Narrow" w:hAnsi="Arial Narrow"/>
          <w:sz w:val="22"/>
          <w:szCs w:val="22"/>
        </w:rPr>
      </w:pPr>
      <w:r>
        <w:rPr>
          <w:rFonts w:ascii="Arial Narrow" w:hAnsi="Arial Narrow"/>
          <w:sz w:val="22"/>
          <w:szCs w:val="22"/>
        </w:rPr>
        <w:t>14</w:t>
      </w:r>
      <w:r w:rsidR="00FE1688" w:rsidRPr="00FE1688">
        <w:rPr>
          <w:rFonts w:ascii="Arial Narrow" w:hAnsi="Arial Narrow"/>
          <w:sz w:val="22"/>
          <w:szCs w:val="22"/>
        </w:rPr>
        <w:t>.4.</w:t>
      </w:r>
      <w:r w:rsidR="00FE1688" w:rsidRPr="00FE1688">
        <w:rPr>
          <w:rFonts w:ascii="Arial Narrow" w:hAnsi="Arial Narrow"/>
          <w:sz w:val="22"/>
          <w:szCs w:val="22"/>
        </w:rPr>
        <w:tab/>
      </w:r>
      <w:r w:rsidR="00FE1688" w:rsidRPr="00FE1688">
        <w:rPr>
          <w:rFonts w:ascii="Arial Narrow" w:hAnsi="Arial Narrow"/>
          <w:sz w:val="22"/>
          <w:szCs w:val="22"/>
        </w:rPr>
        <w:tab/>
        <w:t>W przypadku złożenia Zamawiającemu przez Wykonawcę oferty po terminie składania ofert, Zamawiający niezwłocznie zwróci ofertę Wykonawcy.</w:t>
      </w:r>
    </w:p>
    <w:p w:rsidR="00A42505" w:rsidRPr="00FE1688" w:rsidRDefault="00A42505" w:rsidP="00FE1688">
      <w:pPr>
        <w:spacing w:before="120" w:line="276" w:lineRule="auto"/>
        <w:ind w:left="703" w:hanging="703"/>
        <w:jc w:val="both"/>
        <w:rPr>
          <w:rFonts w:ascii="Arial Narrow" w:hAnsi="Arial Narrow"/>
          <w:sz w:val="22"/>
          <w:szCs w:val="22"/>
        </w:rPr>
      </w:pPr>
    </w:p>
    <w:p w:rsidR="00FE1688" w:rsidRPr="00FE1688" w:rsidRDefault="00FE1688" w:rsidP="00FE1688">
      <w:pPr>
        <w:pStyle w:val="rozdzia"/>
        <w:numPr>
          <w:ilvl w:val="0"/>
          <w:numId w:val="6"/>
        </w:numPr>
        <w:spacing w:line="276" w:lineRule="auto"/>
        <w:ind w:right="-1"/>
        <w:rPr>
          <w:rFonts w:ascii="Arial Narrow" w:hAnsi="Arial Narrow"/>
          <w:sz w:val="22"/>
          <w:szCs w:val="22"/>
        </w:rPr>
      </w:pPr>
      <w:r w:rsidRPr="00FE1688">
        <w:rPr>
          <w:rFonts w:ascii="Arial Narrow" w:hAnsi="Arial Narrow"/>
          <w:sz w:val="22"/>
          <w:szCs w:val="22"/>
        </w:rPr>
        <w:t>TERMIN ZWIĄZANIA OFERTĄ</w:t>
      </w:r>
    </w:p>
    <w:p w:rsidR="00FE1688" w:rsidRPr="00FE1688" w:rsidRDefault="00FE1688" w:rsidP="00FE1688">
      <w:pPr>
        <w:pStyle w:val="Tekstpodstawowy"/>
        <w:numPr>
          <w:ilvl w:val="1"/>
          <w:numId w:val="6"/>
        </w:numPr>
        <w:tabs>
          <w:tab w:val="clear" w:pos="720"/>
          <w:tab w:val="left" w:pos="709"/>
        </w:tabs>
        <w:spacing w:before="120" w:line="276" w:lineRule="auto"/>
        <w:ind w:left="709" w:hanging="709"/>
        <w:jc w:val="both"/>
        <w:rPr>
          <w:rFonts w:ascii="Arial Narrow" w:hAnsi="Arial Narrow" w:cs="Times New Roman"/>
          <w:spacing w:val="4"/>
          <w:sz w:val="22"/>
          <w:szCs w:val="22"/>
        </w:rPr>
      </w:pPr>
      <w:r w:rsidRPr="00FE1688">
        <w:rPr>
          <w:rFonts w:ascii="Arial Narrow" w:hAnsi="Arial Narrow" w:cs="Times New Roman"/>
          <w:spacing w:val="4"/>
          <w:sz w:val="22"/>
          <w:szCs w:val="22"/>
        </w:rPr>
        <w:t xml:space="preserve">Termin związania ofertą wynosi </w:t>
      </w:r>
      <w:r w:rsidRPr="00FE1688">
        <w:rPr>
          <w:rFonts w:ascii="Arial Narrow" w:hAnsi="Arial Narrow" w:cs="Times New Roman"/>
          <w:b/>
          <w:spacing w:val="4"/>
          <w:sz w:val="22"/>
          <w:szCs w:val="22"/>
        </w:rPr>
        <w:t>3</w:t>
      </w:r>
      <w:r w:rsidRPr="00FE1688">
        <w:rPr>
          <w:rFonts w:ascii="Arial Narrow" w:hAnsi="Arial Narrow" w:cs="Times New Roman"/>
          <w:b/>
          <w:iCs/>
          <w:spacing w:val="4"/>
          <w:sz w:val="22"/>
          <w:szCs w:val="22"/>
        </w:rPr>
        <w:t>0</w:t>
      </w:r>
      <w:r w:rsidRPr="00FE1688">
        <w:rPr>
          <w:rFonts w:ascii="Arial Narrow" w:hAnsi="Arial Narrow" w:cs="Times New Roman"/>
          <w:b/>
          <w:spacing w:val="4"/>
          <w:sz w:val="22"/>
          <w:szCs w:val="22"/>
        </w:rPr>
        <w:t xml:space="preserve"> dni</w:t>
      </w:r>
      <w:r w:rsidRPr="00FE1688">
        <w:rPr>
          <w:rFonts w:ascii="Arial Narrow" w:hAnsi="Arial Narrow" w:cs="Times New Roman"/>
          <w:spacing w:val="4"/>
          <w:sz w:val="22"/>
          <w:szCs w:val="22"/>
        </w:rPr>
        <w:t>. Bieg terminu związania ofertą rozpoczyna się wraz z upływem terminu składania ofert.</w:t>
      </w:r>
    </w:p>
    <w:p w:rsidR="00FE1688" w:rsidRPr="00FE1688" w:rsidRDefault="00FE1688" w:rsidP="00FE1688">
      <w:pPr>
        <w:pStyle w:val="Tekstpodstawowy"/>
        <w:numPr>
          <w:ilvl w:val="1"/>
          <w:numId w:val="6"/>
        </w:numPr>
        <w:tabs>
          <w:tab w:val="clear" w:pos="720"/>
          <w:tab w:val="left" w:pos="709"/>
        </w:tabs>
        <w:spacing w:before="120" w:line="276" w:lineRule="auto"/>
        <w:ind w:left="709" w:hanging="709"/>
        <w:jc w:val="both"/>
        <w:rPr>
          <w:rFonts w:ascii="Arial Narrow" w:hAnsi="Arial Narrow"/>
          <w:sz w:val="22"/>
          <w:szCs w:val="22"/>
        </w:rPr>
      </w:pPr>
      <w:r w:rsidRPr="00FE1688">
        <w:rPr>
          <w:rFonts w:ascii="Arial Narrow" w:hAnsi="Arial Narrow"/>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w:t>
      </w:r>
      <w:r w:rsidRPr="00FE1688">
        <w:rPr>
          <w:rFonts w:ascii="Arial Narrow" w:hAnsi="Arial Narrow"/>
          <w:spacing w:val="4"/>
          <w:sz w:val="22"/>
          <w:szCs w:val="22"/>
        </w:rPr>
        <w:t xml:space="preserve">, o którym mowa w </w:t>
      </w:r>
      <w:proofErr w:type="spellStart"/>
      <w:r w:rsidRPr="00FE1688">
        <w:rPr>
          <w:rFonts w:ascii="Arial Narrow" w:hAnsi="Arial Narrow"/>
          <w:spacing w:val="4"/>
          <w:sz w:val="22"/>
          <w:szCs w:val="22"/>
        </w:rPr>
        <w:t>pkt</w:t>
      </w:r>
      <w:proofErr w:type="spellEnd"/>
      <w:r w:rsidRPr="00FE1688">
        <w:rPr>
          <w:rFonts w:ascii="Arial Narrow" w:hAnsi="Arial Narrow"/>
          <w:spacing w:val="4"/>
          <w:sz w:val="22"/>
          <w:szCs w:val="22"/>
        </w:rPr>
        <w:t xml:space="preserve"> 15.1., </w:t>
      </w:r>
      <w:r w:rsidRPr="00FE1688">
        <w:rPr>
          <w:rFonts w:ascii="Arial Narrow" w:hAnsi="Arial Narrow"/>
          <w:sz w:val="22"/>
          <w:szCs w:val="22"/>
        </w:rPr>
        <w:t>o oznaczony okres, nie dłuższy jednak niż 60 dni.</w:t>
      </w:r>
    </w:p>
    <w:p w:rsidR="00FE1688" w:rsidRDefault="00FE1688" w:rsidP="00FE1688">
      <w:pPr>
        <w:pStyle w:val="Tekstpodstawowy"/>
        <w:numPr>
          <w:ilvl w:val="1"/>
          <w:numId w:val="6"/>
        </w:numPr>
        <w:tabs>
          <w:tab w:val="clear" w:pos="720"/>
          <w:tab w:val="left" w:pos="709"/>
        </w:tabs>
        <w:spacing w:before="120" w:line="276" w:lineRule="auto"/>
        <w:ind w:left="709" w:hanging="709"/>
        <w:jc w:val="both"/>
        <w:rPr>
          <w:rFonts w:ascii="Arial Narrow" w:hAnsi="Arial Narrow" w:cs="Times New Roman"/>
          <w:spacing w:val="4"/>
          <w:sz w:val="22"/>
          <w:szCs w:val="22"/>
        </w:rPr>
      </w:pPr>
      <w:r w:rsidRPr="00FE1688">
        <w:rPr>
          <w:rFonts w:ascii="Arial Narrow" w:hAnsi="Arial Narrow" w:cs="Times New Roman"/>
          <w:spacing w:val="4"/>
          <w:sz w:val="22"/>
          <w:szCs w:val="22"/>
        </w:rPr>
        <w:t>W przypadku wniesienia odwołania po upływie terminu składania ofert bieg terminu związania ofertą ulegnie zawieszeniu do czasu ogłoszenia przez Krajową Izbę Odwoławczą orzeczenia.</w:t>
      </w:r>
    </w:p>
    <w:p w:rsidR="00A42505" w:rsidRPr="00FE1688" w:rsidRDefault="00A42505" w:rsidP="00A42505">
      <w:pPr>
        <w:pStyle w:val="Tekstpodstawowy"/>
        <w:tabs>
          <w:tab w:val="left" w:pos="709"/>
        </w:tabs>
        <w:spacing w:before="120" w:line="276" w:lineRule="auto"/>
        <w:ind w:left="709"/>
        <w:jc w:val="both"/>
        <w:rPr>
          <w:rFonts w:ascii="Arial Narrow" w:hAnsi="Arial Narrow" w:cs="Times New Roman"/>
          <w:spacing w:val="4"/>
          <w:sz w:val="22"/>
          <w:szCs w:val="22"/>
        </w:rPr>
      </w:pPr>
    </w:p>
    <w:p w:rsidR="00FE1688" w:rsidRPr="00FE1688" w:rsidRDefault="00FE1688" w:rsidP="00FE1688">
      <w:pPr>
        <w:pStyle w:val="rozdzia"/>
        <w:numPr>
          <w:ilvl w:val="0"/>
          <w:numId w:val="4"/>
        </w:numPr>
        <w:tabs>
          <w:tab w:val="left" w:pos="709"/>
        </w:tabs>
        <w:spacing w:line="276" w:lineRule="auto"/>
        <w:ind w:right="-1"/>
        <w:rPr>
          <w:rFonts w:ascii="Arial Narrow" w:hAnsi="Arial Narrow"/>
          <w:sz w:val="22"/>
          <w:szCs w:val="22"/>
        </w:rPr>
      </w:pPr>
      <w:r w:rsidRPr="00FE1688">
        <w:rPr>
          <w:rFonts w:ascii="Arial Narrow" w:hAnsi="Arial Narrow"/>
          <w:sz w:val="22"/>
          <w:szCs w:val="22"/>
        </w:rPr>
        <w:t>OPIS KRYTERIÓW I SPOSOBU OCENY OFERT</w:t>
      </w:r>
    </w:p>
    <w:p w:rsidR="006D05BD" w:rsidRPr="006A0BFD" w:rsidRDefault="006D05BD" w:rsidP="008746DC">
      <w:pPr>
        <w:pStyle w:val="Bezodstpw"/>
        <w:numPr>
          <w:ilvl w:val="0"/>
          <w:numId w:val="31"/>
        </w:numPr>
        <w:jc w:val="both"/>
        <w:rPr>
          <w:rFonts w:ascii="Arial Narrow" w:hAnsi="Arial Narrow" w:cs="Arial Narrow"/>
        </w:rPr>
      </w:pPr>
      <w:r w:rsidRPr="006A0BFD">
        <w:rPr>
          <w:rFonts w:ascii="Arial Narrow" w:hAnsi="Arial Narrow" w:cs="Arial Narrow"/>
        </w:rPr>
        <w:t>Wyboru najkorzystniejszej oferty dokonuje Komisja przetargowa.</w:t>
      </w:r>
    </w:p>
    <w:p w:rsidR="006D05BD" w:rsidRPr="006A0BFD" w:rsidRDefault="006D05BD" w:rsidP="008746DC">
      <w:pPr>
        <w:pStyle w:val="Bezodstpw"/>
        <w:numPr>
          <w:ilvl w:val="0"/>
          <w:numId w:val="31"/>
        </w:numPr>
        <w:tabs>
          <w:tab w:val="clear" w:pos="510"/>
          <w:tab w:val="num" w:pos="0"/>
        </w:tabs>
        <w:ind w:left="426" w:hanging="360"/>
        <w:jc w:val="both"/>
        <w:rPr>
          <w:rFonts w:ascii="Arial Narrow" w:hAnsi="Arial Narrow" w:cs="Arial Narrow"/>
        </w:rPr>
      </w:pPr>
      <w:r w:rsidRPr="006A0BFD">
        <w:rPr>
          <w:rFonts w:ascii="Arial Narrow" w:hAnsi="Arial Narrow" w:cs="Arial Narrow"/>
        </w:rPr>
        <w:t>W toku badania i oceny ofert Komisja przetargowa może żądać od Wykonawców wyjaśnień dotyczących treści złożonych ofert.</w:t>
      </w:r>
    </w:p>
    <w:p w:rsidR="006D05BD" w:rsidRPr="006A0BFD" w:rsidRDefault="006D05BD" w:rsidP="008746DC">
      <w:pPr>
        <w:pStyle w:val="Bezodstpw"/>
        <w:numPr>
          <w:ilvl w:val="0"/>
          <w:numId w:val="31"/>
        </w:numPr>
        <w:tabs>
          <w:tab w:val="clear" w:pos="510"/>
          <w:tab w:val="num" w:pos="0"/>
        </w:tabs>
        <w:ind w:left="426" w:hanging="360"/>
        <w:jc w:val="both"/>
        <w:rPr>
          <w:rFonts w:ascii="Arial Narrow" w:hAnsi="Arial Narrow" w:cs="Arial Narrow"/>
        </w:rPr>
      </w:pPr>
      <w:r w:rsidRPr="006A0BFD">
        <w:rPr>
          <w:rFonts w:ascii="Arial Narrow" w:hAnsi="Arial Narrow" w:cs="Arial Narrow"/>
        </w:rPr>
        <w:t xml:space="preserve">Komisja przetargowa poprawi w ofertach: </w:t>
      </w:r>
    </w:p>
    <w:p w:rsidR="006D05BD" w:rsidRPr="006A0BFD" w:rsidRDefault="006D05BD" w:rsidP="008746DC">
      <w:pPr>
        <w:pStyle w:val="Bezodstpw"/>
        <w:numPr>
          <w:ilvl w:val="1"/>
          <w:numId w:val="31"/>
        </w:numPr>
        <w:tabs>
          <w:tab w:val="clear" w:pos="720"/>
          <w:tab w:val="num" w:pos="0"/>
        </w:tabs>
        <w:ind w:left="851" w:hanging="360"/>
        <w:jc w:val="both"/>
        <w:rPr>
          <w:rFonts w:ascii="Arial Narrow" w:hAnsi="Arial Narrow" w:cs="Arial Narrow"/>
        </w:rPr>
      </w:pPr>
      <w:r w:rsidRPr="006A0BFD">
        <w:rPr>
          <w:rFonts w:ascii="Arial Narrow" w:hAnsi="Arial Narrow" w:cs="Arial Narrow"/>
        </w:rPr>
        <w:t>Oczywiste omyłki pisarskie;</w:t>
      </w:r>
    </w:p>
    <w:p w:rsidR="006D05BD" w:rsidRPr="006A0BFD" w:rsidRDefault="006D05BD" w:rsidP="008746DC">
      <w:pPr>
        <w:pStyle w:val="Bezodstpw"/>
        <w:numPr>
          <w:ilvl w:val="1"/>
          <w:numId w:val="31"/>
        </w:numPr>
        <w:tabs>
          <w:tab w:val="clear" w:pos="720"/>
          <w:tab w:val="num" w:pos="0"/>
        </w:tabs>
        <w:ind w:left="851" w:hanging="360"/>
        <w:jc w:val="both"/>
        <w:rPr>
          <w:rFonts w:ascii="Arial Narrow" w:hAnsi="Arial Narrow" w:cs="Arial Narrow"/>
        </w:rPr>
      </w:pPr>
      <w:r w:rsidRPr="006A0BFD">
        <w:rPr>
          <w:rFonts w:ascii="Arial Narrow" w:hAnsi="Arial Narrow" w:cs="Arial Narrow"/>
        </w:rPr>
        <w:t>Oczywiste omyłki rachunkowe, z uwzględnieniem konsekwencji rachunkowych dokonanych poprawek;</w:t>
      </w:r>
    </w:p>
    <w:p w:rsidR="006D05BD" w:rsidRPr="006A0BFD" w:rsidRDefault="006D05BD" w:rsidP="008746DC">
      <w:pPr>
        <w:pStyle w:val="Bezodstpw"/>
        <w:numPr>
          <w:ilvl w:val="1"/>
          <w:numId w:val="31"/>
        </w:numPr>
        <w:tabs>
          <w:tab w:val="clear" w:pos="720"/>
          <w:tab w:val="num" w:pos="0"/>
        </w:tabs>
        <w:ind w:left="851" w:hanging="360"/>
        <w:jc w:val="both"/>
        <w:rPr>
          <w:rFonts w:ascii="Arial Narrow" w:hAnsi="Arial Narrow" w:cs="Arial Narrow"/>
        </w:rPr>
      </w:pPr>
      <w:r w:rsidRPr="006A0BFD">
        <w:rPr>
          <w:rFonts w:ascii="Arial Narrow" w:hAnsi="Arial Narrow" w:cs="Arial Narrow"/>
        </w:rPr>
        <w:t>Inne omyłki polegające na niezgodności oferty z SIWZ, nie powodujące istotnych zmian w treści oferty</w:t>
      </w:r>
    </w:p>
    <w:p w:rsidR="006D05BD" w:rsidRPr="006A0BFD" w:rsidRDefault="006D05BD" w:rsidP="008746DC">
      <w:pPr>
        <w:pStyle w:val="Bezodstpw"/>
        <w:numPr>
          <w:ilvl w:val="0"/>
          <w:numId w:val="31"/>
        </w:numPr>
        <w:tabs>
          <w:tab w:val="clear" w:pos="510"/>
          <w:tab w:val="num" w:pos="0"/>
        </w:tabs>
        <w:ind w:left="426" w:hanging="360"/>
        <w:jc w:val="both"/>
        <w:rPr>
          <w:rFonts w:ascii="Arial Narrow" w:hAnsi="Arial Narrow" w:cs="Arial Narrow"/>
        </w:rPr>
      </w:pPr>
      <w:r w:rsidRPr="006A0BFD">
        <w:rPr>
          <w:rFonts w:ascii="Arial Narrow" w:hAnsi="Arial Narrow" w:cs="Arial Narrow"/>
        </w:rPr>
        <w:t xml:space="preserve">Komisja niezwłocznie zawiadomi Wykonawcę, którego oferta została poprawiona. </w:t>
      </w:r>
    </w:p>
    <w:p w:rsidR="006D05BD" w:rsidRPr="006A0BFD" w:rsidRDefault="006D05BD" w:rsidP="008746DC">
      <w:pPr>
        <w:pStyle w:val="Bezodstpw"/>
        <w:numPr>
          <w:ilvl w:val="0"/>
          <w:numId w:val="31"/>
        </w:numPr>
        <w:tabs>
          <w:tab w:val="clear" w:pos="510"/>
          <w:tab w:val="num" w:pos="0"/>
        </w:tabs>
        <w:ind w:left="426" w:hanging="360"/>
        <w:jc w:val="both"/>
        <w:rPr>
          <w:rFonts w:ascii="Arial Narrow" w:hAnsi="Arial Narrow" w:cs="Arial Narrow"/>
        </w:rPr>
      </w:pPr>
      <w:r w:rsidRPr="006A0BFD">
        <w:rPr>
          <w:rFonts w:ascii="Arial Narrow" w:hAnsi="Arial Narrow" w:cs="Arial Narrow"/>
        </w:rPr>
        <w:t xml:space="preserve">Oferta Wykonawcy zostanie odrzucona w okolicznościach wskazanych w art. 89 ust. 1 ustawy PZP. </w:t>
      </w:r>
    </w:p>
    <w:p w:rsidR="006D05BD" w:rsidRPr="006A0BFD" w:rsidRDefault="006D05BD" w:rsidP="008746DC">
      <w:pPr>
        <w:pStyle w:val="Bezodstpw"/>
        <w:numPr>
          <w:ilvl w:val="0"/>
          <w:numId w:val="31"/>
        </w:numPr>
        <w:tabs>
          <w:tab w:val="clear" w:pos="510"/>
          <w:tab w:val="num" w:pos="0"/>
        </w:tabs>
        <w:ind w:left="426" w:hanging="360"/>
        <w:jc w:val="both"/>
        <w:rPr>
          <w:rFonts w:ascii="Arial Narrow" w:hAnsi="Arial Narrow" w:cs="Arial Narrow"/>
        </w:rPr>
      </w:pPr>
      <w:r w:rsidRPr="006A0BFD">
        <w:rPr>
          <w:rFonts w:ascii="Arial Narrow" w:hAnsi="Arial Narrow" w:cs="Arial Narrow"/>
        </w:rPr>
        <w:t>Komisja podda ocenie oferty nieodrzucone, złożone przez Wykonawców, którzy nie podlegają wykluczeniu z postępowania;</w:t>
      </w:r>
    </w:p>
    <w:p w:rsidR="006D05BD" w:rsidRPr="006A0BFD" w:rsidRDefault="006D05BD" w:rsidP="008746DC">
      <w:pPr>
        <w:pStyle w:val="Bezodstpw"/>
        <w:numPr>
          <w:ilvl w:val="0"/>
          <w:numId w:val="31"/>
        </w:numPr>
        <w:tabs>
          <w:tab w:val="clear" w:pos="510"/>
          <w:tab w:val="num" w:pos="0"/>
        </w:tabs>
        <w:ind w:left="426" w:hanging="360"/>
        <w:jc w:val="both"/>
        <w:rPr>
          <w:rFonts w:ascii="Arial Narrow" w:hAnsi="Arial Narrow" w:cs="Arial Narrow"/>
        </w:rPr>
      </w:pPr>
      <w:r w:rsidRPr="006A0BFD">
        <w:rPr>
          <w:rFonts w:ascii="Arial Narrow" w:hAnsi="Arial Narrow" w:cs="Arial Narrow"/>
        </w:rPr>
        <w:t>Oferty będą ocenione według poniższych kryteriów oceny ofert:</w:t>
      </w:r>
    </w:p>
    <w:tbl>
      <w:tblPr>
        <w:tblW w:w="0" w:type="auto"/>
        <w:tblInd w:w="240" w:type="dxa"/>
        <w:tblLayout w:type="fixed"/>
        <w:tblLook w:val="0000"/>
      </w:tblPr>
      <w:tblGrid>
        <w:gridCol w:w="1652"/>
        <w:gridCol w:w="2327"/>
        <w:gridCol w:w="1985"/>
      </w:tblGrid>
      <w:tr w:rsidR="00420015" w:rsidRPr="006A0BFD" w:rsidTr="00C02C0D">
        <w:tc>
          <w:tcPr>
            <w:tcW w:w="1652" w:type="dxa"/>
            <w:tcBorders>
              <w:top w:val="single" w:sz="4" w:space="0" w:color="000000"/>
              <w:left w:val="single" w:sz="4" w:space="0" w:color="000000"/>
              <w:bottom w:val="single" w:sz="4" w:space="0" w:color="000000"/>
            </w:tcBorders>
            <w:shd w:val="clear" w:color="auto" w:fill="95B3D7"/>
          </w:tcPr>
          <w:p w:rsidR="00420015" w:rsidRPr="006A0BFD" w:rsidRDefault="00420015" w:rsidP="00C02C0D">
            <w:pPr>
              <w:spacing w:after="200" w:line="276" w:lineRule="auto"/>
              <w:jc w:val="center"/>
              <w:rPr>
                <w:rFonts w:ascii="Arial Narrow" w:hAnsi="Arial Narrow" w:cs="Arial Narrow"/>
              </w:rPr>
            </w:pPr>
            <w:proofErr w:type="spellStart"/>
            <w:r w:rsidRPr="006A0BFD">
              <w:rPr>
                <w:rFonts w:ascii="Arial Narrow" w:hAnsi="Arial Narrow" w:cs="Arial Narrow"/>
                <w:sz w:val="22"/>
                <w:szCs w:val="22"/>
              </w:rPr>
              <w:t>Nr</w:t>
            </w:r>
            <w:proofErr w:type="spellEnd"/>
            <w:r w:rsidRPr="006A0BFD">
              <w:rPr>
                <w:rFonts w:ascii="Arial Narrow" w:hAnsi="Arial Narrow" w:cs="Arial Narrow"/>
                <w:sz w:val="22"/>
                <w:szCs w:val="22"/>
              </w:rPr>
              <w:t>. Kryterium</w:t>
            </w:r>
          </w:p>
        </w:tc>
        <w:tc>
          <w:tcPr>
            <w:tcW w:w="2327" w:type="dxa"/>
            <w:tcBorders>
              <w:top w:val="single" w:sz="4" w:space="0" w:color="000000"/>
              <w:left w:val="single" w:sz="4" w:space="0" w:color="000000"/>
              <w:bottom w:val="single" w:sz="4" w:space="0" w:color="000000"/>
            </w:tcBorders>
            <w:shd w:val="clear" w:color="auto" w:fill="95B3D7"/>
          </w:tcPr>
          <w:p w:rsidR="00420015" w:rsidRPr="006A0BFD" w:rsidRDefault="00420015" w:rsidP="00C02C0D">
            <w:pPr>
              <w:spacing w:after="200" w:line="276" w:lineRule="auto"/>
              <w:jc w:val="center"/>
              <w:rPr>
                <w:rFonts w:ascii="Arial Narrow" w:hAnsi="Arial Narrow" w:cs="Arial Narrow"/>
              </w:rPr>
            </w:pPr>
            <w:r w:rsidRPr="006A0BFD">
              <w:rPr>
                <w:rFonts w:ascii="Arial Narrow" w:hAnsi="Arial Narrow" w:cs="Arial Narrow"/>
                <w:sz w:val="22"/>
                <w:szCs w:val="22"/>
              </w:rPr>
              <w:t>Kryterium Oceny</w:t>
            </w:r>
          </w:p>
        </w:tc>
        <w:tc>
          <w:tcPr>
            <w:tcW w:w="1985" w:type="dxa"/>
            <w:tcBorders>
              <w:top w:val="single" w:sz="4" w:space="0" w:color="000000"/>
              <w:left w:val="single" w:sz="4" w:space="0" w:color="000000"/>
              <w:bottom w:val="single" w:sz="4" w:space="0" w:color="000000"/>
              <w:right w:val="single" w:sz="4" w:space="0" w:color="000000"/>
            </w:tcBorders>
            <w:shd w:val="clear" w:color="auto" w:fill="95B3D7"/>
          </w:tcPr>
          <w:p w:rsidR="00420015" w:rsidRPr="006A0BFD" w:rsidRDefault="00420015" w:rsidP="00C02C0D">
            <w:pPr>
              <w:spacing w:after="200" w:line="276" w:lineRule="auto"/>
              <w:jc w:val="center"/>
              <w:rPr>
                <w:rFonts w:ascii="Arial Narrow" w:hAnsi="Arial Narrow"/>
              </w:rPr>
            </w:pPr>
            <w:r w:rsidRPr="006A0BFD">
              <w:rPr>
                <w:rFonts w:ascii="Arial Narrow" w:hAnsi="Arial Narrow" w:cs="Arial Narrow"/>
                <w:sz w:val="22"/>
                <w:szCs w:val="22"/>
              </w:rPr>
              <w:t>Znaczenie</w:t>
            </w:r>
          </w:p>
        </w:tc>
      </w:tr>
      <w:tr w:rsidR="00420015" w:rsidRPr="006A0BFD" w:rsidTr="00C02C0D">
        <w:trPr>
          <w:trHeight w:val="255"/>
        </w:trPr>
        <w:tc>
          <w:tcPr>
            <w:tcW w:w="1652" w:type="dxa"/>
            <w:tcBorders>
              <w:top w:val="single" w:sz="4" w:space="0" w:color="000000"/>
              <w:left w:val="single" w:sz="4" w:space="0" w:color="000000"/>
              <w:bottom w:val="single" w:sz="4" w:space="0" w:color="000000"/>
            </w:tcBorders>
            <w:shd w:val="clear" w:color="auto" w:fill="auto"/>
            <w:vAlign w:val="center"/>
          </w:tcPr>
          <w:p w:rsidR="00420015" w:rsidRPr="006A0BFD" w:rsidRDefault="00420015" w:rsidP="00C02C0D">
            <w:pPr>
              <w:spacing w:after="200" w:line="276" w:lineRule="auto"/>
              <w:jc w:val="center"/>
              <w:rPr>
                <w:rFonts w:ascii="Arial Narrow" w:hAnsi="Arial Narrow" w:cs="Arial Narrow"/>
              </w:rPr>
            </w:pPr>
            <w:r w:rsidRPr="006A0BFD">
              <w:rPr>
                <w:rFonts w:ascii="Arial Narrow" w:hAnsi="Arial Narrow" w:cs="Arial Narrow"/>
                <w:sz w:val="22"/>
                <w:szCs w:val="22"/>
              </w:rPr>
              <w:t>1.</w:t>
            </w:r>
          </w:p>
        </w:tc>
        <w:tc>
          <w:tcPr>
            <w:tcW w:w="2327" w:type="dxa"/>
            <w:tcBorders>
              <w:top w:val="single" w:sz="4" w:space="0" w:color="000000"/>
              <w:left w:val="single" w:sz="4" w:space="0" w:color="000000"/>
              <w:bottom w:val="single" w:sz="4" w:space="0" w:color="000000"/>
            </w:tcBorders>
            <w:shd w:val="clear" w:color="auto" w:fill="auto"/>
          </w:tcPr>
          <w:p w:rsidR="00420015" w:rsidRPr="006A0BFD" w:rsidRDefault="00420015" w:rsidP="00C02C0D">
            <w:pPr>
              <w:spacing w:after="200" w:line="276" w:lineRule="auto"/>
              <w:rPr>
                <w:rFonts w:ascii="Arial Narrow" w:hAnsi="Arial Narrow" w:cs="Arial Narrow"/>
              </w:rPr>
            </w:pPr>
            <w:r w:rsidRPr="006A0BFD">
              <w:rPr>
                <w:rFonts w:ascii="Arial Narrow" w:hAnsi="Arial Narrow" w:cs="Arial Narrow"/>
                <w:sz w:val="22"/>
                <w:szCs w:val="22"/>
              </w:rPr>
              <w:t>Cena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420015" w:rsidRPr="006A0BFD" w:rsidRDefault="00420015" w:rsidP="00C02C0D">
            <w:pPr>
              <w:spacing w:after="200" w:line="276" w:lineRule="auto"/>
              <w:rPr>
                <w:rFonts w:ascii="Arial Narrow" w:hAnsi="Arial Narrow"/>
              </w:rPr>
            </w:pPr>
            <w:r>
              <w:rPr>
                <w:rFonts w:ascii="Arial Narrow" w:hAnsi="Arial Narrow" w:cs="Arial Narrow"/>
                <w:sz w:val="22"/>
                <w:szCs w:val="22"/>
              </w:rPr>
              <w:t>60</w:t>
            </w:r>
            <w:r w:rsidRPr="006A0BFD">
              <w:rPr>
                <w:rFonts w:ascii="Arial Narrow" w:hAnsi="Arial Narrow" w:cs="Arial Narrow"/>
                <w:sz w:val="22"/>
                <w:szCs w:val="22"/>
              </w:rPr>
              <w:t>%</w:t>
            </w:r>
          </w:p>
        </w:tc>
      </w:tr>
      <w:tr w:rsidR="00420015" w:rsidRPr="006A0BFD" w:rsidTr="00C02C0D">
        <w:trPr>
          <w:trHeight w:val="204"/>
        </w:trPr>
        <w:tc>
          <w:tcPr>
            <w:tcW w:w="1652" w:type="dxa"/>
            <w:tcBorders>
              <w:top w:val="single" w:sz="4" w:space="0" w:color="000000"/>
              <w:left w:val="single" w:sz="4" w:space="0" w:color="000000"/>
              <w:bottom w:val="single" w:sz="4" w:space="0" w:color="000000"/>
            </w:tcBorders>
            <w:shd w:val="clear" w:color="auto" w:fill="auto"/>
            <w:vAlign w:val="center"/>
          </w:tcPr>
          <w:p w:rsidR="00420015" w:rsidRPr="006A0BFD" w:rsidRDefault="00420015" w:rsidP="00C02C0D">
            <w:pPr>
              <w:spacing w:after="200" w:line="276" w:lineRule="auto"/>
              <w:jc w:val="center"/>
              <w:rPr>
                <w:rFonts w:ascii="Arial Narrow" w:hAnsi="Arial Narrow" w:cs="Arial Narrow"/>
              </w:rPr>
            </w:pPr>
            <w:r>
              <w:rPr>
                <w:rFonts w:ascii="Arial Narrow" w:hAnsi="Arial Narrow" w:cs="Arial Narrow"/>
                <w:sz w:val="22"/>
                <w:szCs w:val="22"/>
              </w:rPr>
              <w:t>2</w:t>
            </w:r>
          </w:p>
        </w:tc>
        <w:tc>
          <w:tcPr>
            <w:tcW w:w="2327" w:type="dxa"/>
            <w:tcBorders>
              <w:top w:val="single" w:sz="4" w:space="0" w:color="000000"/>
              <w:left w:val="single" w:sz="4" w:space="0" w:color="000000"/>
              <w:bottom w:val="single" w:sz="4" w:space="0" w:color="000000"/>
            </w:tcBorders>
            <w:shd w:val="clear" w:color="auto" w:fill="auto"/>
          </w:tcPr>
          <w:p w:rsidR="00420015" w:rsidRPr="006A0BFD" w:rsidRDefault="00420015" w:rsidP="0029117F">
            <w:pPr>
              <w:spacing w:after="200" w:line="276" w:lineRule="auto"/>
              <w:rPr>
                <w:rFonts w:ascii="Arial Narrow" w:hAnsi="Arial Narrow" w:cs="Arial Narrow"/>
              </w:rPr>
            </w:pPr>
            <w:r w:rsidRPr="006A0BFD">
              <w:rPr>
                <w:rFonts w:ascii="Arial Narrow" w:hAnsi="Arial Narrow" w:cs="Arial"/>
                <w:sz w:val="22"/>
                <w:szCs w:val="22"/>
              </w:rPr>
              <w:t xml:space="preserve">Termin dostawy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420015" w:rsidRPr="006A0BFD" w:rsidRDefault="00420015" w:rsidP="0029117F">
            <w:pPr>
              <w:spacing w:after="200" w:line="276" w:lineRule="auto"/>
              <w:rPr>
                <w:rFonts w:ascii="Arial Narrow" w:hAnsi="Arial Narrow" w:cs="Arial Narrow"/>
              </w:rPr>
            </w:pPr>
            <w:r>
              <w:rPr>
                <w:rFonts w:ascii="Arial Narrow" w:hAnsi="Arial Narrow" w:cs="Arial Narrow"/>
                <w:sz w:val="22"/>
                <w:szCs w:val="22"/>
              </w:rPr>
              <w:t>40</w:t>
            </w:r>
            <w:r w:rsidRPr="006A0BFD">
              <w:rPr>
                <w:rFonts w:ascii="Arial Narrow" w:hAnsi="Arial Narrow" w:cs="Arial Narrow"/>
                <w:sz w:val="22"/>
                <w:szCs w:val="22"/>
              </w:rPr>
              <w:t>%</w:t>
            </w:r>
          </w:p>
        </w:tc>
      </w:tr>
    </w:tbl>
    <w:p w:rsidR="006D05BD" w:rsidRPr="006A0BFD" w:rsidRDefault="006D05BD" w:rsidP="008746DC">
      <w:pPr>
        <w:pStyle w:val="Bezodstpw"/>
        <w:numPr>
          <w:ilvl w:val="0"/>
          <w:numId w:val="31"/>
        </w:numPr>
        <w:tabs>
          <w:tab w:val="clear" w:pos="510"/>
          <w:tab w:val="num" w:pos="0"/>
        </w:tabs>
        <w:ind w:left="426" w:hanging="360"/>
        <w:jc w:val="both"/>
        <w:rPr>
          <w:rFonts w:ascii="Arial Narrow" w:hAnsi="Arial Narrow" w:cs="Arial Narrow"/>
        </w:rPr>
      </w:pPr>
      <w:r w:rsidRPr="006A0BFD">
        <w:rPr>
          <w:rFonts w:ascii="Arial Narrow" w:hAnsi="Arial Narrow" w:cs="Arial Narrow"/>
        </w:rPr>
        <w:t>Punkty przyznawane za kryterium będą liczone wg następującego wzoru</w:t>
      </w:r>
    </w:p>
    <w:tbl>
      <w:tblPr>
        <w:tblW w:w="0" w:type="auto"/>
        <w:tblInd w:w="240" w:type="dxa"/>
        <w:tblLayout w:type="fixed"/>
        <w:tblLook w:val="0000"/>
      </w:tblPr>
      <w:tblGrid>
        <w:gridCol w:w="1575"/>
        <w:gridCol w:w="4389"/>
      </w:tblGrid>
      <w:tr w:rsidR="006D05BD" w:rsidRPr="006A0BFD" w:rsidTr="00420015">
        <w:tc>
          <w:tcPr>
            <w:tcW w:w="1575" w:type="dxa"/>
            <w:tcBorders>
              <w:top w:val="single" w:sz="4" w:space="0" w:color="000000"/>
              <w:left w:val="single" w:sz="4" w:space="0" w:color="000000"/>
              <w:bottom w:val="single" w:sz="4" w:space="0" w:color="000000"/>
            </w:tcBorders>
            <w:shd w:val="clear" w:color="auto" w:fill="95B3D7"/>
          </w:tcPr>
          <w:p w:rsidR="006D05BD" w:rsidRPr="006A0BFD" w:rsidRDefault="006D05BD" w:rsidP="00C02C0D">
            <w:pPr>
              <w:spacing w:after="200" w:line="276" w:lineRule="auto"/>
              <w:jc w:val="center"/>
              <w:rPr>
                <w:rFonts w:ascii="Arial Narrow" w:hAnsi="Arial Narrow" w:cs="Arial Narrow"/>
              </w:rPr>
            </w:pPr>
            <w:proofErr w:type="spellStart"/>
            <w:r w:rsidRPr="006A0BFD">
              <w:rPr>
                <w:rFonts w:ascii="Arial Narrow" w:hAnsi="Arial Narrow" w:cs="Arial Narrow"/>
                <w:sz w:val="22"/>
                <w:szCs w:val="22"/>
              </w:rPr>
              <w:t>Nr</w:t>
            </w:r>
            <w:proofErr w:type="spellEnd"/>
            <w:r w:rsidRPr="006A0BFD">
              <w:rPr>
                <w:rFonts w:ascii="Arial Narrow" w:hAnsi="Arial Narrow" w:cs="Arial Narrow"/>
                <w:sz w:val="22"/>
                <w:szCs w:val="22"/>
              </w:rPr>
              <w:t>. Kryterium</w:t>
            </w:r>
          </w:p>
        </w:tc>
        <w:tc>
          <w:tcPr>
            <w:tcW w:w="4389" w:type="dxa"/>
            <w:tcBorders>
              <w:top w:val="single" w:sz="4" w:space="0" w:color="000000"/>
              <w:left w:val="single" w:sz="4" w:space="0" w:color="000000"/>
              <w:bottom w:val="single" w:sz="4" w:space="0" w:color="000000"/>
              <w:right w:val="single" w:sz="4" w:space="0" w:color="000000"/>
            </w:tcBorders>
            <w:shd w:val="clear" w:color="auto" w:fill="95B3D7"/>
            <w:vAlign w:val="center"/>
          </w:tcPr>
          <w:p w:rsidR="006D05BD" w:rsidRPr="006A0BFD" w:rsidRDefault="006D05BD" w:rsidP="00C02C0D">
            <w:pPr>
              <w:spacing w:after="200" w:line="276" w:lineRule="auto"/>
              <w:jc w:val="center"/>
              <w:rPr>
                <w:rFonts w:ascii="Arial Narrow" w:hAnsi="Arial Narrow"/>
              </w:rPr>
            </w:pPr>
            <w:r w:rsidRPr="006A0BFD">
              <w:rPr>
                <w:rFonts w:ascii="Arial Narrow" w:hAnsi="Arial Narrow" w:cs="Arial Narrow"/>
                <w:sz w:val="22"/>
                <w:szCs w:val="22"/>
              </w:rPr>
              <w:t>Wzór</w:t>
            </w:r>
          </w:p>
        </w:tc>
      </w:tr>
      <w:tr w:rsidR="006D05BD" w:rsidRPr="006A0BFD" w:rsidTr="00420015">
        <w:tc>
          <w:tcPr>
            <w:tcW w:w="1575" w:type="dxa"/>
            <w:tcBorders>
              <w:top w:val="single" w:sz="4" w:space="0" w:color="000000"/>
              <w:left w:val="single" w:sz="4" w:space="0" w:color="000000"/>
              <w:bottom w:val="single" w:sz="4" w:space="0" w:color="000000"/>
            </w:tcBorders>
            <w:shd w:val="clear" w:color="auto" w:fill="auto"/>
            <w:vAlign w:val="center"/>
          </w:tcPr>
          <w:p w:rsidR="006D05BD" w:rsidRPr="006A0BFD" w:rsidRDefault="00285A03" w:rsidP="00C02C0D">
            <w:pPr>
              <w:pStyle w:val="Bezodstpw"/>
              <w:jc w:val="center"/>
              <w:rPr>
                <w:rFonts w:ascii="Arial Narrow" w:hAnsi="Arial Narrow" w:cs="Arial Narrow"/>
              </w:rPr>
            </w:pPr>
            <w:r>
              <w:rPr>
                <w:rFonts w:ascii="Arial Narrow" w:hAnsi="Arial Narrow" w:cs="Arial Narrow"/>
              </w:rPr>
              <w:t>cena</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6D05BD" w:rsidRDefault="006D05BD" w:rsidP="00C02C0D">
            <w:pPr>
              <w:pStyle w:val="Bezodstpw"/>
              <w:jc w:val="both"/>
              <w:rPr>
                <w:rFonts w:ascii="Arial Narrow" w:hAnsi="Arial Narrow" w:cs="Arial Narrow"/>
              </w:rPr>
            </w:pPr>
            <w:r w:rsidRPr="006A0BFD">
              <w:rPr>
                <w:rFonts w:ascii="Arial Narrow" w:hAnsi="Arial Narrow" w:cs="Arial Narrow"/>
              </w:rPr>
              <w:t xml:space="preserve">Liczba punktów = </w:t>
            </w:r>
            <w:proofErr w:type="spellStart"/>
            <w:r w:rsidRPr="006A0BFD">
              <w:rPr>
                <w:rFonts w:ascii="Arial Narrow" w:hAnsi="Arial Narrow" w:cs="Arial Narrow"/>
              </w:rPr>
              <w:t>C</w:t>
            </w:r>
            <w:r w:rsidRPr="006A0BFD">
              <w:rPr>
                <w:rFonts w:ascii="Arial Narrow" w:hAnsi="Arial Narrow" w:cs="Arial Narrow"/>
                <w:vertAlign w:val="subscript"/>
              </w:rPr>
              <w:t>n</w:t>
            </w:r>
            <w:proofErr w:type="spellEnd"/>
            <w:r w:rsidRPr="006A0BFD">
              <w:rPr>
                <w:rFonts w:ascii="Arial Narrow" w:hAnsi="Arial Narrow" w:cs="Arial Narrow"/>
              </w:rPr>
              <w:t>/</w:t>
            </w:r>
            <w:proofErr w:type="spellStart"/>
            <w:r w:rsidRPr="006A0BFD">
              <w:rPr>
                <w:rFonts w:ascii="Arial Narrow" w:hAnsi="Arial Narrow" w:cs="Arial Narrow"/>
              </w:rPr>
              <w:t>C</w:t>
            </w:r>
            <w:r w:rsidRPr="006A0BFD">
              <w:rPr>
                <w:rFonts w:ascii="Arial Narrow" w:hAnsi="Arial Narrow" w:cs="Arial Narrow"/>
                <w:vertAlign w:val="subscript"/>
              </w:rPr>
              <w:t>b</w:t>
            </w:r>
            <w:proofErr w:type="spellEnd"/>
            <w:r w:rsidRPr="006A0BFD">
              <w:rPr>
                <w:rFonts w:ascii="Arial Narrow" w:hAnsi="Arial Narrow" w:cs="Arial Narrow"/>
                <w:vertAlign w:val="subscript"/>
              </w:rPr>
              <w:t xml:space="preserve"> </w:t>
            </w:r>
            <w:r w:rsidR="00285A03">
              <w:rPr>
                <w:rFonts w:ascii="Arial Narrow" w:hAnsi="Arial Narrow" w:cs="Arial Narrow"/>
              </w:rPr>
              <w:t>x 60</w:t>
            </w:r>
          </w:p>
          <w:p w:rsidR="006D05BD" w:rsidRPr="006A0BFD" w:rsidRDefault="006D05BD" w:rsidP="00C02C0D">
            <w:pPr>
              <w:pStyle w:val="Bezodstpw"/>
              <w:jc w:val="both"/>
              <w:rPr>
                <w:rFonts w:ascii="Arial Narrow" w:hAnsi="Arial Narrow" w:cs="Arial Narrow"/>
              </w:rPr>
            </w:pPr>
            <w:r w:rsidRPr="006A0BFD">
              <w:rPr>
                <w:rFonts w:ascii="Arial Narrow" w:hAnsi="Arial Narrow" w:cs="Arial Narrow"/>
              </w:rPr>
              <w:t xml:space="preserve">gdzie: </w:t>
            </w:r>
          </w:p>
          <w:p w:rsidR="006D05BD" w:rsidRPr="006A0BFD" w:rsidRDefault="006D05BD" w:rsidP="00C02C0D">
            <w:pPr>
              <w:pStyle w:val="Bezodstpw"/>
              <w:jc w:val="both"/>
              <w:rPr>
                <w:rFonts w:ascii="Arial Narrow" w:hAnsi="Arial Narrow" w:cs="Arial Narrow"/>
              </w:rPr>
            </w:pPr>
            <w:proofErr w:type="spellStart"/>
            <w:r w:rsidRPr="006A0BFD">
              <w:rPr>
                <w:rFonts w:ascii="Arial Narrow" w:hAnsi="Arial Narrow" w:cs="Arial Narrow"/>
              </w:rPr>
              <w:t>C</w:t>
            </w:r>
            <w:r w:rsidRPr="006A0BFD">
              <w:rPr>
                <w:rFonts w:ascii="Arial Narrow" w:hAnsi="Arial Narrow" w:cs="Arial Narrow"/>
                <w:vertAlign w:val="subscript"/>
              </w:rPr>
              <w:t>n</w:t>
            </w:r>
            <w:proofErr w:type="spellEnd"/>
            <w:r w:rsidRPr="006A0BFD">
              <w:rPr>
                <w:rFonts w:ascii="Arial Narrow" w:hAnsi="Arial Narrow" w:cs="Arial Narrow"/>
              </w:rPr>
              <w:t xml:space="preserve"> = najniższa cena pośród wszystkich badanych ofert</w:t>
            </w:r>
          </w:p>
          <w:p w:rsidR="006D05BD" w:rsidRPr="006A0BFD" w:rsidRDefault="006D05BD" w:rsidP="00C02C0D">
            <w:pPr>
              <w:pStyle w:val="Bezodstpw"/>
              <w:jc w:val="both"/>
              <w:rPr>
                <w:rFonts w:ascii="Arial Narrow" w:hAnsi="Arial Narrow"/>
              </w:rPr>
            </w:pPr>
            <w:proofErr w:type="spellStart"/>
            <w:r w:rsidRPr="006A0BFD">
              <w:rPr>
                <w:rFonts w:ascii="Arial Narrow" w:hAnsi="Arial Narrow" w:cs="Arial Narrow"/>
              </w:rPr>
              <w:lastRenderedPageBreak/>
              <w:t>C</w:t>
            </w:r>
            <w:r w:rsidRPr="006A0BFD">
              <w:rPr>
                <w:rFonts w:ascii="Arial Narrow" w:hAnsi="Arial Narrow" w:cs="Arial Narrow"/>
                <w:vertAlign w:val="subscript"/>
              </w:rPr>
              <w:t>b</w:t>
            </w:r>
            <w:proofErr w:type="spellEnd"/>
            <w:r w:rsidRPr="006A0BFD">
              <w:rPr>
                <w:rFonts w:ascii="Arial Narrow" w:hAnsi="Arial Narrow" w:cs="Arial Narrow"/>
                <w:vertAlign w:val="subscript"/>
              </w:rPr>
              <w:t xml:space="preserve"> </w:t>
            </w:r>
            <w:r w:rsidRPr="006A0BFD">
              <w:rPr>
                <w:rFonts w:ascii="Arial Narrow" w:hAnsi="Arial Narrow" w:cs="Arial Narrow"/>
              </w:rPr>
              <w:t>= cena oferty badanej</w:t>
            </w:r>
          </w:p>
        </w:tc>
      </w:tr>
      <w:tr w:rsidR="006D05BD" w:rsidRPr="006A0BFD" w:rsidTr="0054707E">
        <w:trPr>
          <w:trHeight w:val="3415"/>
        </w:trPr>
        <w:tc>
          <w:tcPr>
            <w:tcW w:w="1575" w:type="dxa"/>
            <w:tcBorders>
              <w:top w:val="single" w:sz="4" w:space="0" w:color="000000"/>
              <w:left w:val="single" w:sz="4" w:space="0" w:color="000000"/>
              <w:bottom w:val="single" w:sz="4" w:space="0" w:color="000000"/>
            </w:tcBorders>
            <w:shd w:val="clear" w:color="auto" w:fill="auto"/>
            <w:vAlign w:val="center"/>
          </w:tcPr>
          <w:p w:rsidR="006D05BD" w:rsidRPr="006A0BFD" w:rsidRDefault="00285A03" w:rsidP="00C02C0D">
            <w:pPr>
              <w:pStyle w:val="Bezodstpw"/>
              <w:jc w:val="center"/>
              <w:rPr>
                <w:rFonts w:ascii="Arial Narrow" w:hAnsi="Arial Narrow" w:cs="Arial Narrow"/>
              </w:rPr>
            </w:pPr>
            <w:r>
              <w:rPr>
                <w:rFonts w:ascii="Arial Narrow" w:hAnsi="Arial Narrow" w:cs="Arial Narrow"/>
              </w:rPr>
              <w:lastRenderedPageBreak/>
              <w:t>Termin dostawy</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6D05BD" w:rsidRPr="006A0BFD" w:rsidRDefault="006D05BD" w:rsidP="00B844C5">
            <w:pPr>
              <w:pStyle w:val="Bezodstpw"/>
              <w:jc w:val="both"/>
              <w:rPr>
                <w:rFonts w:ascii="Arial Narrow" w:hAnsi="Arial Narrow" w:cs="Arial Narrow"/>
              </w:rPr>
            </w:pPr>
            <w:r w:rsidRPr="006A0BFD">
              <w:rPr>
                <w:rFonts w:ascii="Arial Narrow" w:hAnsi="Arial Narrow" w:cs="Arial Narrow"/>
              </w:rPr>
              <w:t xml:space="preserve">Liczba punktów = </w:t>
            </w:r>
            <w:proofErr w:type="spellStart"/>
            <w:r w:rsidRPr="006A0BFD">
              <w:rPr>
                <w:rFonts w:ascii="Arial Narrow" w:hAnsi="Arial Narrow" w:cs="Arial Narrow"/>
              </w:rPr>
              <w:t>C</w:t>
            </w:r>
            <w:r w:rsidRPr="006A0BFD">
              <w:rPr>
                <w:rFonts w:ascii="Arial Narrow" w:hAnsi="Arial Narrow" w:cs="Arial Narrow"/>
                <w:vertAlign w:val="subscript"/>
              </w:rPr>
              <w:t>n</w:t>
            </w:r>
            <w:proofErr w:type="spellEnd"/>
            <w:r w:rsidRPr="006A0BFD">
              <w:rPr>
                <w:rFonts w:ascii="Arial Narrow" w:hAnsi="Arial Narrow" w:cs="Arial Narrow"/>
              </w:rPr>
              <w:t>/</w:t>
            </w:r>
            <w:proofErr w:type="spellStart"/>
            <w:r w:rsidRPr="006A0BFD">
              <w:rPr>
                <w:rFonts w:ascii="Arial Narrow" w:hAnsi="Arial Narrow" w:cs="Arial Narrow"/>
              </w:rPr>
              <w:t>C</w:t>
            </w:r>
            <w:r w:rsidRPr="006A0BFD">
              <w:rPr>
                <w:rFonts w:ascii="Arial Narrow" w:hAnsi="Arial Narrow" w:cs="Arial Narrow"/>
                <w:vertAlign w:val="subscript"/>
              </w:rPr>
              <w:t>b</w:t>
            </w:r>
            <w:proofErr w:type="spellEnd"/>
            <w:r w:rsidRPr="006A0BFD">
              <w:rPr>
                <w:rFonts w:ascii="Arial Narrow" w:hAnsi="Arial Narrow" w:cs="Arial Narrow"/>
                <w:vertAlign w:val="subscript"/>
              </w:rPr>
              <w:t xml:space="preserve"> </w:t>
            </w:r>
            <w:r w:rsidRPr="006A0BFD">
              <w:rPr>
                <w:rFonts w:ascii="Arial Narrow" w:hAnsi="Arial Narrow" w:cs="Arial Narrow"/>
              </w:rPr>
              <w:t xml:space="preserve">x </w:t>
            </w:r>
            <w:r w:rsidR="004041A5">
              <w:rPr>
                <w:rFonts w:ascii="Arial Narrow" w:hAnsi="Arial Narrow" w:cs="Arial Narrow"/>
              </w:rPr>
              <w:t>40</w:t>
            </w:r>
          </w:p>
          <w:p w:rsidR="006D05BD" w:rsidRPr="006A0BFD" w:rsidRDefault="006D05BD" w:rsidP="00B844C5">
            <w:pPr>
              <w:pStyle w:val="Bezodstpw"/>
              <w:jc w:val="both"/>
              <w:rPr>
                <w:rFonts w:ascii="Arial Narrow" w:hAnsi="Arial Narrow" w:cs="Arial Narrow"/>
              </w:rPr>
            </w:pPr>
            <w:r w:rsidRPr="006A0BFD">
              <w:rPr>
                <w:rFonts w:ascii="Arial Narrow" w:hAnsi="Arial Narrow" w:cs="Arial Narrow"/>
              </w:rPr>
              <w:t xml:space="preserve">gdzie: </w:t>
            </w:r>
          </w:p>
          <w:p w:rsidR="006D05BD" w:rsidRPr="006A0BFD" w:rsidRDefault="006D05BD" w:rsidP="00B844C5">
            <w:pPr>
              <w:pStyle w:val="Bezodstpw"/>
              <w:jc w:val="both"/>
              <w:rPr>
                <w:rFonts w:ascii="Arial Narrow" w:hAnsi="Arial Narrow" w:cs="Arial Narrow"/>
              </w:rPr>
            </w:pPr>
            <w:proofErr w:type="spellStart"/>
            <w:r w:rsidRPr="006A0BFD">
              <w:rPr>
                <w:rFonts w:ascii="Arial Narrow" w:hAnsi="Arial Narrow" w:cs="Arial Narrow"/>
              </w:rPr>
              <w:t>C</w:t>
            </w:r>
            <w:r w:rsidRPr="006A0BFD">
              <w:rPr>
                <w:rFonts w:ascii="Arial Narrow" w:hAnsi="Arial Narrow" w:cs="Arial Narrow"/>
                <w:vertAlign w:val="subscript"/>
              </w:rPr>
              <w:t>n</w:t>
            </w:r>
            <w:proofErr w:type="spellEnd"/>
            <w:r w:rsidRPr="006A0BFD">
              <w:rPr>
                <w:rFonts w:ascii="Arial Narrow" w:hAnsi="Arial Narrow" w:cs="Arial Narrow"/>
              </w:rPr>
              <w:t xml:space="preserve"> = </w:t>
            </w:r>
            <w:r w:rsidRPr="006A0BFD">
              <w:rPr>
                <w:rFonts w:ascii="Arial Narrow" w:hAnsi="Arial Narrow" w:cs="Arial Narrow"/>
                <w:bCs/>
              </w:rPr>
              <w:t>suma punktów przyznanych ofercie ocenianej</w:t>
            </w:r>
          </w:p>
          <w:p w:rsidR="006D05BD" w:rsidRPr="006A0BFD" w:rsidRDefault="006D05BD" w:rsidP="00B844C5">
            <w:pPr>
              <w:tabs>
                <w:tab w:val="left" w:pos="510"/>
                <w:tab w:val="left" w:pos="680"/>
                <w:tab w:val="left" w:pos="793"/>
                <w:tab w:val="left" w:pos="2154"/>
                <w:tab w:val="left" w:pos="2381"/>
                <w:tab w:val="left" w:pos="3742"/>
                <w:tab w:val="left" w:pos="4082"/>
              </w:tabs>
              <w:rPr>
                <w:rFonts w:ascii="Arial Narrow" w:hAnsi="Arial Narrow" w:cs="Arial Narrow"/>
              </w:rPr>
            </w:pPr>
            <w:proofErr w:type="spellStart"/>
            <w:r w:rsidRPr="006A0BFD">
              <w:rPr>
                <w:rFonts w:ascii="Arial Narrow" w:hAnsi="Arial Narrow" w:cs="Arial Narrow"/>
                <w:sz w:val="22"/>
                <w:szCs w:val="22"/>
              </w:rPr>
              <w:t>C</w:t>
            </w:r>
            <w:r w:rsidRPr="006A0BFD">
              <w:rPr>
                <w:rFonts w:ascii="Arial Narrow" w:hAnsi="Arial Narrow" w:cs="Arial Narrow"/>
                <w:sz w:val="22"/>
                <w:szCs w:val="22"/>
                <w:vertAlign w:val="subscript"/>
              </w:rPr>
              <w:t>b</w:t>
            </w:r>
            <w:proofErr w:type="spellEnd"/>
            <w:r w:rsidRPr="006A0BFD">
              <w:rPr>
                <w:rFonts w:ascii="Arial Narrow" w:hAnsi="Arial Narrow" w:cs="Arial Narrow"/>
                <w:sz w:val="22"/>
                <w:szCs w:val="22"/>
                <w:vertAlign w:val="subscript"/>
              </w:rPr>
              <w:t xml:space="preserve"> </w:t>
            </w:r>
            <w:r w:rsidRPr="006A0BFD">
              <w:rPr>
                <w:rFonts w:ascii="Arial Narrow" w:hAnsi="Arial Narrow" w:cs="Arial Narrow"/>
                <w:sz w:val="22"/>
                <w:szCs w:val="22"/>
              </w:rPr>
              <w:t xml:space="preserve">= </w:t>
            </w:r>
            <w:r w:rsidRPr="006A0BFD">
              <w:rPr>
                <w:rFonts w:ascii="Arial Narrow" w:hAnsi="Arial Narrow" w:cs="Arial Narrow"/>
                <w:bCs/>
                <w:sz w:val="22"/>
                <w:szCs w:val="22"/>
              </w:rPr>
              <w:t>maksymalna ilość punktów</w:t>
            </w:r>
          </w:p>
          <w:p w:rsidR="006D05BD" w:rsidRPr="0054707E" w:rsidRDefault="006D05BD" w:rsidP="00B844C5">
            <w:pPr>
              <w:rPr>
                <w:rFonts w:ascii="Arial Narrow" w:hAnsi="Arial Narrow" w:cs="Arial"/>
              </w:rPr>
            </w:pPr>
            <w:r w:rsidRPr="0054707E">
              <w:rPr>
                <w:rFonts w:ascii="Arial Narrow" w:hAnsi="Arial Narrow" w:cs="Arial"/>
                <w:sz w:val="22"/>
                <w:szCs w:val="22"/>
              </w:rPr>
              <w:t>Termin dostawy</w:t>
            </w:r>
            <w:r w:rsidR="00420015" w:rsidRPr="0054707E">
              <w:rPr>
                <w:rFonts w:ascii="Arial Narrow" w:hAnsi="Arial Narrow" w:cs="Arial"/>
                <w:sz w:val="22"/>
                <w:szCs w:val="22"/>
              </w:rPr>
              <w:t xml:space="preserve"> dla pakietu nr 1-7:</w:t>
            </w:r>
          </w:p>
          <w:p w:rsidR="00B844C5" w:rsidRPr="0054707E" w:rsidRDefault="00615321" w:rsidP="00B844C5">
            <w:pPr>
              <w:rPr>
                <w:rFonts w:ascii="Arial Narrow" w:hAnsi="Arial Narrow" w:cs="Arial"/>
              </w:rPr>
            </w:pPr>
            <w:r w:rsidRPr="0054707E">
              <w:rPr>
                <w:rFonts w:ascii="Arial Narrow" w:hAnsi="Arial Narrow" w:cs="Arial"/>
                <w:sz w:val="22"/>
                <w:szCs w:val="22"/>
              </w:rPr>
              <w:t>do 48 godz.</w:t>
            </w:r>
            <w:r w:rsidR="00B844C5" w:rsidRPr="0054707E">
              <w:rPr>
                <w:rFonts w:ascii="Arial Narrow" w:hAnsi="Arial Narrow" w:cs="Arial"/>
                <w:sz w:val="22"/>
                <w:szCs w:val="22"/>
              </w:rPr>
              <w:t xml:space="preserve"> – 5 punktów</w:t>
            </w:r>
          </w:p>
          <w:p w:rsidR="00420015" w:rsidRPr="0054707E" w:rsidRDefault="00615321" w:rsidP="0054707E">
            <w:pPr>
              <w:rPr>
                <w:rFonts w:ascii="Arial Narrow" w:hAnsi="Arial Narrow" w:cs="Arial Narrow"/>
              </w:rPr>
            </w:pPr>
            <w:r w:rsidRPr="0054707E">
              <w:rPr>
                <w:rFonts w:ascii="Arial Narrow" w:hAnsi="Arial Narrow" w:cs="Arial"/>
                <w:sz w:val="22"/>
                <w:szCs w:val="22"/>
              </w:rPr>
              <w:t xml:space="preserve">24 godz.    </w:t>
            </w:r>
            <w:r w:rsidR="00B844C5" w:rsidRPr="0054707E">
              <w:rPr>
                <w:rFonts w:ascii="Arial Narrow" w:hAnsi="Arial Narrow" w:cs="Arial"/>
                <w:sz w:val="22"/>
                <w:szCs w:val="22"/>
              </w:rPr>
              <w:t>- 10 punktów</w:t>
            </w:r>
          </w:p>
          <w:p w:rsidR="00420015" w:rsidRPr="0054707E" w:rsidRDefault="00420015" w:rsidP="00420015">
            <w:pPr>
              <w:pStyle w:val="Bezodstpw"/>
              <w:spacing w:line="276" w:lineRule="auto"/>
              <w:jc w:val="both"/>
              <w:rPr>
                <w:rFonts w:ascii="Arial Narrow" w:hAnsi="Arial Narrow" w:cs="Arial Narrow"/>
              </w:rPr>
            </w:pPr>
            <w:r w:rsidRPr="0054707E">
              <w:rPr>
                <w:rFonts w:ascii="Arial Narrow" w:hAnsi="Arial Narrow" w:cs="Arial Narrow"/>
              </w:rPr>
              <w:t>W kryterium termin dostawy dla pakietu nr 8 do11:</w:t>
            </w:r>
          </w:p>
          <w:p w:rsidR="00420015" w:rsidRPr="0054707E" w:rsidRDefault="00420015" w:rsidP="00420015">
            <w:pPr>
              <w:rPr>
                <w:rFonts w:ascii="Arial Narrow" w:hAnsi="Arial Narrow" w:cs="Arial"/>
              </w:rPr>
            </w:pPr>
            <w:r w:rsidRPr="0054707E">
              <w:rPr>
                <w:rFonts w:ascii="Arial Narrow" w:hAnsi="Arial Narrow" w:cs="Arial"/>
                <w:sz w:val="22"/>
                <w:szCs w:val="22"/>
              </w:rPr>
              <w:t>Termin dostawy 5 dni roboczych  - 1 punkt</w:t>
            </w:r>
          </w:p>
          <w:p w:rsidR="00420015" w:rsidRPr="0054707E" w:rsidRDefault="00420015" w:rsidP="00420015">
            <w:pPr>
              <w:rPr>
                <w:rFonts w:ascii="Arial Narrow" w:hAnsi="Arial Narrow" w:cs="Arial"/>
              </w:rPr>
            </w:pPr>
            <w:r w:rsidRPr="0054707E">
              <w:rPr>
                <w:rFonts w:ascii="Arial Narrow" w:hAnsi="Arial Narrow" w:cs="Arial"/>
                <w:sz w:val="22"/>
                <w:szCs w:val="22"/>
              </w:rPr>
              <w:t>4 dni robocze – 2 punkty</w:t>
            </w:r>
          </w:p>
          <w:p w:rsidR="00420015" w:rsidRPr="0054707E" w:rsidRDefault="00420015" w:rsidP="00420015">
            <w:pPr>
              <w:rPr>
                <w:rFonts w:ascii="Arial Narrow" w:hAnsi="Arial Narrow" w:cs="Arial"/>
              </w:rPr>
            </w:pPr>
            <w:r w:rsidRPr="0054707E">
              <w:rPr>
                <w:rFonts w:ascii="Arial Narrow" w:hAnsi="Arial Narrow" w:cs="Arial"/>
                <w:sz w:val="22"/>
                <w:szCs w:val="22"/>
              </w:rPr>
              <w:t>3 dni robocze - 3 punkty</w:t>
            </w:r>
          </w:p>
          <w:p w:rsidR="00420015" w:rsidRPr="0054707E" w:rsidRDefault="00420015" w:rsidP="00420015">
            <w:pPr>
              <w:rPr>
                <w:rFonts w:ascii="Arial Narrow" w:hAnsi="Arial Narrow" w:cs="Arial"/>
              </w:rPr>
            </w:pPr>
            <w:r w:rsidRPr="0054707E">
              <w:rPr>
                <w:rFonts w:ascii="Arial Narrow" w:hAnsi="Arial Narrow" w:cs="Arial"/>
                <w:sz w:val="22"/>
                <w:szCs w:val="22"/>
              </w:rPr>
              <w:t>2 dni robocze – 4 punkty</w:t>
            </w:r>
          </w:p>
          <w:p w:rsidR="00420015" w:rsidRPr="006A0BFD" w:rsidRDefault="00420015" w:rsidP="0054707E">
            <w:pPr>
              <w:rPr>
                <w:rFonts w:ascii="Arial Narrow" w:hAnsi="Arial Narrow" w:cs="Arial Narrow"/>
                <w:b/>
                <w:bCs/>
              </w:rPr>
            </w:pPr>
            <w:r w:rsidRPr="0054707E">
              <w:rPr>
                <w:rFonts w:ascii="Arial Narrow" w:hAnsi="Arial Narrow" w:cs="Arial"/>
                <w:sz w:val="22"/>
                <w:szCs w:val="22"/>
              </w:rPr>
              <w:t>1 dzień – 5 punktów</w:t>
            </w:r>
          </w:p>
        </w:tc>
      </w:tr>
    </w:tbl>
    <w:p w:rsidR="006D05BD" w:rsidRPr="00A42505" w:rsidRDefault="006D05BD" w:rsidP="008746DC">
      <w:pPr>
        <w:pStyle w:val="Bezodstpw"/>
        <w:numPr>
          <w:ilvl w:val="0"/>
          <w:numId w:val="31"/>
        </w:numPr>
        <w:tabs>
          <w:tab w:val="clear" w:pos="510"/>
          <w:tab w:val="num" w:pos="0"/>
        </w:tabs>
        <w:ind w:left="426" w:hanging="360"/>
        <w:jc w:val="both"/>
        <w:rPr>
          <w:rFonts w:ascii="Arial Narrow" w:hAnsi="Arial Narrow" w:cs="Arial Narrow"/>
          <w:color w:val="000000"/>
          <w:shd w:val="clear" w:color="auto" w:fill="FFFFFF"/>
        </w:rPr>
      </w:pPr>
      <w:r w:rsidRPr="006A0BFD">
        <w:rPr>
          <w:rFonts w:ascii="Arial Narrow" w:hAnsi="Arial Narrow" w:cs="Arial Narrow"/>
        </w:rPr>
        <w:t>Oferta, która uzyska największą łączną liczbą punktów na podstawie oceny podanych kryteriów zostanie, uznana za najkorzystniejszą.</w:t>
      </w:r>
    </w:p>
    <w:p w:rsidR="00A42505" w:rsidRPr="006A0BFD" w:rsidRDefault="00A42505" w:rsidP="00A42505">
      <w:pPr>
        <w:pStyle w:val="Bezodstpw"/>
        <w:ind w:left="426"/>
        <w:jc w:val="both"/>
        <w:rPr>
          <w:rFonts w:ascii="Arial Narrow" w:hAnsi="Arial Narrow" w:cs="Arial Narrow"/>
          <w:color w:val="000000"/>
          <w:shd w:val="clear" w:color="auto" w:fill="FFFFFF"/>
        </w:rPr>
      </w:pPr>
    </w:p>
    <w:p w:rsidR="00FE1688" w:rsidRPr="00FE1688" w:rsidRDefault="00FE1688" w:rsidP="00FE1688">
      <w:pPr>
        <w:pStyle w:val="rozdzia"/>
        <w:numPr>
          <w:ilvl w:val="0"/>
          <w:numId w:val="2"/>
        </w:numPr>
        <w:tabs>
          <w:tab w:val="clear" w:pos="510"/>
          <w:tab w:val="num" w:pos="709"/>
        </w:tabs>
        <w:spacing w:line="276" w:lineRule="auto"/>
        <w:ind w:left="709" w:right="-1" w:hanging="709"/>
        <w:rPr>
          <w:rFonts w:ascii="Arial Narrow" w:hAnsi="Arial Narrow"/>
          <w:sz w:val="22"/>
          <w:szCs w:val="22"/>
        </w:rPr>
      </w:pPr>
      <w:r w:rsidRPr="00FE1688">
        <w:rPr>
          <w:rFonts w:ascii="Arial Narrow" w:hAnsi="Arial Narrow"/>
          <w:sz w:val="22"/>
          <w:szCs w:val="22"/>
        </w:rPr>
        <w:t>INFORMACJE O FORMALNOŚCIACH, JAKICH NALEŻY DOPEŁNIĆ PO WYBORZE OFERTY W CELU ZAWARCIA UMOWY</w:t>
      </w:r>
    </w:p>
    <w:p w:rsidR="00FE1688" w:rsidRPr="00FE1688" w:rsidRDefault="00FE1688" w:rsidP="00FE1688">
      <w:pPr>
        <w:pStyle w:val="Tekstpodstawowy22"/>
        <w:numPr>
          <w:ilvl w:val="1"/>
          <w:numId w:val="2"/>
        </w:numPr>
        <w:spacing w:before="120" w:line="276" w:lineRule="auto"/>
        <w:rPr>
          <w:rFonts w:ascii="Arial Narrow" w:hAnsi="Arial Narrow"/>
          <w:sz w:val="22"/>
          <w:szCs w:val="22"/>
        </w:rPr>
      </w:pPr>
      <w:r w:rsidRPr="00FE1688">
        <w:rPr>
          <w:rFonts w:ascii="Arial Narrow" w:hAnsi="Arial Narrow"/>
          <w:sz w:val="22"/>
          <w:szCs w:val="22"/>
        </w:rPr>
        <w:t xml:space="preserve">Zamawiający udzieli zamówienia Wykonawcy, który uzyska </w:t>
      </w:r>
      <w:r w:rsidRPr="00FE1688">
        <w:rPr>
          <w:rFonts w:ascii="Arial Narrow" w:hAnsi="Arial Narrow" w:cs="Arial"/>
          <w:sz w:val="22"/>
          <w:szCs w:val="22"/>
        </w:rPr>
        <w:t>najwyższą ilość punktów w określonych w SIWZ kryteriach</w:t>
      </w:r>
      <w:r w:rsidRPr="00FE1688">
        <w:rPr>
          <w:rFonts w:ascii="Arial Narrow" w:hAnsi="Arial Narrow"/>
          <w:sz w:val="22"/>
          <w:szCs w:val="22"/>
        </w:rPr>
        <w:t xml:space="preserve"> oraz spełni wszystkie postawione w specyfikacji </w:t>
      </w:r>
      <w:r w:rsidRPr="00FE1688">
        <w:rPr>
          <w:rFonts w:ascii="Arial Narrow" w:hAnsi="Arial Narrow"/>
          <w:iCs/>
          <w:sz w:val="22"/>
          <w:szCs w:val="22"/>
        </w:rPr>
        <w:t>istotnych warunków zamówienia</w:t>
      </w:r>
      <w:r w:rsidRPr="00FE1688">
        <w:rPr>
          <w:rFonts w:ascii="Arial Narrow" w:hAnsi="Arial Narrow"/>
          <w:b/>
          <w:iCs/>
          <w:sz w:val="22"/>
          <w:szCs w:val="22"/>
        </w:rPr>
        <w:t xml:space="preserve"> </w:t>
      </w:r>
      <w:r w:rsidRPr="00FE1688">
        <w:rPr>
          <w:rFonts w:ascii="Arial Narrow" w:hAnsi="Arial Narrow"/>
          <w:sz w:val="22"/>
          <w:szCs w:val="22"/>
        </w:rPr>
        <w:t>warunki.</w:t>
      </w:r>
    </w:p>
    <w:p w:rsidR="00FE1688" w:rsidRPr="00FE1688" w:rsidRDefault="00FE1688" w:rsidP="00FE1688">
      <w:pPr>
        <w:numPr>
          <w:ilvl w:val="1"/>
          <w:numId w:val="2"/>
        </w:numPr>
        <w:tabs>
          <w:tab w:val="left" w:pos="720"/>
        </w:tabs>
        <w:spacing w:before="120" w:line="276" w:lineRule="auto"/>
        <w:jc w:val="both"/>
        <w:rPr>
          <w:rFonts w:ascii="Arial Narrow" w:hAnsi="Arial Narrow"/>
          <w:sz w:val="22"/>
          <w:szCs w:val="22"/>
        </w:rPr>
      </w:pPr>
      <w:r w:rsidRPr="00FE1688">
        <w:rPr>
          <w:rFonts w:ascii="Arial Narrow" w:hAnsi="Arial Narrow"/>
          <w:sz w:val="22"/>
          <w:szCs w:val="22"/>
        </w:rPr>
        <w:t>W przypadku, gdy zostanie wybrana jako najkorzystniejsza oferta Wykonawców wspólnie ubiegających się o udzielenie zamówienia, Wykon</w:t>
      </w:r>
      <w:r w:rsidR="000E7AB7">
        <w:rPr>
          <w:rFonts w:ascii="Arial Narrow" w:hAnsi="Arial Narrow"/>
          <w:sz w:val="22"/>
          <w:szCs w:val="22"/>
        </w:rPr>
        <w:t xml:space="preserve">awca przed podpisaniem umowy </w:t>
      </w:r>
      <w:r w:rsidRPr="00FE1688">
        <w:rPr>
          <w:rFonts w:ascii="Arial Narrow" w:hAnsi="Arial Narrow"/>
          <w:sz w:val="22"/>
          <w:szCs w:val="22"/>
        </w:rPr>
        <w:t xml:space="preserve">powinien przedłożyć umowę regulującą współpracę Wykonawców, w której Wykonawcy wskażą pełnomocnika uprawnionego do kontaktów z Zamawiającym oraz wystawiania dokumentów związanych z płatnościami. </w:t>
      </w:r>
      <w:r w:rsidRPr="00FE1688">
        <w:rPr>
          <w:rFonts w:ascii="Arial Narrow" w:hAnsi="Arial Narrow"/>
          <w:iCs/>
          <w:sz w:val="22"/>
          <w:szCs w:val="22"/>
        </w:rPr>
        <w:t>Umowa nie może być zawarta na czas krótszy, niż okres realizacji umowy z Zamawiającym.</w:t>
      </w:r>
    </w:p>
    <w:p w:rsidR="00FE1688" w:rsidRPr="00FE1688" w:rsidRDefault="00FE1688" w:rsidP="00886724">
      <w:pPr>
        <w:pStyle w:val="rozdzia"/>
        <w:numPr>
          <w:ilvl w:val="0"/>
          <w:numId w:val="19"/>
        </w:numPr>
        <w:spacing w:line="276" w:lineRule="auto"/>
        <w:ind w:right="-1"/>
        <w:rPr>
          <w:rFonts w:ascii="Arial Narrow" w:hAnsi="Arial Narrow"/>
          <w:b w:val="0"/>
          <w:bCs/>
          <w:i/>
          <w:sz w:val="22"/>
          <w:szCs w:val="22"/>
        </w:rPr>
      </w:pPr>
      <w:r w:rsidRPr="00FE1688">
        <w:rPr>
          <w:rFonts w:ascii="Arial Narrow" w:hAnsi="Arial Narrow"/>
          <w:sz w:val="22"/>
          <w:szCs w:val="22"/>
        </w:rPr>
        <w:t>ZABEZPIECZENIE NALEŻYTEGO WYKONANIA UMOWY</w:t>
      </w:r>
    </w:p>
    <w:p w:rsidR="00FE1688" w:rsidRPr="00FE1688" w:rsidRDefault="00FE1688" w:rsidP="00FE1688">
      <w:pPr>
        <w:spacing w:line="276" w:lineRule="auto"/>
        <w:ind w:firstLine="708"/>
        <w:jc w:val="both"/>
        <w:rPr>
          <w:rFonts w:ascii="Arial Narrow" w:hAnsi="Arial Narrow"/>
          <w:sz w:val="22"/>
          <w:szCs w:val="22"/>
        </w:rPr>
      </w:pPr>
      <w:r w:rsidRPr="00FE1688">
        <w:rPr>
          <w:rFonts w:ascii="Arial Narrow" w:hAnsi="Arial Narrow"/>
          <w:sz w:val="22"/>
          <w:szCs w:val="22"/>
        </w:rPr>
        <w:t>Zamawiający nie wymaga zabezpieczenia należytego wykonania umowy.</w:t>
      </w:r>
    </w:p>
    <w:p w:rsidR="00A42505" w:rsidRDefault="00A42505" w:rsidP="00FE1688">
      <w:pPr>
        <w:spacing w:line="276" w:lineRule="auto"/>
        <w:ind w:right="-1"/>
        <w:rPr>
          <w:rFonts w:ascii="Arial Narrow" w:hAnsi="Arial Narrow"/>
          <w:b/>
          <w:sz w:val="22"/>
          <w:szCs w:val="22"/>
        </w:rPr>
      </w:pPr>
    </w:p>
    <w:p w:rsidR="00FE1688" w:rsidRPr="00FE1688" w:rsidRDefault="00FE1688" w:rsidP="00FE1688">
      <w:pPr>
        <w:spacing w:line="276" w:lineRule="auto"/>
        <w:ind w:right="-1"/>
        <w:rPr>
          <w:rFonts w:ascii="Arial Narrow" w:hAnsi="Arial Narrow"/>
          <w:b/>
          <w:sz w:val="22"/>
          <w:szCs w:val="22"/>
        </w:rPr>
      </w:pPr>
      <w:r w:rsidRPr="00FE1688">
        <w:rPr>
          <w:rFonts w:ascii="Arial Narrow" w:hAnsi="Arial Narrow"/>
          <w:b/>
          <w:sz w:val="22"/>
          <w:szCs w:val="22"/>
        </w:rPr>
        <w:t xml:space="preserve">19. </w:t>
      </w:r>
      <w:r w:rsidRPr="00FE1688">
        <w:rPr>
          <w:rFonts w:ascii="Arial Narrow" w:hAnsi="Arial Narrow"/>
          <w:b/>
          <w:sz w:val="22"/>
          <w:szCs w:val="22"/>
        </w:rPr>
        <w:tab/>
        <w:t>POUCZENIE O ŚRODKACH OCHRONY PRAWNEJ</w:t>
      </w:r>
    </w:p>
    <w:p w:rsidR="00FE1688" w:rsidRPr="00FE1688" w:rsidRDefault="00FE1688" w:rsidP="00FE1688">
      <w:pPr>
        <w:spacing w:before="120" w:line="276" w:lineRule="auto"/>
        <w:ind w:left="705" w:right="-1" w:hanging="705"/>
        <w:jc w:val="both"/>
        <w:rPr>
          <w:rFonts w:ascii="Arial Narrow" w:hAnsi="Arial Narrow"/>
          <w:sz w:val="22"/>
          <w:szCs w:val="22"/>
        </w:rPr>
      </w:pPr>
      <w:r w:rsidRPr="00FE1688">
        <w:rPr>
          <w:rFonts w:ascii="Arial Narrow" w:hAnsi="Arial Narrow"/>
          <w:spacing w:val="4"/>
          <w:sz w:val="22"/>
          <w:szCs w:val="22"/>
        </w:rPr>
        <w:t xml:space="preserve">19.1. </w:t>
      </w:r>
      <w:r w:rsidRPr="00FE1688">
        <w:rPr>
          <w:rFonts w:ascii="Arial Narrow" w:hAnsi="Arial Narrow"/>
          <w:spacing w:val="4"/>
          <w:sz w:val="22"/>
          <w:szCs w:val="22"/>
        </w:rPr>
        <w:tab/>
      </w:r>
      <w:r w:rsidRPr="00FE1688">
        <w:rPr>
          <w:rFonts w:ascii="Arial Narrow" w:hAnsi="Arial Narrow"/>
          <w:sz w:val="22"/>
          <w:szCs w:val="22"/>
        </w:rPr>
        <w:t xml:space="preserve">Wykonawcy, a także innemu podmiotowi, jeżeli ma lub miał interes w uzyskaniu zamówienia oraz poniósł lub może ponieść szkodę w wyniku naruszenia przez Zamawiającego przepisów ustawy </w:t>
      </w:r>
      <w:proofErr w:type="spellStart"/>
      <w:r w:rsidRPr="00FE1688">
        <w:rPr>
          <w:rFonts w:ascii="Arial Narrow" w:hAnsi="Arial Narrow"/>
          <w:sz w:val="22"/>
          <w:szCs w:val="22"/>
        </w:rPr>
        <w:t>Pzp</w:t>
      </w:r>
      <w:proofErr w:type="spellEnd"/>
      <w:r w:rsidRPr="00FE1688">
        <w:rPr>
          <w:rFonts w:ascii="Arial Narrow" w:hAnsi="Arial Narrow"/>
          <w:sz w:val="22"/>
          <w:szCs w:val="22"/>
        </w:rPr>
        <w:t xml:space="preserve">., przysługują środki ochrony prawnej określone w Dziale VI ustawy </w:t>
      </w:r>
      <w:proofErr w:type="spellStart"/>
      <w:r w:rsidRPr="00FE1688">
        <w:rPr>
          <w:rFonts w:ascii="Arial Narrow" w:hAnsi="Arial Narrow"/>
          <w:sz w:val="22"/>
          <w:szCs w:val="22"/>
        </w:rPr>
        <w:t>Pzp</w:t>
      </w:r>
      <w:proofErr w:type="spellEnd"/>
      <w:r w:rsidRPr="00FE1688">
        <w:rPr>
          <w:rFonts w:ascii="Arial Narrow" w:hAnsi="Arial Narrow"/>
          <w:sz w:val="22"/>
          <w:szCs w:val="22"/>
        </w:rPr>
        <w:t xml:space="preserve">. Środki ochrony prawnej wobec ogłoszenia o zamówieniu oraz specyfikacji istotnych warunków zamówienia przysługują również organizacjom wpisanym na listę, o której mowa w art. 154 </w:t>
      </w:r>
      <w:proofErr w:type="spellStart"/>
      <w:r w:rsidRPr="00FE1688">
        <w:rPr>
          <w:rFonts w:ascii="Arial Narrow" w:hAnsi="Arial Narrow"/>
          <w:sz w:val="22"/>
          <w:szCs w:val="22"/>
        </w:rPr>
        <w:t>pkt</w:t>
      </w:r>
      <w:proofErr w:type="spellEnd"/>
      <w:r w:rsidRPr="00FE1688">
        <w:rPr>
          <w:rFonts w:ascii="Arial Narrow" w:hAnsi="Arial Narrow"/>
          <w:sz w:val="22"/>
          <w:szCs w:val="22"/>
        </w:rPr>
        <w:t xml:space="preserve"> 5 ustawy </w:t>
      </w:r>
      <w:proofErr w:type="spellStart"/>
      <w:r w:rsidRPr="00FE1688">
        <w:rPr>
          <w:rFonts w:ascii="Arial Narrow" w:hAnsi="Arial Narrow"/>
          <w:sz w:val="22"/>
          <w:szCs w:val="22"/>
        </w:rPr>
        <w:t>Pzp</w:t>
      </w:r>
      <w:proofErr w:type="spellEnd"/>
      <w:r w:rsidRPr="00FE1688">
        <w:rPr>
          <w:rFonts w:ascii="Arial Narrow" w:hAnsi="Arial Narrow"/>
          <w:sz w:val="22"/>
          <w:szCs w:val="22"/>
        </w:rPr>
        <w:t>.</w:t>
      </w:r>
    </w:p>
    <w:p w:rsidR="00FE1688" w:rsidRPr="00FE1688" w:rsidRDefault="00FE1688" w:rsidP="00FE1688">
      <w:pPr>
        <w:spacing w:before="120" w:line="276" w:lineRule="auto"/>
        <w:ind w:left="703" w:hanging="703"/>
        <w:jc w:val="both"/>
        <w:rPr>
          <w:rFonts w:ascii="Arial Narrow" w:hAnsi="Arial Narrow"/>
          <w:sz w:val="22"/>
          <w:szCs w:val="22"/>
        </w:rPr>
      </w:pPr>
      <w:r w:rsidRPr="00FE1688">
        <w:rPr>
          <w:rFonts w:ascii="Arial Narrow" w:hAnsi="Arial Narrow"/>
          <w:spacing w:val="4"/>
          <w:sz w:val="22"/>
          <w:szCs w:val="22"/>
        </w:rPr>
        <w:t xml:space="preserve">19.2. </w:t>
      </w:r>
      <w:r w:rsidRPr="00FE1688">
        <w:rPr>
          <w:rFonts w:ascii="Arial Narrow" w:hAnsi="Arial Narrow"/>
          <w:spacing w:val="4"/>
          <w:sz w:val="22"/>
          <w:szCs w:val="22"/>
        </w:rPr>
        <w:tab/>
      </w:r>
      <w:r w:rsidRPr="00FE1688">
        <w:rPr>
          <w:rFonts w:ascii="Arial Narrow" w:hAnsi="Arial Narrow"/>
          <w:sz w:val="22"/>
          <w:szCs w:val="22"/>
        </w:rPr>
        <w:t xml:space="preserve">Odwołanie przysługuje wyłącznie </w:t>
      </w:r>
      <w:r w:rsidRPr="00FE1688">
        <w:rPr>
          <w:rFonts w:ascii="Arial Narrow" w:hAnsi="Arial Narrow" w:cs="TimesNewRomanPSMT"/>
          <w:sz w:val="22"/>
          <w:szCs w:val="22"/>
        </w:rPr>
        <w:t>wobec czynności:</w:t>
      </w:r>
    </w:p>
    <w:p w:rsidR="00FE1688" w:rsidRPr="00FE1688" w:rsidRDefault="00FE1688" w:rsidP="00FE1688">
      <w:pPr>
        <w:numPr>
          <w:ilvl w:val="0"/>
          <w:numId w:val="10"/>
        </w:numPr>
        <w:tabs>
          <w:tab w:val="clear" w:pos="360"/>
          <w:tab w:val="num" w:pos="1080"/>
        </w:tabs>
        <w:autoSpaceDE w:val="0"/>
        <w:autoSpaceDN w:val="0"/>
        <w:adjustRightInd w:val="0"/>
        <w:spacing w:line="276" w:lineRule="auto"/>
        <w:ind w:left="1080" w:right="-1"/>
        <w:jc w:val="both"/>
        <w:rPr>
          <w:rFonts w:ascii="Arial Narrow" w:hAnsi="Arial Narrow" w:cs="TimesNewRomanPSMT"/>
          <w:sz w:val="22"/>
          <w:szCs w:val="22"/>
        </w:rPr>
      </w:pPr>
      <w:r w:rsidRPr="00FE1688">
        <w:rPr>
          <w:rFonts w:ascii="Arial Narrow" w:hAnsi="Arial Narrow" w:cs="TimesNewRomanPSMT"/>
          <w:sz w:val="22"/>
          <w:szCs w:val="22"/>
        </w:rPr>
        <w:t>określenia warunków udziału w postępowaniu;</w:t>
      </w:r>
    </w:p>
    <w:p w:rsidR="00FE1688" w:rsidRPr="00FE1688" w:rsidRDefault="00FE1688" w:rsidP="00FE1688">
      <w:pPr>
        <w:numPr>
          <w:ilvl w:val="0"/>
          <w:numId w:val="10"/>
        </w:numPr>
        <w:tabs>
          <w:tab w:val="clear" w:pos="360"/>
          <w:tab w:val="num" w:pos="1080"/>
        </w:tabs>
        <w:autoSpaceDE w:val="0"/>
        <w:autoSpaceDN w:val="0"/>
        <w:adjustRightInd w:val="0"/>
        <w:spacing w:line="276" w:lineRule="auto"/>
        <w:ind w:left="1080" w:right="-1"/>
        <w:jc w:val="both"/>
        <w:rPr>
          <w:rFonts w:ascii="Arial Narrow" w:hAnsi="Arial Narrow" w:cs="TimesNewRomanPSMT"/>
          <w:sz w:val="22"/>
          <w:szCs w:val="22"/>
        </w:rPr>
      </w:pPr>
      <w:r w:rsidRPr="00FE1688">
        <w:rPr>
          <w:rFonts w:ascii="Arial Narrow" w:hAnsi="Arial Narrow" w:cs="TimesNewRomanPSMT"/>
          <w:sz w:val="22"/>
          <w:szCs w:val="22"/>
        </w:rPr>
        <w:t>wykluczenia odwołującego z postępowania o udzielenie zamówienia;</w:t>
      </w:r>
    </w:p>
    <w:p w:rsidR="00FE1688" w:rsidRPr="00FE1688" w:rsidRDefault="00FE1688" w:rsidP="00FE1688">
      <w:pPr>
        <w:numPr>
          <w:ilvl w:val="0"/>
          <w:numId w:val="10"/>
        </w:numPr>
        <w:tabs>
          <w:tab w:val="clear" w:pos="360"/>
          <w:tab w:val="num" w:pos="1080"/>
        </w:tabs>
        <w:autoSpaceDE w:val="0"/>
        <w:autoSpaceDN w:val="0"/>
        <w:adjustRightInd w:val="0"/>
        <w:spacing w:line="276" w:lineRule="auto"/>
        <w:ind w:left="1080" w:right="-1"/>
        <w:jc w:val="both"/>
        <w:rPr>
          <w:rFonts w:ascii="Arial Narrow" w:hAnsi="Arial Narrow" w:cs="TimesNewRomanPSMT"/>
          <w:sz w:val="22"/>
          <w:szCs w:val="22"/>
        </w:rPr>
      </w:pPr>
      <w:r w:rsidRPr="00FE1688">
        <w:rPr>
          <w:rFonts w:ascii="Arial Narrow" w:hAnsi="Arial Narrow" w:cs="TimesNewRomanPSMT"/>
          <w:sz w:val="22"/>
          <w:szCs w:val="22"/>
        </w:rPr>
        <w:t>odrzucenia oferty odwołującego;</w:t>
      </w:r>
    </w:p>
    <w:p w:rsidR="00FE1688" w:rsidRPr="00FE1688" w:rsidRDefault="00FE1688" w:rsidP="00FE1688">
      <w:pPr>
        <w:numPr>
          <w:ilvl w:val="0"/>
          <w:numId w:val="10"/>
        </w:numPr>
        <w:tabs>
          <w:tab w:val="clear" w:pos="360"/>
          <w:tab w:val="num" w:pos="1080"/>
        </w:tabs>
        <w:autoSpaceDE w:val="0"/>
        <w:autoSpaceDN w:val="0"/>
        <w:adjustRightInd w:val="0"/>
        <w:spacing w:line="276" w:lineRule="auto"/>
        <w:ind w:left="1080" w:right="-1"/>
        <w:jc w:val="both"/>
        <w:rPr>
          <w:rFonts w:ascii="Arial Narrow" w:hAnsi="Arial Narrow" w:cs="TimesNewRomanPSMT"/>
          <w:sz w:val="22"/>
          <w:szCs w:val="22"/>
        </w:rPr>
      </w:pPr>
      <w:r w:rsidRPr="00FE1688">
        <w:rPr>
          <w:rFonts w:ascii="Arial Narrow" w:hAnsi="Arial Narrow" w:cs="TimesNewRomanPSMT"/>
          <w:sz w:val="22"/>
          <w:szCs w:val="22"/>
        </w:rPr>
        <w:t>opisu przedmiotu zamówienia;</w:t>
      </w:r>
    </w:p>
    <w:p w:rsidR="00FE1688" w:rsidRPr="00FE1688" w:rsidRDefault="00FE1688" w:rsidP="00FE1688">
      <w:pPr>
        <w:numPr>
          <w:ilvl w:val="0"/>
          <w:numId w:val="10"/>
        </w:numPr>
        <w:tabs>
          <w:tab w:val="clear" w:pos="360"/>
          <w:tab w:val="num" w:pos="1080"/>
        </w:tabs>
        <w:autoSpaceDE w:val="0"/>
        <w:autoSpaceDN w:val="0"/>
        <w:adjustRightInd w:val="0"/>
        <w:spacing w:line="276" w:lineRule="auto"/>
        <w:ind w:left="1080" w:right="-1"/>
        <w:jc w:val="both"/>
        <w:rPr>
          <w:rFonts w:ascii="Arial Narrow" w:hAnsi="Arial Narrow" w:cs="TimesNewRomanPSMT"/>
          <w:sz w:val="22"/>
          <w:szCs w:val="22"/>
        </w:rPr>
      </w:pPr>
      <w:r w:rsidRPr="00FE1688">
        <w:rPr>
          <w:rFonts w:ascii="Arial Narrow" w:hAnsi="Arial Narrow" w:cs="TimesNewRomanPSMT"/>
          <w:sz w:val="22"/>
          <w:szCs w:val="22"/>
        </w:rPr>
        <w:t>wyboru najkorzystniejszej oferty.</w:t>
      </w:r>
    </w:p>
    <w:p w:rsidR="00FE1688" w:rsidRPr="00FE1688" w:rsidRDefault="00FE1688" w:rsidP="00FE1688">
      <w:pPr>
        <w:spacing w:before="120" w:line="276" w:lineRule="auto"/>
        <w:ind w:left="720" w:hanging="720"/>
        <w:jc w:val="both"/>
        <w:rPr>
          <w:rFonts w:ascii="Arial Narrow" w:hAnsi="Arial Narrow"/>
          <w:sz w:val="22"/>
          <w:szCs w:val="22"/>
        </w:rPr>
      </w:pPr>
      <w:r w:rsidRPr="00FE1688">
        <w:rPr>
          <w:rFonts w:ascii="Arial Narrow" w:hAnsi="Arial Narrow"/>
          <w:spacing w:val="4"/>
          <w:sz w:val="22"/>
          <w:szCs w:val="22"/>
        </w:rPr>
        <w:t>19.3.</w:t>
      </w:r>
      <w:r w:rsidRPr="00FE1688">
        <w:rPr>
          <w:rFonts w:ascii="Arial Narrow" w:hAnsi="Arial Narrow"/>
          <w:spacing w:val="4"/>
          <w:sz w:val="22"/>
          <w:szCs w:val="22"/>
        </w:rPr>
        <w:tab/>
      </w:r>
      <w:r w:rsidRPr="00FE1688">
        <w:rPr>
          <w:rFonts w:ascii="Arial Narrow" w:hAnsi="Arial Narrow"/>
          <w:sz w:val="22"/>
          <w:szCs w:val="22"/>
        </w:rPr>
        <w:t xml:space="preserve">Odwołanie powinno wskazywać czynność lub zaniechanie czynności Zamawiającego, której zarzuca się niezgodność z przepisami ustawy </w:t>
      </w:r>
      <w:proofErr w:type="spellStart"/>
      <w:r w:rsidRPr="00FE1688">
        <w:rPr>
          <w:rFonts w:ascii="Arial Narrow" w:hAnsi="Arial Narrow"/>
          <w:sz w:val="22"/>
          <w:szCs w:val="22"/>
        </w:rPr>
        <w:t>Pzp</w:t>
      </w:r>
      <w:proofErr w:type="spellEnd"/>
      <w:r w:rsidRPr="00FE1688">
        <w:rPr>
          <w:rFonts w:ascii="Arial Narrow" w:hAnsi="Arial Narrow"/>
          <w:sz w:val="22"/>
          <w:szCs w:val="22"/>
        </w:rPr>
        <w:t>, zawierać zwięzłe przedstawienie zarzutów, określać żądanie oraz wskazywać okoliczności faktyczne i prawne uzasadniające wniesienie odwołania.</w:t>
      </w:r>
    </w:p>
    <w:p w:rsidR="00FE1688" w:rsidRPr="00FE1688" w:rsidRDefault="00FE1688" w:rsidP="00FE1688">
      <w:pPr>
        <w:spacing w:before="120" w:line="276" w:lineRule="auto"/>
        <w:ind w:left="720" w:hanging="720"/>
        <w:jc w:val="both"/>
        <w:rPr>
          <w:rFonts w:ascii="Arial Narrow" w:hAnsi="Arial Narrow"/>
          <w:sz w:val="22"/>
          <w:szCs w:val="22"/>
        </w:rPr>
      </w:pPr>
      <w:r w:rsidRPr="00FE1688">
        <w:rPr>
          <w:rFonts w:ascii="Arial Narrow" w:hAnsi="Arial Narrow"/>
          <w:sz w:val="22"/>
          <w:szCs w:val="22"/>
        </w:rPr>
        <w:t>19.4.</w:t>
      </w:r>
      <w:r w:rsidRPr="00FE1688">
        <w:rPr>
          <w:rFonts w:ascii="Arial Narrow" w:hAnsi="Arial Narrow"/>
          <w:sz w:val="22"/>
          <w:szCs w:val="22"/>
        </w:rPr>
        <w:tab/>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 Odwołujący przesyła kopię odwołania Zamawiającemu przed upływem terminu do wniesienia odwołania w taki sposób, aby mógł on zapoznać się z jego treścią przed upływem tego terminu.</w:t>
      </w:r>
    </w:p>
    <w:p w:rsidR="00FE1688" w:rsidRPr="00FE1688" w:rsidRDefault="00FE1688" w:rsidP="00FE1688">
      <w:pPr>
        <w:spacing w:before="120" w:line="276" w:lineRule="auto"/>
        <w:ind w:left="720" w:hanging="720"/>
        <w:jc w:val="both"/>
        <w:rPr>
          <w:rFonts w:ascii="Arial Narrow" w:hAnsi="Arial Narrow"/>
          <w:sz w:val="22"/>
          <w:szCs w:val="22"/>
        </w:rPr>
      </w:pPr>
      <w:r w:rsidRPr="00FE1688">
        <w:rPr>
          <w:rFonts w:ascii="Arial Narrow" w:hAnsi="Arial Narrow"/>
          <w:sz w:val="22"/>
          <w:szCs w:val="22"/>
        </w:rPr>
        <w:lastRenderedPageBreak/>
        <w:t>19.5.</w:t>
      </w:r>
      <w:r w:rsidRPr="00FE1688">
        <w:rPr>
          <w:rFonts w:ascii="Arial Narrow" w:hAnsi="Arial Narrow"/>
          <w:sz w:val="22"/>
          <w:szCs w:val="22"/>
        </w:rPr>
        <w:tab/>
        <w:t>Terminy wniesienia odwołania:</w:t>
      </w:r>
    </w:p>
    <w:p w:rsidR="00FE1688" w:rsidRPr="00FE1688" w:rsidRDefault="00FE1688" w:rsidP="00A81C2F">
      <w:pPr>
        <w:tabs>
          <w:tab w:val="left" w:pos="1215"/>
        </w:tabs>
        <w:spacing w:before="120" w:line="276" w:lineRule="auto"/>
        <w:ind w:left="709" w:hanging="709"/>
        <w:jc w:val="both"/>
        <w:rPr>
          <w:rFonts w:ascii="Arial Narrow" w:hAnsi="Arial Narrow" w:cs="TimesNewRomanPSMT"/>
          <w:sz w:val="22"/>
          <w:szCs w:val="22"/>
        </w:rPr>
      </w:pPr>
      <w:r w:rsidRPr="00FE1688">
        <w:rPr>
          <w:rFonts w:ascii="Arial Narrow" w:hAnsi="Arial Narrow" w:cs="TimesNewRomanPSMT"/>
          <w:sz w:val="22"/>
          <w:szCs w:val="22"/>
        </w:rPr>
        <w:t>19.5.1.</w:t>
      </w:r>
      <w:r w:rsidRPr="00FE1688">
        <w:rPr>
          <w:rFonts w:ascii="Arial Narrow" w:hAnsi="Arial Narrow" w:cs="TimesNewRomanPSMT"/>
          <w:sz w:val="22"/>
          <w:szCs w:val="22"/>
        </w:rPr>
        <w:tab/>
        <w:t xml:space="preserve">Odwołanie wnosi się w terminie 5 dni od dnia przesłania informacji o czynności Zamawiającego stanowiącej podstawę jego wniesienia – jeżeli zostały przesłane w sposób określony w art. 180 ust. 5 ustawy </w:t>
      </w:r>
      <w:proofErr w:type="spellStart"/>
      <w:r w:rsidRPr="00FE1688">
        <w:rPr>
          <w:rFonts w:ascii="Arial Narrow" w:hAnsi="Arial Narrow" w:cs="TimesNewRomanPSMT"/>
          <w:sz w:val="22"/>
          <w:szCs w:val="22"/>
        </w:rPr>
        <w:t>Pzp</w:t>
      </w:r>
      <w:proofErr w:type="spellEnd"/>
      <w:r w:rsidRPr="00FE1688">
        <w:rPr>
          <w:rFonts w:ascii="Arial Narrow" w:hAnsi="Arial Narrow" w:cs="TimesNewRomanPSMT"/>
          <w:sz w:val="22"/>
          <w:szCs w:val="22"/>
        </w:rPr>
        <w:t>, albo w terminie 10 dni – jeżeli zostały przesłane w inny sposób.</w:t>
      </w:r>
    </w:p>
    <w:p w:rsidR="00FE1688" w:rsidRPr="00FE1688" w:rsidRDefault="00FE1688" w:rsidP="00A81C2F">
      <w:pPr>
        <w:spacing w:before="120" w:line="276" w:lineRule="auto"/>
        <w:ind w:left="709" w:hanging="709"/>
        <w:jc w:val="both"/>
        <w:rPr>
          <w:rFonts w:ascii="Arial Narrow" w:hAnsi="Arial Narrow" w:cs="TimesNewRomanPSMT"/>
          <w:sz w:val="22"/>
          <w:szCs w:val="22"/>
        </w:rPr>
      </w:pPr>
      <w:r w:rsidRPr="00FE1688">
        <w:rPr>
          <w:rFonts w:ascii="Arial Narrow" w:hAnsi="Arial Narrow" w:cs="TimesNewRomanPSMT"/>
          <w:sz w:val="22"/>
          <w:szCs w:val="22"/>
        </w:rPr>
        <w:t>19.5.2.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FE1688" w:rsidRPr="00FE1688" w:rsidRDefault="00FE1688" w:rsidP="00A81C2F">
      <w:pPr>
        <w:tabs>
          <w:tab w:val="left" w:pos="709"/>
        </w:tabs>
        <w:spacing w:before="120" w:line="276" w:lineRule="auto"/>
        <w:ind w:left="851" w:hanging="851"/>
        <w:jc w:val="both"/>
        <w:rPr>
          <w:rFonts w:ascii="Arial Narrow" w:hAnsi="Arial Narrow" w:cs="TimesNewRomanPSMT"/>
          <w:sz w:val="22"/>
          <w:szCs w:val="22"/>
        </w:rPr>
      </w:pPr>
      <w:r w:rsidRPr="00FE1688">
        <w:rPr>
          <w:rFonts w:ascii="Arial Narrow" w:hAnsi="Arial Narrow" w:cs="TimesNewRomanPSMT"/>
          <w:sz w:val="22"/>
          <w:szCs w:val="22"/>
        </w:rPr>
        <w:t>19.5.3.</w:t>
      </w:r>
      <w:r w:rsidRPr="00FE1688">
        <w:rPr>
          <w:rFonts w:ascii="Arial Narrow" w:hAnsi="Arial Narrow" w:cs="TimesNewRomanPSMT"/>
          <w:sz w:val="22"/>
          <w:szCs w:val="22"/>
        </w:rPr>
        <w:tab/>
        <w:t>Odwołanie wobec czynności innych niż określone w pkt. 19.5.1. i 19.5.2. wnosi się w terminie 5 dni od dnia, w którym powzięto lub przy zachowaniu należytej staranności można było powziąć wiadomość o okolicznościach stanowiących podstawę jego wniesienia.</w:t>
      </w:r>
    </w:p>
    <w:p w:rsidR="00FE1688" w:rsidRPr="00FE1688" w:rsidRDefault="00FE1688" w:rsidP="00A81C2F">
      <w:pPr>
        <w:tabs>
          <w:tab w:val="left" w:pos="1276"/>
        </w:tabs>
        <w:spacing w:before="120" w:line="276" w:lineRule="auto"/>
        <w:ind w:left="709" w:hanging="709"/>
        <w:jc w:val="both"/>
        <w:rPr>
          <w:rFonts w:ascii="Arial Narrow" w:hAnsi="Arial Narrow"/>
          <w:spacing w:val="4"/>
          <w:sz w:val="22"/>
          <w:szCs w:val="22"/>
        </w:rPr>
      </w:pPr>
      <w:r w:rsidRPr="00FE1688">
        <w:rPr>
          <w:rFonts w:ascii="Arial Narrow" w:hAnsi="Arial Narrow" w:cs="TimesNewRomanPSMT"/>
          <w:sz w:val="22"/>
          <w:szCs w:val="22"/>
        </w:rPr>
        <w:t>19.5.4.</w:t>
      </w:r>
      <w:r w:rsidRPr="00FE1688">
        <w:rPr>
          <w:rFonts w:ascii="Arial Narrow" w:hAnsi="Arial Narrow" w:cs="TimesNewRomanPSMT"/>
          <w:sz w:val="22"/>
          <w:szCs w:val="22"/>
        </w:rPr>
        <w:tab/>
        <w:t>Jeżeli Zamawiający nie przesłał Wykonawcy zawiadomienia o wyborze oferty najkorzystniejszej odwołanie wnosi się nie później niż w terminie:</w:t>
      </w:r>
    </w:p>
    <w:p w:rsidR="00FE1688" w:rsidRPr="00FE1688" w:rsidRDefault="00FE1688" w:rsidP="00FE1688">
      <w:pPr>
        <w:spacing w:line="276" w:lineRule="auto"/>
        <w:ind w:left="1440" w:right="-1" w:hanging="360"/>
        <w:jc w:val="both"/>
        <w:rPr>
          <w:rFonts w:ascii="Arial Narrow" w:hAnsi="Arial Narrow"/>
          <w:spacing w:val="4"/>
          <w:sz w:val="22"/>
          <w:szCs w:val="22"/>
        </w:rPr>
      </w:pPr>
      <w:r w:rsidRPr="00FE1688">
        <w:rPr>
          <w:rFonts w:ascii="Arial Narrow" w:hAnsi="Arial Narrow" w:cs="TimesNewRomanPSMT"/>
          <w:sz w:val="22"/>
          <w:szCs w:val="22"/>
        </w:rPr>
        <w:t xml:space="preserve">1) </w:t>
      </w:r>
      <w:r w:rsidRPr="00FE1688">
        <w:rPr>
          <w:rFonts w:ascii="Arial Narrow" w:hAnsi="Arial Narrow" w:cs="TimesNewRomanPSMT"/>
          <w:sz w:val="22"/>
          <w:szCs w:val="22"/>
        </w:rPr>
        <w:tab/>
        <w:t>15 dni od dnia zamieszczenia w Biuletynie Zamówień Publicznych ogłoszenia o udzieleniu zamówienia;</w:t>
      </w:r>
    </w:p>
    <w:p w:rsidR="00FE1688" w:rsidRPr="00FE1688" w:rsidRDefault="00FE1688" w:rsidP="00FE1688">
      <w:pPr>
        <w:spacing w:line="276" w:lineRule="auto"/>
        <w:ind w:left="1440" w:right="-1" w:hanging="360"/>
        <w:jc w:val="both"/>
        <w:rPr>
          <w:rFonts w:ascii="Arial Narrow" w:hAnsi="Arial Narrow"/>
          <w:spacing w:val="4"/>
          <w:sz w:val="22"/>
          <w:szCs w:val="22"/>
        </w:rPr>
      </w:pPr>
      <w:r w:rsidRPr="00FE1688">
        <w:rPr>
          <w:rFonts w:ascii="Arial Narrow" w:hAnsi="Arial Narrow" w:cs="TimesNewRomanPSMT"/>
          <w:sz w:val="22"/>
          <w:szCs w:val="22"/>
        </w:rPr>
        <w:t xml:space="preserve">2) </w:t>
      </w:r>
      <w:r w:rsidRPr="00FE1688">
        <w:rPr>
          <w:rFonts w:ascii="Arial Narrow" w:hAnsi="Arial Narrow" w:cs="TimesNewRomanPSMT"/>
          <w:sz w:val="22"/>
          <w:szCs w:val="22"/>
        </w:rPr>
        <w:tab/>
        <w:t>1 miesiąca od dnia zawarcia umowy, jeżeli Zamawiający nie zamieścił w Biuletynie Zamówień Publicznych ogłoszenia o udzieleniu zamówienia;</w:t>
      </w:r>
    </w:p>
    <w:p w:rsidR="00FE1688" w:rsidRPr="00FE1688" w:rsidRDefault="00FE1688" w:rsidP="00FE1688">
      <w:pPr>
        <w:spacing w:before="120" w:line="276" w:lineRule="auto"/>
        <w:ind w:left="720" w:right="-1" w:hanging="720"/>
        <w:jc w:val="both"/>
        <w:rPr>
          <w:rFonts w:ascii="Arial Narrow" w:hAnsi="Arial Narrow"/>
          <w:sz w:val="22"/>
          <w:szCs w:val="22"/>
        </w:rPr>
      </w:pPr>
      <w:r w:rsidRPr="00FE1688">
        <w:rPr>
          <w:rFonts w:ascii="Arial Narrow" w:hAnsi="Arial Narrow"/>
          <w:sz w:val="22"/>
          <w:szCs w:val="22"/>
        </w:rPr>
        <w:t>19.6.</w:t>
      </w:r>
      <w:r w:rsidRPr="00FE1688">
        <w:rPr>
          <w:rFonts w:ascii="Arial Narrow" w:hAnsi="Arial Narrow"/>
          <w:sz w:val="22"/>
          <w:szCs w:val="22"/>
        </w:rPr>
        <w:tab/>
        <w:t xml:space="preserve">Szczegółowe zasady postępowania po wniesieniu odwołania, określają stosowne przepisy Działu VI Ustawy </w:t>
      </w:r>
      <w:proofErr w:type="spellStart"/>
      <w:r w:rsidRPr="00FE1688">
        <w:rPr>
          <w:rFonts w:ascii="Arial Narrow" w:hAnsi="Arial Narrow"/>
          <w:sz w:val="22"/>
          <w:szCs w:val="22"/>
        </w:rPr>
        <w:t>Pzp</w:t>
      </w:r>
      <w:proofErr w:type="spellEnd"/>
      <w:r w:rsidRPr="00FE1688">
        <w:rPr>
          <w:rFonts w:ascii="Arial Narrow" w:hAnsi="Arial Narrow"/>
          <w:sz w:val="22"/>
          <w:szCs w:val="22"/>
        </w:rPr>
        <w:t>.</w:t>
      </w:r>
    </w:p>
    <w:p w:rsidR="00FE1688" w:rsidRPr="00FE1688" w:rsidRDefault="00FE1688" w:rsidP="00FE1688">
      <w:pPr>
        <w:spacing w:before="120" w:line="276" w:lineRule="auto"/>
        <w:ind w:left="720" w:right="-1" w:hanging="720"/>
        <w:jc w:val="both"/>
        <w:rPr>
          <w:rFonts w:ascii="Arial Narrow" w:hAnsi="Arial Narrow"/>
          <w:sz w:val="22"/>
          <w:szCs w:val="22"/>
        </w:rPr>
      </w:pPr>
      <w:r w:rsidRPr="00FE1688">
        <w:rPr>
          <w:rFonts w:ascii="Arial Narrow" w:hAnsi="Arial Narrow"/>
          <w:sz w:val="22"/>
          <w:szCs w:val="22"/>
        </w:rPr>
        <w:t>19.7.</w:t>
      </w:r>
      <w:r w:rsidRPr="00FE1688">
        <w:rPr>
          <w:rFonts w:ascii="Arial Narrow" w:hAnsi="Arial Narrow"/>
          <w:sz w:val="22"/>
          <w:szCs w:val="22"/>
        </w:rPr>
        <w:tab/>
        <w:t>Na orzeczenie Krajowej Izby Odwoławczej, stronom oraz uczestnikom postępowania odwoławczego przysługuje skarga do sądu.</w:t>
      </w:r>
    </w:p>
    <w:p w:rsidR="00FE1688" w:rsidRPr="00FE1688" w:rsidRDefault="00FE1688" w:rsidP="00FE1688">
      <w:pPr>
        <w:spacing w:before="120" w:line="276" w:lineRule="auto"/>
        <w:ind w:left="720" w:right="-1" w:hanging="720"/>
        <w:jc w:val="both"/>
        <w:rPr>
          <w:rFonts w:ascii="Arial Narrow" w:hAnsi="Arial Narrow"/>
          <w:sz w:val="22"/>
          <w:szCs w:val="22"/>
        </w:rPr>
      </w:pPr>
      <w:r w:rsidRPr="00FE1688">
        <w:rPr>
          <w:rFonts w:ascii="Arial Narrow" w:hAnsi="Arial Narrow"/>
          <w:sz w:val="22"/>
          <w:szCs w:val="22"/>
        </w:rPr>
        <w:t>19.8.</w:t>
      </w:r>
      <w:r w:rsidRPr="00FE1688">
        <w:rPr>
          <w:rFonts w:ascii="Arial Narrow" w:hAnsi="Arial Narrow"/>
          <w:sz w:val="22"/>
          <w:szCs w:val="22"/>
        </w:rPr>
        <w:tab/>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jest równoznaczne z jej wniesieniem.</w:t>
      </w:r>
    </w:p>
    <w:p w:rsidR="00FE1688" w:rsidRPr="00FE1688" w:rsidRDefault="00FE1688" w:rsidP="00FE1688">
      <w:pPr>
        <w:spacing w:before="120" w:line="276" w:lineRule="auto"/>
        <w:ind w:left="720" w:right="-1" w:hanging="720"/>
        <w:jc w:val="both"/>
        <w:rPr>
          <w:rFonts w:ascii="Arial Narrow" w:hAnsi="Arial Narrow" w:cs="Arial"/>
          <w:sz w:val="22"/>
          <w:szCs w:val="22"/>
        </w:rPr>
      </w:pPr>
      <w:r w:rsidRPr="00FE1688">
        <w:rPr>
          <w:rFonts w:ascii="Arial Narrow" w:hAnsi="Arial Narrow"/>
          <w:sz w:val="22"/>
          <w:szCs w:val="22"/>
        </w:rPr>
        <w:t>19.9.</w:t>
      </w:r>
      <w:r w:rsidRPr="00FE1688">
        <w:rPr>
          <w:rFonts w:ascii="Arial Narrow" w:hAnsi="Arial Narrow"/>
          <w:sz w:val="22"/>
          <w:szCs w:val="22"/>
        </w:rPr>
        <w:tab/>
      </w:r>
      <w:r w:rsidRPr="00FE1688">
        <w:rPr>
          <w:rFonts w:ascii="Arial Narrow" w:hAnsi="Arial Narrow" w:cs="Arial"/>
          <w:sz w:val="22"/>
          <w:szCs w:val="22"/>
        </w:rPr>
        <w:t>W postępowaniu toczącym się na skutek wniesienia skargi nie można rozszerzyć żądania odwołania ani występować z nowymi żądaniami.</w:t>
      </w:r>
    </w:p>
    <w:p w:rsidR="00FE1688" w:rsidRPr="00FE1688" w:rsidRDefault="00FE1688" w:rsidP="00FE1688">
      <w:pPr>
        <w:spacing w:before="120" w:line="276" w:lineRule="auto"/>
        <w:ind w:left="720" w:right="-1" w:hanging="720"/>
        <w:jc w:val="both"/>
        <w:rPr>
          <w:rFonts w:ascii="Arial Narrow" w:hAnsi="Arial Narrow"/>
          <w:sz w:val="22"/>
          <w:szCs w:val="22"/>
        </w:rPr>
      </w:pPr>
      <w:r w:rsidRPr="00FE1688">
        <w:rPr>
          <w:rFonts w:ascii="Arial Narrow" w:hAnsi="Arial Narrow"/>
          <w:sz w:val="22"/>
          <w:szCs w:val="22"/>
        </w:rPr>
        <w:t>19.10.</w:t>
      </w:r>
      <w:r w:rsidRPr="00FE1688">
        <w:rPr>
          <w:rFonts w:ascii="Arial Narrow" w:hAnsi="Arial Narrow"/>
          <w:sz w:val="22"/>
          <w:szCs w:val="22"/>
        </w:rPr>
        <w:tab/>
      </w:r>
      <w:r w:rsidRPr="00FE1688">
        <w:rPr>
          <w:rFonts w:ascii="Arial Narrow" w:hAnsi="Arial Narrow" w:cs="Arial"/>
          <w:sz w:val="22"/>
          <w:szCs w:val="22"/>
        </w:rPr>
        <w:t>Od wyroku sądu lub postanowienia kończącego postępowanie w sprawie nie przysługuje skarga kasacyjna.</w:t>
      </w: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20. </w:t>
      </w:r>
      <w:r w:rsidRPr="00FE1688">
        <w:rPr>
          <w:rFonts w:ascii="Arial Narrow" w:hAnsi="Arial Narrow"/>
          <w:sz w:val="22"/>
          <w:szCs w:val="22"/>
        </w:rPr>
        <w:tab/>
        <w:t>SPOSÓB POROZUMIEWANIA SIĘ ZAMAWIAJĄCEGO Z WYKONAWCAMI</w:t>
      </w:r>
    </w:p>
    <w:p w:rsidR="00FE1688" w:rsidRPr="00FE1688" w:rsidRDefault="00FE1688" w:rsidP="00FE1688">
      <w:pPr>
        <w:pStyle w:val="Tekstpodstawowywcity"/>
        <w:spacing w:line="276" w:lineRule="auto"/>
        <w:ind w:left="705" w:right="-1" w:hanging="705"/>
        <w:rPr>
          <w:rFonts w:ascii="Arial Narrow" w:hAnsi="Arial Narrow"/>
          <w:b w:val="0"/>
          <w:bCs w:val="0"/>
          <w:sz w:val="22"/>
          <w:szCs w:val="22"/>
        </w:rPr>
      </w:pPr>
      <w:r w:rsidRPr="00FE1688">
        <w:rPr>
          <w:rFonts w:ascii="Arial Narrow" w:hAnsi="Arial Narrow"/>
          <w:b w:val="0"/>
          <w:bCs w:val="0"/>
          <w:sz w:val="22"/>
          <w:szCs w:val="22"/>
        </w:rPr>
        <w:t>20.1.</w:t>
      </w:r>
      <w:r w:rsidRPr="00FE1688">
        <w:rPr>
          <w:rFonts w:ascii="Arial Narrow" w:hAnsi="Arial Narrow"/>
          <w:b w:val="0"/>
          <w:bCs w:val="0"/>
          <w:sz w:val="22"/>
          <w:szCs w:val="22"/>
        </w:rPr>
        <w:tab/>
        <w:t>Wszelkie oświadczenia, wnioski, zawiadomienia oraz inne informacje Zamawiający oraz Wykonawcy będą przekazywać pisemnie</w:t>
      </w:r>
      <w:r w:rsidRPr="00FE1688">
        <w:rPr>
          <w:rFonts w:ascii="Arial Narrow" w:hAnsi="Arial Narrow"/>
          <w:b w:val="0"/>
          <w:sz w:val="22"/>
          <w:szCs w:val="22"/>
        </w:rPr>
        <w:t xml:space="preserve">, </w:t>
      </w:r>
      <w:r w:rsidR="00A81C2F">
        <w:rPr>
          <w:rFonts w:ascii="Arial Narrow" w:hAnsi="Arial Narrow"/>
          <w:b w:val="0"/>
          <w:bCs w:val="0"/>
          <w:sz w:val="22"/>
          <w:szCs w:val="22"/>
        </w:rPr>
        <w:t>faksem (nr faksu: 61/4379730</w:t>
      </w:r>
      <w:r w:rsidRPr="00FE1688">
        <w:rPr>
          <w:rFonts w:ascii="Arial Narrow" w:hAnsi="Arial Narrow"/>
          <w:b w:val="0"/>
          <w:bCs w:val="0"/>
          <w:sz w:val="22"/>
          <w:szCs w:val="22"/>
        </w:rPr>
        <w:t xml:space="preserve">) lub mailem </w:t>
      </w:r>
      <w:hyperlink r:id="rId11" w:history="1">
        <w:r w:rsidR="00A81C2F" w:rsidRPr="00FE5BCE">
          <w:rPr>
            <w:rStyle w:val="Hipercze"/>
            <w:rFonts w:ascii="Arial Narrow" w:hAnsi="Arial Narrow"/>
            <w:b w:val="0"/>
            <w:bCs w:val="0"/>
            <w:sz w:val="22"/>
            <w:szCs w:val="22"/>
          </w:rPr>
          <w:t>kjedraszak@szpitalwrzesnia.home.pl</w:t>
        </w:r>
      </w:hyperlink>
      <w:r w:rsidR="00A81C2F">
        <w:rPr>
          <w:rFonts w:ascii="Arial Narrow" w:hAnsi="Arial Narrow"/>
          <w:b w:val="0"/>
          <w:bCs w:val="0"/>
          <w:sz w:val="22"/>
          <w:szCs w:val="22"/>
        </w:rPr>
        <w:t xml:space="preserve"> lub </w:t>
      </w:r>
      <w:hyperlink r:id="rId12" w:history="1">
        <w:r w:rsidR="00A81C2F" w:rsidRPr="00FE5BCE">
          <w:rPr>
            <w:rStyle w:val="Hipercze"/>
            <w:rFonts w:ascii="Arial Narrow" w:hAnsi="Arial Narrow"/>
            <w:b w:val="0"/>
            <w:bCs w:val="0"/>
            <w:sz w:val="22"/>
            <w:szCs w:val="22"/>
          </w:rPr>
          <w:t>sekretariat@szptalwrzesnia.home.pl</w:t>
        </w:r>
      </w:hyperlink>
      <w:r w:rsidR="00A81C2F">
        <w:rPr>
          <w:rFonts w:ascii="Arial Narrow" w:hAnsi="Arial Narrow"/>
          <w:b w:val="0"/>
          <w:bCs w:val="0"/>
          <w:sz w:val="22"/>
          <w:szCs w:val="22"/>
        </w:rPr>
        <w:t xml:space="preserve"> </w:t>
      </w:r>
      <w:r w:rsidRPr="00FE1688">
        <w:rPr>
          <w:rFonts w:ascii="Arial Narrow" w:hAnsi="Arial Narrow"/>
          <w:b w:val="0"/>
          <w:sz w:val="22"/>
          <w:szCs w:val="22"/>
        </w:rPr>
        <w:t>z uwzględnieniem pkt. 20.2.</w:t>
      </w:r>
    </w:p>
    <w:p w:rsidR="00FE1688" w:rsidRPr="00FE1688" w:rsidRDefault="00FE1688" w:rsidP="00FE1688">
      <w:pPr>
        <w:pStyle w:val="Tekstpodstawowywcity"/>
        <w:spacing w:line="276" w:lineRule="auto"/>
        <w:ind w:left="705" w:right="-1" w:firstLine="15"/>
        <w:rPr>
          <w:rFonts w:ascii="Arial Narrow" w:hAnsi="Arial Narrow"/>
          <w:b w:val="0"/>
          <w:bCs w:val="0"/>
          <w:sz w:val="22"/>
          <w:szCs w:val="22"/>
        </w:rPr>
      </w:pPr>
      <w:r w:rsidRPr="00FE1688">
        <w:rPr>
          <w:rFonts w:ascii="Arial Narrow" w:hAnsi="Arial Narrow"/>
          <w:b w:val="0"/>
          <w:bCs w:val="0"/>
          <w:sz w:val="22"/>
          <w:szCs w:val="22"/>
        </w:rPr>
        <w:t>Zamawiający wymaga niezwłocznego potwierdzenia przez Wykonawcę faksem lub mailem faktu otrzymania każdej informacji przekazanej faksem lub mailem, a na żądanie Wykonawcy potwierdzi fakt otrzymania od niego informacji.</w:t>
      </w:r>
    </w:p>
    <w:p w:rsidR="00FE1688" w:rsidRPr="00FE1688" w:rsidRDefault="00FE1688" w:rsidP="00FE1688">
      <w:pPr>
        <w:pStyle w:val="Tekstpodstawowywcity"/>
        <w:spacing w:line="276" w:lineRule="auto"/>
        <w:ind w:left="705" w:right="-1" w:hanging="705"/>
        <w:rPr>
          <w:rFonts w:ascii="Arial Narrow" w:hAnsi="Arial Narrow"/>
          <w:b w:val="0"/>
          <w:spacing w:val="4"/>
          <w:sz w:val="22"/>
          <w:szCs w:val="22"/>
        </w:rPr>
      </w:pPr>
      <w:r w:rsidRPr="00FE1688">
        <w:rPr>
          <w:rFonts w:ascii="Arial Narrow" w:hAnsi="Arial Narrow"/>
          <w:b w:val="0"/>
          <w:sz w:val="22"/>
          <w:szCs w:val="22"/>
        </w:rPr>
        <w:t>20.2.</w:t>
      </w:r>
      <w:r w:rsidRPr="00FE1688">
        <w:rPr>
          <w:rFonts w:ascii="Arial Narrow" w:hAnsi="Arial Narrow"/>
          <w:b w:val="0"/>
          <w:sz w:val="22"/>
          <w:szCs w:val="22"/>
        </w:rPr>
        <w:tab/>
        <w:t xml:space="preserve">Forma pisemna zastrzeżona jest dla złożenia oferty wraz z załącznikami, w tym oświadczeń i dokumentów potwierdzających spełnianie warunków udziału w postępowaniu, nie podleganie wykluczeniu oraz oświadczeń i dokumentów potwierdzających spełnianie przez </w:t>
      </w:r>
      <w:r w:rsidRPr="00FE1688">
        <w:rPr>
          <w:rFonts w:ascii="Arial Narrow" w:hAnsi="Arial Narrow"/>
          <w:b w:val="0"/>
          <w:spacing w:val="4"/>
          <w:sz w:val="22"/>
          <w:szCs w:val="22"/>
        </w:rPr>
        <w:t>oferowany przedmiot zamówienia wymagań określonych przez Zamawiającego, a także zmiany lub wycofania oferty.</w:t>
      </w:r>
    </w:p>
    <w:p w:rsidR="00FE1688" w:rsidRPr="00FE1688" w:rsidRDefault="00FE1688" w:rsidP="00FE1688">
      <w:pPr>
        <w:pStyle w:val="Tekstpodstawowywcity"/>
        <w:tabs>
          <w:tab w:val="left" w:pos="720"/>
        </w:tabs>
        <w:spacing w:line="276" w:lineRule="auto"/>
        <w:ind w:left="720" w:right="-1" w:hanging="720"/>
        <w:rPr>
          <w:rFonts w:ascii="Arial Narrow" w:hAnsi="Arial Narrow"/>
          <w:b w:val="0"/>
          <w:iCs/>
          <w:sz w:val="22"/>
          <w:szCs w:val="22"/>
        </w:rPr>
      </w:pPr>
      <w:r w:rsidRPr="00FE1688">
        <w:rPr>
          <w:rFonts w:ascii="Arial Narrow" w:hAnsi="Arial Narrow"/>
          <w:b w:val="0"/>
          <w:spacing w:val="4"/>
          <w:sz w:val="22"/>
          <w:szCs w:val="22"/>
        </w:rPr>
        <w:t>20.3.</w:t>
      </w:r>
      <w:r w:rsidRPr="00FE1688">
        <w:rPr>
          <w:rFonts w:ascii="Arial Narrow" w:hAnsi="Arial Narrow"/>
          <w:b w:val="0"/>
          <w:spacing w:val="4"/>
          <w:sz w:val="22"/>
          <w:szCs w:val="22"/>
        </w:rPr>
        <w:tab/>
      </w:r>
      <w:r w:rsidRPr="00FE1688">
        <w:rPr>
          <w:rFonts w:ascii="Arial Narrow" w:hAnsi="Arial Narrow"/>
          <w:b w:val="0"/>
          <w:sz w:val="22"/>
          <w:szCs w:val="22"/>
        </w:rPr>
        <w:t xml:space="preserve">Wykonawca może zwrócić się do Zamawiającego </w:t>
      </w:r>
      <w:r w:rsidRPr="00FE1688">
        <w:rPr>
          <w:rFonts w:ascii="Arial Narrow" w:hAnsi="Arial Narrow"/>
          <w:b w:val="0"/>
          <w:iCs/>
          <w:sz w:val="22"/>
          <w:szCs w:val="22"/>
        </w:rPr>
        <w:t>o wyjaśnienie treści specyfikacji istotnych warunków zamówienia (SIWZ), kierując wniosek na adres:</w:t>
      </w:r>
    </w:p>
    <w:p w:rsidR="0027677A" w:rsidRPr="006D558E" w:rsidRDefault="0027677A" w:rsidP="0027677A">
      <w:pPr>
        <w:ind w:right="-1"/>
        <w:jc w:val="center"/>
        <w:rPr>
          <w:rFonts w:ascii="Arial Narrow" w:hAnsi="Arial Narrow" w:cs="Arial"/>
          <w:shd w:val="clear" w:color="auto" w:fill="FFFFFF"/>
        </w:rPr>
      </w:pPr>
      <w:r w:rsidRPr="006D558E">
        <w:rPr>
          <w:rFonts w:ascii="Arial Narrow" w:hAnsi="Arial Narrow" w:cs="Arial"/>
          <w:shd w:val="clear" w:color="auto" w:fill="FFFFFF"/>
        </w:rPr>
        <w:t>Szpital Powiatowy we Wrześni” Sp. z o.o.,</w:t>
      </w:r>
    </w:p>
    <w:p w:rsidR="0027677A" w:rsidRPr="006D558E" w:rsidRDefault="0027677A" w:rsidP="0027677A">
      <w:pPr>
        <w:ind w:right="-1"/>
        <w:jc w:val="center"/>
        <w:rPr>
          <w:rFonts w:ascii="Arial Narrow" w:hAnsi="Arial Narrow"/>
          <w:b/>
          <w:sz w:val="22"/>
          <w:szCs w:val="22"/>
        </w:rPr>
      </w:pPr>
      <w:r w:rsidRPr="006D558E">
        <w:rPr>
          <w:rFonts w:ascii="Arial Narrow" w:hAnsi="Arial Narrow" w:cs="Arial"/>
          <w:shd w:val="clear" w:color="auto" w:fill="FFFFFF"/>
        </w:rPr>
        <w:t xml:space="preserve"> ul. </w:t>
      </w:r>
      <w:r w:rsidRPr="006D558E">
        <w:rPr>
          <w:rFonts w:ascii="Arial Narrow" w:hAnsi="Arial Narrow" w:cs="Arial"/>
        </w:rPr>
        <w:t>Słowackiego 2, 62- 300 Września</w:t>
      </w:r>
    </w:p>
    <w:p w:rsidR="00FE1688" w:rsidRPr="00FE1688" w:rsidRDefault="00FE1688" w:rsidP="00FE1688">
      <w:pPr>
        <w:tabs>
          <w:tab w:val="left" w:leader="dot" w:pos="9072"/>
        </w:tabs>
        <w:spacing w:line="276" w:lineRule="auto"/>
        <w:ind w:left="720" w:right="-1"/>
        <w:rPr>
          <w:rFonts w:ascii="Arial Narrow" w:hAnsi="Arial Narrow"/>
          <w:bCs/>
          <w:sz w:val="22"/>
          <w:szCs w:val="22"/>
        </w:rPr>
      </w:pPr>
      <w:r w:rsidRPr="00FE1688">
        <w:rPr>
          <w:rFonts w:ascii="Arial Narrow" w:hAnsi="Arial Narrow"/>
          <w:bCs/>
          <w:sz w:val="22"/>
          <w:szCs w:val="22"/>
        </w:rPr>
        <w:t>Zamawiający nie przewiduje zwołania zebrania Wykonawców.</w:t>
      </w:r>
    </w:p>
    <w:p w:rsidR="00FE1688" w:rsidRPr="00FE1688" w:rsidRDefault="00FE1688" w:rsidP="00886724">
      <w:pPr>
        <w:pStyle w:val="Tekstpodstawowywcity"/>
        <w:numPr>
          <w:ilvl w:val="1"/>
          <w:numId w:val="20"/>
        </w:numPr>
        <w:tabs>
          <w:tab w:val="left" w:pos="720"/>
        </w:tabs>
        <w:spacing w:line="276" w:lineRule="auto"/>
        <w:ind w:left="709" w:right="-1" w:hanging="709"/>
        <w:rPr>
          <w:rFonts w:ascii="Arial Narrow" w:hAnsi="Arial Narrow"/>
          <w:b w:val="0"/>
          <w:bCs w:val="0"/>
          <w:iCs/>
          <w:sz w:val="22"/>
          <w:szCs w:val="22"/>
        </w:rPr>
      </w:pPr>
      <w:r w:rsidRPr="00FE1688">
        <w:rPr>
          <w:rFonts w:ascii="Arial Narrow" w:hAnsi="Arial Narrow"/>
          <w:b w:val="0"/>
          <w:bCs w:val="0"/>
          <w:iCs/>
          <w:sz w:val="22"/>
          <w:szCs w:val="22"/>
        </w:rPr>
        <w:t xml:space="preserve">Zamawiający jest obowiązany udzielić wyjaśnień niezwłocznie, jednak nie później niż na 2 dni przed upływem terminu składania ofert - pod warunkiem, że wniosek o wyjaśnienie treści SIWZ wpłynął do </w:t>
      </w:r>
      <w:r w:rsidRPr="00FE1688">
        <w:rPr>
          <w:rFonts w:ascii="Arial Narrow" w:hAnsi="Arial Narrow"/>
          <w:b w:val="0"/>
          <w:bCs w:val="0"/>
          <w:iCs/>
          <w:sz w:val="22"/>
          <w:szCs w:val="22"/>
        </w:rPr>
        <w:lastRenderedPageBreak/>
        <w:t>Zamawiającego nie później niż do końca dnia, w którym upływa połowa wyznaczonego terminu składania ofert.</w:t>
      </w:r>
    </w:p>
    <w:p w:rsidR="00FE1688" w:rsidRPr="00FE1688" w:rsidRDefault="00FE1688" w:rsidP="0027677A">
      <w:pPr>
        <w:pStyle w:val="Tekstpodstawowywcity"/>
        <w:tabs>
          <w:tab w:val="left" w:pos="0"/>
        </w:tabs>
        <w:spacing w:line="276" w:lineRule="auto"/>
        <w:ind w:left="709" w:right="-1" w:hanging="709"/>
        <w:rPr>
          <w:rFonts w:ascii="Arial Narrow" w:hAnsi="Arial Narrow"/>
          <w:b w:val="0"/>
          <w:bCs w:val="0"/>
          <w:iCs/>
          <w:sz w:val="22"/>
          <w:szCs w:val="22"/>
        </w:rPr>
      </w:pPr>
      <w:r w:rsidRPr="00FE1688">
        <w:rPr>
          <w:rFonts w:ascii="Arial Narrow" w:hAnsi="Arial Narrow"/>
          <w:b w:val="0"/>
          <w:bCs w:val="0"/>
          <w:iCs/>
          <w:sz w:val="22"/>
          <w:szCs w:val="22"/>
        </w:rPr>
        <w:t>20.4.1.</w:t>
      </w:r>
      <w:r w:rsidRPr="00FE1688">
        <w:rPr>
          <w:rFonts w:ascii="Arial Narrow" w:hAnsi="Arial Narrow"/>
          <w:b w:val="0"/>
          <w:bCs w:val="0"/>
          <w:iCs/>
          <w:sz w:val="22"/>
          <w:szCs w:val="22"/>
        </w:rPr>
        <w:tab/>
        <w:t xml:space="preserve">Jeżeli wniosek o wyjaśnienie treści specyfikacji istotnych warunków zamówienia wpłynął po upływie terminu składania wniosku, o którym mowa w </w:t>
      </w:r>
      <w:proofErr w:type="spellStart"/>
      <w:r w:rsidRPr="00FE1688">
        <w:rPr>
          <w:rFonts w:ascii="Arial Narrow" w:hAnsi="Arial Narrow"/>
          <w:b w:val="0"/>
          <w:bCs w:val="0"/>
          <w:iCs/>
          <w:sz w:val="22"/>
          <w:szCs w:val="22"/>
        </w:rPr>
        <w:t>pkt</w:t>
      </w:r>
      <w:proofErr w:type="spellEnd"/>
      <w:r w:rsidRPr="00FE1688">
        <w:rPr>
          <w:rFonts w:ascii="Arial Narrow" w:hAnsi="Arial Narrow"/>
          <w:b w:val="0"/>
          <w:bCs w:val="0"/>
          <w:iCs/>
          <w:sz w:val="22"/>
          <w:szCs w:val="22"/>
        </w:rPr>
        <w:t xml:space="preserve"> 20.4., lub dotyczy udzielonych wyjaśnień, Zamawiający może udzielić wyjaśnień albo pozostawić wniosek bez rozpoznania.</w:t>
      </w:r>
    </w:p>
    <w:p w:rsidR="00FE1688" w:rsidRPr="00FE1688" w:rsidRDefault="00FE1688" w:rsidP="00886724">
      <w:pPr>
        <w:pStyle w:val="Tekstpodstawowywcity"/>
        <w:numPr>
          <w:ilvl w:val="2"/>
          <w:numId w:val="21"/>
        </w:numPr>
        <w:tabs>
          <w:tab w:val="left" w:pos="0"/>
        </w:tabs>
        <w:spacing w:line="276" w:lineRule="auto"/>
        <w:ind w:left="709" w:right="-1" w:hanging="709"/>
        <w:rPr>
          <w:rFonts w:ascii="Arial Narrow" w:hAnsi="Arial Narrow"/>
          <w:b w:val="0"/>
          <w:bCs w:val="0"/>
          <w:iCs/>
          <w:sz w:val="22"/>
          <w:szCs w:val="22"/>
        </w:rPr>
      </w:pPr>
      <w:r w:rsidRPr="00FE1688">
        <w:rPr>
          <w:rFonts w:ascii="Arial Narrow" w:hAnsi="Arial Narrow"/>
          <w:b w:val="0"/>
          <w:bCs w:val="0"/>
          <w:iCs/>
          <w:sz w:val="22"/>
          <w:szCs w:val="22"/>
        </w:rPr>
        <w:t xml:space="preserve">Przedłużenie terminu składania ofert nie wpływa na bieg terminu składania wniosku, o którym mowa w </w:t>
      </w:r>
      <w:proofErr w:type="spellStart"/>
      <w:r w:rsidRPr="00FE1688">
        <w:rPr>
          <w:rFonts w:ascii="Arial Narrow" w:hAnsi="Arial Narrow"/>
          <w:b w:val="0"/>
          <w:bCs w:val="0"/>
          <w:iCs/>
          <w:sz w:val="22"/>
          <w:szCs w:val="22"/>
        </w:rPr>
        <w:t>pkt</w:t>
      </w:r>
      <w:proofErr w:type="spellEnd"/>
      <w:r w:rsidRPr="00FE1688">
        <w:rPr>
          <w:rFonts w:ascii="Arial Narrow" w:hAnsi="Arial Narrow"/>
          <w:b w:val="0"/>
          <w:bCs w:val="0"/>
          <w:iCs/>
          <w:sz w:val="22"/>
          <w:szCs w:val="22"/>
        </w:rPr>
        <w:t xml:space="preserve"> 20.4.</w:t>
      </w:r>
    </w:p>
    <w:p w:rsidR="00FE1688" w:rsidRPr="00FE1688" w:rsidRDefault="00FE1688" w:rsidP="00886724">
      <w:pPr>
        <w:pStyle w:val="Tekstpodstawowywcity"/>
        <w:numPr>
          <w:ilvl w:val="1"/>
          <w:numId w:val="21"/>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t>Tre</w:t>
      </w:r>
      <w:r w:rsidRPr="00FE1688">
        <w:rPr>
          <w:rFonts w:ascii="Arial Narrow" w:eastAsia="TimesNewRoman" w:hAnsi="Arial Narrow"/>
          <w:b w:val="0"/>
          <w:bCs w:val="0"/>
          <w:sz w:val="22"/>
          <w:szCs w:val="22"/>
        </w:rPr>
        <w:t xml:space="preserve">ść </w:t>
      </w:r>
      <w:r w:rsidRPr="00FE1688">
        <w:rPr>
          <w:rFonts w:ascii="Arial Narrow" w:hAnsi="Arial Narrow"/>
          <w:b w:val="0"/>
          <w:bCs w:val="0"/>
          <w:sz w:val="22"/>
          <w:szCs w:val="22"/>
        </w:rPr>
        <w:t>zapyta</w:t>
      </w:r>
      <w:r w:rsidRPr="00FE1688">
        <w:rPr>
          <w:rFonts w:ascii="Arial Narrow" w:eastAsia="TimesNewRoman" w:hAnsi="Arial Narrow"/>
          <w:b w:val="0"/>
          <w:bCs w:val="0"/>
          <w:sz w:val="22"/>
          <w:szCs w:val="22"/>
        </w:rPr>
        <w:t xml:space="preserve">ń </w:t>
      </w:r>
      <w:r w:rsidRPr="00FE1688">
        <w:rPr>
          <w:rFonts w:ascii="Arial Narrow" w:hAnsi="Arial Narrow"/>
          <w:b w:val="0"/>
          <w:bCs w:val="0"/>
          <w:sz w:val="22"/>
          <w:szCs w:val="22"/>
        </w:rPr>
        <w:t>wraz z wyja</w:t>
      </w:r>
      <w:r w:rsidRPr="00FE1688">
        <w:rPr>
          <w:rFonts w:ascii="Arial Narrow" w:eastAsia="TimesNewRoman" w:hAnsi="Arial Narrow"/>
          <w:b w:val="0"/>
          <w:bCs w:val="0"/>
          <w:sz w:val="22"/>
          <w:szCs w:val="22"/>
        </w:rPr>
        <w:t>ś</w:t>
      </w:r>
      <w:r w:rsidRPr="00FE1688">
        <w:rPr>
          <w:rFonts w:ascii="Arial Narrow" w:hAnsi="Arial Narrow"/>
          <w:b w:val="0"/>
          <w:bCs w:val="0"/>
          <w:sz w:val="22"/>
          <w:szCs w:val="22"/>
        </w:rPr>
        <w:t>nieniami Zamawiaj</w:t>
      </w:r>
      <w:r w:rsidRPr="00FE1688">
        <w:rPr>
          <w:rFonts w:ascii="Arial Narrow" w:eastAsia="TimesNewRoman" w:hAnsi="Arial Narrow"/>
          <w:b w:val="0"/>
          <w:bCs w:val="0"/>
          <w:sz w:val="22"/>
          <w:szCs w:val="22"/>
        </w:rPr>
        <w:t>ą</w:t>
      </w:r>
      <w:r w:rsidRPr="00FE1688">
        <w:rPr>
          <w:rFonts w:ascii="Arial Narrow" w:hAnsi="Arial Narrow"/>
          <w:b w:val="0"/>
          <w:bCs w:val="0"/>
          <w:sz w:val="22"/>
          <w:szCs w:val="22"/>
        </w:rPr>
        <w:t xml:space="preserve">cy przekaże Wykonawcom, którym przekazał SIWZ, bez ujawniania </w:t>
      </w:r>
      <w:r w:rsidRPr="00FE1688">
        <w:rPr>
          <w:rFonts w:ascii="Arial Narrow" w:eastAsia="TimesNewRoman" w:hAnsi="Arial Narrow"/>
          <w:b w:val="0"/>
          <w:bCs w:val="0"/>
          <w:sz w:val="22"/>
          <w:szCs w:val="22"/>
        </w:rPr>
        <w:t>ź</w:t>
      </w:r>
      <w:r w:rsidRPr="00FE1688">
        <w:rPr>
          <w:rFonts w:ascii="Arial Narrow" w:hAnsi="Arial Narrow"/>
          <w:b w:val="0"/>
          <w:bCs w:val="0"/>
          <w:sz w:val="22"/>
          <w:szCs w:val="22"/>
        </w:rPr>
        <w:t>ródła zapytania, a także zamieści na stronie internetowej.</w:t>
      </w:r>
    </w:p>
    <w:p w:rsidR="00FE1688" w:rsidRDefault="00FE1688" w:rsidP="00886724">
      <w:pPr>
        <w:pStyle w:val="Tekstpodstawowywcity"/>
        <w:numPr>
          <w:ilvl w:val="1"/>
          <w:numId w:val="21"/>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t>W przypadku rozbieżności pomiędzy treścią SIWZ a treścią wyjaśnień, jako obowiązującą należy przyjąć treść pisma zawierającego późniejsze oświadczenie Zamawiającego.</w:t>
      </w:r>
    </w:p>
    <w:p w:rsidR="00FE1688" w:rsidRPr="00FE1688" w:rsidRDefault="00FE1688" w:rsidP="00886724">
      <w:pPr>
        <w:pStyle w:val="Tekstpodstawowywcity"/>
        <w:numPr>
          <w:ilvl w:val="1"/>
          <w:numId w:val="21"/>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t xml:space="preserve">W uzasadnionych przypadkach Zamawiający może przed upływem terminu składania ofert zmienić treść </w:t>
      </w:r>
      <w:r w:rsidRPr="00FE1688">
        <w:rPr>
          <w:rFonts w:ascii="Arial Narrow" w:eastAsia="TimesNewRoman" w:hAnsi="Arial Narrow"/>
          <w:b w:val="0"/>
          <w:bCs w:val="0"/>
          <w:sz w:val="22"/>
          <w:szCs w:val="22"/>
        </w:rPr>
        <w:t>SIWZ</w:t>
      </w:r>
      <w:r w:rsidRPr="00FE1688">
        <w:rPr>
          <w:rFonts w:ascii="Arial Narrow" w:hAnsi="Arial Narrow"/>
          <w:b w:val="0"/>
          <w:bCs w:val="0"/>
          <w:sz w:val="22"/>
          <w:szCs w:val="22"/>
        </w:rPr>
        <w:t>. Dokonan</w:t>
      </w:r>
      <w:r w:rsidRPr="00FE1688">
        <w:rPr>
          <w:rFonts w:ascii="Arial Narrow" w:eastAsia="TimesNewRoman" w:hAnsi="Arial Narrow"/>
          <w:b w:val="0"/>
          <w:bCs w:val="0"/>
          <w:sz w:val="22"/>
          <w:szCs w:val="22"/>
        </w:rPr>
        <w:t xml:space="preserve">ą </w:t>
      </w:r>
      <w:r w:rsidRPr="00FE1688">
        <w:rPr>
          <w:rFonts w:ascii="Arial Narrow" w:hAnsi="Arial Narrow"/>
          <w:b w:val="0"/>
          <w:bCs w:val="0"/>
          <w:sz w:val="22"/>
          <w:szCs w:val="22"/>
        </w:rPr>
        <w:t>zmian</w:t>
      </w:r>
      <w:r w:rsidRPr="00FE1688">
        <w:rPr>
          <w:rFonts w:ascii="Arial Narrow" w:eastAsia="TimesNewRoman" w:hAnsi="Arial Narrow"/>
          <w:b w:val="0"/>
          <w:bCs w:val="0"/>
          <w:sz w:val="22"/>
          <w:szCs w:val="22"/>
        </w:rPr>
        <w:t>ę SIWZ</w:t>
      </w:r>
      <w:r w:rsidRPr="00FE1688">
        <w:rPr>
          <w:rFonts w:ascii="Arial Narrow" w:hAnsi="Arial Narrow"/>
          <w:b w:val="0"/>
          <w:bCs w:val="0"/>
          <w:sz w:val="22"/>
          <w:szCs w:val="22"/>
        </w:rPr>
        <w:t xml:space="preserve"> Zamawiaj</w:t>
      </w:r>
      <w:r w:rsidRPr="00FE1688">
        <w:rPr>
          <w:rFonts w:ascii="Arial Narrow" w:eastAsia="TimesNewRoman" w:hAnsi="Arial Narrow"/>
          <w:b w:val="0"/>
          <w:bCs w:val="0"/>
          <w:sz w:val="22"/>
          <w:szCs w:val="22"/>
        </w:rPr>
        <w:t>ą</w:t>
      </w:r>
      <w:r w:rsidRPr="00FE1688">
        <w:rPr>
          <w:rFonts w:ascii="Arial Narrow" w:hAnsi="Arial Narrow"/>
          <w:b w:val="0"/>
          <w:bCs w:val="0"/>
          <w:sz w:val="22"/>
          <w:szCs w:val="22"/>
        </w:rPr>
        <w:t>cy zamieści na stronie internetowej.</w:t>
      </w:r>
    </w:p>
    <w:p w:rsidR="00FE1688" w:rsidRPr="00FE1688" w:rsidRDefault="00FE1688" w:rsidP="00886724">
      <w:pPr>
        <w:pStyle w:val="Tekstpodstawowywcity"/>
        <w:numPr>
          <w:ilvl w:val="1"/>
          <w:numId w:val="21"/>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t>Je</w:t>
      </w:r>
      <w:r w:rsidRPr="00FE1688">
        <w:rPr>
          <w:rFonts w:ascii="Arial Narrow" w:eastAsia="TimesNewRoman" w:hAnsi="Arial Narrow"/>
          <w:b w:val="0"/>
          <w:bCs w:val="0"/>
          <w:sz w:val="22"/>
          <w:szCs w:val="22"/>
        </w:rPr>
        <w:t>ż</w:t>
      </w:r>
      <w:r w:rsidRPr="00FE1688">
        <w:rPr>
          <w:rFonts w:ascii="Arial Narrow" w:hAnsi="Arial Narrow"/>
          <w:b w:val="0"/>
          <w:bCs w:val="0"/>
          <w:sz w:val="22"/>
          <w:szCs w:val="22"/>
        </w:rPr>
        <w:t>eli w wyniku zmiany tre</w:t>
      </w:r>
      <w:r w:rsidRPr="00FE1688">
        <w:rPr>
          <w:rFonts w:ascii="Arial Narrow" w:eastAsia="TimesNewRoman" w:hAnsi="Arial Narrow"/>
          <w:b w:val="0"/>
          <w:bCs w:val="0"/>
          <w:sz w:val="22"/>
          <w:szCs w:val="22"/>
        </w:rPr>
        <w:t>ś</w:t>
      </w:r>
      <w:r w:rsidRPr="00FE1688">
        <w:rPr>
          <w:rFonts w:ascii="Arial Narrow" w:hAnsi="Arial Narrow"/>
          <w:b w:val="0"/>
          <w:bCs w:val="0"/>
          <w:sz w:val="22"/>
          <w:szCs w:val="22"/>
        </w:rPr>
        <w:t>ci SIWZ nieprowadz</w:t>
      </w:r>
      <w:r w:rsidRPr="00FE1688">
        <w:rPr>
          <w:rFonts w:ascii="Arial Narrow" w:eastAsia="TimesNewRoman" w:hAnsi="Arial Narrow"/>
          <w:b w:val="0"/>
          <w:bCs w:val="0"/>
          <w:sz w:val="22"/>
          <w:szCs w:val="22"/>
        </w:rPr>
        <w:t>ą</w:t>
      </w:r>
      <w:r w:rsidRPr="00FE1688">
        <w:rPr>
          <w:rFonts w:ascii="Arial Narrow" w:hAnsi="Arial Narrow"/>
          <w:b w:val="0"/>
          <w:bCs w:val="0"/>
          <w:sz w:val="22"/>
          <w:szCs w:val="22"/>
        </w:rPr>
        <w:t>cej do zmiany tre</w:t>
      </w:r>
      <w:r w:rsidRPr="00FE1688">
        <w:rPr>
          <w:rFonts w:ascii="Arial Narrow" w:eastAsia="TimesNewRoman" w:hAnsi="Arial Narrow"/>
          <w:b w:val="0"/>
          <w:bCs w:val="0"/>
          <w:sz w:val="22"/>
          <w:szCs w:val="22"/>
        </w:rPr>
        <w:t>ś</w:t>
      </w:r>
      <w:r w:rsidRPr="00FE1688">
        <w:rPr>
          <w:rFonts w:ascii="Arial Narrow" w:hAnsi="Arial Narrow"/>
          <w:b w:val="0"/>
          <w:bCs w:val="0"/>
          <w:sz w:val="22"/>
          <w:szCs w:val="22"/>
        </w:rPr>
        <w:t>ci ogłoszenia o zamówieniu będzie niezb</w:t>
      </w:r>
      <w:r w:rsidRPr="00FE1688">
        <w:rPr>
          <w:rFonts w:ascii="Arial Narrow" w:eastAsia="TimesNewRoman" w:hAnsi="Arial Narrow"/>
          <w:b w:val="0"/>
          <w:bCs w:val="0"/>
          <w:sz w:val="22"/>
          <w:szCs w:val="22"/>
        </w:rPr>
        <w:t>ę</w:t>
      </w:r>
      <w:r w:rsidRPr="00FE1688">
        <w:rPr>
          <w:rFonts w:ascii="Arial Narrow" w:hAnsi="Arial Narrow"/>
          <w:b w:val="0"/>
          <w:bCs w:val="0"/>
          <w:sz w:val="22"/>
          <w:szCs w:val="22"/>
        </w:rPr>
        <w:t>dny dodatkowy czas na wprowadzenie zmian w ofertach, Zamawiaj</w:t>
      </w:r>
      <w:r w:rsidRPr="00FE1688">
        <w:rPr>
          <w:rFonts w:ascii="Arial Narrow" w:eastAsia="TimesNewRoman" w:hAnsi="Arial Narrow"/>
          <w:b w:val="0"/>
          <w:bCs w:val="0"/>
          <w:sz w:val="22"/>
          <w:szCs w:val="22"/>
        </w:rPr>
        <w:t>ą</w:t>
      </w:r>
      <w:r w:rsidRPr="00FE1688">
        <w:rPr>
          <w:rFonts w:ascii="Arial Narrow" w:hAnsi="Arial Narrow"/>
          <w:b w:val="0"/>
          <w:bCs w:val="0"/>
          <w:sz w:val="22"/>
          <w:szCs w:val="22"/>
        </w:rPr>
        <w:t>cy przedłu</w:t>
      </w:r>
      <w:r w:rsidRPr="00FE1688">
        <w:rPr>
          <w:rFonts w:ascii="Arial Narrow" w:eastAsia="TimesNewRoman" w:hAnsi="Arial Narrow"/>
          <w:b w:val="0"/>
          <w:bCs w:val="0"/>
          <w:sz w:val="22"/>
          <w:szCs w:val="22"/>
        </w:rPr>
        <w:t xml:space="preserve">ży </w:t>
      </w:r>
      <w:r w:rsidRPr="00FE1688">
        <w:rPr>
          <w:rFonts w:ascii="Arial Narrow" w:hAnsi="Arial Narrow"/>
          <w:b w:val="0"/>
          <w:bCs w:val="0"/>
          <w:sz w:val="22"/>
          <w:szCs w:val="22"/>
        </w:rPr>
        <w:t>termin składania ofert i poinformuje o tym Wykonawców, którym przekazano SIWZ oraz zamieści informacj</w:t>
      </w:r>
      <w:r w:rsidRPr="00FE1688">
        <w:rPr>
          <w:rFonts w:ascii="Arial Narrow" w:eastAsia="TimesNewRoman" w:hAnsi="Arial Narrow"/>
          <w:b w:val="0"/>
          <w:bCs w:val="0"/>
          <w:sz w:val="22"/>
          <w:szCs w:val="22"/>
        </w:rPr>
        <w:t xml:space="preserve">ę </w:t>
      </w:r>
      <w:r w:rsidRPr="00FE1688">
        <w:rPr>
          <w:rFonts w:ascii="Arial Narrow" w:hAnsi="Arial Narrow"/>
          <w:b w:val="0"/>
          <w:bCs w:val="0"/>
          <w:sz w:val="22"/>
          <w:szCs w:val="22"/>
        </w:rPr>
        <w:t>na stronie internetowej.</w:t>
      </w:r>
    </w:p>
    <w:p w:rsidR="00FE1688" w:rsidRPr="00FE1688" w:rsidRDefault="00FE1688" w:rsidP="00886724">
      <w:pPr>
        <w:pStyle w:val="Tekstpodstawowywcity"/>
        <w:numPr>
          <w:ilvl w:val="1"/>
          <w:numId w:val="21"/>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t>Je</w:t>
      </w:r>
      <w:r w:rsidRPr="00FE1688">
        <w:rPr>
          <w:rFonts w:ascii="Arial Narrow" w:eastAsia="TimesNewRoman" w:hAnsi="Arial Narrow"/>
          <w:b w:val="0"/>
          <w:bCs w:val="0"/>
          <w:sz w:val="22"/>
          <w:szCs w:val="22"/>
        </w:rPr>
        <w:t>ż</w:t>
      </w:r>
      <w:r w:rsidRPr="00FE1688">
        <w:rPr>
          <w:rFonts w:ascii="Arial Narrow" w:hAnsi="Arial Narrow"/>
          <w:b w:val="0"/>
          <w:bCs w:val="0"/>
          <w:sz w:val="22"/>
          <w:szCs w:val="22"/>
        </w:rPr>
        <w:t xml:space="preserve">eli zmiana treści SIWZ, będzie prowadziła do zmiany treści ogłoszenia o zamówieniu, Zamawiający dokona zmiany treści ogłoszenia o zamówieniu w sposób przewidziany w art. 38 ust. 4a ustawy </w:t>
      </w:r>
      <w:proofErr w:type="spellStart"/>
      <w:r w:rsidRPr="00FE1688">
        <w:rPr>
          <w:rFonts w:ascii="Arial Narrow" w:hAnsi="Arial Narrow"/>
          <w:b w:val="0"/>
          <w:bCs w:val="0"/>
          <w:sz w:val="22"/>
          <w:szCs w:val="22"/>
        </w:rPr>
        <w:t>Pzp</w:t>
      </w:r>
      <w:proofErr w:type="spellEnd"/>
      <w:r w:rsidRPr="00FE1688">
        <w:rPr>
          <w:rFonts w:ascii="Arial Narrow" w:hAnsi="Arial Narrow"/>
          <w:b w:val="0"/>
          <w:bCs w:val="0"/>
          <w:sz w:val="22"/>
          <w:szCs w:val="22"/>
        </w:rPr>
        <w:t xml:space="preserve"> oraz jeżeli będzie to konieczne przedłuży termin składania ofert, zgodnie z art. 12a ustawy </w:t>
      </w:r>
      <w:proofErr w:type="spellStart"/>
      <w:r w:rsidRPr="00FE1688">
        <w:rPr>
          <w:rFonts w:ascii="Arial Narrow" w:hAnsi="Arial Narrow"/>
          <w:b w:val="0"/>
          <w:bCs w:val="0"/>
          <w:sz w:val="22"/>
          <w:szCs w:val="22"/>
        </w:rPr>
        <w:t>Pzp</w:t>
      </w:r>
      <w:proofErr w:type="spellEnd"/>
      <w:r w:rsidRPr="00FE1688">
        <w:rPr>
          <w:rFonts w:ascii="Arial Narrow" w:hAnsi="Arial Narrow"/>
          <w:b w:val="0"/>
          <w:bCs w:val="0"/>
          <w:sz w:val="22"/>
          <w:szCs w:val="22"/>
        </w:rPr>
        <w:t>.</w:t>
      </w:r>
    </w:p>
    <w:p w:rsidR="00FE1688" w:rsidRPr="00FE1688" w:rsidRDefault="00FE1688" w:rsidP="00886724">
      <w:pPr>
        <w:pStyle w:val="Tekstpodstawowy"/>
        <w:numPr>
          <w:ilvl w:val="1"/>
          <w:numId w:val="21"/>
        </w:numPr>
        <w:tabs>
          <w:tab w:val="left" w:pos="709"/>
        </w:tabs>
        <w:spacing w:before="120" w:line="276" w:lineRule="auto"/>
        <w:ind w:left="709" w:hanging="709"/>
        <w:jc w:val="both"/>
        <w:rPr>
          <w:rFonts w:ascii="Arial Narrow" w:hAnsi="Arial Narrow"/>
          <w:sz w:val="22"/>
          <w:szCs w:val="22"/>
        </w:rPr>
      </w:pPr>
      <w:r w:rsidRPr="00FE1688">
        <w:rPr>
          <w:rFonts w:ascii="Arial Narrow" w:hAnsi="Arial Narrow"/>
          <w:sz w:val="22"/>
          <w:szCs w:val="22"/>
        </w:rPr>
        <w:t>Zamawiający wyznacza do kontaktowania się z Wykonawcami:</w:t>
      </w:r>
    </w:p>
    <w:p w:rsidR="00FE1688" w:rsidRPr="00FE1688" w:rsidRDefault="00FE1688" w:rsidP="00FE1688">
      <w:pPr>
        <w:spacing w:line="276" w:lineRule="auto"/>
        <w:ind w:left="240" w:right="-1" w:firstLine="120"/>
        <w:jc w:val="both"/>
        <w:rPr>
          <w:rFonts w:ascii="Arial Narrow" w:hAnsi="Arial Narrow"/>
          <w:b/>
          <w:sz w:val="22"/>
          <w:szCs w:val="22"/>
        </w:rPr>
      </w:pPr>
      <w:r w:rsidRPr="00FE1688">
        <w:rPr>
          <w:rFonts w:ascii="Arial Narrow" w:hAnsi="Arial Narrow"/>
          <w:b/>
          <w:sz w:val="22"/>
          <w:szCs w:val="22"/>
        </w:rPr>
        <w:t>a) w sprawach merytorycznych:</w:t>
      </w:r>
    </w:p>
    <w:p w:rsidR="00FE1688" w:rsidRPr="00FE1688" w:rsidRDefault="0027677A" w:rsidP="0027677A">
      <w:pPr>
        <w:spacing w:line="276" w:lineRule="auto"/>
        <w:jc w:val="both"/>
        <w:rPr>
          <w:rFonts w:ascii="Arial Narrow" w:hAnsi="Arial Narrow"/>
          <w:sz w:val="22"/>
          <w:szCs w:val="22"/>
        </w:rPr>
      </w:pPr>
      <w:r>
        <w:rPr>
          <w:rFonts w:ascii="Arial Narrow" w:hAnsi="Arial Narrow"/>
          <w:sz w:val="22"/>
          <w:szCs w:val="22"/>
        </w:rPr>
        <w:t xml:space="preserve">  </w:t>
      </w:r>
      <w:r w:rsidR="003A4B49">
        <w:rPr>
          <w:rFonts w:ascii="Arial Narrow" w:hAnsi="Arial Narrow"/>
          <w:sz w:val="22"/>
          <w:szCs w:val="22"/>
        </w:rPr>
        <w:t xml:space="preserve">        </w:t>
      </w:r>
      <w:r w:rsidR="00420015">
        <w:rPr>
          <w:rFonts w:ascii="Arial Narrow" w:hAnsi="Arial Narrow"/>
          <w:sz w:val="22"/>
          <w:szCs w:val="22"/>
        </w:rPr>
        <w:t xml:space="preserve">  Magdalena </w:t>
      </w:r>
      <w:proofErr w:type="spellStart"/>
      <w:r w:rsidR="00420015">
        <w:rPr>
          <w:rFonts w:ascii="Arial Narrow" w:hAnsi="Arial Narrow"/>
          <w:sz w:val="22"/>
          <w:szCs w:val="22"/>
        </w:rPr>
        <w:t>Prusakiewicz</w:t>
      </w:r>
      <w:proofErr w:type="spellEnd"/>
      <w:r w:rsidR="006964B9">
        <w:rPr>
          <w:rFonts w:ascii="Arial Narrow" w:hAnsi="Arial Narrow"/>
          <w:sz w:val="22"/>
          <w:szCs w:val="22"/>
        </w:rPr>
        <w:t xml:space="preserve"> – Kierownik apteki, telefon (61) 4370601</w:t>
      </w:r>
    </w:p>
    <w:p w:rsidR="00FE1688" w:rsidRPr="00FE1688" w:rsidRDefault="00FE1688" w:rsidP="00FE1688">
      <w:pPr>
        <w:autoSpaceDE w:val="0"/>
        <w:autoSpaceDN w:val="0"/>
        <w:adjustRightInd w:val="0"/>
        <w:spacing w:line="360" w:lineRule="auto"/>
        <w:ind w:left="720" w:firstLine="120"/>
        <w:jc w:val="both"/>
        <w:rPr>
          <w:rFonts w:ascii="Arial Narrow" w:hAnsi="Arial Narrow" w:cs="Verdana"/>
          <w:sz w:val="22"/>
          <w:szCs w:val="22"/>
        </w:rPr>
      </w:pPr>
      <w:r w:rsidRPr="00FE1688">
        <w:rPr>
          <w:rFonts w:ascii="Arial Narrow" w:hAnsi="Arial Narrow" w:cs="Verdana"/>
          <w:sz w:val="22"/>
          <w:szCs w:val="22"/>
        </w:rPr>
        <w:t>od poniedzia</w:t>
      </w:r>
      <w:r w:rsidR="0027677A">
        <w:rPr>
          <w:rFonts w:ascii="Arial Narrow" w:hAnsi="Arial Narrow" w:cs="Verdana"/>
          <w:sz w:val="22"/>
          <w:szCs w:val="22"/>
        </w:rPr>
        <w:t>łku do piątku w godz. 08:00 – 14:3</w:t>
      </w:r>
      <w:r w:rsidRPr="00FE1688">
        <w:rPr>
          <w:rFonts w:ascii="Arial Narrow" w:hAnsi="Arial Narrow" w:cs="Verdana"/>
          <w:sz w:val="22"/>
          <w:szCs w:val="22"/>
        </w:rPr>
        <w:t>0,</w:t>
      </w:r>
    </w:p>
    <w:p w:rsidR="00FE1688" w:rsidRPr="00FE1688" w:rsidRDefault="00FE1688" w:rsidP="00FE1688">
      <w:pPr>
        <w:pStyle w:val="Tekstpodstawowy"/>
        <w:spacing w:line="276" w:lineRule="auto"/>
        <w:ind w:left="240" w:right="-1" w:firstLine="120"/>
        <w:jc w:val="both"/>
        <w:rPr>
          <w:rFonts w:ascii="Arial Narrow" w:hAnsi="Arial Narrow"/>
          <w:b/>
          <w:sz w:val="22"/>
          <w:szCs w:val="22"/>
        </w:rPr>
      </w:pPr>
      <w:r w:rsidRPr="00FE1688">
        <w:rPr>
          <w:rFonts w:ascii="Arial Narrow" w:hAnsi="Arial Narrow"/>
          <w:b/>
          <w:sz w:val="22"/>
          <w:szCs w:val="22"/>
        </w:rPr>
        <w:t>b) w sprawach proceduralnych:</w:t>
      </w:r>
    </w:p>
    <w:p w:rsidR="0027677A" w:rsidRDefault="0027677A" w:rsidP="00FE1688">
      <w:pPr>
        <w:pStyle w:val="Tekstpodstawowy"/>
        <w:spacing w:line="276" w:lineRule="auto"/>
        <w:ind w:left="720" w:right="-1" w:firstLine="120"/>
        <w:jc w:val="both"/>
        <w:rPr>
          <w:rFonts w:ascii="Arial Narrow" w:hAnsi="Arial Narrow"/>
          <w:sz w:val="22"/>
          <w:szCs w:val="22"/>
        </w:rPr>
      </w:pPr>
      <w:r>
        <w:rPr>
          <w:rFonts w:ascii="Arial Narrow" w:hAnsi="Arial Narrow"/>
          <w:sz w:val="22"/>
          <w:szCs w:val="22"/>
        </w:rPr>
        <w:t>Karol Jędraszak</w:t>
      </w:r>
      <w:r w:rsidR="00FE1688" w:rsidRPr="00FE1688">
        <w:rPr>
          <w:rFonts w:ascii="Arial Narrow" w:hAnsi="Arial Narrow"/>
          <w:sz w:val="22"/>
          <w:szCs w:val="22"/>
        </w:rPr>
        <w:t xml:space="preserve"> – Dział Zamówień Publicznych, telefon </w:t>
      </w:r>
      <w:r w:rsidR="002160EF">
        <w:rPr>
          <w:rFonts w:ascii="Arial Narrow" w:hAnsi="Arial Narrow"/>
          <w:sz w:val="22"/>
          <w:szCs w:val="22"/>
        </w:rPr>
        <w:t>(61) 4370537</w:t>
      </w:r>
      <w:r>
        <w:rPr>
          <w:rFonts w:ascii="Arial Narrow" w:hAnsi="Arial Narrow"/>
          <w:sz w:val="22"/>
          <w:szCs w:val="22"/>
        </w:rPr>
        <w:t>,</w:t>
      </w:r>
    </w:p>
    <w:p w:rsidR="00FE1688" w:rsidRPr="00FE1688" w:rsidRDefault="0027677A" w:rsidP="00FE1688">
      <w:pPr>
        <w:pStyle w:val="Tekstpodstawowy"/>
        <w:spacing w:line="276" w:lineRule="auto"/>
        <w:ind w:left="720" w:right="-1" w:firstLine="120"/>
        <w:jc w:val="both"/>
        <w:rPr>
          <w:rFonts w:ascii="Arial Narrow" w:hAnsi="Arial Narrow"/>
          <w:sz w:val="22"/>
          <w:szCs w:val="22"/>
          <w:lang w:val="en-US"/>
        </w:rPr>
      </w:pPr>
      <w:r>
        <w:rPr>
          <w:rFonts w:ascii="Arial Narrow" w:hAnsi="Arial Narrow"/>
          <w:sz w:val="22"/>
          <w:szCs w:val="22"/>
        </w:rPr>
        <w:t xml:space="preserve"> </w:t>
      </w:r>
      <w:r w:rsidR="00FE1688" w:rsidRPr="00FE1688">
        <w:rPr>
          <w:rFonts w:ascii="Arial Narrow" w:hAnsi="Arial Narrow"/>
          <w:sz w:val="22"/>
          <w:szCs w:val="22"/>
        </w:rPr>
        <w:t>e-</w:t>
      </w:r>
      <w:r w:rsidR="00FE1688" w:rsidRPr="00FE1688">
        <w:rPr>
          <w:rFonts w:ascii="Arial Narrow" w:hAnsi="Arial Narrow"/>
          <w:sz w:val="22"/>
          <w:szCs w:val="22"/>
          <w:lang w:val="en-US"/>
        </w:rPr>
        <w:t>mail:</w:t>
      </w:r>
      <w:r>
        <w:rPr>
          <w:rFonts w:ascii="Arial Narrow" w:hAnsi="Arial Narrow"/>
          <w:sz w:val="22"/>
          <w:szCs w:val="22"/>
          <w:lang w:val="en-US"/>
        </w:rPr>
        <w:t xml:space="preserve">  </w:t>
      </w:r>
      <w:r>
        <w:rPr>
          <w:rFonts w:ascii="Arial Narrow" w:hAnsi="Arial Narrow" w:cs="Times New Roman"/>
          <w:sz w:val="22"/>
          <w:szCs w:val="22"/>
          <w:lang w:val="en-US"/>
        </w:rPr>
        <w:t>kjedraszak@szpitalwrzesnia.home.pl</w:t>
      </w:r>
    </w:p>
    <w:p w:rsidR="00FE1688" w:rsidRPr="00FE1688" w:rsidRDefault="00FE1688" w:rsidP="00FE1688">
      <w:pPr>
        <w:autoSpaceDE w:val="0"/>
        <w:autoSpaceDN w:val="0"/>
        <w:adjustRightInd w:val="0"/>
        <w:spacing w:line="360" w:lineRule="auto"/>
        <w:ind w:left="720" w:firstLine="120"/>
        <w:jc w:val="both"/>
        <w:rPr>
          <w:rFonts w:ascii="Arial Narrow" w:hAnsi="Arial Narrow" w:cs="Verdana"/>
          <w:sz w:val="22"/>
          <w:szCs w:val="22"/>
        </w:rPr>
      </w:pPr>
      <w:r w:rsidRPr="00FE1688">
        <w:rPr>
          <w:rFonts w:ascii="Arial Narrow" w:hAnsi="Arial Narrow" w:cs="Verdana"/>
          <w:sz w:val="22"/>
          <w:szCs w:val="22"/>
        </w:rPr>
        <w:t>od poniedziałku do piątku w godz. 08:00 – 15:00.</w:t>
      </w:r>
    </w:p>
    <w:tbl>
      <w:tblPr>
        <w:tblW w:w="0" w:type="auto"/>
        <w:tblInd w:w="-7" w:type="dxa"/>
        <w:tblLayout w:type="fixed"/>
        <w:tblCellMar>
          <w:left w:w="70" w:type="dxa"/>
          <w:right w:w="70" w:type="dxa"/>
        </w:tblCellMar>
        <w:tblLook w:val="0000"/>
      </w:tblPr>
      <w:tblGrid>
        <w:gridCol w:w="3070"/>
        <w:gridCol w:w="1536"/>
        <w:gridCol w:w="4619"/>
      </w:tblGrid>
      <w:tr w:rsidR="005451E6" w:rsidRPr="006D558E" w:rsidTr="00BE4A34">
        <w:tc>
          <w:tcPr>
            <w:tcW w:w="3070" w:type="dxa"/>
            <w:tcBorders>
              <w:top w:val="single" w:sz="4" w:space="0" w:color="000000"/>
              <w:left w:val="single" w:sz="4" w:space="0" w:color="000000"/>
              <w:bottom w:val="single" w:sz="4" w:space="0" w:color="000000"/>
            </w:tcBorders>
          </w:tcPr>
          <w:p w:rsidR="005451E6" w:rsidRPr="006D558E" w:rsidRDefault="005451E6" w:rsidP="00BE4A34">
            <w:pPr>
              <w:tabs>
                <w:tab w:val="left" w:pos="360"/>
              </w:tabs>
              <w:snapToGrid w:val="0"/>
              <w:jc w:val="both"/>
              <w:rPr>
                <w:rFonts w:ascii="Arial Narrow" w:hAnsi="Arial Narrow" w:cs="Arial"/>
                <w:b/>
                <w:bCs/>
              </w:rPr>
            </w:pPr>
            <w:r w:rsidRPr="006D558E">
              <w:rPr>
                <w:rFonts w:ascii="Arial Narrow" w:hAnsi="Arial Narrow" w:cs="Arial"/>
                <w:b/>
                <w:bCs/>
              </w:rPr>
              <w:t>Data</w:t>
            </w:r>
          </w:p>
        </w:tc>
        <w:tc>
          <w:tcPr>
            <w:tcW w:w="6155" w:type="dxa"/>
            <w:gridSpan w:val="2"/>
            <w:tcBorders>
              <w:top w:val="single" w:sz="4" w:space="0" w:color="000000"/>
              <w:left w:val="single" w:sz="4" w:space="0" w:color="000000"/>
              <w:bottom w:val="single" w:sz="4" w:space="0" w:color="000000"/>
              <w:right w:val="single" w:sz="4" w:space="0" w:color="000000"/>
            </w:tcBorders>
          </w:tcPr>
          <w:p w:rsidR="005451E6" w:rsidRPr="006D558E" w:rsidRDefault="005451E6" w:rsidP="00BE4A34">
            <w:pPr>
              <w:tabs>
                <w:tab w:val="left" w:pos="360"/>
              </w:tabs>
              <w:snapToGrid w:val="0"/>
              <w:jc w:val="both"/>
              <w:rPr>
                <w:rFonts w:ascii="Arial Narrow" w:hAnsi="Arial Narrow" w:cs="Arial"/>
                <w:b/>
                <w:bCs/>
              </w:rPr>
            </w:pPr>
            <w:r w:rsidRPr="006D558E">
              <w:rPr>
                <w:rFonts w:ascii="Arial Narrow" w:hAnsi="Arial Narrow" w:cs="Arial"/>
                <w:b/>
                <w:bCs/>
              </w:rPr>
              <w:t>Sporządziła Komisja Przetargowa :</w:t>
            </w:r>
          </w:p>
        </w:tc>
      </w:tr>
      <w:tr w:rsidR="005451E6" w:rsidRPr="006D558E" w:rsidTr="00BE4A34">
        <w:tc>
          <w:tcPr>
            <w:tcW w:w="3070" w:type="dxa"/>
            <w:tcBorders>
              <w:top w:val="single" w:sz="4" w:space="0" w:color="000000"/>
              <w:left w:val="single" w:sz="4" w:space="0" w:color="000000"/>
              <w:bottom w:val="single" w:sz="4" w:space="0" w:color="000000"/>
            </w:tcBorders>
          </w:tcPr>
          <w:p w:rsidR="005451E6" w:rsidRPr="006D558E" w:rsidRDefault="005451E6" w:rsidP="00BE4A34">
            <w:pPr>
              <w:tabs>
                <w:tab w:val="left" w:pos="360"/>
              </w:tabs>
              <w:snapToGrid w:val="0"/>
              <w:jc w:val="both"/>
              <w:rPr>
                <w:rFonts w:ascii="Arial Narrow" w:hAnsi="Arial Narrow" w:cs="Arial"/>
              </w:rPr>
            </w:pPr>
          </w:p>
          <w:p w:rsidR="005451E6" w:rsidRPr="006D558E" w:rsidRDefault="0096736C" w:rsidP="00BE4A34">
            <w:pPr>
              <w:tabs>
                <w:tab w:val="left" w:pos="360"/>
              </w:tabs>
              <w:jc w:val="both"/>
              <w:rPr>
                <w:rFonts w:ascii="Arial Narrow" w:hAnsi="Arial Narrow" w:cs="Arial"/>
              </w:rPr>
            </w:pPr>
            <w:r>
              <w:rPr>
                <w:rFonts w:ascii="Arial Narrow" w:hAnsi="Arial Narrow" w:cs="Arial"/>
              </w:rPr>
              <w:t>…………..</w:t>
            </w:r>
            <w:r w:rsidR="00743CDD">
              <w:rPr>
                <w:rFonts w:ascii="Arial Narrow" w:hAnsi="Arial Narrow" w:cs="Arial"/>
              </w:rPr>
              <w:t>.</w:t>
            </w:r>
            <w:r w:rsidR="00604EC2">
              <w:rPr>
                <w:rFonts w:ascii="Arial Narrow" w:hAnsi="Arial Narrow" w:cs="Arial"/>
              </w:rPr>
              <w:t>2020</w:t>
            </w:r>
            <w:r w:rsidR="005451E6" w:rsidRPr="006D558E">
              <w:rPr>
                <w:rFonts w:ascii="Arial Narrow" w:hAnsi="Arial Narrow" w:cs="Arial"/>
              </w:rPr>
              <w:t>r.</w:t>
            </w: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tc>
        <w:tc>
          <w:tcPr>
            <w:tcW w:w="6155" w:type="dxa"/>
            <w:gridSpan w:val="2"/>
            <w:tcBorders>
              <w:top w:val="single" w:sz="4" w:space="0" w:color="000000"/>
              <w:left w:val="single" w:sz="4" w:space="0" w:color="000000"/>
              <w:bottom w:val="single" w:sz="4" w:space="0" w:color="000000"/>
              <w:right w:val="single" w:sz="4" w:space="0" w:color="000000"/>
            </w:tcBorders>
          </w:tcPr>
          <w:p w:rsidR="005451E6" w:rsidRPr="006D558E" w:rsidRDefault="005451E6" w:rsidP="00BE4A34">
            <w:pPr>
              <w:tabs>
                <w:tab w:val="left" w:pos="360"/>
              </w:tabs>
              <w:snapToGrid w:val="0"/>
              <w:jc w:val="both"/>
              <w:rPr>
                <w:rFonts w:ascii="Arial Narrow" w:hAnsi="Arial Narrow" w:cs="Arial"/>
              </w:rPr>
            </w:pPr>
          </w:p>
          <w:p w:rsidR="005451E6" w:rsidRDefault="005451E6" w:rsidP="00C8396A">
            <w:pPr>
              <w:tabs>
                <w:tab w:val="left" w:pos="360"/>
              </w:tabs>
              <w:spacing w:line="360" w:lineRule="auto"/>
              <w:jc w:val="both"/>
              <w:rPr>
                <w:rFonts w:ascii="Arial Narrow" w:hAnsi="Arial Narrow" w:cs="Arial"/>
              </w:rPr>
            </w:pPr>
            <w:r w:rsidRPr="006D558E">
              <w:rPr>
                <w:rFonts w:ascii="Arial Narrow" w:hAnsi="Arial Narrow" w:cs="Arial"/>
              </w:rPr>
              <w:t>1 M. Janiak                                  ............</w:t>
            </w:r>
            <w:r w:rsidR="00EB5A66">
              <w:rPr>
                <w:rFonts w:ascii="Arial Narrow" w:hAnsi="Arial Narrow" w:cs="Arial"/>
              </w:rPr>
              <w:t>............</w:t>
            </w:r>
          </w:p>
          <w:p w:rsidR="005451E6" w:rsidRPr="006D558E" w:rsidRDefault="0096736C" w:rsidP="00C8396A">
            <w:pPr>
              <w:tabs>
                <w:tab w:val="left" w:pos="360"/>
              </w:tabs>
              <w:spacing w:line="360" w:lineRule="auto"/>
              <w:jc w:val="both"/>
              <w:rPr>
                <w:rFonts w:ascii="Arial Narrow" w:hAnsi="Arial Narrow" w:cs="Arial"/>
              </w:rPr>
            </w:pPr>
            <w:r>
              <w:rPr>
                <w:rFonts w:ascii="Arial Narrow" w:hAnsi="Arial Narrow" w:cs="Arial"/>
              </w:rPr>
              <w:t>2</w:t>
            </w:r>
            <w:r w:rsidR="00420015">
              <w:rPr>
                <w:rFonts w:ascii="Arial Narrow" w:hAnsi="Arial Narrow" w:cs="Arial"/>
              </w:rPr>
              <w:t xml:space="preserve"> M. </w:t>
            </w:r>
            <w:proofErr w:type="spellStart"/>
            <w:r w:rsidR="00420015">
              <w:rPr>
                <w:rFonts w:ascii="Arial Narrow" w:hAnsi="Arial Narrow" w:cs="Arial"/>
              </w:rPr>
              <w:t>Prusakiewicz</w:t>
            </w:r>
            <w:proofErr w:type="spellEnd"/>
            <w:r w:rsidR="00420015">
              <w:rPr>
                <w:rFonts w:ascii="Arial Narrow" w:hAnsi="Arial Narrow" w:cs="Arial"/>
              </w:rPr>
              <w:t xml:space="preserve">                         </w:t>
            </w:r>
            <w:r w:rsidR="005451E6" w:rsidRPr="006D558E">
              <w:rPr>
                <w:rFonts w:ascii="Arial Narrow" w:hAnsi="Arial Narrow" w:cs="Arial"/>
              </w:rPr>
              <w:t>………………….</w:t>
            </w:r>
          </w:p>
          <w:p w:rsidR="005451E6" w:rsidRDefault="0096736C" w:rsidP="00C8396A">
            <w:pPr>
              <w:tabs>
                <w:tab w:val="left" w:pos="360"/>
              </w:tabs>
              <w:spacing w:line="360" w:lineRule="auto"/>
              <w:jc w:val="both"/>
              <w:rPr>
                <w:rFonts w:ascii="Arial Narrow" w:hAnsi="Arial Narrow" w:cs="Arial"/>
              </w:rPr>
            </w:pPr>
            <w:r>
              <w:rPr>
                <w:rFonts w:ascii="Arial Narrow" w:hAnsi="Arial Narrow" w:cs="Arial"/>
              </w:rPr>
              <w:t>3</w:t>
            </w:r>
            <w:r w:rsidR="00604EC2">
              <w:rPr>
                <w:rFonts w:ascii="Arial Narrow" w:hAnsi="Arial Narrow" w:cs="Arial"/>
              </w:rPr>
              <w:t xml:space="preserve"> N. Stawicka       </w:t>
            </w:r>
            <w:r w:rsidR="00B844C5">
              <w:rPr>
                <w:rFonts w:ascii="Arial Narrow" w:hAnsi="Arial Narrow" w:cs="Arial"/>
              </w:rPr>
              <w:t xml:space="preserve">      </w:t>
            </w:r>
            <w:r w:rsidR="0067425E">
              <w:rPr>
                <w:rFonts w:ascii="Arial Narrow" w:hAnsi="Arial Narrow" w:cs="Arial"/>
              </w:rPr>
              <w:t xml:space="preserve">                </w:t>
            </w:r>
            <w:r w:rsidR="00EB5A66">
              <w:rPr>
                <w:rFonts w:ascii="Arial Narrow" w:hAnsi="Arial Narrow" w:cs="Arial"/>
              </w:rPr>
              <w:t xml:space="preserve">   ........................</w:t>
            </w:r>
          </w:p>
          <w:p w:rsidR="005451E6" w:rsidRPr="006D558E" w:rsidRDefault="0096736C" w:rsidP="00C8396A">
            <w:pPr>
              <w:tabs>
                <w:tab w:val="left" w:pos="360"/>
              </w:tabs>
              <w:spacing w:line="360" w:lineRule="auto"/>
              <w:jc w:val="both"/>
              <w:rPr>
                <w:rFonts w:ascii="Arial Narrow" w:hAnsi="Arial Narrow" w:cs="Arial"/>
              </w:rPr>
            </w:pPr>
            <w:r>
              <w:rPr>
                <w:rFonts w:ascii="Arial Narrow" w:hAnsi="Arial Narrow" w:cs="Arial"/>
              </w:rPr>
              <w:t>4</w:t>
            </w:r>
            <w:r w:rsidR="005451E6" w:rsidRPr="006D558E">
              <w:rPr>
                <w:rFonts w:ascii="Arial Narrow" w:hAnsi="Arial Narrow" w:cs="Arial"/>
              </w:rPr>
              <w:t xml:space="preserve">. K. Jędraszak                     </w:t>
            </w:r>
            <w:r w:rsidR="00EB5A66">
              <w:rPr>
                <w:rFonts w:ascii="Arial Narrow" w:hAnsi="Arial Narrow" w:cs="Arial"/>
              </w:rPr>
              <w:t xml:space="preserve">   </w:t>
            </w:r>
            <w:r w:rsidR="005451E6" w:rsidRPr="006D558E">
              <w:rPr>
                <w:rFonts w:ascii="Arial Narrow" w:hAnsi="Arial Narrow" w:cs="Arial"/>
              </w:rPr>
              <w:t xml:space="preserve">  </w:t>
            </w:r>
            <w:r w:rsidR="00EB5A66">
              <w:rPr>
                <w:rFonts w:ascii="Arial Narrow" w:hAnsi="Arial Narrow" w:cs="Arial"/>
              </w:rPr>
              <w:t xml:space="preserve">   .......................</w:t>
            </w:r>
            <w:r w:rsidR="00C8396A">
              <w:rPr>
                <w:rFonts w:ascii="Arial Narrow" w:hAnsi="Arial Narrow" w:cs="Arial"/>
              </w:rPr>
              <w:t>.</w:t>
            </w:r>
          </w:p>
          <w:p w:rsidR="005451E6" w:rsidRPr="006D558E" w:rsidRDefault="005451E6" w:rsidP="00BE4A34">
            <w:pPr>
              <w:tabs>
                <w:tab w:val="left" w:pos="360"/>
              </w:tabs>
              <w:jc w:val="both"/>
              <w:rPr>
                <w:rFonts w:ascii="Arial Narrow" w:hAnsi="Arial Narrow" w:cs="Arial"/>
              </w:rPr>
            </w:pPr>
          </w:p>
        </w:tc>
      </w:tr>
      <w:tr w:rsidR="005451E6" w:rsidRPr="006D558E" w:rsidTr="00BE4A34">
        <w:tc>
          <w:tcPr>
            <w:tcW w:w="4606" w:type="dxa"/>
            <w:gridSpan w:val="2"/>
            <w:tcBorders>
              <w:top w:val="single" w:sz="4" w:space="0" w:color="000000"/>
              <w:left w:val="single" w:sz="4" w:space="0" w:color="000000"/>
              <w:bottom w:val="single" w:sz="4" w:space="0" w:color="000000"/>
            </w:tcBorders>
          </w:tcPr>
          <w:p w:rsidR="005451E6" w:rsidRPr="006D558E" w:rsidRDefault="005451E6" w:rsidP="00BE4A34">
            <w:pPr>
              <w:tabs>
                <w:tab w:val="left" w:pos="360"/>
              </w:tabs>
              <w:snapToGrid w:val="0"/>
              <w:jc w:val="both"/>
              <w:rPr>
                <w:rFonts w:ascii="Arial Narrow" w:hAnsi="Arial Narrow" w:cs="Arial"/>
                <w:b/>
                <w:bCs/>
              </w:rPr>
            </w:pPr>
            <w:r w:rsidRPr="006D558E">
              <w:rPr>
                <w:rFonts w:ascii="Arial Narrow" w:hAnsi="Arial Narrow" w:cs="Arial"/>
                <w:b/>
                <w:bCs/>
              </w:rPr>
              <w:t>Sprawdził :</w:t>
            </w:r>
          </w:p>
        </w:tc>
        <w:tc>
          <w:tcPr>
            <w:tcW w:w="4619" w:type="dxa"/>
            <w:tcBorders>
              <w:top w:val="single" w:sz="4" w:space="0" w:color="000000"/>
              <w:left w:val="single" w:sz="4" w:space="0" w:color="000000"/>
              <w:bottom w:val="single" w:sz="4" w:space="0" w:color="000000"/>
              <w:right w:val="single" w:sz="4" w:space="0" w:color="000000"/>
            </w:tcBorders>
          </w:tcPr>
          <w:p w:rsidR="005451E6" w:rsidRPr="006D558E" w:rsidRDefault="005451E6" w:rsidP="00BE4A34">
            <w:pPr>
              <w:tabs>
                <w:tab w:val="left" w:pos="360"/>
              </w:tabs>
              <w:snapToGrid w:val="0"/>
              <w:jc w:val="both"/>
              <w:rPr>
                <w:rFonts w:ascii="Arial Narrow" w:hAnsi="Arial Narrow" w:cs="Arial"/>
                <w:b/>
                <w:bCs/>
              </w:rPr>
            </w:pPr>
            <w:r w:rsidRPr="006D558E">
              <w:rPr>
                <w:rFonts w:ascii="Arial Narrow" w:hAnsi="Arial Narrow" w:cs="Arial"/>
                <w:b/>
                <w:bCs/>
              </w:rPr>
              <w:t>Zatwierdził :</w:t>
            </w:r>
          </w:p>
        </w:tc>
      </w:tr>
      <w:tr w:rsidR="005451E6" w:rsidRPr="006D558E" w:rsidTr="00BE4A34">
        <w:tc>
          <w:tcPr>
            <w:tcW w:w="4606" w:type="dxa"/>
            <w:gridSpan w:val="2"/>
            <w:tcBorders>
              <w:top w:val="single" w:sz="4" w:space="0" w:color="000000"/>
              <w:left w:val="single" w:sz="4" w:space="0" w:color="000000"/>
              <w:bottom w:val="single" w:sz="4" w:space="0" w:color="000000"/>
            </w:tcBorders>
          </w:tcPr>
          <w:p w:rsidR="005451E6" w:rsidRPr="006D558E" w:rsidRDefault="005451E6" w:rsidP="00BE4A34">
            <w:pPr>
              <w:tabs>
                <w:tab w:val="left" w:pos="360"/>
              </w:tabs>
              <w:snapToGrid w:val="0"/>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tc>
        <w:tc>
          <w:tcPr>
            <w:tcW w:w="4619" w:type="dxa"/>
            <w:tcBorders>
              <w:top w:val="single" w:sz="4" w:space="0" w:color="000000"/>
              <w:left w:val="single" w:sz="4" w:space="0" w:color="000000"/>
              <w:bottom w:val="single" w:sz="4" w:space="0" w:color="000000"/>
              <w:right w:val="single" w:sz="4" w:space="0" w:color="000000"/>
            </w:tcBorders>
          </w:tcPr>
          <w:p w:rsidR="005451E6" w:rsidRPr="006D558E" w:rsidRDefault="005451E6" w:rsidP="00BE4A34">
            <w:pPr>
              <w:tabs>
                <w:tab w:val="left" w:pos="360"/>
              </w:tabs>
              <w:snapToGrid w:val="0"/>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tc>
      </w:tr>
    </w:tbl>
    <w:p w:rsidR="00FE1688" w:rsidRPr="00FE1688" w:rsidRDefault="00FE1688" w:rsidP="00FE1688">
      <w:pPr>
        <w:rPr>
          <w:rFonts w:ascii="Arial Narrow" w:hAnsi="Arial Narrow"/>
          <w:sz w:val="22"/>
          <w:szCs w:val="22"/>
        </w:rPr>
      </w:pPr>
    </w:p>
    <w:p w:rsidR="0067425E" w:rsidRDefault="0067425E" w:rsidP="00FE1688">
      <w:pPr>
        <w:rPr>
          <w:rFonts w:ascii="Arial Narrow" w:hAnsi="Arial Narrow"/>
          <w:sz w:val="22"/>
          <w:szCs w:val="22"/>
        </w:rPr>
      </w:pPr>
    </w:p>
    <w:p w:rsidR="00A17DE4" w:rsidRDefault="00A17DE4" w:rsidP="00FE1688">
      <w:pPr>
        <w:rPr>
          <w:rFonts w:ascii="Arial Narrow" w:hAnsi="Arial Narrow"/>
          <w:sz w:val="22"/>
          <w:szCs w:val="22"/>
        </w:rPr>
      </w:pPr>
    </w:p>
    <w:p w:rsidR="00A17DE4" w:rsidRDefault="00A17DE4" w:rsidP="00FE1688">
      <w:pPr>
        <w:rPr>
          <w:rFonts w:ascii="Arial Narrow" w:hAnsi="Arial Narrow"/>
          <w:sz w:val="22"/>
          <w:szCs w:val="22"/>
        </w:rPr>
      </w:pPr>
    </w:p>
    <w:p w:rsidR="00A17DE4" w:rsidRDefault="00A17DE4" w:rsidP="00FE1688">
      <w:pPr>
        <w:rPr>
          <w:rFonts w:ascii="Arial Narrow" w:hAnsi="Arial Narrow"/>
          <w:sz w:val="22"/>
          <w:szCs w:val="22"/>
        </w:rPr>
      </w:pPr>
    </w:p>
    <w:p w:rsidR="00204C73" w:rsidRPr="00FE1688" w:rsidRDefault="00204C73" w:rsidP="00FE1688">
      <w:pPr>
        <w:rPr>
          <w:rFonts w:ascii="Arial Narrow" w:hAnsi="Arial Narrow"/>
          <w:sz w:val="22"/>
          <w:szCs w:val="22"/>
        </w:rPr>
      </w:pPr>
    </w:p>
    <w:p w:rsidR="00FE1688" w:rsidRPr="00FE1688" w:rsidRDefault="00FE1688" w:rsidP="00FE1688">
      <w:pPr>
        <w:pStyle w:val="Nagwek6"/>
        <w:spacing w:before="0" w:line="276" w:lineRule="auto"/>
        <w:ind w:right="-1"/>
        <w:rPr>
          <w:rFonts w:ascii="Arial Narrow" w:hAnsi="Arial Narrow" w:cs="Times New Roman"/>
          <w:sz w:val="22"/>
          <w:szCs w:val="22"/>
        </w:rPr>
      </w:pPr>
      <w:r w:rsidRPr="00FE1688">
        <w:rPr>
          <w:rFonts w:ascii="Arial Narrow" w:hAnsi="Arial Narrow" w:cs="Times New Roman"/>
          <w:sz w:val="22"/>
          <w:szCs w:val="22"/>
        </w:rPr>
        <w:t>Rozdział 2</w:t>
      </w: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r w:rsidRPr="00FE1688">
        <w:rPr>
          <w:rFonts w:ascii="Arial Narrow" w:hAnsi="Arial Narrow"/>
          <w:b/>
          <w:sz w:val="22"/>
          <w:szCs w:val="22"/>
        </w:rPr>
        <w:t>Formularz oferty</w:t>
      </w:r>
    </w:p>
    <w:p w:rsidR="00FE1688" w:rsidRPr="00FE1688" w:rsidRDefault="00FE1688" w:rsidP="00FE1688">
      <w:pPr>
        <w:spacing w:line="276" w:lineRule="auto"/>
        <w:ind w:right="-1"/>
        <w:jc w:val="center"/>
        <w:rPr>
          <w:rFonts w:ascii="Arial Narrow" w:hAnsi="Arial Narrow"/>
          <w:b/>
          <w:sz w:val="22"/>
          <w:szCs w:val="22"/>
        </w:rPr>
      </w:pPr>
    </w:p>
    <w:p w:rsidR="00FE1688" w:rsidRDefault="00FE1688" w:rsidP="00FE1688">
      <w:pPr>
        <w:spacing w:line="276" w:lineRule="auto"/>
        <w:ind w:right="-1"/>
        <w:jc w:val="center"/>
        <w:rPr>
          <w:rFonts w:ascii="Arial Narrow" w:hAnsi="Arial Narrow"/>
          <w:b/>
          <w:sz w:val="22"/>
          <w:szCs w:val="22"/>
        </w:rPr>
      </w:pPr>
      <w:r w:rsidRPr="00FE1688">
        <w:rPr>
          <w:rFonts w:ascii="Arial Narrow" w:hAnsi="Arial Narrow"/>
          <w:b/>
          <w:sz w:val="22"/>
          <w:szCs w:val="22"/>
        </w:rPr>
        <w:t>I formularze załączników do oferty</w:t>
      </w:r>
    </w:p>
    <w:p w:rsidR="000E7AB7" w:rsidRDefault="000E7AB7" w:rsidP="00FE1688">
      <w:pPr>
        <w:spacing w:line="276" w:lineRule="auto"/>
        <w:ind w:right="-1"/>
        <w:jc w:val="center"/>
        <w:rPr>
          <w:rFonts w:ascii="Arial Narrow" w:hAnsi="Arial Narrow"/>
          <w:b/>
          <w:sz w:val="22"/>
          <w:szCs w:val="22"/>
        </w:rPr>
      </w:pPr>
    </w:p>
    <w:p w:rsidR="000E7AB7" w:rsidRDefault="000E7AB7" w:rsidP="00FE1688">
      <w:pPr>
        <w:spacing w:line="276" w:lineRule="auto"/>
        <w:ind w:right="-1"/>
        <w:jc w:val="center"/>
        <w:rPr>
          <w:rFonts w:ascii="Arial Narrow" w:hAnsi="Arial Narrow"/>
          <w:b/>
          <w:sz w:val="22"/>
          <w:szCs w:val="22"/>
        </w:rPr>
      </w:pPr>
    </w:p>
    <w:p w:rsidR="000E7AB7" w:rsidRDefault="000E7AB7" w:rsidP="00FE1688">
      <w:pPr>
        <w:spacing w:line="276" w:lineRule="auto"/>
        <w:ind w:right="-1"/>
        <w:jc w:val="center"/>
        <w:rPr>
          <w:rFonts w:ascii="Arial Narrow" w:hAnsi="Arial Narrow"/>
          <w:b/>
          <w:sz w:val="22"/>
          <w:szCs w:val="22"/>
        </w:rPr>
      </w:pPr>
    </w:p>
    <w:p w:rsidR="000E7AB7" w:rsidRDefault="000E7AB7" w:rsidP="00FE1688">
      <w:pPr>
        <w:spacing w:line="276" w:lineRule="auto"/>
        <w:ind w:right="-1"/>
        <w:jc w:val="center"/>
        <w:rPr>
          <w:rFonts w:ascii="Arial Narrow" w:hAnsi="Arial Narrow"/>
          <w:b/>
          <w:sz w:val="22"/>
          <w:szCs w:val="22"/>
        </w:rPr>
      </w:pPr>
    </w:p>
    <w:p w:rsidR="000E7AB7" w:rsidRDefault="000E7AB7" w:rsidP="00FE1688">
      <w:pPr>
        <w:spacing w:line="276" w:lineRule="auto"/>
        <w:ind w:right="-1"/>
        <w:jc w:val="center"/>
        <w:rPr>
          <w:rFonts w:ascii="Arial Narrow" w:hAnsi="Arial Narrow"/>
          <w:b/>
          <w:sz w:val="22"/>
          <w:szCs w:val="22"/>
        </w:rPr>
      </w:pPr>
    </w:p>
    <w:p w:rsidR="000E7AB7" w:rsidRDefault="000E7AB7" w:rsidP="00FE1688">
      <w:pPr>
        <w:spacing w:line="276" w:lineRule="auto"/>
        <w:ind w:right="-1"/>
        <w:jc w:val="center"/>
        <w:rPr>
          <w:rFonts w:ascii="Arial Narrow" w:hAnsi="Arial Narrow"/>
          <w:b/>
          <w:sz w:val="22"/>
          <w:szCs w:val="22"/>
        </w:rPr>
      </w:pPr>
    </w:p>
    <w:p w:rsidR="000E7AB7" w:rsidRDefault="000E7AB7" w:rsidP="00FE1688">
      <w:pPr>
        <w:spacing w:line="276" w:lineRule="auto"/>
        <w:ind w:right="-1"/>
        <w:jc w:val="center"/>
        <w:rPr>
          <w:rFonts w:ascii="Arial Narrow" w:hAnsi="Arial Narrow"/>
          <w:b/>
          <w:sz w:val="22"/>
          <w:szCs w:val="22"/>
        </w:rPr>
      </w:pPr>
    </w:p>
    <w:p w:rsidR="000E7AB7" w:rsidRDefault="000E7AB7" w:rsidP="00FE1688">
      <w:pPr>
        <w:spacing w:line="276" w:lineRule="auto"/>
        <w:ind w:right="-1"/>
        <w:jc w:val="center"/>
        <w:rPr>
          <w:rFonts w:ascii="Arial Narrow" w:hAnsi="Arial Narrow"/>
          <w:b/>
          <w:sz w:val="22"/>
          <w:szCs w:val="22"/>
        </w:rPr>
      </w:pPr>
    </w:p>
    <w:p w:rsidR="000E7AB7" w:rsidRDefault="000E7AB7" w:rsidP="00FE1688">
      <w:pPr>
        <w:spacing w:line="276" w:lineRule="auto"/>
        <w:ind w:right="-1"/>
        <w:jc w:val="center"/>
        <w:rPr>
          <w:rFonts w:ascii="Arial Narrow" w:hAnsi="Arial Narrow"/>
          <w:b/>
          <w:sz w:val="22"/>
          <w:szCs w:val="22"/>
        </w:rPr>
      </w:pPr>
    </w:p>
    <w:p w:rsidR="000E7AB7" w:rsidRDefault="000E7AB7" w:rsidP="00FE1688">
      <w:pPr>
        <w:spacing w:line="276" w:lineRule="auto"/>
        <w:ind w:right="-1"/>
        <w:jc w:val="center"/>
        <w:rPr>
          <w:rFonts w:ascii="Arial Narrow" w:hAnsi="Arial Narrow"/>
          <w:b/>
          <w:sz w:val="22"/>
          <w:szCs w:val="22"/>
        </w:rPr>
      </w:pPr>
    </w:p>
    <w:p w:rsidR="000E7AB7" w:rsidRDefault="000E7AB7" w:rsidP="00FE1688">
      <w:pPr>
        <w:spacing w:line="276" w:lineRule="auto"/>
        <w:ind w:right="-1"/>
        <w:jc w:val="center"/>
        <w:rPr>
          <w:rFonts w:ascii="Arial Narrow" w:hAnsi="Arial Narrow"/>
          <w:b/>
          <w:sz w:val="22"/>
          <w:szCs w:val="22"/>
        </w:rPr>
      </w:pPr>
    </w:p>
    <w:p w:rsidR="000E7AB7" w:rsidRDefault="000E7AB7" w:rsidP="00FE1688">
      <w:pPr>
        <w:spacing w:line="276" w:lineRule="auto"/>
        <w:ind w:right="-1"/>
        <w:jc w:val="center"/>
        <w:rPr>
          <w:rFonts w:ascii="Arial Narrow" w:hAnsi="Arial Narrow"/>
          <w:b/>
          <w:sz w:val="22"/>
          <w:szCs w:val="22"/>
        </w:rPr>
      </w:pPr>
    </w:p>
    <w:p w:rsidR="000E7AB7" w:rsidRDefault="000E7AB7" w:rsidP="00FE1688">
      <w:pPr>
        <w:spacing w:line="276" w:lineRule="auto"/>
        <w:ind w:right="-1"/>
        <w:jc w:val="center"/>
        <w:rPr>
          <w:rFonts w:ascii="Arial Narrow" w:hAnsi="Arial Narrow"/>
          <w:b/>
          <w:sz w:val="22"/>
          <w:szCs w:val="22"/>
        </w:rPr>
      </w:pPr>
    </w:p>
    <w:p w:rsidR="000E7AB7" w:rsidRDefault="000E7AB7" w:rsidP="00FE1688">
      <w:pPr>
        <w:spacing w:line="276" w:lineRule="auto"/>
        <w:ind w:right="-1"/>
        <w:jc w:val="center"/>
        <w:rPr>
          <w:rFonts w:ascii="Arial Narrow" w:hAnsi="Arial Narrow"/>
          <w:b/>
          <w:sz w:val="22"/>
          <w:szCs w:val="22"/>
        </w:rPr>
      </w:pPr>
    </w:p>
    <w:p w:rsidR="000E7AB7" w:rsidRDefault="000E7AB7" w:rsidP="00FE1688">
      <w:pPr>
        <w:spacing w:line="276" w:lineRule="auto"/>
        <w:ind w:right="-1"/>
        <w:jc w:val="center"/>
        <w:rPr>
          <w:rFonts w:ascii="Arial Narrow" w:hAnsi="Arial Narrow"/>
          <w:b/>
          <w:sz w:val="22"/>
          <w:szCs w:val="22"/>
        </w:rPr>
      </w:pPr>
    </w:p>
    <w:p w:rsidR="000E7AB7" w:rsidRDefault="000E7AB7" w:rsidP="00FE1688">
      <w:pPr>
        <w:spacing w:line="276" w:lineRule="auto"/>
        <w:ind w:right="-1"/>
        <w:jc w:val="center"/>
        <w:rPr>
          <w:rFonts w:ascii="Arial Narrow" w:hAnsi="Arial Narrow"/>
          <w:b/>
          <w:sz w:val="22"/>
          <w:szCs w:val="22"/>
        </w:rPr>
      </w:pPr>
    </w:p>
    <w:p w:rsidR="000E7AB7" w:rsidRDefault="000E7AB7" w:rsidP="00FE1688">
      <w:pPr>
        <w:spacing w:line="276" w:lineRule="auto"/>
        <w:ind w:right="-1"/>
        <w:jc w:val="center"/>
        <w:rPr>
          <w:rFonts w:ascii="Arial Narrow" w:hAnsi="Arial Narrow"/>
          <w:b/>
          <w:sz w:val="22"/>
          <w:szCs w:val="22"/>
        </w:rPr>
      </w:pPr>
    </w:p>
    <w:p w:rsidR="000E7AB7" w:rsidRDefault="000E7AB7" w:rsidP="00FE1688">
      <w:pPr>
        <w:spacing w:line="276" w:lineRule="auto"/>
        <w:ind w:right="-1"/>
        <w:jc w:val="center"/>
        <w:rPr>
          <w:rFonts w:ascii="Arial Narrow" w:hAnsi="Arial Narrow"/>
          <w:b/>
          <w:sz w:val="22"/>
          <w:szCs w:val="22"/>
        </w:rPr>
      </w:pPr>
    </w:p>
    <w:p w:rsidR="000E7AB7" w:rsidRDefault="000E7AB7" w:rsidP="00FE1688">
      <w:pPr>
        <w:spacing w:line="276" w:lineRule="auto"/>
        <w:ind w:right="-1"/>
        <w:jc w:val="center"/>
        <w:rPr>
          <w:rFonts w:ascii="Arial Narrow" w:hAnsi="Arial Narrow"/>
          <w:b/>
          <w:sz w:val="22"/>
          <w:szCs w:val="22"/>
        </w:rPr>
      </w:pPr>
    </w:p>
    <w:p w:rsidR="000E7AB7" w:rsidRDefault="000E7AB7" w:rsidP="00FE1688">
      <w:pPr>
        <w:spacing w:line="276" w:lineRule="auto"/>
        <w:ind w:right="-1"/>
        <w:jc w:val="center"/>
        <w:rPr>
          <w:rFonts w:ascii="Arial Narrow" w:hAnsi="Arial Narrow"/>
          <w:b/>
          <w:sz w:val="22"/>
          <w:szCs w:val="22"/>
        </w:rPr>
      </w:pPr>
    </w:p>
    <w:p w:rsidR="000E7AB7" w:rsidRDefault="000E7AB7" w:rsidP="00FE1688">
      <w:pPr>
        <w:spacing w:line="276" w:lineRule="auto"/>
        <w:ind w:right="-1"/>
        <w:jc w:val="center"/>
        <w:rPr>
          <w:rFonts w:ascii="Arial Narrow" w:hAnsi="Arial Narrow"/>
          <w:b/>
          <w:sz w:val="22"/>
          <w:szCs w:val="22"/>
        </w:rPr>
      </w:pPr>
    </w:p>
    <w:p w:rsidR="000E7AB7" w:rsidRDefault="000E7AB7" w:rsidP="00FE1688">
      <w:pPr>
        <w:spacing w:line="276" w:lineRule="auto"/>
        <w:ind w:right="-1"/>
        <w:jc w:val="center"/>
        <w:rPr>
          <w:rFonts w:ascii="Arial Narrow" w:hAnsi="Arial Narrow"/>
          <w:b/>
          <w:sz w:val="22"/>
          <w:szCs w:val="22"/>
        </w:rPr>
      </w:pPr>
    </w:p>
    <w:p w:rsidR="000E7AB7" w:rsidRDefault="000E7AB7" w:rsidP="00FE1688">
      <w:pPr>
        <w:spacing w:line="276" w:lineRule="auto"/>
        <w:ind w:right="-1"/>
        <w:jc w:val="center"/>
        <w:rPr>
          <w:rFonts w:ascii="Arial Narrow" w:hAnsi="Arial Narrow"/>
          <w:b/>
          <w:sz w:val="22"/>
          <w:szCs w:val="22"/>
        </w:rPr>
      </w:pPr>
    </w:p>
    <w:p w:rsidR="000E7AB7" w:rsidRDefault="000E7AB7" w:rsidP="00FE1688">
      <w:pPr>
        <w:spacing w:line="276" w:lineRule="auto"/>
        <w:ind w:right="-1"/>
        <w:jc w:val="center"/>
        <w:rPr>
          <w:rFonts w:ascii="Arial Narrow" w:hAnsi="Arial Narrow"/>
          <w:b/>
          <w:sz w:val="22"/>
          <w:szCs w:val="22"/>
        </w:rPr>
      </w:pPr>
    </w:p>
    <w:p w:rsidR="000E7AB7" w:rsidRDefault="000E7AB7" w:rsidP="00FE1688">
      <w:pPr>
        <w:spacing w:line="276" w:lineRule="auto"/>
        <w:ind w:right="-1"/>
        <w:jc w:val="center"/>
        <w:rPr>
          <w:rFonts w:ascii="Arial Narrow" w:hAnsi="Arial Narrow"/>
          <w:b/>
          <w:sz w:val="22"/>
          <w:szCs w:val="22"/>
        </w:rPr>
      </w:pPr>
    </w:p>
    <w:p w:rsidR="000E7AB7" w:rsidRDefault="000E7AB7" w:rsidP="00FE1688">
      <w:pPr>
        <w:spacing w:line="276" w:lineRule="auto"/>
        <w:ind w:right="-1"/>
        <w:jc w:val="center"/>
        <w:rPr>
          <w:rFonts w:ascii="Arial Narrow" w:hAnsi="Arial Narrow"/>
          <w:b/>
          <w:sz w:val="22"/>
          <w:szCs w:val="22"/>
        </w:rPr>
      </w:pPr>
    </w:p>
    <w:p w:rsidR="000E7AB7" w:rsidRDefault="000E7AB7" w:rsidP="00FE1688">
      <w:pPr>
        <w:spacing w:line="276" w:lineRule="auto"/>
        <w:ind w:right="-1"/>
        <w:jc w:val="center"/>
        <w:rPr>
          <w:rFonts w:ascii="Arial Narrow" w:hAnsi="Arial Narrow"/>
          <w:b/>
          <w:sz w:val="22"/>
          <w:szCs w:val="22"/>
        </w:rPr>
      </w:pPr>
    </w:p>
    <w:p w:rsidR="000E7AB7" w:rsidRDefault="000E7AB7" w:rsidP="00FE1688">
      <w:pPr>
        <w:spacing w:line="276" w:lineRule="auto"/>
        <w:ind w:right="-1"/>
        <w:jc w:val="center"/>
        <w:rPr>
          <w:rFonts w:ascii="Arial Narrow" w:hAnsi="Arial Narrow"/>
          <w:b/>
          <w:sz w:val="22"/>
          <w:szCs w:val="22"/>
        </w:rPr>
      </w:pPr>
    </w:p>
    <w:p w:rsidR="000E7AB7" w:rsidRDefault="000E7AB7" w:rsidP="00FE1688">
      <w:pPr>
        <w:spacing w:line="276" w:lineRule="auto"/>
        <w:ind w:right="-1"/>
        <w:jc w:val="center"/>
        <w:rPr>
          <w:rFonts w:ascii="Arial Narrow" w:hAnsi="Arial Narrow"/>
          <w:b/>
          <w:sz w:val="22"/>
          <w:szCs w:val="22"/>
        </w:rPr>
      </w:pPr>
    </w:p>
    <w:p w:rsidR="000E7AB7" w:rsidRDefault="000E7AB7" w:rsidP="00FE1688">
      <w:pPr>
        <w:spacing w:line="276" w:lineRule="auto"/>
        <w:ind w:right="-1"/>
        <w:jc w:val="center"/>
        <w:rPr>
          <w:rFonts w:ascii="Arial Narrow" w:hAnsi="Arial Narrow"/>
          <w:b/>
          <w:sz w:val="22"/>
          <w:szCs w:val="22"/>
        </w:rPr>
      </w:pPr>
    </w:p>
    <w:p w:rsidR="000E7AB7" w:rsidRDefault="000E7AB7" w:rsidP="00FE1688">
      <w:pPr>
        <w:spacing w:line="276" w:lineRule="auto"/>
        <w:ind w:right="-1"/>
        <w:jc w:val="center"/>
        <w:rPr>
          <w:rFonts w:ascii="Arial Narrow" w:hAnsi="Arial Narrow"/>
          <w:b/>
          <w:sz w:val="22"/>
          <w:szCs w:val="22"/>
        </w:rPr>
      </w:pPr>
    </w:p>
    <w:p w:rsidR="000E7AB7" w:rsidRDefault="000E7AB7" w:rsidP="00FE1688">
      <w:pPr>
        <w:spacing w:line="276" w:lineRule="auto"/>
        <w:ind w:right="-1"/>
        <w:jc w:val="center"/>
        <w:rPr>
          <w:rFonts w:ascii="Arial Narrow" w:hAnsi="Arial Narrow"/>
          <w:b/>
          <w:sz w:val="22"/>
          <w:szCs w:val="22"/>
        </w:rPr>
      </w:pPr>
    </w:p>
    <w:p w:rsidR="000E7AB7" w:rsidRDefault="000E7AB7" w:rsidP="00FE1688">
      <w:pPr>
        <w:spacing w:line="276" w:lineRule="auto"/>
        <w:ind w:right="-1"/>
        <w:jc w:val="center"/>
        <w:rPr>
          <w:rFonts w:ascii="Arial Narrow" w:hAnsi="Arial Narrow"/>
          <w:b/>
          <w:sz w:val="22"/>
          <w:szCs w:val="22"/>
        </w:rPr>
      </w:pPr>
    </w:p>
    <w:p w:rsidR="000E7AB7" w:rsidRDefault="000E7AB7" w:rsidP="00FE1688">
      <w:pPr>
        <w:spacing w:line="276" w:lineRule="auto"/>
        <w:ind w:right="-1"/>
        <w:jc w:val="center"/>
        <w:rPr>
          <w:rFonts w:ascii="Arial Narrow" w:hAnsi="Arial Narrow"/>
          <w:b/>
          <w:sz w:val="22"/>
          <w:szCs w:val="22"/>
        </w:rPr>
      </w:pPr>
    </w:p>
    <w:p w:rsidR="000E7AB7" w:rsidRDefault="000E7AB7" w:rsidP="00FE1688">
      <w:pPr>
        <w:spacing w:line="276" w:lineRule="auto"/>
        <w:ind w:right="-1"/>
        <w:jc w:val="center"/>
        <w:rPr>
          <w:rFonts w:ascii="Arial Narrow" w:hAnsi="Arial Narrow"/>
          <w:b/>
          <w:sz w:val="22"/>
          <w:szCs w:val="22"/>
        </w:rPr>
      </w:pPr>
    </w:p>
    <w:p w:rsidR="000E7AB7" w:rsidRDefault="000E7AB7" w:rsidP="00FE1688">
      <w:pPr>
        <w:spacing w:line="276" w:lineRule="auto"/>
        <w:ind w:right="-1"/>
        <w:jc w:val="center"/>
        <w:rPr>
          <w:rFonts w:ascii="Arial Narrow" w:hAnsi="Arial Narrow"/>
          <w:b/>
          <w:sz w:val="22"/>
          <w:szCs w:val="22"/>
        </w:rPr>
      </w:pPr>
    </w:p>
    <w:p w:rsidR="000E7AB7" w:rsidRDefault="000E7AB7" w:rsidP="00FE1688">
      <w:pPr>
        <w:spacing w:line="276" w:lineRule="auto"/>
        <w:ind w:right="-1"/>
        <w:jc w:val="center"/>
        <w:rPr>
          <w:rFonts w:ascii="Arial Narrow" w:hAnsi="Arial Narrow"/>
          <w:b/>
          <w:sz w:val="22"/>
          <w:szCs w:val="22"/>
        </w:rPr>
      </w:pPr>
    </w:p>
    <w:p w:rsidR="000E7AB7" w:rsidRDefault="000E7AB7" w:rsidP="00FE1688">
      <w:pPr>
        <w:spacing w:line="276" w:lineRule="auto"/>
        <w:ind w:right="-1"/>
        <w:jc w:val="center"/>
        <w:rPr>
          <w:rFonts w:ascii="Arial Narrow" w:hAnsi="Arial Narrow"/>
          <w:b/>
          <w:sz w:val="22"/>
          <w:szCs w:val="22"/>
        </w:rPr>
      </w:pPr>
    </w:p>
    <w:p w:rsidR="000E7AB7" w:rsidRDefault="000E7AB7" w:rsidP="00FE1688">
      <w:pPr>
        <w:spacing w:line="276" w:lineRule="auto"/>
        <w:ind w:right="-1"/>
        <w:jc w:val="center"/>
        <w:rPr>
          <w:rFonts w:ascii="Arial Narrow" w:hAnsi="Arial Narrow"/>
          <w:b/>
          <w:sz w:val="22"/>
          <w:szCs w:val="22"/>
        </w:rPr>
      </w:pPr>
    </w:p>
    <w:p w:rsidR="000E7AB7" w:rsidRDefault="000E7AB7" w:rsidP="00FE1688">
      <w:pPr>
        <w:spacing w:line="276" w:lineRule="auto"/>
        <w:ind w:right="-1"/>
        <w:jc w:val="center"/>
        <w:rPr>
          <w:rFonts w:ascii="Arial Narrow" w:hAnsi="Arial Narrow"/>
          <w:b/>
          <w:sz w:val="22"/>
          <w:szCs w:val="22"/>
        </w:rPr>
      </w:pPr>
    </w:p>
    <w:p w:rsidR="000E7AB7" w:rsidRPr="00FE1688" w:rsidRDefault="000E7AB7"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p>
    <w:p w:rsidR="0067425E" w:rsidRDefault="0067425E" w:rsidP="00FE1688">
      <w:pPr>
        <w:spacing w:line="276" w:lineRule="auto"/>
        <w:ind w:right="-1"/>
        <w:jc w:val="center"/>
        <w:rPr>
          <w:rFonts w:ascii="Arial Narrow" w:hAnsi="Arial Narrow"/>
          <w:b/>
          <w:sz w:val="22"/>
          <w:szCs w:val="22"/>
        </w:rPr>
      </w:pPr>
    </w:p>
    <w:p w:rsidR="00FE1688" w:rsidRPr="00FE1688" w:rsidRDefault="00FE1688" w:rsidP="00FE1688">
      <w:pPr>
        <w:tabs>
          <w:tab w:val="right" w:pos="9355"/>
        </w:tabs>
        <w:jc w:val="both"/>
        <w:rPr>
          <w:rFonts w:ascii="Arial Narrow" w:hAnsi="Arial Narrow"/>
          <w:sz w:val="22"/>
          <w:szCs w:val="22"/>
        </w:rPr>
      </w:pPr>
      <w:r w:rsidRPr="00FE1688">
        <w:rPr>
          <w:rFonts w:ascii="Arial Narrow" w:hAnsi="Arial Narrow"/>
          <w:b/>
          <w:sz w:val="22"/>
          <w:szCs w:val="22"/>
        </w:rPr>
        <w:t>N</w:t>
      </w:r>
      <w:r w:rsidR="00604EC2">
        <w:rPr>
          <w:rFonts w:ascii="Arial Narrow" w:hAnsi="Arial Narrow"/>
          <w:b/>
          <w:sz w:val="22"/>
          <w:szCs w:val="22"/>
        </w:rPr>
        <w:t>umer sprawy: SA-381-8/20</w:t>
      </w:r>
      <w:r w:rsidRPr="00FE1688">
        <w:rPr>
          <w:rFonts w:ascii="Arial Narrow" w:hAnsi="Arial Narrow"/>
          <w:b/>
          <w:sz w:val="22"/>
          <w:szCs w:val="22"/>
        </w:rPr>
        <w:tab/>
        <w:t>Załącznik nr 1</w:t>
      </w:r>
    </w:p>
    <w:p w:rsidR="00FE1688" w:rsidRPr="00FE1688" w:rsidRDefault="00FE1688" w:rsidP="00FE1688">
      <w:pPr>
        <w:jc w:val="center"/>
        <w:rPr>
          <w:rFonts w:ascii="Arial Narrow" w:hAnsi="Arial Narrow"/>
          <w:b/>
          <w:sz w:val="22"/>
          <w:szCs w:val="22"/>
        </w:rPr>
      </w:pPr>
      <w:r w:rsidRPr="00FE1688">
        <w:rPr>
          <w:rFonts w:ascii="Arial Narrow" w:hAnsi="Arial Narrow"/>
          <w:b/>
          <w:sz w:val="22"/>
          <w:szCs w:val="22"/>
        </w:rPr>
        <w:t>Formularz Oferty</w:t>
      </w:r>
    </w:p>
    <w:p w:rsidR="00FE1688" w:rsidRPr="00FE1688" w:rsidRDefault="00FE1688" w:rsidP="00FE1688">
      <w:pPr>
        <w:jc w:val="center"/>
        <w:rPr>
          <w:rFonts w:ascii="Arial Narrow" w:hAnsi="Arial Narrow"/>
          <w:sz w:val="22"/>
          <w:szCs w:val="22"/>
        </w:rPr>
      </w:pPr>
    </w:p>
    <w:tbl>
      <w:tblPr>
        <w:tblW w:w="9632" w:type="dxa"/>
        <w:tblInd w:w="77" w:type="dxa"/>
        <w:tblLayout w:type="fixed"/>
        <w:tblCellMar>
          <w:left w:w="70" w:type="dxa"/>
          <w:right w:w="70" w:type="dxa"/>
        </w:tblCellMar>
        <w:tblLook w:val="0000"/>
      </w:tblPr>
      <w:tblGrid>
        <w:gridCol w:w="3962"/>
        <w:gridCol w:w="5670"/>
      </w:tblGrid>
      <w:tr w:rsidR="00FE1688" w:rsidRPr="00FE1688" w:rsidTr="00BE4A34">
        <w:trPr>
          <w:trHeight w:val="1496"/>
        </w:trPr>
        <w:tc>
          <w:tcPr>
            <w:tcW w:w="3962" w:type="dxa"/>
            <w:tcBorders>
              <w:top w:val="single" w:sz="4" w:space="0" w:color="000000"/>
              <w:left w:val="single" w:sz="4" w:space="0" w:color="000000"/>
              <w:bottom w:val="single" w:sz="4" w:space="0" w:color="000000"/>
            </w:tcBorders>
            <w:shd w:val="clear" w:color="auto" w:fill="D9D9D9"/>
          </w:tcPr>
          <w:p w:rsidR="00FE1688" w:rsidRPr="00FE1688" w:rsidRDefault="00FE1688" w:rsidP="00BE4A34">
            <w:pPr>
              <w:snapToGrid w:val="0"/>
              <w:spacing w:line="276" w:lineRule="auto"/>
              <w:ind w:right="-1"/>
              <w:rPr>
                <w:rFonts w:ascii="Arial Narrow" w:hAnsi="Arial Narrow"/>
              </w:rPr>
            </w:pPr>
          </w:p>
          <w:p w:rsidR="00FE1688" w:rsidRPr="00FE1688" w:rsidRDefault="00FE1688" w:rsidP="00BE4A34">
            <w:pPr>
              <w:snapToGrid w:val="0"/>
              <w:spacing w:line="276" w:lineRule="auto"/>
              <w:ind w:right="-1"/>
              <w:rPr>
                <w:rFonts w:ascii="Arial Narrow" w:hAnsi="Arial Narrow"/>
                <w:i/>
              </w:rPr>
            </w:pPr>
            <w:r w:rsidRPr="00FE1688">
              <w:rPr>
                <w:rFonts w:ascii="Arial Narrow" w:hAnsi="Arial Narrow"/>
                <w:i/>
                <w:sz w:val="22"/>
                <w:szCs w:val="22"/>
              </w:rPr>
              <w:t xml:space="preserve"> </w:t>
            </w:r>
          </w:p>
          <w:p w:rsidR="00FE1688" w:rsidRPr="00FE1688" w:rsidRDefault="00FE1688" w:rsidP="00BE4A34">
            <w:pPr>
              <w:spacing w:line="276" w:lineRule="auto"/>
              <w:ind w:right="-1"/>
              <w:rPr>
                <w:rFonts w:ascii="Arial Narrow" w:hAnsi="Arial Narrow"/>
                <w:i/>
              </w:rPr>
            </w:pPr>
          </w:p>
          <w:p w:rsidR="00FE1688" w:rsidRPr="00FE1688" w:rsidRDefault="00FE1688" w:rsidP="00BE4A34">
            <w:pPr>
              <w:spacing w:line="276" w:lineRule="auto"/>
              <w:ind w:right="-1"/>
              <w:rPr>
                <w:rFonts w:ascii="Arial Narrow" w:hAnsi="Arial Narrow"/>
                <w:i/>
              </w:rPr>
            </w:pPr>
          </w:p>
          <w:p w:rsidR="00FE1688" w:rsidRPr="00FE1688" w:rsidRDefault="00FE1688" w:rsidP="00BE4A34">
            <w:pPr>
              <w:spacing w:line="276" w:lineRule="auto"/>
              <w:ind w:right="-1"/>
              <w:rPr>
                <w:rFonts w:ascii="Arial Narrow" w:hAnsi="Arial Narrow"/>
                <w:i/>
              </w:rPr>
            </w:pPr>
          </w:p>
          <w:p w:rsidR="00FE1688" w:rsidRPr="00FE1688" w:rsidRDefault="00FE1688" w:rsidP="00BE4A34">
            <w:pPr>
              <w:spacing w:line="276" w:lineRule="auto"/>
              <w:ind w:right="-1"/>
              <w:rPr>
                <w:rFonts w:ascii="Arial Narrow" w:hAnsi="Arial Narrow"/>
                <w:i/>
              </w:rPr>
            </w:pPr>
          </w:p>
          <w:p w:rsidR="00FE1688" w:rsidRPr="00FE1688" w:rsidRDefault="00FE1688" w:rsidP="00BE4A34">
            <w:pPr>
              <w:spacing w:line="276" w:lineRule="auto"/>
              <w:ind w:right="-1"/>
              <w:jc w:val="center"/>
              <w:rPr>
                <w:rFonts w:ascii="Arial Narrow" w:hAnsi="Arial Narrow"/>
                <w:i/>
              </w:rPr>
            </w:pPr>
            <w:r w:rsidRPr="00FE1688">
              <w:rPr>
                <w:rFonts w:ascii="Arial Narrow" w:hAnsi="Arial Narrow"/>
                <w:i/>
                <w:sz w:val="22"/>
                <w:szCs w:val="22"/>
              </w:rPr>
              <w:t>(nazwa Wykonawcy/Wykonawców)</w:t>
            </w:r>
          </w:p>
        </w:tc>
        <w:tc>
          <w:tcPr>
            <w:tcW w:w="5670" w:type="dxa"/>
            <w:tcBorders>
              <w:top w:val="single" w:sz="4" w:space="0" w:color="000000"/>
              <w:left w:val="single" w:sz="4" w:space="0" w:color="000000"/>
              <w:bottom w:val="single" w:sz="4" w:space="0" w:color="000000"/>
              <w:right w:val="single" w:sz="4" w:space="0" w:color="000000"/>
            </w:tcBorders>
            <w:shd w:val="clear" w:color="auto" w:fill="D9D9D9"/>
          </w:tcPr>
          <w:p w:rsidR="00FE1688" w:rsidRPr="00FE1688" w:rsidRDefault="00FE1688" w:rsidP="00BE4A34">
            <w:pPr>
              <w:snapToGrid w:val="0"/>
              <w:spacing w:line="276" w:lineRule="auto"/>
              <w:ind w:right="-1"/>
              <w:rPr>
                <w:rFonts w:ascii="Arial Narrow" w:hAnsi="Arial Narrow"/>
              </w:rPr>
            </w:pPr>
          </w:p>
          <w:p w:rsidR="00FE1688" w:rsidRPr="00FE1688" w:rsidRDefault="00FE1688" w:rsidP="00BE4A34">
            <w:pPr>
              <w:pStyle w:val="Nagwek6"/>
              <w:spacing w:line="276" w:lineRule="auto"/>
              <w:ind w:right="-1"/>
              <w:rPr>
                <w:rFonts w:ascii="Arial Narrow" w:hAnsi="Arial Narrow"/>
                <w:b w:val="0"/>
                <w:bCs w:val="0"/>
              </w:rPr>
            </w:pPr>
            <w:r w:rsidRPr="00FE1688">
              <w:rPr>
                <w:rFonts w:ascii="Arial Narrow" w:hAnsi="Arial Narrow"/>
                <w:sz w:val="22"/>
                <w:szCs w:val="22"/>
              </w:rPr>
              <w:t>OFERTA</w:t>
            </w:r>
          </w:p>
        </w:tc>
      </w:tr>
    </w:tbl>
    <w:p w:rsidR="00FE1688" w:rsidRPr="00FE1688" w:rsidRDefault="00FE1688" w:rsidP="00FE1688">
      <w:pPr>
        <w:spacing w:before="120" w:line="276" w:lineRule="auto"/>
        <w:ind w:left="2127" w:right="-1" w:hanging="2127"/>
        <w:jc w:val="both"/>
        <w:rPr>
          <w:rFonts w:ascii="Arial Narrow" w:hAnsi="Arial Narrow"/>
          <w:sz w:val="22"/>
          <w:szCs w:val="22"/>
        </w:rPr>
      </w:pPr>
    </w:p>
    <w:p w:rsidR="00221CF2" w:rsidRPr="006D558E" w:rsidRDefault="00221CF2" w:rsidP="00221CF2">
      <w:pPr>
        <w:ind w:right="-1"/>
        <w:jc w:val="center"/>
        <w:rPr>
          <w:rFonts w:ascii="Arial Narrow" w:hAnsi="Arial Narrow" w:cs="Arial"/>
          <w:shd w:val="clear" w:color="auto" w:fill="FFFFFF"/>
        </w:rPr>
      </w:pPr>
      <w:r>
        <w:rPr>
          <w:rFonts w:ascii="Arial Narrow" w:hAnsi="Arial Narrow"/>
          <w:b/>
          <w:sz w:val="22"/>
          <w:szCs w:val="22"/>
        </w:rPr>
        <w:t xml:space="preserve">                                                                                            </w:t>
      </w:r>
      <w:r w:rsidR="00FE1688" w:rsidRPr="00FE1688">
        <w:rPr>
          <w:rFonts w:ascii="Arial Narrow" w:hAnsi="Arial Narrow"/>
          <w:b/>
          <w:sz w:val="22"/>
          <w:szCs w:val="22"/>
        </w:rPr>
        <w:t>Do:</w:t>
      </w:r>
      <w:r w:rsidR="00FE1688" w:rsidRPr="00FE1688">
        <w:rPr>
          <w:rFonts w:ascii="Arial Narrow" w:hAnsi="Arial Narrow"/>
          <w:b/>
          <w:bCs/>
          <w:sz w:val="22"/>
          <w:szCs w:val="22"/>
        </w:rPr>
        <w:t xml:space="preserve"> </w:t>
      </w:r>
      <w:r w:rsidRPr="006D558E">
        <w:rPr>
          <w:rFonts w:ascii="Arial Narrow" w:hAnsi="Arial Narrow" w:cs="Arial"/>
          <w:shd w:val="clear" w:color="auto" w:fill="FFFFFF"/>
        </w:rPr>
        <w:t>Szpital Powiatowy we Wrześni” Sp. z o.o.,</w:t>
      </w:r>
    </w:p>
    <w:p w:rsidR="00221CF2" w:rsidRPr="006D558E" w:rsidRDefault="00221CF2" w:rsidP="00221CF2">
      <w:pPr>
        <w:ind w:right="-1"/>
        <w:jc w:val="center"/>
        <w:rPr>
          <w:rFonts w:ascii="Arial Narrow" w:hAnsi="Arial Narrow"/>
          <w:b/>
          <w:sz w:val="22"/>
          <w:szCs w:val="22"/>
        </w:rPr>
      </w:pPr>
      <w:r>
        <w:rPr>
          <w:rFonts w:ascii="Arial Narrow" w:hAnsi="Arial Narrow" w:cs="Arial"/>
          <w:shd w:val="clear" w:color="auto" w:fill="FFFFFF"/>
        </w:rPr>
        <w:t xml:space="preserve">                                                                        </w:t>
      </w:r>
      <w:r w:rsidRPr="006D558E">
        <w:rPr>
          <w:rFonts w:ascii="Arial Narrow" w:hAnsi="Arial Narrow" w:cs="Arial"/>
          <w:shd w:val="clear" w:color="auto" w:fill="FFFFFF"/>
        </w:rPr>
        <w:t xml:space="preserve"> ul. </w:t>
      </w:r>
      <w:r w:rsidRPr="006D558E">
        <w:rPr>
          <w:rFonts w:ascii="Arial Narrow" w:hAnsi="Arial Narrow" w:cs="Arial"/>
        </w:rPr>
        <w:t>Słowackiego 2, 62- 300 Września</w:t>
      </w:r>
    </w:p>
    <w:p w:rsidR="00FE1688" w:rsidRPr="00FE1688" w:rsidRDefault="00FE1688" w:rsidP="00221CF2">
      <w:pPr>
        <w:spacing w:line="276" w:lineRule="auto"/>
        <w:ind w:right="-1"/>
        <w:jc w:val="right"/>
        <w:rPr>
          <w:rFonts w:ascii="Arial Narrow" w:hAnsi="Arial Narrow"/>
          <w:b/>
          <w:sz w:val="22"/>
          <w:szCs w:val="22"/>
        </w:rPr>
      </w:pPr>
    </w:p>
    <w:p w:rsidR="00FE1688" w:rsidRPr="00FE1688" w:rsidRDefault="00FE1688" w:rsidP="00FE1688">
      <w:pPr>
        <w:spacing w:line="276" w:lineRule="auto"/>
        <w:ind w:right="-1"/>
        <w:jc w:val="both"/>
        <w:rPr>
          <w:rFonts w:ascii="Arial Narrow" w:hAnsi="Arial Narrow"/>
          <w:sz w:val="22"/>
          <w:szCs w:val="22"/>
        </w:rPr>
      </w:pPr>
    </w:p>
    <w:p w:rsidR="00FE1688" w:rsidRPr="00FE1688" w:rsidRDefault="00FE1688" w:rsidP="00FE1688">
      <w:pPr>
        <w:spacing w:line="276" w:lineRule="auto"/>
        <w:ind w:right="-1"/>
        <w:jc w:val="both"/>
        <w:rPr>
          <w:rFonts w:ascii="Arial Narrow" w:hAnsi="Arial Narrow" w:cs="Courier New"/>
          <w:sz w:val="22"/>
          <w:szCs w:val="22"/>
        </w:rPr>
      </w:pPr>
      <w:r w:rsidRPr="00FE1688">
        <w:rPr>
          <w:rFonts w:ascii="Arial Narrow" w:hAnsi="Arial Narrow"/>
          <w:sz w:val="22"/>
          <w:szCs w:val="22"/>
        </w:rPr>
        <w:t xml:space="preserve">Nawiązując do ogłoszenia o </w:t>
      </w:r>
      <w:r w:rsidRPr="00FE1688">
        <w:rPr>
          <w:rFonts w:ascii="Arial Narrow" w:hAnsi="Arial Narrow" w:cs="Courier New"/>
          <w:sz w:val="22"/>
          <w:szCs w:val="22"/>
        </w:rPr>
        <w:t>zamówieniu w postępowaniu o udzielenie zamówienia publicznego prowadzonego w trybie przetargu nieograniczonego</w:t>
      </w:r>
      <w:r w:rsidRPr="00FE1688">
        <w:rPr>
          <w:rFonts w:ascii="Arial Narrow" w:hAnsi="Arial Narrow"/>
          <w:sz w:val="22"/>
          <w:szCs w:val="22"/>
        </w:rPr>
        <w:t xml:space="preserve"> </w:t>
      </w:r>
      <w:r w:rsidRPr="00FE1688">
        <w:rPr>
          <w:rFonts w:ascii="Arial Narrow" w:hAnsi="Arial Narrow" w:cs="Courier New"/>
          <w:sz w:val="22"/>
          <w:szCs w:val="22"/>
        </w:rPr>
        <w:t>na zadanie pod nazwą:</w:t>
      </w:r>
    </w:p>
    <w:p w:rsidR="00FE1688" w:rsidRPr="00FE1688" w:rsidRDefault="00FE1688" w:rsidP="00FE1688">
      <w:pPr>
        <w:spacing w:line="276" w:lineRule="auto"/>
        <w:ind w:right="-1"/>
        <w:jc w:val="both"/>
        <w:rPr>
          <w:rFonts w:ascii="Arial Narrow" w:hAnsi="Arial Narrow" w:cs="Courier New"/>
          <w:sz w:val="22"/>
          <w:szCs w:val="22"/>
        </w:rPr>
      </w:pPr>
    </w:p>
    <w:p w:rsidR="00FE1688" w:rsidRPr="00FE1688" w:rsidRDefault="00FE1688" w:rsidP="00B243FA">
      <w:pPr>
        <w:pStyle w:val="Tekstpodstawowy3"/>
        <w:spacing w:after="0"/>
        <w:jc w:val="center"/>
        <w:rPr>
          <w:rFonts w:ascii="Arial Narrow" w:hAnsi="Arial Narrow"/>
          <w:b/>
          <w:bCs/>
          <w:sz w:val="22"/>
          <w:szCs w:val="22"/>
        </w:rPr>
      </w:pPr>
      <w:r w:rsidRPr="00FE1688">
        <w:rPr>
          <w:rFonts w:ascii="Arial Narrow" w:hAnsi="Arial Narrow"/>
          <w:b/>
          <w:bCs/>
          <w:sz w:val="22"/>
          <w:szCs w:val="22"/>
        </w:rPr>
        <w:t>„</w:t>
      </w:r>
      <w:r w:rsidR="00604EC2" w:rsidRPr="00604EC2">
        <w:rPr>
          <w:rFonts w:ascii="Arial Narrow" w:hAnsi="Arial Narrow" w:cs="Arial"/>
          <w:sz w:val="22"/>
          <w:szCs w:val="22"/>
        </w:rPr>
        <w:t xml:space="preserve"> </w:t>
      </w:r>
      <w:proofErr w:type="spellStart"/>
      <w:r w:rsidR="00604EC2" w:rsidRPr="004920B3">
        <w:rPr>
          <w:rFonts w:ascii="Arial Narrow" w:hAnsi="Arial Narrow" w:cs="Arial"/>
          <w:sz w:val="22"/>
          <w:szCs w:val="22"/>
        </w:rPr>
        <w:t>zakup</w:t>
      </w:r>
      <w:proofErr w:type="spellEnd"/>
      <w:r w:rsidR="00604EC2" w:rsidRPr="004920B3">
        <w:rPr>
          <w:rFonts w:ascii="Arial Narrow" w:hAnsi="Arial Narrow" w:cs="Arial"/>
          <w:sz w:val="22"/>
          <w:szCs w:val="22"/>
        </w:rPr>
        <w:t xml:space="preserve"> </w:t>
      </w:r>
      <w:proofErr w:type="spellStart"/>
      <w:r w:rsidR="00604EC2" w:rsidRPr="004920B3">
        <w:rPr>
          <w:rFonts w:ascii="Arial Narrow" w:hAnsi="Arial Narrow" w:cs="Arial"/>
          <w:sz w:val="22"/>
          <w:szCs w:val="22"/>
        </w:rPr>
        <w:t>i</w:t>
      </w:r>
      <w:proofErr w:type="spellEnd"/>
      <w:r w:rsidR="00604EC2" w:rsidRPr="004920B3">
        <w:rPr>
          <w:rFonts w:ascii="Arial Narrow" w:hAnsi="Arial Narrow" w:cs="Arial"/>
          <w:sz w:val="22"/>
          <w:szCs w:val="22"/>
        </w:rPr>
        <w:t xml:space="preserve"> </w:t>
      </w:r>
      <w:proofErr w:type="spellStart"/>
      <w:r w:rsidR="00604EC2" w:rsidRPr="004920B3">
        <w:rPr>
          <w:rFonts w:ascii="Arial Narrow" w:hAnsi="Arial Narrow" w:cs="Arial"/>
          <w:sz w:val="22"/>
          <w:szCs w:val="22"/>
        </w:rPr>
        <w:t>dostawa</w:t>
      </w:r>
      <w:proofErr w:type="spellEnd"/>
      <w:r w:rsidR="00604EC2" w:rsidRPr="004920B3">
        <w:rPr>
          <w:rFonts w:ascii="Arial Narrow" w:hAnsi="Arial Narrow" w:cs="Arial"/>
          <w:sz w:val="22"/>
          <w:szCs w:val="22"/>
        </w:rPr>
        <w:t xml:space="preserve"> </w:t>
      </w:r>
      <w:proofErr w:type="spellStart"/>
      <w:r w:rsidR="00604EC2" w:rsidRPr="004920B3">
        <w:rPr>
          <w:rFonts w:ascii="Arial Narrow" w:hAnsi="Arial Narrow" w:cs="Arial"/>
          <w:sz w:val="22"/>
          <w:szCs w:val="22"/>
        </w:rPr>
        <w:t>płynów</w:t>
      </w:r>
      <w:proofErr w:type="spellEnd"/>
      <w:r w:rsidR="00604EC2" w:rsidRPr="004920B3">
        <w:rPr>
          <w:rFonts w:ascii="Arial Narrow" w:hAnsi="Arial Narrow" w:cs="Arial"/>
          <w:sz w:val="22"/>
          <w:szCs w:val="22"/>
        </w:rPr>
        <w:t xml:space="preserve"> </w:t>
      </w:r>
      <w:proofErr w:type="spellStart"/>
      <w:r w:rsidR="00604EC2" w:rsidRPr="004920B3">
        <w:rPr>
          <w:rFonts w:ascii="Arial Narrow" w:hAnsi="Arial Narrow" w:cs="Arial"/>
          <w:sz w:val="22"/>
          <w:szCs w:val="22"/>
        </w:rPr>
        <w:t>infuzyjnych</w:t>
      </w:r>
      <w:proofErr w:type="spellEnd"/>
      <w:r w:rsidR="00604EC2" w:rsidRPr="004920B3">
        <w:rPr>
          <w:rFonts w:ascii="Arial Narrow" w:hAnsi="Arial Narrow" w:cs="Arial"/>
          <w:sz w:val="22"/>
          <w:szCs w:val="22"/>
        </w:rPr>
        <w:t xml:space="preserve">, </w:t>
      </w:r>
      <w:proofErr w:type="spellStart"/>
      <w:r w:rsidR="00604EC2" w:rsidRPr="004920B3">
        <w:rPr>
          <w:rFonts w:ascii="Arial Narrow" w:hAnsi="Arial Narrow" w:cs="Arial"/>
          <w:sz w:val="22"/>
          <w:szCs w:val="22"/>
        </w:rPr>
        <w:t>hemodializy</w:t>
      </w:r>
      <w:proofErr w:type="spellEnd"/>
      <w:r w:rsidR="00604EC2" w:rsidRPr="004920B3">
        <w:rPr>
          <w:rFonts w:ascii="Arial Narrow" w:hAnsi="Arial Narrow" w:cs="Arial"/>
          <w:sz w:val="22"/>
          <w:szCs w:val="22"/>
        </w:rPr>
        <w:t xml:space="preserve"> </w:t>
      </w:r>
      <w:proofErr w:type="spellStart"/>
      <w:r w:rsidR="00604EC2" w:rsidRPr="004920B3">
        <w:rPr>
          <w:rFonts w:ascii="Arial Narrow" w:hAnsi="Arial Narrow" w:cs="Arial"/>
          <w:sz w:val="22"/>
          <w:szCs w:val="22"/>
        </w:rPr>
        <w:t>i</w:t>
      </w:r>
      <w:proofErr w:type="spellEnd"/>
      <w:r w:rsidR="00604EC2" w:rsidRPr="004920B3">
        <w:rPr>
          <w:rFonts w:ascii="Arial Narrow" w:hAnsi="Arial Narrow" w:cs="Arial"/>
          <w:sz w:val="22"/>
          <w:szCs w:val="22"/>
        </w:rPr>
        <w:t xml:space="preserve"> </w:t>
      </w:r>
      <w:proofErr w:type="spellStart"/>
      <w:r w:rsidR="00604EC2" w:rsidRPr="004920B3">
        <w:rPr>
          <w:rFonts w:ascii="Arial Narrow" w:hAnsi="Arial Narrow" w:cs="Arial"/>
          <w:sz w:val="22"/>
          <w:szCs w:val="22"/>
        </w:rPr>
        <w:t>gazy</w:t>
      </w:r>
      <w:proofErr w:type="spellEnd"/>
      <w:r w:rsidR="00604EC2" w:rsidRPr="004920B3">
        <w:rPr>
          <w:rFonts w:ascii="Arial Narrow" w:hAnsi="Arial Narrow" w:cs="Arial"/>
          <w:sz w:val="22"/>
          <w:szCs w:val="22"/>
        </w:rPr>
        <w:t xml:space="preserve"> </w:t>
      </w:r>
      <w:proofErr w:type="spellStart"/>
      <w:r w:rsidR="00604EC2" w:rsidRPr="004920B3">
        <w:rPr>
          <w:rFonts w:ascii="Arial Narrow" w:hAnsi="Arial Narrow" w:cs="Arial"/>
          <w:sz w:val="22"/>
          <w:szCs w:val="22"/>
        </w:rPr>
        <w:t>medycznych</w:t>
      </w:r>
      <w:proofErr w:type="spellEnd"/>
      <w:r w:rsidR="00604EC2" w:rsidRPr="004920B3">
        <w:rPr>
          <w:rFonts w:ascii="Arial Narrow" w:hAnsi="Arial Narrow"/>
          <w:b/>
          <w:sz w:val="22"/>
          <w:szCs w:val="22"/>
        </w:rPr>
        <w:t>”</w:t>
      </w:r>
      <w:r w:rsidR="006964B9" w:rsidRPr="006964B9">
        <w:rPr>
          <w:rFonts w:ascii="Arial Narrow" w:hAnsi="Arial Narrow" w:cs="Arial"/>
          <w:b/>
          <w:color w:val="000000"/>
          <w:sz w:val="22"/>
          <w:szCs w:val="22"/>
          <w:lang w:val="de-DE"/>
        </w:rPr>
        <w:t xml:space="preserve"> </w:t>
      </w:r>
      <w:r w:rsidRPr="00FE1688">
        <w:rPr>
          <w:rFonts w:ascii="Arial Narrow" w:hAnsi="Arial Narrow"/>
          <w:b/>
          <w:bCs/>
          <w:sz w:val="22"/>
          <w:szCs w:val="22"/>
        </w:rPr>
        <w:t>”</w:t>
      </w:r>
    </w:p>
    <w:p w:rsidR="00FE1688" w:rsidRPr="00FE1688" w:rsidRDefault="00FE1688" w:rsidP="00FE1688">
      <w:pPr>
        <w:autoSpaceDE w:val="0"/>
        <w:spacing w:line="276" w:lineRule="auto"/>
        <w:ind w:right="-1"/>
        <w:jc w:val="both"/>
        <w:rPr>
          <w:rFonts w:ascii="Arial Narrow" w:hAnsi="Arial Narrow"/>
          <w:bCs/>
          <w:sz w:val="22"/>
          <w:szCs w:val="22"/>
        </w:rPr>
      </w:pPr>
    </w:p>
    <w:p w:rsidR="00FE1688" w:rsidRDefault="00FE1688" w:rsidP="00FE1688">
      <w:pPr>
        <w:pStyle w:val="Zwykytekst1"/>
        <w:tabs>
          <w:tab w:val="left" w:leader="dot" w:pos="9360"/>
        </w:tabs>
        <w:spacing w:line="276" w:lineRule="auto"/>
        <w:ind w:right="-1"/>
        <w:jc w:val="both"/>
        <w:rPr>
          <w:rFonts w:ascii="Arial Narrow" w:hAnsi="Arial Narrow" w:cs="Times New Roman"/>
          <w:b/>
          <w:sz w:val="22"/>
          <w:szCs w:val="22"/>
        </w:rPr>
      </w:pPr>
      <w:r w:rsidRPr="00FE1688">
        <w:rPr>
          <w:rFonts w:ascii="Arial Narrow" w:hAnsi="Arial Narrow" w:cs="Times New Roman"/>
          <w:b/>
          <w:sz w:val="22"/>
          <w:szCs w:val="22"/>
        </w:rPr>
        <w:t>MY NIŻEJ PODPISANI</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14"/>
      </w:tblGrid>
      <w:tr w:rsidR="005746F6" w:rsidRPr="006120CA" w:rsidTr="00006AF8">
        <w:trPr>
          <w:trHeight w:val="5661"/>
        </w:trPr>
        <w:tc>
          <w:tcPr>
            <w:tcW w:w="9214" w:type="dxa"/>
            <w:tcBorders>
              <w:top w:val="nil"/>
              <w:left w:val="nil"/>
              <w:bottom w:val="nil"/>
              <w:right w:val="nil"/>
            </w:tcBorders>
          </w:tcPr>
          <w:p w:rsidR="005746F6" w:rsidRPr="006120CA" w:rsidRDefault="005746F6" w:rsidP="00D25378">
            <w:pPr>
              <w:spacing w:line="360" w:lineRule="auto"/>
              <w:rPr>
                <w:rFonts w:ascii="Arial Narrow" w:hAnsi="Arial Narrow"/>
                <w:bCs/>
                <w:snapToGrid w:val="0"/>
              </w:rPr>
            </w:pPr>
            <w:r w:rsidRPr="006120CA">
              <w:rPr>
                <w:rFonts w:ascii="Arial Narrow" w:hAnsi="Arial Narrow"/>
                <w:bCs/>
                <w:snapToGrid w:val="0"/>
                <w:sz w:val="22"/>
                <w:szCs w:val="22"/>
              </w:rPr>
              <w:t>Nazwa……………………………………………………………………..</w:t>
            </w:r>
          </w:p>
          <w:p w:rsidR="005746F6" w:rsidRPr="006120CA" w:rsidRDefault="005746F6" w:rsidP="00D25378">
            <w:pPr>
              <w:spacing w:line="360" w:lineRule="auto"/>
              <w:rPr>
                <w:rFonts w:ascii="Arial Narrow" w:hAnsi="Arial Narrow"/>
                <w:bCs/>
                <w:snapToGrid w:val="0"/>
              </w:rPr>
            </w:pPr>
            <w:r w:rsidRPr="006120CA">
              <w:rPr>
                <w:rFonts w:ascii="Arial Narrow" w:hAnsi="Arial Narrow"/>
                <w:bCs/>
                <w:snapToGrid w:val="0"/>
                <w:sz w:val="22"/>
                <w:szCs w:val="22"/>
              </w:rPr>
              <w:t>Siedziba……………………………………………………………………</w:t>
            </w:r>
          </w:p>
          <w:p w:rsidR="005746F6" w:rsidRPr="006120CA" w:rsidRDefault="005746F6" w:rsidP="00D25378">
            <w:pPr>
              <w:spacing w:line="360" w:lineRule="auto"/>
              <w:rPr>
                <w:rFonts w:ascii="Arial Narrow" w:hAnsi="Arial Narrow"/>
                <w:bCs/>
                <w:snapToGrid w:val="0"/>
              </w:rPr>
            </w:pPr>
            <w:r w:rsidRPr="006120CA">
              <w:rPr>
                <w:rFonts w:ascii="Arial Narrow" w:hAnsi="Arial Narrow"/>
                <w:bCs/>
                <w:snapToGrid w:val="0"/>
                <w:sz w:val="22"/>
                <w:szCs w:val="22"/>
              </w:rPr>
              <w:t>Województwo……………………………………………………………..</w:t>
            </w:r>
          </w:p>
          <w:p w:rsidR="005746F6" w:rsidRPr="006120CA" w:rsidRDefault="005746F6" w:rsidP="00D25378">
            <w:pPr>
              <w:spacing w:line="360" w:lineRule="auto"/>
              <w:rPr>
                <w:rFonts w:ascii="Arial Narrow" w:hAnsi="Arial Narrow"/>
                <w:bCs/>
                <w:snapToGrid w:val="0"/>
              </w:rPr>
            </w:pPr>
            <w:r w:rsidRPr="006120CA">
              <w:rPr>
                <w:rFonts w:ascii="Arial Narrow" w:hAnsi="Arial Narrow"/>
                <w:bCs/>
                <w:snapToGrid w:val="0"/>
                <w:sz w:val="22"/>
                <w:szCs w:val="22"/>
              </w:rPr>
              <w:t xml:space="preserve">Nr telefonu………………………...      </w:t>
            </w:r>
            <w:proofErr w:type="spellStart"/>
            <w:r w:rsidRPr="006120CA">
              <w:rPr>
                <w:rFonts w:ascii="Arial Narrow" w:hAnsi="Arial Narrow"/>
                <w:bCs/>
                <w:snapToGrid w:val="0"/>
                <w:sz w:val="22"/>
                <w:szCs w:val="22"/>
              </w:rPr>
              <w:t>faxu</w:t>
            </w:r>
            <w:proofErr w:type="spellEnd"/>
            <w:r w:rsidRPr="006120CA">
              <w:rPr>
                <w:rFonts w:ascii="Arial Narrow" w:hAnsi="Arial Narrow"/>
                <w:bCs/>
                <w:snapToGrid w:val="0"/>
                <w:sz w:val="22"/>
                <w:szCs w:val="22"/>
              </w:rPr>
              <w:t>…………………. …………</w:t>
            </w:r>
          </w:p>
          <w:p w:rsidR="005746F6" w:rsidRPr="006120CA" w:rsidRDefault="005746F6" w:rsidP="00D25378">
            <w:pPr>
              <w:spacing w:line="360" w:lineRule="auto"/>
              <w:rPr>
                <w:rFonts w:ascii="Arial Narrow" w:hAnsi="Arial Narrow"/>
                <w:bCs/>
                <w:snapToGrid w:val="0"/>
              </w:rPr>
            </w:pPr>
            <w:r w:rsidRPr="006120CA">
              <w:rPr>
                <w:rFonts w:ascii="Arial Narrow" w:hAnsi="Arial Narrow"/>
                <w:bCs/>
                <w:snapToGrid w:val="0"/>
                <w:sz w:val="22"/>
                <w:szCs w:val="22"/>
              </w:rPr>
              <w:t>E-mail……………………………..</w:t>
            </w:r>
          </w:p>
          <w:p w:rsidR="005746F6" w:rsidRPr="006120CA" w:rsidRDefault="005746F6" w:rsidP="00D25378">
            <w:pPr>
              <w:widowControl w:val="0"/>
              <w:tabs>
                <w:tab w:val="left" w:pos="0"/>
              </w:tabs>
              <w:ind w:right="3684"/>
              <w:jc w:val="both"/>
              <w:rPr>
                <w:rFonts w:ascii="Arial Narrow" w:hAnsi="Arial Narrow"/>
                <w:snapToGrid w:val="0"/>
              </w:rPr>
            </w:pPr>
            <w:r w:rsidRPr="006120CA">
              <w:rPr>
                <w:rFonts w:ascii="Arial Narrow" w:hAnsi="Arial Narrow"/>
                <w:snapToGrid w:val="0"/>
                <w:sz w:val="22"/>
                <w:szCs w:val="22"/>
              </w:rPr>
              <w:t>w zależności od podmiotu: NIP/PESEL/KRS/CEIDG)</w:t>
            </w:r>
          </w:p>
          <w:p w:rsidR="005746F6" w:rsidRPr="006120CA" w:rsidRDefault="005746F6" w:rsidP="00D25378">
            <w:pPr>
              <w:widowControl w:val="0"/>
              <w:tabs>
                <w:tab w:val="left" w:pos="0"/>
              </w:tabs>
              <w:ind w:right="3684"/>
              <w:jc w:val="both"/>
              <w:rPr>
                <w:rFonts w:ascii="Arial Narrow" w:hAnsi="Arial Narrow"/>
                <w:snapToGrid w:val="0"/>
              </w:rPr>
            </w:pPr>
          </w:p>
          <w:p w:rsidR="005746F6" w:rsidRPr="006120CA" w:rsidRDefault="005746F6" w:rsidP="00D25378">
            <w:pPr>
              <w:widowControl w:val="0"/>
              <w:tabs>
                <w:tab w:val="left" w:pos="0"/>
              </w:tabs>
              <w:ind w:right="3684"/>
              <w:jc w:val="both"/>
              <w:rPr>
                <w:rFonts w:ascii="Arial Narrow" w:hAnsi="Arial Narrow"/>
                <w:snapToGrid w:val="0"/>
                <w:lang w:val="en-US"/>
              </w:rPr>
            </w:pPr>
            <w:r w:rsidRPr="006120CA">
              <w:rPr>
                <w:rFonts w:ascii="Arial Narrow" w:hAnsi="Arial Narrow"/>
                <w:snapToGrid w:val="0"/>
                <w:sz w:val="22"/>
                <w:szCs w:val="22"/>
                <w:lang w:val="en-US"/>
              </w:rPr>
              <w:t>NIP………………………………………………..</w:t>
            </w:r>
          </w:p>
          <w:p w:rsidR="005746F6" w:rsidRPr="006120CA" w:rsidRDefault="005746F6" w:rsidP="00D25378">
            <w:pPr>
              <w:widowControl w:val="0"/>
              <w:tabs>
                <w:tab w:val="left" w:pos="0"/>
              </w:tabs>
              <w:ind w:right="3684"/>
              <w:jc w:val="both"/>
              <w:rPr>
                <w:rFonts w:ascii="Arial Narrow" w:hAnsi="Arial Narrow"/>
                <w:snapToGrid w:val="0"/>
                <w:lang w:val="en-US"/>
              </w:rPr>
            </w:pPr>
          </w:p>
          <w:p w:rsidR="005746F6" w:rsidRPr="006120CA" w:rsidRDefault="005746F6" w:rsidP="00D25378">
            <w:pPr>
              <w:widowControl w:val="0"/>
              <w:tabs>
                <w:tab w:val="left" w:pos="0"/>
              </w:tabs>
              <w:ind w:right="3684"/>
              <w:jc w:val="both"/>
              <w:rPr>
                <w:rFonts w:ascii="Arial Narrow" w:hAnsi="Arial Narrow"/>
                <w:snapToGrid w:val="0"/>
                <w:lang w:val="en-US"/>
              </w:rPr>
            </w:pPr>
            <w:r w:rsidRPr="006120CA">
              <w:rPr>
                <w:rFonts w:ascii="Arial Narrow" w:hAnsi="Arial Narrow"/>
                <w:snapToGrid w:val="0"/>
                <w:sz w:val="22"/>
                <w:szCs w:val="22"/>
                <w:lang w:val="en-US"/>
              </w:rPr>
              <w:t>PESEL…………………………………………….</w:t>
            </w:r>
          </w:p>
          <w:p w:rsidR="005746F6" w:rsidRPr="006120CA" w:rsidRDefault="005746F6" w:rsidP="00D25378">
            <w:pPr>
              <w:widowControl w:val="0"/>
              <w:tabs>
                <w:tab w:val="left" w:pos="0"/>
              </w:tabs>
              <w:ind w:right="3684"/>
              <w:jc w:val="both"/>
              <w:rPr>
                <w:rFonts w:ascii="Arial Narrow" w:hAnsi="Arial Narrow"/>
                <w:snapToGrid w:val="0"/>
                <w:lang w:val="en-US"/>
              </w:rPr>
            </w:pPr>
          </w:p>
          <w:p w:rsidR="005746F6" w:rsidRPr="006120CA" w:rsidRDefault="005746F6" w:rsidP="00D25378">
            <w:pPr>
              <w:widowControl w:val="0"/>
              <w:tabs>
                <w:tab w:val="left" w:pos="0"/>
              </w:tabs>
              <w:ind w:right="3684"/>
              <w:jc w:val="both"/>
              <w:rPr>
                <w:rFonts w:ascii="Arial Narrow" w:hAnsi="Arial Narrow"/>
                <w:snapToGrid w:val="0"/>
                <w:lang w:val="en-US"/>
              </w:rPr>
            </w:pPr>
            <w:r w:rsidRPr="006120CA">
              <w:rPr>
                <w:rFonts w:ascii="Arial Narrow" w:hAnsi="Arial Narrow"/>
                <w:snapToGrid w:val="0"/>
                <w:sz w:val="22"/>
                <w:szCs w:val="22"/>
                <w:lang w:val="en-US"/>
              </w:rPr>
              <w:t>KRS……………………………………………….</w:t>
            </w:r>
          </w:p>
          <w:p w:rsidR="005746F6" w:rsidRPr="006120CA" w:rsidRDefault="005746F6" w:rsidP="00D25378">
            <w:pPr>
              <w:widowControl w:val="0"/>
              <w:tabs>
                <w:tab w:val="left" w:pos="0"/>
              </w:tabs>
              <w:ind w:right="3684"/>
              <w:jc w:val="both"/>
              <w:rPr>
                <w:rFonts w:ascii="Arial Narrow" w:hAnsi="Arial Narrow"/>
                <w:snapToGrid w:val="0"/>
                <w:lang w:val="en-US"/>
              </w:rPr>
            </w:pPr>
          </w:p>
          <w:p w:rsidR="005746F6" w:rsidRPr="006120CA" w:rsidRDefault="005746F6" w:rsidP="00D25378">
            <w:pPr>
              <w:widowControl w:val="0"/>
              <w:tabs>
                <w:tab w:val="left" w:pos="0"/>
              </w:tabs>
              <w:ind w:right="3684"/>
              <w:jc w:val="both"/>
              <w:rPr>
                <w:rFonts w:ascii="Arial Narrow" w:hAnsi="Arial Narrow"/>
                <w:snapToGrid w:val="0"/>
                <w:lang w:val="en-US"/>
              </w:rPr>
            </w:pPr>
            <w:r w:rsidRPr="006120CA">
              <w:rPr>
                <w:rFonts w:ascii="Arial Narrow" w:hAnsi="Arial Narrow"/>
                <w:snapToGrid w:val="0"/>
                <w:sz w:val="22"/>
                <w:szCs w:val="22"/>
                <w:lang w:val="en-US"/>
              </w:rPr>
              <w:t>CEIDG…………………………………………….</w:t>
            </w:r>
          </w:p>
          <w:p w:rsidR="005746F6" w:rsidRPr="006120CA" w:rsidRDefault="005746F6" w:rsidP="00D25378">
            <w:pPr>
              <w:widowControl w:val="0"/>
              <w:tabs>
                <w:tab w:val="left" w:pos="0"/>
              </w:tabs>
              <w:ind w:right="3684"/>
              <w:jc w:val="both"/>
              <w:rPr>
                <w:rFonts w:ascii="Arial Narrow" w:hAnsi="Arial Narrow"/>
                <w:snapToGrid w:val="0"/>
                <w:lang w:val="en-US"/>
              </w:rPr>
            </w:pPr>
          </w:p>
          <w:p w:rsidR="005746F6" w:rsidRPr="006120CA" w:rsidRDefault="005746F6" w:rsidP="00D25378">
            <w:pPr>
              <w:spacing w:line="360" w:lineRule="auto"/>
              <w:rPr>
                <w:rFonts w:ascii="Arial Narrow" w:hAnsi="Arial Narrow"/>
                <w:bCs/>
                <w:snapToGrid w:val="0"/>
                <w:lang w:val="en-US"/>
              </w:rPr>
            </w:pPr>
            <w:r w:rsidRPr="006120CA">
              <w:rPr>
                <w:rFonts w:ascii="Arial Narrow" w:hAnsi="Arial Narrow"/>
                <w:bCs/>
                <w:snapToGrid w:val="0"/>
                <w:sz w:val="22"/>
                <w:szCs w:val="22"/>
                <w:lang w:val="en-US"/>
              </w:rPr>
              <w:t xml:space="preserve">Bank, </w:t>
            </w:r>
            <w:proofErr w:type="spellStart"/>
            <w:r w:rsidRPr="006120CA">
              <w:rPr>
                <w:rFonts w:ascii="Arial Narrow" w:hAnsi="Arial Narrow"/>
                <w:bCs/>
                <w:snapToGrid w:val="0"/>
                <w:sz w:val="22"/>
                <w:szCs w:val="22"/>
                <w:lang w:val="en-US"/>
              </w:rPr>
              <w:t>numer</w:t>
            </w:r>
            <w:proofErr w:type="spellEnd"/>
            <w:r w:rsidRPr="006120CA">
              <w:rPr>
                <w:rFonts w:ascii="Arial Narrow" w:hAnsi="Arial Narrow"/>
                <w:bCs/>
                <w:snapToGrid w:val="0"/>
                <w:sz w:val="22"/>
                <w:szCs w:val="22"/>
                <w:lang w:val="en-US"/>
              </w:rPr>
              <w:t xml:space="preserve"> </w:t>
            </w:r>
            <w:proofErr w:type="spellStart"/>
            <w:r w:rsidRPr="006120CA">
              <w:rPr>
                <w:rFonts w:ascii="Arial Narrow" w:hAnsi="Arial Narrow"/>
                <w:bCs/>
                <w:snapToGrid w:val="0"/>
                <w:sz w:val="22"/>
                <w:szCs w:val="22"/>
                <w:lang w:val="en-US"/>
              </w:rPr>
              <w:t>konta</w:t>
            </w:r>
            <w:proofErr w:type="spellEnd"/>
            <w:r w:rsidRPr="006120CA">
              <w:rPr>
                <w:rFonts w:ascii="Arial Narrow" w:hAnsi="Arial Narrow"/>
                <w:bCs/>
                <w:snapToGrid w:val="0"/>
                <w:sz w:val="22"/>
                <w:szCs w:val="22"/>
                <w:lang w:val="en-US"/>
              </w:rPr>
              <w:t>……………………………………………………….</w:t>
            </w:r>
          </w:p>
          <w:p w:rsidR="005746F6" w:rsidRPr="006120CA" w:rsidRDefault="005746F6" w:rsidP="00D25378">
            <w:pPr>
              <w:spacing w:after="40"/>
              <w:jc w:val="both"/>
              <w:rPr>
                <w:rFonts w:ascii="Arial Narrow" w:hAnsi="Arial Narrow" w:cs="Segoe UI"/>
              </w:rPr>
            </w:pPr>
            <w:r w:rsidRPr="006120CA">
              <w:rPr>
                <w:rFonts w:ascii="Arial Narrow" w:hAnsi="Arial Narrow" w:cs="Segoe UI"/>
                <w:sz w:val="22"/>
                <w:szCs w:val="22"/>
              </w:rPr>
              <w:t>Osoba upoważniona do reprezentacji Wykonawcy/ów i podpisująca ofertę:</w:t>
            </w:r>
            <w:r w:rsidRPr="006120CA">
              <w:rPr>
                <w:rFonts w:ascii="Arial Narrow" w:hAnsi="Arial Narrow" w:cs="Segoe UI"/>
                <w:b/>
                <w:sz w:val="22"/>
                <w:szCs w:val="22"/>
              </w:rPr>
              <w:t>………………..…………………………</w:t>
            </w:r>
          </w:p>
          <w:p w:rsidR="005746F6" w:rsidRPr="006120CA" w:rsidRDefault="005746F6" w:rsidP="00D25378">
            <w:pPr>
              <w:spacing w:after="40"/>
              <w:rPr>
                <w:rFonts w:ascii="Arial Narrow" w:hAnsi="Arial Narrow" w:cs="Segoe UI"/>
                <w:b/>
              </w:rPr>
            </w:pPr>
            <w:r w:rsidRPr="006120CA">
              <w:rPr>
                <w:rFonts w:ascii="Arial Narrow" w:hAnsi="Arial Narrow" w:cs="Segoe UI"/>
                <w:sz w:val="22"/>
                <w:szCs w:val="22"/>
              </w:rPr>
              <w:t>Wykonawca/Wykonawcy:</w:t>
            </w:r>
            <w:r w:rsidRPr="006120CA">
              <w:rPr>
                <w:rFonts w:ascii="Arial Narrow" w:hAnsi="Arial Narrow" w:cs="Segoe UI"/>
                <w:b/>
                <w:sz w:val="22"/>
                <w:szCs w:val="22"/>
              </w:rPr>
              <w:t>……………..……………..………………………………………….……….…………….……</w:t>
            </w:r>
          </w:p>
          <w:p w:rsidR="005746F6" w:rsidRPr="006120CA" w:rsidRDefault="005746F6" w:rsidP="00D25378">
            <w:pPr>
              <w:spacing w:after="40"/>
              <w:rPr>
                <w:rFonts w:ascii="Arial Narrow" w:hAnsi="Arial Narrow" w:cs="Segoe UI"/>
                <w:b/>
              </w:rPr>
            </w:pPr>
            <w:r w:rsidRPr="006120CA">
              <w:rPr>
                <w:rFonts w:ascii="Arial Narrow" w:hAnsi="Arial Narrow" w:cs="Segoe UI"/>
                <w:b/>
                <w:sz w:val="22"/>
                <w:szCs w:val="22"/>
              </w:rPr>
              <w:t>………………………………………………………………………………………………………..…….……………………………………………………………………………………………………………………………………………………</w:t>
            </w:r>
            <w:r w:rsidR="00006AF8">
              <w:rPr>
                <w:rFonts w:ascii="Arial Narrow" w:hAnsi="Arial Narrow" w:cs="Segoe UI"/>
                <w:b/>
                <w:sz w:val="22"/>
                <w:szCs w:val="22"/>
              </w:rPr>
              <w:t>..</w:t>
            </w:r>
            <w:r w:rsidRPr="006120CA">
              <w:rPr>
                <w:rFonts w:ascii="Arial Narrow" w:hAnsi="Arial Narrow" w:cs="Segoe UI"/>
                <w:b/>
                <w:sz w:val="22"/>
                <w:szCs w:val="22"/>
              </w:rPr>
              <w:t>…</w:t>
            </w:r>
          </w:p>
          <w:p w:rsidR="005746F6" w:rsidRPr="006120CA" w:rsidRDefault="005746F6" w:rsidP="00D25378">
            <w:pPr>
              <w:spacing w:after="40"/>
              <w:rPr>
                <w:rFonts w:ascii="Arial Narrow" w:hAnsi="Arial Narrow" w:cs="Segoe UI"/>
              </w:rPr>
            </w:pPr>
            <w:r w:rsidRPr="006120CA">
              <w:rPr>
                <w:rFonts w:ascii="Arial Narrow" w:hAnsi="Arial Narrow" w:cs="Segoe UI"/>
                <w:sz w:val="22"/>
                <w:szCs w:val="22"/>
              </w:rPr>
              <w:t>Osoba odpowiedzialna za kontakty z Zamawiającym:</w:t>
            </w:r>
            <w:r w:rsidRPr="006120CA">
              <w:rPr>
                <w:rFonts w:ascii="Arial Narrow" w:hAnsi="Arial Narrow" w:cs="Segoe UI"/>
                <w:b/>
                <w:sz w:val="22"/>
                <w:szCs w:val="22"/>
              </w:rPr>
              <w:t>.…………………………………………..…………</w:t>
            </w:r>
            <w:r w:rsidR="00006AF8">
              <w:rPr>
                <w:rFonts w:ascii="Arial Narrow" w:hAnsi="Arial Narrow" w:cs="Segoe UI"/>
                <w:b/>
                <w:sz w:val="22"/>
                <w:szCs w:val="22"/>
              </w:rPr>
              <w:t>…………….</w:t>
            </w:r>
          </w:p>
          <w:p w:rsidR="005746F6" w:rsidRPr="006120CA" w:rsidRDefault="005746F6" w:rsidP="00D25378">
            <w:pPr>
              <w:spacing w:after="40"/>
              <w:jc w:val="both"/>
              <w:rPr>
                <w:rFonts w:ascii="Arial Narrow" w:hAnsi="Arial Narrow" w:cs="Segoe UI"/>
              </w:rPr>
            </w:pPr>
            <w:r w:rsidRPr="006120CA">
              <w:rPr>
                <w:rFonts w:ascii="Arial Narrow" w:hAnsi="Arial Narrow" w:cs="Segoe UI"/>
                <w:sz w:val="22"/>
                <w:szCs w:val="22"/>
              </w:rPr>
              <w:t>Dane teleadresowe na które należy przekazywać korespondencję związaną z niniejszym postępowaniem: faks</w:t>
            </w:r>
            <w:r w:rsidRPr="006120CA">
              <w:rPr>
                <w:rFonts w:ascii="Arial Narrow" w:hAnsi="Arial Narrow" w:cs="Segoe UI"/>
                <w:b/>
                <w:sz w:val="22"/>
                <w:szCs w:val="22"/>
              </w:rPr>
              <w:t>………………………………………………………………………………………………………………………………</w:t>
            </w:r>
          </w:p>
          <w:p w:rsidR="005746F6" w:rsidRPr="006120CA" w:rsidRDefault="005746F6" w:rsidP="00D25378">
            <w:pPr>
              <w:spacing w:after="40"/>
              <w:rPr>
                <w:rFonts w:ascii="Arial Narrow" w:hAnsi="Arial Narrow" w:cs="Segoe UI"/>
              </w:rPr>
            </w:pPr>
            <w:r w:rsidRPr="006120CA">
              <w:rPr>
                <w:rFonts w:ascii="Arial Narrow" w:hAnsi="Arial Narrow" w:cs="Segoe UI"/>
                <w:sz w:val="22"/>
                <w:szCs w:val="22"/>
              </w:rPr>
              <w:t>e-</w:t>
            </w:r>
            <w:r w:rsidR="00E32F9C">
              <w:rPr>
                <w:rFonts w:ascii="Arial Narrow" w:hAnsi="Arial Narrow" w:cs="Segoe UI"/>
                <w:sz w:val="22"/>
                <w:szCs w:val="22"/>
              </w:rPr>
              <w:t xml:space="preserve"> </w:t>
            </w:r>
            <w:r w:rsidRPr="006120CA">
              <w:rPr>
                <w:rFonts w:ascii="Arial Narrow" w:hAnsi="Arial Narrow" w:cs="Segoe UI"/>
                <w:sz w:val="22"/>
                <w:szCs w:val="22"/>
              </w:rPr>
              <w:t>mail</w:t>
            </w:r>
            <w:r w:rsidRPr="006120CA">
              <w:rPr>
                <w:rFonts w:ascii="Arial Narrow" w:hAnsi="Arial Narrow" w:cs="Segoe UI"/>
                <w:b/>
                <w:sz w:val="22"/>
                <w:szCs w:val="22"/>
              </w:rPr>
              <w:t>………………………</w:t>
            </w:r>
            <w:r w:rsidRPr="006120CA">
              <w:rPr>
                <w:rFonts w:ascii="Arial Narrow" w:hAnsi="Arial Narrow" w:cs="Segoe UI"/>
                <w:b/>
                <w:vanish/>
                <w:sz w:val="22"/>
                <w:szCs w:val="22"/>
              </w:rPr>
              <w:t xml:space="preserve">………………………………………………ji o </w:t>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sz w:val="22"/>
                <w:szCs w:val="22"/>
              </w:rPr>
              <w:t>……………………………………………………………………………</w:t>
            </w:r>
            <w:r w:rsidR="00E32F9C">
              <w:rPr>
                <w:rFonts w:ascii="Arial Narrow" w:hAnsi="Arial Narrow" w:cs="Segoe UI"/>
                <w:b/>
                <w:sz w:val="22"/>
                <w:szCs w:val="22"/>
              </w:rPr>
              <w:t>……………………...</w:t>
            </w:r>
          </w:p>
          <w:p w:rsidR="005746F6" w:rsidRDefault="005746F6" w:rsidP="00D25378">
            <w:pPr>
              <w:pStyle w:val="Tekstprzypisudolnego"/>
              <w:spacing w:after="40"/>
              <w:rPr>
                <w:rFonts w:ascii="Arial Narrow" w:hAnsi="Arial Narrow" w:cs="Segoe UI"/>
                <w:b/>
                <w:sz w:val="22"/>
                <w:szCs w:val="22"/>
              </w:rPr>
            </w:pPr>
            <w:r w:rsidRPr="006120CA">
              <w:rPr>
                <w:rFonts w:ascii="Arial Narrow" w:hAnsi="Arial Narrow" w:cs="Segoe UI"/>
                <w:sz w:val="22"/>
                <w:szCs w:val="22"/>
              </w:rPr>
              <w:t>Adres do korespondencji (jeżeli inny niż adres siedziby):</w:t>
            </w:r>
            <w:r w:rsidRPr="006120CA">
              <w:rPr>
                <w:rFonts w:ascii="Arial Narrow" w:hAnsi="Arial Narrow"/>
                <w:sz w:val="22"/>
                <w:szCs w:val="22"/>
              </w:rPr>
              <w:t xml:space="preserve"> </w:t>
            </w:r>
            <w:r w:rsidRPr="006120CA">
              <w:rPr>
                <w:rFonts w:ascii="Arial Narrow" w:hAnsi="Arial Narrow" w:cs="Segoe UI"/>
                <w:b/>
                <w:sz w:val="22"/>
                <w:szCs w:val="22"/>
              </w:rPr>
              <w:t>……………………………………………………………………………………………………………………...……………</w:t>
            </w:r>
          </w:p>
          <w:p w:rsidR="001A0200" w:rsidRDefault="001A0200" w:rsidP="001A0200">
            <w:pPr>
              <w:spacing w:after="40"/>
              <w:rPr>
                <w:rFonts w:ascii="Arial Narrow" w:hAnsi="Arial Narrow" w:cs="Segoe UI"/>
              </w:rPr>
            </w:pPr>
          </w:p>
          <w:p w:rsidR="001A0200" w:rsidRPr="006120CA" w:rsidRDefault="001A0200" w:rsidP="001A0200">
            <w:pPr>
              <w:spacing w:after="40"/>
              <w:rPr>
                <w:rFonts w:ascii="Arial Narrow" w:hAnsi="Arial Narrow" w:cs="Segoe UI"/>
              </w:rPr>
            </w:pPr>
            <w:r>
              <w:rPr>
                <w:rFonts w:ascii="Arial Narrow" w:hAnsi="Arial Narrow" w:cs="Segoe UI"/>
                <w:sz w:val="22"/>
                <w:szCs w:val="22"/>
              </w:rPr>
              <w:t>Osoba odpowiedzialna za realizację zamówień</w:t>
            </w:r>
            <w:r w:rsidRPr="006120CA">
              <w:rPr>
                <w:rFonts w:ascii="Arial Narrow" w:hAnsi="Arial Narrow" w:cs="Segoe UI"/>
                <w:sz w:val="22"/>
                <w:szCs w:val="22"/>
              </w:rPr>
              <w:t xml:space="preserve"> z </w:t>
            </w:r>
            <w:r w:rsidRPr="006120CA">
              <w:rPr>
                <w:rFonts w:ascii="Arial Narrow" w:hAnsi="Arial Narrow" w:cs="Segoe UI"/>
                <w:sz w:val="22"/>
                <w:szCs w:val="22"/>
              </w:rPr>
              <w:lastRenderedPageBreak/>
              <w:t>Zamawiającym:</w:t>
            </w:r>
            <w:r w:rsidRPr="006120CA">
              <w:rPr>
                <w:rFonts w:ascii="Arial Narrow" w:hAnsi="Arial Narrow" w:cs="Segoe UI"/>
                <w:b/>
                <w:sz w:val="22"/>
                <w:szCs w:val="22"/>
              </w:rPr>
              <w:t>.…………………………………………..…………</w:t>
            </w:r>
            <w:r>
              <w:rPr>
                <w:rFonts w:ascii="Arial Narrow" w:hAnsi="Arial Narrow" w:cs="Segoe UI"/>
                <w:b/>
                <w:sz w:val="22"/>
                <w:szCs w:val="22"/>
              </w:rPr>
              <w:t>……</w:t>
            </w:r>
          </w:p>
          <w:p w:rsidR="001A0200" w:rsidRPr="006120CA" w:rsidRDefault="001A0200" w:rsidP="001A0200">
            <w:pPr>
              <w:spacing w:after="40"/>
              <w:jc w:val="both"/>
              <w:rPr>
                <w:rFonts w:ascii="Arial Narrow" w:hAnsi="Arial Narrow" w:cs="Segoe UI"/>
              </w:rPr>
            </w:pPr>
            <w:r w:rsidRPr="006120CA">
              <w:rPr>
                <w:rFonts w:ascii="Arial Narrow" w:hAnsi="Arial Narrow" w:cs="Segoe UI"/>
                <w:sz w:val="22"/>
                <w:szCs w:val="22"/>
              </w:rPr>
              <w:t>Dane teleadresowe na które n</w:t>
            </w:r>
            <w:r>
              <w:rPr>
                <w:rFonts w:ascii="Arial Narrow" w:hAnsi="Arial Narrow" w:cs="Segoe UI"/>
                <w:sz w:val="22"/>
                <w:szCs w:val="22"/>
              </w:rPr>
              <w:t>ależy przekazywać zamówienia</w:t>
            </w:r>
            <w:r w:rsidRPr="006120CA">
              <w:rPr>
                <w:rFonts w:ascii="Arial Narrow" w:hAnsi="Arial Narrow" w:cs="Segoe UI"/>
                <w:sz w:val="22"/>
                <w:szCs w:val="22"/>
              </w:rPr>
              <w:t xml:space="preserve"> zwi</w:t>
            </w:r>
            <w:r>
              <w:rPr>
                <w:rFonts w:ascii="Arial Narrow" w:hAnsi="Arial Narrow" w:cs="Segoe UI"/>
                <w:sz w:val="22"/>
                <w:szCs w:val="22"/>
              </w:rPr>
              <w:t xml:space="preserve">ązane realizacją umowy </w:t>
            </w:r>
            <w:r w:rsidRPr="006120CA">
              <w:rPr>
                <w:rFonts w:ascii="Arial Narrow" w:hAnsi="Arial Narrow" w:cs="Segoe UI"/>
                <w:sz w:val="22"/>
                <w:szCs w:val="22"/>
              </w:rPr>
              <w:t>: faks</w:t>
            </w:r>
            <w:r w:rsidRPr="006120CA">
              <w:rPr>
                <w:rFonts w:ascii="Arial Narrow" w:hAnsi="Arial Narrow" w:cs="Segoe UI"/>
                <w:b/>
                <w:sz w:val="22"/>
                <w:szCs w:val="22"/>
              </w:rPr>
              <w:t>………………………………………………………………………………………………………………………………</w:t>
            </w:r>
          </w:p>
          <w:p w:rsidR="001A0200" w:rsidRPr="006120CA" w:rsidRDefault="001A0200" w:rsidP="001A0200">
            <w:pPr>
              <w:spacing w:after="40"/>
              <w:rPr>
                <w:rFonts w:ascii="Arial Narrow" w:hAnsi="Arial Narrow" w:cs="Segoe UI"/>
              </w:rPr>
            </w:pPr>
            <w:r w:rsidRPr="006120CA">
              <w:rPr>
                <w:rFonts w:ascii="Arial Narrow" w:hAnsi="Arial Narrow" w:cs="Segoe UI"/>
                <w:sz w:val="22"/>
                <w:szCs w:val="22"/>
              </w:rPr>
              <w:t>e-mail</w:t>
            </w:r>
            <w:r w:rsidRPr="006120CA">
              <w:rPr>
                <w:rFonts w:ascii="Arial Narrow" w:hAnsi="Arial Narrow" w:cs="Segoe UI"/>
                <w:b/>
                <w:sz w:val="22"/>
                <w:szCs w:val="22"/>
              </w:rPr>
              <w:t>………………………</w:t>
            </w:r>
            <w:r w:rsidRPr="006120CA">
              <w:rPr>
                <w:rFonts w:ascii="Arial Narrow" w:hAnsi="Arial Narrow" w:cs="Segoe UI"/>
                <w:b/>
                <w:vanish/>
                <w:sz w:val="22"/>
                <w:szCs w:val="22"/>
              </w:rPr>
              <w:t xml:space="preserve">………………………………………………ji o </w:t>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sz w:val="22"/>
                <w:szCs w:val="22"/>
              </w:rPr>
              <w:t>……………………………………………………………………………………………………</w:t>
            </w:r>
          </w:p>
          <w:p w:rsidR="001A0200" w:rsidRDefault="001A0200" w:rsidP="001A0200">
            <w:pPr>
              <w:pStyle w:val="Tekstprzypisudolnego"/>
              <w:spacing w:after="40"/>
              <w:rPr>
                <w:rFonts w:ascii="Arial Narrow" w:hAnsi="Arial Narrow" w:cs="Segoe UI"/>
                <w:b/>
                <w:sz w:val="22"/>
                <w:szCs w:val="22"/>
              </w:rPr>
            </w:pPr>
            <w:r w:rsidRPr="006120CA">
              <w:rPr>
                <w:rFonts w:ascii="Arial Narrow" w:hAnsi="Arial Narrow" w:cs="Segoe UI"/>
                <w:sz w:val="22"/>
                <w:szCs w:val="22"/>
              </w:rPr>
              <w:t>Adres do korespondencji (jeżeli inny niż adres siedziby):</w:t>
            </w:r>
            <w:r w:rsidRPr="006120CA">
              <w:rPr>
                <w:rFonts w:ascii="Arial Narrow" w:hAnsi="Arial Narrow"/>
                <w:sz w:val="22"/>
                <w:szCs w:val="22"/>
              </w:rPr>
              <w:t xml:space="preserve"> </w:t>
            </w:r>
            <w:r w:rsidRPr="006120CA">
              <w:rPr>
                <w:rFonts w:ascii="Arial Narrow" w:hAnsi="Arial Narrow" w:cs="Segoe UI"/>
                <w:b/>
                <w:sz w:val="22"/>
                <w:szCs w:val="22"/>
              </w:rPr>
              <w:t>……………………………………………………….………………………</w:t>
            </w:r>
            <w:r w:rsidR="00E32F9C">
              <w:rPr>
                <w:rFonts w:ascii="Arial Narrow" w:hAnsi="Arial Narrow" w:cs="Segoe UI"/>
                <w:b/>
                <w:sz w:val="22"/>
                <w:szCs w:val="22"/>
              </w:rPr>
              <w:t>…………………………………………………..</w:t>
            </w:r>
            <w:r w:rsidRPr="006120CA">
              <w:rPr>
                <w:rFonts w:ascii="Arial Narrow" w:hAnsi="Arial Narrow" w:cs="Segoe UI"/>
                <w:b/>
                <w:sz w:val="22"/>
                <w:szCs w:val="22"/>
              </w:rPr>
              <w:t xml:space="preserve"> ……………………………………………………………………………………………………………………...……………</w:t>
            </w:r>
          </w:p>
          <w:p w:rsidR="005746F6" w:rsidRDefault="005746F6" w:rsidP="00D25378">
            <w:pPr>
              <w:pStyle w:val="Tekstprzypisudolnego"/>
              <w:spacing w:after="40"/>
              <w:rPr>
                <w:rFonts w:ascii="Arial Narrow" w:hAnsi="Arial Narrow" w:cs="Segoe UI"/>
                <w:b/>
                <w:sz w:val="22"/>
                <w:szCs w:val="22"/>
              </w:rPr>
            </w:pPr>
            <w:r w:rsidRPr="00006AF8">
              <w:rPr>
                <w:rFonts w:ascii="Arial Narrow" w:hAnsi="Arial Narrow" w:cs="Segoe UI"/>
                <w:b/>
                <w:sz w:val="22"/>
                <w:szCs w:val="22"/>
              </w:rPr>
              <w:t>Wielkość przedsiębiorstwa (oznaczyć znakiem x lub podobnym)</w:t>
            </w:r>
          </w:p>
          <w:p w:rsidR="00006AF8" w:rsidRPr="00006AF8" w:rsidRDefault="00006AF8" w:rsidP="00D25378">
            <w:pPr>
              <w:pStyle w:val="Tekstprzypisudolnego"/>
              <w:spacing w:after="40"/>
              <w:rPr>
                <w:rFonts w:ascii="Arial Narrow" w:hAnsi="Arial Narrow" w:cs="Segoe UI"/>
                <w:b/>
                <w:sz w:val="22"/>
                <w:szCs w:val="22"/>
              </w:rPr>
            </w:pPr>
          </w:p>
          <w:tbl>
            <w:tblPr>
              <w:tblStyle w:val="Tabela-Siatka"/>
              <w:tblW w:w="0" w:type="auto"/>
              <w:tblLayout w:type="fixed"/>
              <w:tblLook w:val="04A0"/>
            </w:tblPr>
            <w:tblGrid>
              <w:gridCol w:w="7400"/>
              <w:gridCol w:w="1583"/>
            </w:tblGrid>
            <w:tr w:rsidR="005746F6" w:rsidRPr="00006AF8" w:rsidTr="00B9201C">
              <w:tc>
                <w:tcPr>
                  <w:tcW w:w="7400" w:type="dxa"/>
                </w:tcPr>
                <w:p w:rsidR="005746F6" w:rsidRPr="00006AF8" w:rsidRDefault="005746F6" w:rsidP="00D25378">
                  <w:pPr>
                    <w:pStyle w:val="Tekstprzypisudolnego"/>
                    <w:spacing w:after="40"/>
                    <w:rPr>
                      <w:rFonts w:ascii="Arial Narrow" w:hAnsi="Arial Narrow" w:cs="Segoe UI"/>
                      <w:b/>
                      <w:sz w:val="22"/>
                      <w:szCs w:val="22"/>
                    </w:rPr>
                  </w:pPr>
                  <w:proofErr w:type="spellStart"/>
                  <w:r w:rsidRPr="00006AF8">
                    <w:rPr>
                      <w:rStyle w:val="DeltaViewInsertion"/>
                      <w:rFonts w:ascii="Arial Narrow" w:hAnsi="Arial Narrow" w:cs="Arial"/>
                      <w:i w:val="0"/>
                      <w:sz w:val="22"/>
                      <w:szCs w:val="22"/>
                    </w:rPr>
                    <w:t>Mikroprzedsiębiorstwo</w:t>
                  </w:r>
                  <w:proofErr w:type="spellEnd"/>
                  <w:r w:rsidRPr="00006AF8">
                    <w:rPr>
                      <w:rStyle w:val="DeltaViewInsertion"/>
                      <w:rFonts w:ascii="Arial Narrow" w:hAnsi="Arial Narrow" w:cs="Arial"/>
                      <w:i w:val="0"/>
                      <w:sz w:val="22"/>
                      <w:szCs w:val="22"/>
                    </w:rPr>
                    <w:t>:</w:t>
                  </w:r>
                  <w:r w:rsidRPr="00006AF8">
                    <w:rPr>
                      <w:rStyle w:val="DeltaViewInsertion"/>
                      <w:rFonts w:ascii="Arial Narrow" w:hAnsi="Arial Narrow" w:cs="Arial"/>
                      <w:b w:val="0"/>
                      <w:i w:val="0"/>
                      <w:sz w:val="22"/>
                      <w:szCs w:val="22"/>
                    </w:rPr>
                    <w:t xml:space="preserve"> przedsiębiorstwo, które </w:t>
                  </w:r>
                  <w:r w:rsidRPr="00006AF8">
                    <w:rPr>
                      <w:rStyle w:val="DeltaViewInsertion"/>
                      <w:rFonts w:ascii="Arial Narrow" w:hAnsi="Arial Narrow" w:cs="Arial"/>
                      <w:i w:val="0"/>
                      <w:sz w:val="22"/>
                      <w:szCs w:val="22"/>
                    </w:rPr>
                    <w:t>zatrudnia mniej niż 10 osób</w:t>
                  </w:r>
                  <w:r w:rsidRPr="00006AF8">
                    <w:rPr>
                      <w:rStyle w:val="DeltaViewInsertion"/>
                      <w:rFonts w:ascii="Arial Narrow" w:hAnsi="Arial Narrow" w:cs="Arial"/>
                      <w:b w:val="0"/>
                      <w:i w:val="0"/>
                      <w:sz w:val="22"/>
                      <w:szCs w:val="22"/>
                    </w:rPr>
                    <w:t xml:space="preserve"> i którego roczny obrót lub roczna suma bilansowa </w:t>
                  </w:r>
                  <w:r w:rsidRPr="00006AF8">
                    <w:rPr>
                      <w:rStyle w:val="DeltaViewInsertion"/>
                      <w:rFonts w:ascii="Arial Narrow" w:hAnsi="Arial Narrow" w:cs="Arial"/>
                      <w:i w:val="0"/>
                      <w:sz w:val="22"/>
                      <w:szCs w:val="22"/>
                    </w:rPr>
                    <w:t>nie przekracza 2 milionów EUR</w:t>
                  </w:r>
                  <w:r w:rsidRPr="00006AF8">
                    <w:rPr>
                      <w:rStyle w:val="DeltaViewInsertion"/>
                      <w:rFonts w:ascii="Arial Narrow" w:hAnsi="Arial Narrow" w:cs="Arial"/>
                      <w:b w:val="0"/>
                      <w:i w:val="0"/>
                      <w:sz w:val="22"/>
                      <w:szCs w:val="22"/>
                    </w:rPr>
                    <w:t>.</w:t>
                  </w:r>
                </w:p>
              </w:tc>
              <w:tc>
                <w:tcPr>
                  <w:tcW w:w="1583" w:type="dxa"/>
                </w:tcPr>
                <w:p w:rsidR="005746F6" w:rsidRPr="00006AF8" w:rsidRDefault="005746F6" w:rsidP="00D25378">
                  <w:pPr>
                    <w:pStyle w:val="Tekstprzypisudolnego"/>
                    <w:spacing w:after="40"/>
                    <w:rPr>
                      <w:rFonts w:ascii="Arial Narrow" w:hAnsi="Arial Narrow" w:cs="Segoe UI"/>
                      <w:b/>
                      <w:sz w:val="22"/>
                      <w:szCs w:val="22"/>
                    </w:rPr>
                  </w:pPr>
                </w:p>
              </w:tc>
            </w:tr>
            <w:tr w:rsidR="005746F6" w:rsidRPr="00006AF8" w:rsidTr="00B9201C">
              <w:tc>
                <w:tcPr>
                  <w:tcW w:w="7400" w:type="dxa"/>
                </w:tcPr>
                <w:p w:rsidR="005746F6" w:rsidRPr="00006AF8" w:rsidRDefault="005746F6" w:rsidP="00006AF8">
                  <w:pPr>
                    <w:pStyle w:val="Tekstprzypisudolnego"/>
                    <w:ind w:hanging="12"/>
                    <w:jc w:val="both"/>
                    <w:rPr>
                      <w:rFonts w:ascii="Arial Narrow" w:hAnsi="Arial Narrow" w:cs="Segoe UI"/>
                      <w:b/>
                      <w:sz w:val="22"/>
                      <w:szCs w:val="22"/>
                    </w:rPr>
                  </w:pPr>
                  <w:r w:rsidRPr="00006AF8">
                    <w:rPr>
                      <w:rStyle w:val="DeltaViewInsertion"/>
                      <w:rFonts w:ascii="Arial Narrow" w:hAnsi="Arial Narrow" w:cs="Arial"/>
                      <w:i w:val="0"/>
                      <w:sz w:val="22"/>
                      <w:szCs w:val="22"/>
                    </w:rPr>
                    <w:tab/>
                    <w:t>Małe przedsiębiorstwo:</w:t>
                  </w:r>
                  <w:r w:rsidRPr="00006AF8">
                    <w:rPr>
                      <w:rStyle w:val="DeltaViewInsertion"/>
                      <w:rFonts w:ascii="Arial Narrow" w:hAnsi="Arial Narrow" w:cs="Arial"/>
                      <w:b w:val="0"/>
                      <w:i w:val="0"/>
                      <w:sz w:val="22"/>
                      <w:szCs w:val="22"/>
                    </w:rPr>
                    <w:t xml:space="preserve"> przedsiębiorstwo, które </w:t>
                  </w:r>
                  <w:r w:rsidRPr="00006AF8">
                    <w:rPr>
                      <w:rStyle w:val="DeltaViewInsertion"/>
                      <w:rFonts w:ascii="Arial Narrow" w:hAnsi="Arial Narrow" w:cs="Arial"/>
                      <w:i w:val="0"/>
                      <w:sz w:val="22"/>
                      <w:szCs w:val="22"/>
                    </w:rPr>
                    <w:t>zatrudnia mniej niż 50 osób</w:t>
                  </w:r>
                  <w:r w:rsidRPr="00006AF8">
                    <w:rPr>
                      <w:rStyle w:val="DeltaViewInsertion"/>
                      <w:rFonts w:ascii="Arial Narrow" w:hAnsi="Arial Narrow" w:cs="Arial"/>
                      <w:b w:val="0"/>
                      <w:i w:val="0"/>
                      <w:sz w:val="22"/>
                      <w:szCs w:val="22"/>
                    </w:rPr>
                    <w:t xml:space="preserve"> i którego roczny obrót lub roczna suma bilansowa </w:t>
                  </w:r>
                  <w:r w:rsidRPr="00006AF8">
                    <w:rPr>
                      <w:rStyle w:val="DeltaViewInsertion"/>
                      <w:rFonts w:ascii="Arial Narrow" w:hAnsi="Arial Narrow" w:cs="Arial"/>
                      <w:i w:val="0"/>
                      <w:sz w:val="22"/>
                      <w:szCs w:val="22"/>
                    </w:rPr>
                    <w:t>nie przekracza 10 milionów EUR</w:t>
                  </w:r>
                  <w:r w:rsidRPr="00006AF8">
                    <w:rPr>
                      <w:rStyle w:val="DeltaViewInsertion"/>
                      <w:rFonts w:ascii="Arial Narrow" w:hAnsi="Arial Narrow" w:cs="Arial"/>
                      <w:b w:val="0"/>
                      <w:i w:val="0"/>
                      <w:sz w:val="22"/>
                      <w:szCs w:val="22"/>
                    </w:rPr>
                    <w:t>.</w:t>
                  </w:r>
                </w:p>
              </w:tc>
              <w:tc>
                <w:tcPr>
                  <w:tcW w:w="1583" w:type="dxa"/>
                </w:tcPr>
                <w:p w:rsidR="005746F6" w:rsidRPr="00006AF8" w:rsidRDefault="005746F6" w:rsidP="00D25378">
                  <w:pPr>
                    <w:pStyle w:val="Tekstprzypisudolnego"/>
                    <w:spacing w:after="40"/>
                    <w:rPr>
                      <w:rFonts w:ascii="Arial Narrow" w:hAnsi="Arial Narrow" w:cs="Segoe UI"/>
                      <w:b/>
                      <w:sz w:val="22"/>
                      <w:szCs w:val="22"/>
                    </w:rPr>
                  </w:pPr>
                </w:p>
              </w:tc>
            </w:tr>
            <w:tr w:rsidR="005746F6" w:rsidRPr="00006AF8" w:rsidTr="00B9201C">
              <w:tc>
                <w:tcPr>
                  <w:tcW w:w="7400" w:type="dxa"/>
                </w:tcPr>
                <w:p w:rsidR="005746F6" w:rsidRPr="00006AF8" w:rsidRDefault="005746F6" w:rsidP="00D25378">
                  <w:pPr>
                    <w:pStyle w:val="Tekstprzypisudolnego"/>
                    <w:spacing w:after="40"/>
                    <w:rPr>
                      <w:rFonts w:ascii="Arial Narrow" w:hAnsi="Arial Narrow" w:cs="Segoe UI"/>
                      <w:b/>
                      <w:sz w:val="22"/>
                      <w:szCs w:val="22"/>
                    </w:rPr>
                  </w:pPr>
                  <w:r w:rsidRPr="00006AF8">
                    <w:rPr>
                      <w:rStyle w:val="DeltaViewInsertion"/>
                      <w:rFonts w:ascii="Arial Narrow" w:hAnsi="Arial Narrow" w:cs="Arial"/>
                      <w:i w:val="0"/>
                      <w:sz w:val="22"/>
                      <w:szCs w:val="22"/>
                    </w:rPr>
                    <w:t xml:space="preserve">Średnie przedsiębiorstwa: przedsiębiorstwa, które nie są </w:t>
                  </w:r>
                  <w:proofErr w:type="spellStart"/>
                  <w:r w:rsidRPr="00006AF8">
                    <w:rPr>
                      <w:rStyle w:val="DeltaViewInsertion"/>
                      <w:rFonts w:ascii="Arial Narrow" w:hAnsi="Arial Narrow" w:cs="Arial"/>
                      <w:i w:val="0"/>
                      <w:sz w:val="22"/>
                      <w:szCs w:val="22"/>
                    </w:rPr>
                    <w:t>mikroprzedsiębiorstwami</w:t>
                  </w:r>
                  <w:proofErr w:type="spellEnd"/>
                  <w:r w:rsidRPr="00006AF8">
                    <w:rPr>
                      <w:rStyle w:val="DeltaViewInsertion"/>
                      <w:rFonts w:ascii="Arial Narrow" w:hAnsi="Arial Narrow" w:cs="Arial"/>
                      <w:i w:val="0"/>
                      <w:sz w:val="22"/>
                      <w:szCs w:val="22"/>
                    </w:rPr>
                    <w:t xml:space="preserve"> ani małymi przedsiębiorstwami</w:t>
                  </w:r>
                  <w:r w:rsidRPr="00006AF8">
                    <w:rPr>
                      <w:rFonts w:ascii="Arial Narrow" w:hAnsi="Arial Narrow" w:cs="Arial"/>
                      <w:sz w:val="22"/>
                      <w:szCs w:val="22"/>
                    </w:rPr>
                    <w:t xml:space="preserve"> i które </w:t>
                  </w:r>
                  <w:r w:rsidRPr="00006AF8">
                    <w:rPr>
                      <w:rFonts w:ascii="Arial Narrow" w:hAnsi="Arial Narrow" w:cs="Arial"/>
                      <w:b/>
                      <w:sz w:val="22"/>
                      <w:szCs w:val="22"/>
                    </w:rPr>
                    <w:t>zatrudniają mniej niż 250 osób</w:t>
                  </w:r>
                  <w:r w:rsidRPr="00006AF8">
                    <w:rPr>
                      <w:rFonts w:ascii="Arial Narrow" w:hAnsi="Arial Narrow" w:cs="Arial"/>
                      <w:sz w:val="22"/>
                      <w:szCs w:val="22"/>
                    </w:rPr>
                    <w:t xml:space="preserve"> i których roczny obrót nie przekracza 50 milionów EUR </w:t>
                  </w:r>
                  <w:r w:rsidRPr="00006AF8">
                    <w:rPr>
                      <w:rFonts w:ascii="Arial Narrow" w:hAnsi="Arial Narrow" w:cs="Arial"/>
                      <w:i/>
                      <w:sz w:val="22"/>
                      <w:szCs w:val="22"/>
                    </w:rPr>
                    <w:t>lub</w:t>
                  </w:r>
                  <w:r w:rsidRPr="00006AF8">
                    <w:rPr>
                      <w:rFonts w:ascii="Arial Narrow" w:hAnsi="Arial Narrow" w:cs="Arial"/>
                      <w:sz w:val="22"/>
                      <w:szCs w:val="22"/>
                    </w:rPr>
                    <w:t xml:space="preserve"> roczna suma bilansowa nie przekracza 43 milionów EUR.</w:t>
                  </w:r>
                </w:p>
              </w:tc>
              <w:tc>
                <w:tcPr>
                  <w:tcW w:w="1583" w:type="dxa"/>
                </w:tcPr>
                <w:p w:rsidR="005746F6" w:rsidRPr="00006AF8" w:rsidRDefault="005746F6" w:rsidP="00D25378">
                  <w:pPr>
                    <w:pStyle w:val="Tekstprzypisudolnego"/>
                    <w:spacing w:after="40"/>
                    <w:rPr>
                      <w:rFonts w:ascii="Arial Narrow" w:hAnsi="Arial Narrow" w:cs="Segoe UI"/>
                      <w:b/>
                      <w:sz w:val="22"/>
                      <w:szCs w:val="22"/>
                    </w:rPr>
                  </w:pPr>
                </w:p>
              </w:tc>
            </w:tr>
            <w:tr w:rsidR="005746F6" w:rsidRPr="00006AF8" w:rsidTr="00B9201C">
              <w:tc>
                <w:tcPr>
                  <w:tcW w:w="7400" w:type="dxa"/>
                </w:tcPr>
                <w:p w:rsidR="005746F6" w:rsidRPr="00006AF8" w:rsidRDefault="005746F6" w:rsidP="00D25378">
                  <w:pPr>
                    <w:pStyle w:val="Tekstprzypisudolnego"/>
                    <w:spacing w:after="40"/>
                    <w:rPr>
                      <w:rFonts w:ascii="Arial Narrow" w:hAnsi="Arial Narrow" w:cs="Segoe UI"/>
                      <w:sz w:val="22"/>
                      <w:szCs w:val="22"/>
                    </w:rPr>
                  </w:pPr>
                  <w:r w:rsidRPr="00006AF8">
                    <w:rPr>
                      <w:rFonts w:ascii="Arial Narrow" w:hAnsi="Arial Narrow" w:cs="Segoe UI"/>
                      <w:sz w:val="22"/>
                      <w:szCs w:val="22"/>
                    </w:rPr>
                    <w:t>Żadne z powyższych</w:t>
                  </w:r>
                </w:p>
              </w:tc>
              <w:tc>
                <w:tcPr>
                  <w:tcW w:w="1583" w:type="dxa"/>
                </w:tcPr>
                <w:p w:rsidR="005746F6" w:rsidRPr="00006AF8" w:rsidRDefault="005746F6" w:rsidP="00D25378">
                  <w:pPr>
                    <w:pStyle w:val="Tekstprzypisudolnego"/>
                    <w:spacing w:after="40"/>
                    <w:rPr>
                      <w:rFonts w:ascii="Arial Narrow" w:hAnsi="Arial Narrow" w:cs="Segoe UI"/>
                      <w:b/>
                      <w:sz w:val="22"/>
                      <w:szCs w:val="22"/>
                    </w:rPr>
                  </w:pPr>
                </w:p>
              </w:tc>
            </w:tr>
          </w:tbl>
          <w:p w:rsidR="005746F6" w:rsidRDefault="005746F6" w:rsidP="00D25378">
            <w:pPr>
              <w:pStyle w:val="Tekstprzypisudolnego"/>
              <w:spacing w:after="40"/>
              <w:rPr>
                <w:rFonts w:ascii="Arial Narrow" w:hAnsi="Arial Narrow" w:cs="Segoe UI"/>
                <w:b/>
                <w:sz w:val="22"/>
                <w:szCs w:val="22"/>
              </w:rPr>
            </w:pPr>
          </w:p>
          <w:p w:rsidR="005746F6" w:rsidRPr="006120CA" w:rsidRDefault="005746F6" w:rsidP="00D25378">
            <w:pPr>
              <w:pStyle w:val="Tekstprzypisudolnego"/>
              <w:spacing w:after="40"/>
              <w:rPr>
                <w:rFonts w:ascii="Arial Narrow" w:hAnsi="Arial Narrow" w:cs="Segoe UI"/>
                <w:sz w:val="22"/>
                <w:szCs w:val="22"/>
              </w:rPr>
            </w:pPr>
          </w:p>
        </w:tc>
      </w:tr>
    </w:tbl>
    <w:p w:rsidR="00FE1688" w:rsidRPr="00FE1688" w:rsidRDefault="00FE1688" w:rsidP="00886724">
      <w:pPr>
        <w:pStyle w:val="Zwykytekst1"/>
        <w:numPr>
          <w:ilvl w:val="2"/>
          <w:numId w:val="13"/>
        </w:numPr>
        <w:spacing w:before="120" w:after="240" w:line="276" w:lineRule="auto"/>
        <w:ind w:left="360"/>
        <w:jc w:val="both"/>
        <w:rPr>
          <w:rFonts w:ascii="Arial Narrow" w:hAnsi="Arial Narrow" w:cs="Times New Roman"/>
          <w:sz w:val="22"/>
          <w:szCs w:val="22"/>
        </w:rPr>
      </w:pPr>
      <w:r w:rsidRPr="00FE1688">
        <w:rPr>
          <w:rFonts w:ascii="Arial Narrow" w:hAnsi="Arial Narrow" w:cs="Times New Roman"/>
          <w:b/>
          <w:sz w:val="22"/>
          <w:szCs w:val="22"/>
        </w:rPr>
        <w:lastRenderedPageBreak/>
        <w:t>SKŁADAMY OFERTĘ</w:t>
      </w:r>
      <w:r w:rsidRPr="00FE1688">
        <w:rPr>
          <w:rFonts w:ascii="Arial Narrow" w:hAnsi="Arial Narrow" w:cs="Times New Roman"/>
          <w:sz w:val="22"/>
          <w:szCs w:val="22"/>
        </w:rPr>
        <w:t xml:space="preserve"> na wykonanie przedmiotu zamówienia zgodnie ze Specyfikacją Istotnych Warunków Zamówienia.</w:t>
      </w:r>
    </w:p>
    <w:p w:rsidR="00FE1688" w:rsidRPr="00FE1688" w:rsidRDefault="00FE1688" w:rsidP="00886724">
      <w:pPr>
        <w:pStyle w:val="Zwykytekst1"/>
        <w:numPr>
          <w:ilvl w:val="2"/>
          <w:numId w:val="13"/>
        </w:numPr>
        <w:spacing w:before="120" w:after="240" w:line="360" w:lineRule="auto"/>
        <w:ind w:left="360"/>
        <w:jc w:val="both"/>
        <w:rPr>
          <w:rFonts w:ascii="Arial Narrow" w:hAnsi="Arial Narrow" w:cs="Times New Roman"/>
          <w:sz w:val="22"/>
          <w:szCs w:val="22"/>
        </w:rPr>
      </w:pPr>
      <w:r w:rsidRPr="00FE1688">
        <w:rPr>
          <w:rFonts w:ascii="Arial Narrow" w:hAnsi="Arial Narrow"/>
          <w:b/>
          <w:sz w:val="22"/>
          <w:szCs w:val="22"/>
        </w:rPr>
        <w:t>OŚWIADCZAMY,</w:t>
      </w:r>
      <w:r w:rsidRPr="00FE1688">
        <w:rPr>
          <w:rFonts w:ascii="Arial Narrow" w:hAnsi="Arial Narrow"/>
          <w:sz w:val="22"/>
          <w:szCs w:val="22"/>
        </w:rPr>
        <w:t xml:space="preserve"> że zapoznaliśmy się ze Specyfikacją Istotnych Warunków Zamówienia (SIWZ) oraz wyjaśnieniami i zmianami SIWZ przekazanymi przez Zamawiającego i uznajemy się za związanych określonymi w nich postanowieniami i zasadami postępowania</w:t>
      </w:r>
    </w:p>
    <w:p w:rsidR="00FE1688" w:rsidRPr="00FE1688" w:rsidRDefault="00FE1688" w:rsidP="00886724">
      <w:pPr>
        <w:pStyle w:val="Zwykytekst1"/>
        <w:numPr>
          <w:ilvl w:val="2"/>
          <w:numId w:val="13"/>
        </w:numPr>
        <w:spacing w:before="120"/>
        <w:ind w:left="360"/>
        <w:jc w:val="both"/>
        <w:rPr>
          <w:rFonts w:ascii="Arial Narrow" w:hAnsi="Arial Narrow" w:cs="Times New Roman"/>
          <w:b/>
          <w:sz w:val="22"/>
          <w:szCs w:val="22"/>
        </w:rPr>
      </w:pPr>
      <w:r w:rsidRPr="00FE1688">
        <w:rPr>
          <w:rFonts w:ascii="Arial Narrow" w:hAnsi="Arial Narrow"/>
          <w:b/>
          <w:iCs/>
          <w:sz w:val="22"/>
          <w:szCs w:val="22"/>
        </w:rPr>
        <w:t>OFERUJEMY/</w:t>
      </w:r>
      <w:r w:rsidRPr="00FE1688">
        <w:rPr>
          <w:rFonts w:ascii="Arial Narrow" w:hAnsi="Arial Narrow"/>
          <w:iCs/>
          <w:sz w:val="22"/>
          <w:szCs w:val="22"/>
        </w:rPr>
        <w:t xml:space="preserve"> </w:t>
      </w:r>
      <w:r w:rsidRPr="00FE1688">
        <w:rPr>
          <w:rFonts w:ascii="Arial Narrow" w:hAnsi="Arial Narrow"/>
          <w:sz w:val="22"/>
          <w:szCs w:val="22"/>
        </w:rPr>
        <w:t>Oferuję</w:t>
      </w:r>
      <w:r w:rsidRPr="00FE1688">
        <w:rPr>
          <w:rFonts w:ascii="Arial Narrow" w:eastAsia="Arial" w:hAnsi="Arial Narrow"/>
          <w:sz w:val="22"/>
          <w:szCs w:val="22"/>
        </w:rPr>
        <w:t xml:space="preserve"> </w:t>
      </w:r>
      <w:r w:rsidRPr="00FE1688">
        <w:rPr>
          <w:rFonts w:ascii="Arial Narrow" w:hAnsi="Arial Narrow"/>
          <w:sz w:val="22"/>
          <w:szCs w:val="22"/>
        </w:rPr>
        <w:t>wykonanie</w:t>
      </w:r>
      <w:r w:rsidRPr="00FE1688">
        <w:rPr>
          <w:rFonts w:ascii="Arial Narrow" w:eastAsia="Arial" w:hAnsi="Arial Narrow"/>
          <w:sz w:val="22"/>
          <w:szCs w:val="22"/>
        </w:rPr>
        <w:t xml:space="preserve">  przedmiotu zamówienia*:</w:t>
      </w:r>
    </w:p>
    <w:p w:rsidR="006964B9" w:rsidRDefault="006964B9" w:rsidP="006964B9">
      <w:pPr>
        <w:pStyle w:val="Tekstpodstawowy"/>
        <w:widowControl w:val="0"/>
        <w:spacing w:line="276" w:lineRule="auto"/>
        <w:jc w:val="both"/>
        <w:rPr>
          <w:rFonts w:ascii="Arial Narrow" w:hAnsi="Arial Narrow" w:cs="Times New Roman"/>
          <w:b/>
          <w:bCs/>
          <w:sz w:val="22"/>
          <w:szCs w:val="22"/>
        </w:rPr>
      </w:pPr>
    </w:p>
    <w:p w:rsidR="006964B9" w:rsidRPr="00CD2FF0" w:rsidRDefault="006964B9" w:rsidP="0067425E">
      <w:pPr>
        <w:pStyle w:val="Tekstpodstawowy"/>
        <w:widowControl w:val="0"/>
        <w:spacing w:line="276" w:lineRule="auto"/>
        <w:jc w:val="both"/>
        <w:rPr>
          <w:rFonts w:ascii="Arial Narrow" w:hAnsi="Arial Narrow"/>
          <w:b/>
          <w:sz w:val="22"/>
          <w:szCs w:val="22"/>
        </w:rPr>
      </w:pPr>
      <w:r w:rsidRPr="00CD2FF0">
        <w:rPr>
          <w:rFonts w:ascii="Arial Narrow" w:hAnsi="Arial Narrow"/>
          <w:b/>
          <w:sz w:val="22"/>
          <w:szCs w:val="22"/>
        </w:rPr>
        <w:t xml:space="preserve">Pakiet nr 1 </w:t>
      </w:r>
    </w:p>
    <w:p w:rsidR="0067425E" w:rsidRPr="00CD2FF0" w:rsidRDefault="0067425E" w:rsidP="0067425E">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Wartość netto:................................................................................................................PLN</w:t>
      </w:r>
    </w:p>
    <w:p w:rsidR="0067425E" w:rsidRPr="00CD2FF0" w:rsidRDefault="0067425E" w:rsidP="0067425E">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Słownie: ..................................................................................................................</w:t>
      </w:r>
    </w:p>
    <w:p w:rsidR="0067425E" w:rsidRPr="00CD2FF0" w:rsidRDefault="0067425E" w:rsidP="0067425E">
      <w:pPr>
        <w:tabs>
          <w:tab w:val="left" w:pos="510"/>
          <w:tab w:val="left" w:pos="680"/>
          <w:tab w:val="left" w:pos="793"/>
          <w:tab w:val="left" w:pos="2154"/>
          <w:tab w:val="left" w:pos="2381"/>
          <w:tab w:val="left" w:pos="3742"/>
          <w:tab w:val="left" w:pos="4082"/>
        </w:tabs>
        <w:jc w:val="both"/>
        <w:rPr>
          <w:rFonts w:ascii="Arial Narrow" w:hAnsi="Arial Narrow"/>
          <w:sz w:val="22"/>
          <w:szCs w:val="22"/>
        </w:rPr>
      </w:pPr>
    </w:p>
    <w:p w:rsidR="0067425E" w:rsidRPr="00CD2FF0" w:rsidRDefault="0067425E" w:rsidP="0067425E">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Wartość brutto: .............................................................................................................PLN</w:t>
      </w:r>
    </w:p>
    <w:p w:rsidR="0067425E" w:rsidRPr="00CD2FF0" w:rsidRDefault="0067425E" w:rsidP="0067425E">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Słownie: ..................................................................................................................</w:t>
      </w:r>
    </w:p>
    <w:p w:rsidR="006964B9" w:rsidRPr="00CD2FF0" w:rsidRDefault="0096736C" w:rsidP="006964B9">
      <w:pPr>
        <w:widowControl w:val="0"/>
        <w:autoSpaceDE w:val="0"/>
        <w:rPr>
          <w:rFonts w:ascii="Arial Narrow" w:hAnsi="Arial Narrow" w:cs="Arial Narrow"/>
          <w:b/>
          <w:sz w:val="22"/>
          <w:szCs w:val="22"/>
        </w:rPr>
      </w:pPr>
      <w:r>
        <w:rPr>
          <w:rFonts w:ascii="Arial Narrow" w:hAnsi="Arial Narrow" w:cs="Arial Narrow"/>
          <w:b/>
          <w:sz w:val="22"/>
          <w:szCs w:val="22"/>
        </w:rPr>
        <w:t>Termin dostawy</w:t>
      </w:r>
      <w:r w:rsidR="006964B9" w:rsidRPr="00CD2FF0">
        <w:rPr>
          <w:rFonts w:ascii="Arial Narrow" w:hAnsi="Arial Narrow" w:cs="Arial Narrow"/>
          <w:b/>
          <w:sz w:val="22"/>
          <w:szCs w:val="22"/>
        </w:rPr>
        <w:t xml:space="preserve">   ……………………………………</w:t>
      </w:r>
      <w:r w:rsidR="00630413">
        <w:rPr>
          <w:rFonts w:ascii="Arial Narrow" w:hAnsi="Arial Narrow" w:cs="Arial Narrow"/>
          <w:b/>
          <w:sz w:val="22"/>
          <w:szCs w:val="22"/>
        </w:rPr>
        <w:t xml:space="preserve"> godz.</w:t>
      </w:r>
    </w:p>
    <w:p w:rsidR="006964B9" w:rsidRPr="00CD2FF0" w:rsidRDefault="006964B9" w:rsidP="006964B9">
      <w:pPr>
        <w:pStyle w:val="Tekstpodstawowy"/>
        <w:widowControl w:val="0"/>
        <w:spacing w:line="276" w:lineRule="auto"/>
        <w:jc w:val="both"/>
        <w:rPr>
          <w:rFonts w:ascii="Arial Narrow" w:hAnsi="Arial Narrow"/>
          <w:sz w:val="22"/>
          <w:szCs w:val="22"/>
        </w:rPr>
      </w:pPr>
    </w:p>
    <w:p w:rsidR="006964B9" w:rsidRPr="00CD2FF0" w:rsidRDefault="006964B9" w:rsidP="00CD2FF0">
      <w:pPr>
        <w:pStyle w:val="Tekstpodstawowy"/>
        <w:widowControl w:val="0"/>
        <w:spacing w:line="276" w:lineRule="auto"/>
        <w:jc w:val="both"/>
        <w:rPr>
          <w:rFonts w:ascii="Arial Narrow" w:hAnsi="Arial Narrow"/>
          <w:b/>
          <w:sz w:val="22"/>
          <w:szCs w:val="22"/>
        </w:rPr>
      </w:pPr>
      <w:r w:rsidRPr="00CD2FF0">
        <w:rPr>
          <w:rFonts w:ascii="Arial Narrow" w:hAnsi="Arial Narrow"/>
          <w:b/>
          <w:sz w:val="22"/>
          <w:szCs w:val="22"/>
        </w:rPr>
        <w:t xml:space="preserve">Pakiet nr 2 </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Wartość netto:................................................................................................................PLN</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Słownie: ..................................................................................................................</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Wartość brutto: .............................................................................................................PLN</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Słownie: ..................................................................................................................</w:t>
      </w:r>
    </w:p>
    <w:p w:rsidR="0096736C" w:rsidRPr="00CD2FF0" w:rsidRDefault="0096736C" w:rsidP="0096736C">
      <w:pPr>
        <w:widowControl w:val="0"/>
        <w:autoSpaceDE w:val="0"/>
        <w:rPr>
          <w:rFonts w:ascii="Arial Narrow" w:hAnsi="Arial Narrow" w:cs="Arial Narrow"/>
          <w:b/>
          <w:sz w:val="22"/>
          <w:szCs w:val="22"/>
        </w:rPr>
      </w:pPr>
      <w:r>
        <w:rPr>
          <w:rFonts w:ascii="Arial Narrow" w:hAnsi="Arial Narrow" w:cs="Arial Narrow"/>
          <w:b/>
          <w:sz w:val="22"/>
          <w:szCs w:val="22"/>
        </w:rPr>
        <w:t>Termin dostawy</w:t>
      </w:r>
      <w:r w:rsidRPr="00CD2FF0">
        <w:rPr>
          <w:rFonts w:ascii="Arial Narrow" w:hAnsi="Arial Narrow" w:cs="Arial Narrow"/>
          <w:b/>
          <w:sz w:val="22"/>
          <w:szCs w:val="22"/>
        </w:rPr>
        <w:t xml:space="preserve">   ……………………………………</w:t>
      </w:r>
      <w:r w:rsidR="00630413" w:rsidRPr="00630413">
        <w:rPr>
          <w:rFonts w:ascii="Arial Narrow" w:hAnsi="Arial Narrow" w:cs="Arial Narrow"/>
          <w:b/>
          <w:sz w:val="22"/>
          <w:szCs w:val="22"/>
        </w:rPr>
        <w:t xml:space="preserve"> </w:t>
      </w:r>
      <w:r w:rsidR="00630413">
        <w:rPr>
          <w:rFonts w:ascii="Arial Narrow" w:hAnsi="Arial Narrow" w:cs="Arial Narrow"/>
          <w:b/>
          <w:sz w:val="22"/>
          <w:szCs w:val="22"/>
        </w:rPr>
        <w:t>godz.</w:t>
      </w:r>
    </w:p>
    <w:p w:rsidR="006964B9" w:rsidRPr="00CD2FF0" w:rsidRDefault="006964B9" w:rsidP="006964B9">
      <w:pPr>
        <w:widowControl w:val="0"/>
        <w:autoSpaceDE w:val="0"/>
        <w:rPr>
          <w:rFonts w:ascii="Arial Narrow" w:hAnsi="Arial Narrow" w:cs="Arial Narrow"/>
          <w:b/>
          <w:sz w:val="22"/>
          <w:szCs w:val="22"/>
        </w:rPr>
      </w:pPr>
    </w:p>
    <w:p w:rsidR="006964B9" w:rsidRPr="00CD2FF0" w:rsidRDefault="006964B9" w:rsidP="00CD2FF0">
      <w:pPr>
        <w:widowControl w:val="0"/>
        <w:autoSpaceDE w:val="0"/>
        <w:rPr>
          <w:rFonts w:ascii="Arial Narrow" w:hAnsi="Arial Narrow"/>
          <w:b/>
          <w:sz w:val="22"/>
          <w:szCs w:val="22"/>
        </w:rPr>
      </w:pPr>
      <w:r w:rsidRPr="00CD2FF0">
        <w:rPr>
          <w:rFonts w:ascii="Arial Narrow" w:hAnsi="Arial Narrow"/>
          <w:b/>
          <w:sz w:val="22"/>
          <w:szCs w:val="22"/>
        </w:rPr>
        <w:t xml:space="preserve"> Pakiet nr 3 </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Wartość netto:................................................................................................................PLN</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Słownie: ..................................................................................................................</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Wartość brutto: .............................................................................................................PLN</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Słownie: ..................................................................................................................</w:t>
      </w:r>
    </w:p>
    <w:p w:rsidR="0096736C" w:rsidRPr="00CD2FF0" w:rsidRDefault="0096736C" w:rsidP="0096736C">
      <w:pPr>
        <w:widowControl w:val="0"/>
        <w:autoSpaceDE w:val="0"/>
        <w:rPr>
          <w:rFonts w:ascii="Arial Narrow" w:hAnsi="Arial Narrow" w:cs="Arial Narrow"/>
          <w:b/>
          <w:sz w:val="22"/>
          <w:szCs w:val="22"/>
        </w:rPr>
      </w:pPr>
      <w:r>
        <w:rPr>
          <w:rFonts w:ascii="Arial Narrow" w:hAnsi="Arial Narrow" w:cs="Arial Narrow"/>
          <w:b/>
          <w:sz w:val="22"/>
          <w:szCs w:val="22"/>
        </w:rPr>
        <w:t>Termin dostawy</w:t>
      </w:r>
      <w:r w:rsidRPr="00CD2FF0">
        <w:rPr>
          <w:rFonts w:ascii="Arial Narrow" w:hAnsi="Arial Narrow" w:cs="Arial Narrow"/>
          <w:b/>
          <w:sz w:val="22"/>
          <w:szCs w:val="22"/>
        </w:rPr>
        <w:t xml:space="preserve">   ……………………………………</w:t>
      </w:r>
      <w:r w:rsidR="00630413" w:rsidRPr="00630413">
        <w:rPr>
          <w:rFonts w:ascii="Arial Narrow" w:hAnsi="Arial Narrow" w:cs="Arial Narrow"/>
          <w:b/>
          <w:sz w:val="22"/>
          <w:szCs w:val="22"/>
        </w:rPr>
        <w:t xml:space="preserve"> </w:t>
      </w:r>
      <w:r w:rsidR="00630413">
        <w:rPr>
          <w:rFonts w:ascii="Arial Narrow" w:hAnsi="Arial Narrow" w:cs="Arial Narrow"/>
          <w:b/>
          <w:sz w:val="22"/>
          <w:szCs w:val="22"/>
        </w:rPr>
        <w:t>godz.</w:t>
      </w:r>
    </w:p>
    <w:p w:rsidR="00CD2FF0" w:rsidRPr="00CD2FF0" w:rsidRDefault="00CD2FF0" w:rsidP="00CD2FF0">
      <w:pPr>
        <w:widowControl w:val="0"/>
        <w:autoSpaceDE w:val="0"/>
        <w:rPr>
          <w:rFonts w:ascii="Arial Narrow" w:hAnsi="Arial Narrow"/>
          <w:sz w:val="22"/>
          <w:szCs w:val="22"/>
        </w:rPr>
      </w:pPr>
    </w:p>
    <w:p w:rsidR="006964B9" w:rsidRPr="00CD2FF0" w:rsidRDefault="006964B9" w:rsidP="006964B9">
      <w:pPr>
        <w:pStyle w:val="Tekstpodstawowy"/>
        <w:widowControl w:val="0"/>
        <w:spacing w:line="276" w:lineRule="auto"/>
        <w:jc w:val="both"/>
        <w:rPr>
          <w:rFonts w:ascii="Arial Narrow" w:hAnsi="Arial Narrow"/>
          <w:b/>
          <w:sz w:val="22"/>
          <w:szCs w:val="22"/>
        </w:rPr>
      </w:pPr>
      <w:r w:rsidRPr="00CD2FF0">
        <w:rPr>
          <w:rFonts w:ascii="Arial Narrow" w:hAnsi="Arial Narrow"/>
          <w:b/>
          <w:sz w:val="22"/>
          <w:szCs w:val="22"/>
        </w:rPr>
        <w:lastRenderedPageBreak/>
        <w:t xml:space="preserve">Pakiet nr 4 </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Wartość netto:................................................................................................................PLN</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Słownie: ..................................................................................................................</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Wartość brutto: .............................................................................................................PLN</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Słownie: ..................................................................................................................</w:t>
      </w:r>
    </w:p>
    <w:p w:rsidR="0096736C" w:rsidRPr="00CD2FF0" w:rsidRDefault="0096736C" w:rsidP="0096736C">
      <w:pPr>
        <w:widowControl w:val="0"/>
        <w:autoSpaceDE w:val="0"/>
        <w:rPr>
          <w:rFonts w:ascii="Arial Narrow" w:hAnsi="Arial Narrow" w:cs="Arial Narrow"/>
          <w:b/>
          <w:sz w:val="22"/>
          <w:szCs w:val="22"/>
        </w:rPr>
      </w:pPr>
      <w:r>
        <w:rPr>
          <w:rFonts w:ascii="Arial Narrow" w:hAnsi="Arial Narrow" w:cs="Arial Narrow"/>
          <w:b/>
          <w:sz w:val="22"/>
          <w:szCs w:val="22"/>
        </w:rPr>
        <w:t>Termin dostawy</w:t>
      </w:r>
      <w:r w:rsidRPr="00CD2FF0">
        <w:rPr>
          <w:rFonts w:ascii="Arial Narrow" w:hAnsi="Arial Narrow" w:cs="Arial Narrow"/>
          <w:b/>
          <w:sz w:val="22"/>
          <w:szCs w:val="22"/>
        </w:rPr>
        <w:t xml:space="preserve">   ……………………………………</w:t>
      </w:r>
      <w:r w:rsidR="00630413" w:rsidRPr="00630413">
        <w:rPr>
          <w:rFonts w:ascii="Arial Narrow" w:hAnsi="Arial Narrow" w:cs="Arial Narrow"/>
          <w:b/>
          <w:sz w:val="22"/>
          <w:szCs w:val="22"/>
        </w:rPr>
        <w:t xml:space="preserve"> </w:t>
      </w:r>
      <w:r w:rsidR="00630413">
        <w:rPr>
          <w:rFonts w:ascii="Arial Narrow" w:hAnsi="Arial Narrow" w:cs="Arial Narrow"/>
          <w:b/>
          <w:sz w:val="22"/>
          <w:szCs w:val="22"/>
        </w:rPr>
        <w:t>godz.</w:t>
      </w:r>
    </w:p>
    <w:p w:rsidR="0096736C" w:rsidRDefault="0096736C" w:rsidP="00CD2FF0">
      <w:pPr>
        <w:pStyle w:val="Tekstpodstawowy"/>
        <w:widowControl w:val="0"/>
        <w:spacing w:line="276" w:lineRule="auto"/>
        <w:jc w:val="both"/>
        <w:rPr>
          <w:rFonts w:ascii="Arial Narrow" w:hAnsi="Arial Narrow"/>
          <w:b/>
          <w:sz w:val="22"/>
          <w:szCs w:val="22"/>
        </w:rPr>
      </w:pPr>
    </w:p>
    <w:p w:rsidR="006964B9" w:rsidRPr="00CD2FF0" w:rsidRDefault="006964B9" w:rsidP="00CD2FF0">
      <w:pPr>
        <w:pStyle w:val="Tekstpodstawowy"/>
        <w:widowControl w:val="0"/>
        <w:spacing w:line="276" w:lineRule="auto"/>
        <w:jc w:val="both"/>
        <w:rPr>
          <w:rFonts w:ascii="Arial Narrow" w:hAnsi="Arial Narrow"/>
          <w:b/>
          <w:sz w:val="22"/>
          <w:szCs w:val="22"/>
        </w:rPr>
      </w:pPr>
      <w:r w:rsidRPr="00CD2FF0">
        <w:rPr>
          <w:rFonts w:ascii="Arial Narrow" w:hAnsi="Arial Narrow"/>
          <w:b/>
          <w:sz w:val="22"/>
          <w:szCs w:val="22"/>
        </w:rPr>
        <w:t>Pakiet nr 5</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Wartość netto:................................................................................................................PLN</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Słownie: ..................................................................................................................</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Wartość brutto: .............................................................................................................PLN</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Słownie: ..................................................................................................................</w:t>
      </w:r>
    </w:p>
    <w:p w:rsidR="0096736C" w:rsidRPr="00CD2FF0" w:rsidRDefault="0096736C" w:rsidP="0096736C">
      <w:pPr>
        <w:widowControl w:val="0"/>
        <w:autoSpaceDE w:val="0"/>
        <w:rPr>
          <w:rFonts w:ascii="Arial Narrow" w:hAnsi="Arial Narrow" w:cs="Arial Narrow"/>
          <w:b/>
          <w:sz w:val="22"/>
          <w:szCs w:val="22"/>
        </w:rPr>
      </w:pPr>
      <w:r>
        <w:rPr>
          <w:rFonts w:ascii="Arial Narrow" w:hAnsi="Arial Narrow" w:cs="Arial Narrow"/>
          <w:b/>
          <w:sz w:val="22"/>
          <w:szCs w:val="22"/>
        </w:rPr>
        <w:t>Termin dostawy</w:t>
      </w:r>
      <w:r w:rsidRPr="00CD2FF0">
        <w:rPr>
          <w:rFonts w:ascii="Arial Narrow" w:hAnsi="Arial Narrow" w:cs="Arial Narrow"/>
          <w:b/>
          <w:sz w:val="22"/>
          <w:szCs w:val="22"/>
        </w:rPr>
        <w:t xml:space="preserve">   ……………………………………</w:t>
      </w:r>
      <w:r w:rsidR="00630413" w:rsidRPr="00630413">
        <w:rPr>
          <w:rFonts w:ascii="Arial Narrow" w:hAnsi="Arial Narrow" w:cs="Arial Narrow"/>
          <w:b/>
          <w:sz w:val="22"/>
          <w:szCs w:val="22"/>
        </w:rPr>
        <w:t xml:space="preserve"> </w:t>
      </w:r>
      <w:r w:rsidR="00630413">
        <w:rPr>
          <w:rFonts w:ascii="Arial Narrow" w:hAnsi="Arial Narrow" w:cs="Arial Narrow"/>
          <w:b/>
          <w:sz w:val="22"/>
          <w:szCs w:val="22"/>
        </w:rPr>
        <w:t>godz.</w:t>
      </w:r>
    </w:p>
    <w:p w:rsidR="00CD2FF0" w:rsidRPr="00CD2FF0" w:rsidRDefault="00CD2FF0" w:rsidP="00CD2FF0">
      <w:pPr>
        <w:pStyle w:val="Tekstpodstawowy"/>
        <w:widowControl w:val="0"/>
        <w:spacing w:line="276" w:lineRule="auto"/>
        <w:jc w:val="both"/>
        <w:rPr>
          <w:rFonts w:ascii="Arial Narrow" w:hAnsi="Arial Narrow"/>
          <w:sz w:val="22"/>
          <w:szCs w:val="22"/>
        </w:rPr>
      </w:pPr>
    </w:p>
    <w:p w:rsidR="006964B9" w:rsidRPr="00CD2FF0" w:rsidRDefault="006964B9" w:rsidP="00CD2FF0">
      <w:pPr>
        <w:pStyle w:val="Tekstpodstawowy"/>
        <w:widowControl w:val="0"/>
        <w:spacing w:line="276" w:lineRule="auto"/>
        <w:jc w:val="both"/>
        <w:rPr>
          <w:rFonts w:ascii="Arial Narrow" w:hAnsi="Arial Narrow"/>
          <w:b/>
          <w:sz w:val="22"/>
          <w:szCs w:val="22"/>
        </w:rPr>
      </w:pPr>
      <w:r w:rsidRPr="00CD2FF0">
        <w:rPr>
          <w:rFonts w:ascii="Arial Narrow" w:hAnsi="Arial Narrow"/>
          <w:b/>
          <w:sz w:val="22"/>
          <w:szCs w:val="22"/>
        </w:rPr>
        <w:t xml:space="preserve"> Pakiet nr 6 </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Wartość netto:................................................................................................................PLN</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Słownie: ..................................................................................................................</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Wartość brutto: .............................................................................................................PLN</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Słownie: ..................................................................................................................</w:t>
      </w:r>
    </w:p>
    <w:p w:rsidR="0096736C" w:rsidRPr="00CD2FF0" w:rsidRDefault="0096736C" w:rsidP="0096736C">
      <w:pPr>
        <w:widowControl w:val="0"/>
        <w:autoSpaceDE w:val="0"/>
        <w:rPr>
          <w:rFonts w:ascii="Arial Narrow" w:hAnsi="Arial Narrow" w:cs="Arial Narrow"/>
          <w:b/>
          <w:sz w:val="22"/>
          <w:szCs w:val="22"/>
        </w:rPr>
      </w:pPr>
      <w:r>
        <w:rPr>
          <w:rFonts w:ascii="Arial Narrow" w:hAnsi="Arial Narrow" w:cs="Arial Narrow"/>
          <w:b/>
          <w:sz w:val="22"/>
          <w:szCs w:val="22"/>
        </w:rPr>
        <w:t>Termin dostawy</w:t>
      </w:r>
      <w:r w:rsidRPr="00CD2FF0">
        <w:rPr>
          <w:rFonts w:ascii="Arial Narrow" w:hAnsi="Arial Narrow" w:cs="Arial Narrow"/>
          <w:b/>
          <w:sz w:val="22"/>
          <w:szCs w:val="22"/>
        </w:rPr>
        <w:t xml:space="preserve">   ……………………………………</w:t>
      </w:r>
      <w:r w:rsidR="00630413" w:rsidRPr="00630413">
        <w:rPr>
          <w:rFonts w:ascii="Arial Narrow" w:hAnsi="Arial Narrow" w:cs="Arial Narrow"/>
          <w:b/>
          <w:sz w:val="22"/>
          <w:szCs w:val="22"/>
        </w:rPr>
        <w:t xml:space="preserve"> </w:t>
      </w:r>
      <w:r w:rsidR="00630413">
        <w:rPr>
          <w:rFonts w:ascii="Arial Narrow" w:hAnsi="Arial Narrow" w:cs="Arial Narrow"/>
          <w:b/>
          <w:sz w:val="22"/>
          <w:szCs w:val="22"/>
        </w:rPr>
        <w:t>godz.</w:t>
      </w:r>
    </w:p>
    <w:p w:rsidR="0096736C" w:rsidRDefault="0096736C" w:rsidP="00CD2FF0">
      <w:pPr>
        <w:pStyle w:val="Tekstpodstawowy"/>
        <w:widowControl w:val="0"/>
        <w:spacing w:line="276" w:lineRule="auto"/>
        <w:jc w:val="both"/>
        <w:rPr>
          <w:rFonts w:ascii="Arial Narrow" w:hAnsi="Arial Narrow" w:cs="Arial Narrow"/>
          <w:b/>
          <w:sz w:val="22"/>
          <w:szCs w:val="22"/>
        </w:rPr>
      </w:pPr>
    </w:p>
    <w:p w:rsidR="006964B9" w:rsidRPr="00CD2FF0" w:rsidRDefault="006964B9" w:rsidP="00CD2FF0">
      <w:pPr>
        <w:pStyle w:val="Tekstpodstawowy"/>
        <w:widowControl w:val="0"/>
        <w:spacing w:line="276" w:lineRule="auto"/>
        <w:jc w:val="both"/>
        <w:rPr>
          <w:rFonts w:ascii="Arial Narrow" w:hAnsi="Arial Narrow"/>
          <w:b/>
          <w:sz w:val="22"/>
          <w:szCs w:val="22"/>
        </w:rPr>
      </w:pPr>
      <w:r w:rsidRPr="00CD2FF0">
        <w:rPr>
          <w:rFonts w:ascii="Arial Narrow" w:hAnsi="Arial Narrow"/>
          <w:b/>
          <w:sz w:val="22"/>
          <w:szCs w:val="22"/>
        </w:rPr>
        <w:t xml:space="preserve">Pakiet nr 7 </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Wartość netto:................................................................................................................PLN</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Słownie: ..................................................................................................................</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Wartość brutto: .............................................................................................................PLN</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Słownie: ..................................................................................................................</w:t>
      </w:r>
    </w:p>
    <w:p w:rsidR="0096736C" w:rsidRPr="00CD2FF0" w:rsidRDefault="0096736C" w:rsidP="0096736C">
      <w:pPr>
        <w:widowControl w:val="0"/>
        <w:autoSpaceDE w:val="0"/>
        <w:rPr>
          <w:rFonts w:ascii="Arial Narrow" w:hAnsi="Arial Narrow" w:cs="Arial Narrow"/>
          <w:b/>
          <w:sz w:val="22"/>
          <w:szCs w:val="22"/>
        </w:rPr>
      </w:pPr>
      <w:r>
        <w:rPr>
          <w:rFonts w:ascii="Arial Narrow" w:hAnsi="Arial Narrow" w:cs="Arial Narrow"/>
          <w:b/>
          <w:sz w:val="22"/>
          <w:szCs w:val="22"/>
        </w:rPr>
        <w:t>Termin dostawy</w:t>
      </w:r>
      <w:r w:rsidRPr="00CD2FF0">
        <w:rPr>
          <w:rFonts w:ascii="Arial Narrow" w:hAnsi="Arial Narrow" w:cs="Arial Narrow"/>
          <w:b/>
          <w:sz w:val="22"/>
          <w:szCs w:val="22"/>
        </w:rPr>
        <w:t xml:space="preserve">   ……………………………………</w:t>
      </w:r>
      <w:r w:rsidR="00630413" w:rsidRPr="00630413">
        <w:rPr>
          <w:rFonts w:ascii="Arial Narrow" w:hAnsi="Arial Narrow" w:cs="Arial Narrow"/>
          <w:b/>
          <w:sz w:val="22"/>
          <w:szCs w:val="22"/>
        </w:rPr>
        <w:t xml:space="preserve"> </w:t>
      </w:r>
      <w:r w:rsidR="00630413">
        <w:rPr>
          <w:rFonts w:ascii="Arial Narrow" w:hAnsi="Arial Narrow" w:cs="Arial Narrow"/>
          <w:b/>
          <w:sz w:val="22"/>
          <w:szCs w:val="22"/>
        </w:rPr>
        <w:t>godz.</w:t>
      </w:r>
    </w:p>
    <w:p w:rsidR="00604EC2" w:rsidRDefault="00604EC2" w:rsidP="00604EC2">
      <w:pPr>
        <w:pStyle w:val="Tekstpodstawowy"/>
        <w:widowControl w:val="0"/>
        <w:spacing w:line="276" w:lineRule="auto"/>
        <w:jc w:val="both"/>
        <w:rPr>
          <w:rFonts w:ascii="Arial Narrow" w:hAnsi="Arial Narrow"/>
          <w:b/>
          <w:sz w:val="22"/>
          <w:szCs w:val="22"/>
        </w:rPr>
      </w:pPr>
    </w:p>
    <w:p w:rsidR="00604EC2" w:rsidRPr="00CD2FF0" w:rsidRDefault="00604EC2" w:rsidP="00604EC2">
      <w:pPr>
        <w:pStyle w:val="Tekstpodstawowy"/>
        <w:widowControl w:val="0"/>
        <w:spacing w:line="276" w:lineRule="auto"/>
        <w:jc w:val="both"/>
        <w:rPr>
          <w:rFonts w:ascii="Arial Narrow" w:hAnsi="Arial Narrow"/>
          <w:b/>
          <w:sz w:val="22"/>
          <w:szCs w:val="22"/>
        </w:rPr>
      </w:pPr>
      <w:r>
        <w:rPr>
          <w:rFonts w:ascii="Arial Narrow" w:hAnsi="Arial Narrow"/>
          <w:b/>
          <w:sz w:val="22"/>
          <w:szCs w:val="22"/>
        </w:rPr>
        <w:t>Pakiet nr 8</w:t>
      </w:r>
    </w:p>
    <w:p w:rsidR="00604EC2" w:rsidRPr="00CD2FF0" w:rsidRDefault="00604EC2" w:rsidP="00604EC2">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Wartość netto:................................................................................................................PLN</w:t>
      </w:r>
    </w:p>
    <w:p w:rsidR="00604EC2" w:rsidRPr="00CD2FF0" w:rsidRDefault="00604EC2" w:rsidP="00604EC2">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Słownie: ..................................................................................................................</w:t>
      </w:r>
    </w:p>
    <w:p w:rsidR="00604EC2" w:rsidRPr="00CD2FF0" w:rsidRDefault="00604EC2" w:rsidP="00604EC2">
      <w:pPr>
        <w:tabs>
          <w:tab w:val="left" w:pos="510"/>
          <w:tab w:val="left" w:pos="680"/>
          <w:tab w:val="left" w:pos="793"/>
          <w:tab w:val="left" w:pos="2154"/>
          <w:tab w:val="left" w:pos="2381"/>
          <w:tab w:val="left" w:pos="3742"/>
          <w:tab w:val="left" w:pos="4082"/>
        </w:tabs>
        <w:jc w:val="both"/>
        <w:rPr>
          <w:rFonts w:ascii="Arial Narrow" w:hAnsi="Arial Narrow"/>
          <w:sz w:val="22"/>
          <w:szCs w:val="22"/>
        </w:rPr>
      </w:pPr>
    </w:p>
    <w:p w:rsidR="00604EC2" w:rsidRPr="00CD2FF0" w:rsidRDefault="00604EC2" w:rsidP="00604EC2">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Wartość brutto: .............................................................................................................PLN</w:t>
      </w:r>
    </w:p>
    <w:p w:rsidR="00604EC2" w:rsidRPr="00CD2FF0" w:rsidRDefault="00604EC2" w:rsidP="00604EC2">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Słownie: ..................................................................................................................</w:t>
      </w:r>
    </w:p>
    <w:p w:rsidR="00604EC2" w:rsidRPr="00CD2FF0" w:rsidRDefault="00604EC2" w:rsidP="00604EC2">
      <w:pPr>
        <w:widowControl w:val="0"/>
        <w:autoSpaceDE w:val="0"/>
        <w:rPr>
          <w:rFonts w:ascii="Arial Narrow" w:hAnsi="Arial Narrow" w:cs="Arial Narrow"/>
          <w:b/>
          <w:sz w:val="22"/>
          <w:szCs w:val="22"/>
        </w:rPr>
      </w:pPr>
      <w:r>
        <w:rPr>
          <w:rFonts w:ascii="Arial Narrow" w:hAnsi="Arial Narrow" w:cs="Arial Narrow"/>
          <w:b/>
          <w:sz w:val="22"/>
          <w:szCs w:val="22"/>
        </w:rPr>
        <w:t>Termin dostawy</w:t>
      </w:r>
      <w:r w:rsidRPr="00CD2FF0">
        <w:rPr>
          <w:rFonts w:ascii="Arial Narrow" w:hAnsi="Arial Narrow" w:cs="Arial Narrow"/>
          <w:b/>
          <w:sz w:val="22"/>
          <w:szCs w:val="22"/>
        </w:rPr>
        <w:t xml:space="preserve">   ……………………………………</w:t>
      </w:r>
      <w:r w:rsidR="00630413" w:rsidRPr="00630413">
        <w:rPr>
          <w:rFonts w:ascii="Arial Narrow" w:hAnsi="Arial Narrow" w:cs="Arial Narrow"/>
          <w:b/>
          <w:sz w:val="22"/>
          <w:szCs w:val="22"/>
        </w:rPr>
        <w:t xml:space="preserve"> </w:t>
      </w:r>
      <w:r w:rsidR="00630413">
        <w:rPr>
          <w:rFonts w:ascii="Arial Narrow" w:hAnsi="Arial Narrow" w:cs="Arial Narrow"/>
          <w:b/>
          <w:sz w:val="22"/>
          <w:szCs w:val="22"/>
        </w:rPr>
        <w:t>dni</w:t>
      </w:r>
    </w:p>
    <w:p w:rsidR="00604EC2" w:rsidRDefault="00604EC2" w:rsidP="00604EC2">
      <w:pPr>
        <w:pStyle w:val="Tekstpodstawowy"/>
        <w:widowControl w:val="0"/>
        <w:spacing w:line="276" w:lineRule="auto"/>
        <w:jc w:val="both"/>
        <w:rPr>
          <w:rFonts w:ascii="Arial Narrow" w:hAnsi="Arial Narrow"/>
          <w:b/>
          <w:sz w:val="22"/>
          <w:szCs w:val="22"/>
        </w:rPr>
      </w:pPr>
    </w:p>
    <w:p w:rsidR="00604EC2" w:rsidRPr="00CD2FF0" w:rsidRDefault="00604EC2" w:rsidP="00604EC2">
      <w:pPr>
        <w:pStyle w:val="Tekstpodstawowy"/>
        <w:widowControl w:val="0"/>
        <w:spacing w:line="276" w:lineRule="auto"/>
        <w:jc w:val="both"/>
        <w:rPr>
          <w:rFonts w:ascii="Arial Narrow" w:hAnsi="Arial Narrow"/>
          <w:b/>
          <w:sz w:val="22"/>
          <w:szCs w:val="22"/>
        </w:rPr>
      </w:pPr>
      <w:r>
        <w:rPr>
          <w:rFonts w:ascii="Arial Narrow" w:hAnsi="Arial Narrow"/>
          <w:b/>
          <w:sz w:val="22"/>
          <w:szCs w:val="22"/>
        </w:rPr>
        <w:t>Pakiet nr 9</w:t>
      </w:r>
    </w:p>
    <w:p w:rsidR="00604EC2" w:rsidRPr="00CD2FF0" w:rsidRDefault="00604EC2" w:rsidP="00604EC2">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Wartość netto:................................................................................................................PLN</w:t>
      </w:r>
    </w:p>
    <w:p w:rsidR="00604EC2" w:rsidRPr="00CD2FF0" w:rsidRDefault="00604EC2" w:rsidP="00604EC2">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Słownie: ..................................................................................................................</w:t>
      </w:r>
    </w:p>
    <w:p w:rsidR="00604EC2" w:rsidRPr="00CD2FF0" w:rsidRDefault="00604EC2" w:rsidP="00604EC2">
      <w:pPr>
        <w:tabs>
          <w:tab w:val="left" w:pos="510"/>
          <w:tab w:val="left" w:pos="680"/>
          <w:tab w:val="left" w:pos="793"/>
          <w:tab w:val="left" w:pos="2154"/>
          <w:tab w:val="left" w:pos="2381"/>
          <w:tab w:val="left" w:pos="3742"/>
          <w:tab w:val="left" w:pos="4082"/>
        </w:tabs>
        <w:jc w:val="both"/>
        <w:rPr>
          <w:rFonts w:ascii="Arial Narrow" w:hAnsi="Arial Narrow"/>
          <w:sz w:val="22"/>
          <w:szCs w:val="22"/>
        </w:rPr>
      </w:pPr>
    </w:p>
    <w:p w:rsidR="00604EC2" w:rsidRPr="00CD2FF0" w:rsidRDefault="00604EC2" w:rsidP="00604EC2">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Wartość brutto: .............................................................................................................PLN</w:t>
      </w:r>
    </w:p>
    <w:p w:rsidR="00604EC2" w:rsidRPr="00CD2FF0" w:rsidRDefault="00604EC2" w:rsidP="00604EC2">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Słownie: ..................................................................................................................</w:t>
      </w:r>
    </w:p>
    <w:p w:rsidR="00604EC2" w:rsidRPr="00CD2FF0" w:rsidRDefault="00604EC2" w:rsidP="00604EC2">
      <w:pPr>
        <w:widowControl w:val="0"/>
        <w:autoSpaceDE w:val="0"/>
        <w:rPr>
          <w:rFonts w:ascii="Arial Narrow" w:hAnsi="Arial Narrow" w:cs="Arial Narrow"/>
          <w:b/>
          <w:sz w:val="22"/>
          <w:szCs w:val="22"/>
        </w:rPr>
      </w:pPr>
      <w:r>
        <w:rPr>
          <w:rFonts w:ascii="Arial Narrow" w:hAnsi="Arial Narrow" w:cs="Arial Narrow"/>
          <w:b/>
          <w:sz w:val="22"/>
          <w:szCs w:val="22"/>
        </w:rPr>
        <w:t>Termin dostawy</w:t>
      </w:r>
      <w:r w:rsidRPr="00CD2FF0">
        <w:rPr>
          <w:rFonts w:ascii="Arial Narrow" w:hAnsi="Arial Narrow" w:cs="Arial Narrow"/>
          <w:b/>
          <w:sz w:val="22"/>
          <w:szCs w:val="22"/>
        </w:rPr>
        <w:t xml:space="preserve">   ……………………………………</w:t>
      </w:r>
      <w:r w:rsidR="00630413" w:rsidRPr="00630413">
        <w:rPr>
          <w:rFonts w:ascii="Arial Narrow" w:hAnsi="Arial Narrow" w:cs="Arial Narrow"/>
          <w:b/>
          <w:sz w:val="22"/>
          <w:szCs w:val="22"/>
        </w:rPr>
        <w:t xml:space="preserve"> </w:t>
      </w:r>
      <w:r w:rsidR="00630413">
        <w:rPr>
          <w:rFonts w:ascii="Arial Narrow" w:hAnsi="Arial Narrow" w:cs="Arial Narrow"/>
          <w:b/>
          <w:sz w:val="22"/>
          <w:szCs w:val="22"/>
        </w:rPr>
        <w:t>dni</w:t>
      </w:r>
    </w:p>
    <w:p w:rsidR="00604EC2" w:rsidRDefault="00604EC2" w:rsidP="00604EC2">
      <w:pPr>
        <w:pStyle w:val="Tekstpodstawowy"/>
        <w:widowControl w:val="0"/>
        <w:spacing w:line="276" w:lineRule="auto"/>
        <w:jc w:val="both"/>
        <w:rPr>
          <w:rFonts w:ascii="Arial Narrow" w:hAnsi="Arial Narrow"/>
          <w:b/>
          <w:sz w:val="22"/>
          <w:szCs w:val="22"/>
        </w:rPr>
      </w:pPr>
    </w:p>
    <w:p w:rsidR="00604EC2" w:rsidRPr="00CD2FF0" w:rsidRDefault="00604EC2" w:rsidP="00604EC2">
      <w:pPr>
        <w:pStyle w:val="Tekstpodstawowy"/>
        <w:widowControl w:val="0"/>
        <w:spacing w:line="276" w:lineRule="auto"/>
        <w:jc w:val="both"/>
        <w:rPr>
          <w:rFonts w:ascii="Arial Narrow" w:hAnsi="Arial Narrow"/>
          <w:b/>
          <w:sz w:val="22"/>
          <w:szCs w:val="22"/>
        </w:rPr>
      </w:pPr>
      <w:r>
        <w:rPr>
          <w:rFonts w:ascii="Arial Narrow" w:hAnsi="Arial Narrow"/>
          <w:b/>
          <w:sz w:val="22"/>
          <w:szCs w:val="22"/>
        </w:rPr>
        <w:t>Pakiet nr 10</w:t>
      </w:r>
    </w:p>
    <w:p w:rsidR="00604EC2" w:rsidRPr="00CD2FF0" w:rsidRDefault="00604EC2" w:rsidP="00604EC2">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Wartość netto:................................................................................................................PLN</w:t>
      </w:r>
    </w:p>
    <w:p w:rsidR="00604EC2" w:rsidRPr="00CD2FF0" w:rsidRDefault="00604EC2" w:rsidP="00604EC2">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Słownie: ..................................................................................................................</w:t>
      </w:r>
    </w:p>
    <w:p w:rsidR="00604EC2" w:rsidRPr="00CD2FF0" w:rsidRDefault="00604EC2" w:rsidP="00604EC2">
      <w:pPr>
        <w:tabs>
          <w:tab w:val="left" w:pos="510"/>
          <w:tab w:val="left" w:pos="680"/>
          <w:tab w:val="left" w:pos="793"/>
          <w:tab w:val="left" w:pos="2154"/>
          <w:tab w:val="left" w:pos="2381"/>
          <w:tab w:val="left" w:pos="3742"/>
          <w:tab w:val="left" w:pos="4082"/>
        </w:tabs>
        <w:jc w:val="both"/>
        <w:rPr>
          <w:rFonts w:ascii="Arial Narrow" w:hAnsi="Arial Narrow"/>
          <w:sz w:val="22"/>
          <w:szCs w:val="22"/>
        </w:rPr>
      </w:pPr>
    </w:p>
    <w:p w:rsidR="00604EC2" w:rsidRPr="00CD2FF0" w:rsidRDefault="00604EC2" w:rsidP="00604EC2">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Wartość brutto: .............................................................................................................PLN</w:t>
      </w:r>
    </w:p>
    <w:p w:rsidR="00604EC2" w:rsidRPr="00CD2FF0" w:rsidRDefault="00604EC2" w:rsidP="00604EC2">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Słownie: ..................................................................................................................</w:t>
      </w:r>
    </w:p>
    <w:p w:rsidR="00604EC2" w:rsidRDefault="00604EC2" w:rsidP="00604EC2">
      <w:pPr>
        <w:widowControl w:val="0"/>
        <w:autoSpaceDE w:val="0"/>
        <w:rPr>
          <w:rFonts w:ascii="Arial Narrow" w:hAnsi="Arial Narrow" w:cs="Arial Narrow"/>
          <w:b/>
          <w:sz w:val="22"/>
          <w:szCs w:val="22"/>
        </w:rPr>
      </w:pPr>
      <w:r>
        <w:rPr>
          <w:rFonts w:ascii="Arial Narrow" w:hAnsi="Arial Narrow" w:cs="Arial Narrow"/>
          <w:b/>
          <w:sz w:val="22"/>
          <w:szCs w:val="22"/>
        </w:rPr>
        <w:t>Termin dostawy</w:t>
      </w:r>
      <w:r w:rsidRPr="00CD2FF0">
        <w:rPr>
          <w:rFonts w:ascii="Arial Narrow" w:hAnsi="Arial Narrow" w:cs="Arial Narrow"/>
          <w:b/>
          <w:sz w:val="22"/>
          <w:szCs w:val="22"/>
        </w:rPr>
        <w:t xml:space="preserve">   ……………………………………</w:t>
      </w:r>
      <w:r w:rsidR="00630413" w:rsidRPr="00630413">
        <w:rPr>
          <w:rFonts w:ascii="Arial Narrow" w:hAnsi="Arial Narrow" w:cs="Arial Narrow"/>
          <w:b/>
          <w:sz w:val="22"/>
          <w:szCs w:val="22"/>
        </w:rPr>
        <w:t xml:space="preserve"> </w:t>
      </w:r>
      <w:r w:rsidR="00630413">
        <w:rPr>
          <w:rFonts w:ascii="Arial Narrow" w:hAnsi="Arial Narrow" w:cs="Arial Narrow"/>
          <w:b/>
          <w:sz w:val="22"/>
          <w:szCs w:val="22"/>
        </w:rPr>
        <w:t>dni</w:t>
      </w:r>
    </w:p>
    <w:p w:rsidR="00604EC2" w:rsidRDefault="00604EC2" w:rsidP="00604EC2">
      <w:pPr>
        <w:pStyle w:val="Tekstpodstawowy"/>
        <w:widowControl w:val="0"/>
        <w:spacing w:line="276" w:lineRule="auto"/>
        <w:jc w:val="both"/>
        <w:rPr>
          <w:rFonts w:ascii="Arial Narrow" w:hAnsi="Arial Narrow"/>
          <w:b/>
          <w:sz w:val="22"/>
          <w:szCs w:val="22"/>
        </w:rPr>
      </w:pPr>
    </w:p>
    <w:p w:rsidR="00604EC2" w:rsidRPr="00CD2FF0" w:rsidRDefault="00604EC2" w:rsidP="00604EC2">
      <w:pPr>
        <w:pStyle w:val="Tekstpodstawowy"/>
        <w:widowControl w:val="0"/>
        <w:spacing w:line="276" w:lineRule="auto"/>
        <w:jc w:val="both"/>
        <w:rPr>
          <w:rFonts w:ascii="Arial Narrow" w:hAnsi="Arial Narrow"/>
          <w:b/>
          <w:sz w:val="22"/>
          <w:szCs w:val="22"/>
        </w:rPr>
      </w:pPr>
      <w:r>
        <w:rPr>
          <w:rFonts w:ascii="Arial Narrow" w:hAnsi="Arial Narrow"/>
          <w:b/>
          <w:sz w:val="22"/>
          <w:szCs w:val="22"/>
        </w:rPr>
        <w:lastRenderedPageBreak/>
        <w:t>Pakiet nr 11</w:t>
      </w:r>
    </w:p>
    <w:p w:rsidR="00604EC2" w:rsidRPr="00CD2FF0" w:rsidRDefault="00604EC2" w:rsidP="00604EC2">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Wartość netto:................................................................................................................PLN</w:t>
      </w:r>
    </w:p>
    <w:p w:rsidR="00604EC2" w:rsidRPr="00CD2FF0" w:rsidRDefault="00604EC2" w:rsidP="00604EC2">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Słownie: ..................................................................................................................</w:t>
      </w:r>
    </w:p>
    <w:p w:rsidR="00604EC2" w:rsidRPr="00CD2FF0" w:rsidRDefault="00604EC2" w:rsidP="00604EC2">
      <w:pPr>
        <w:tabs>
          <w:tab w:val="left" w:pos="510"/>
          <w:tab w:val="left" w:pos="680"/>
          <w:tab w:val="left" w:pos="793"/>
          <w:tab w:val="left" w:pos="2154"/>
          <w:tab w:val="left" w:pos="2381"/>
          <w:tab w:val="left" w:pos="3742"/>
          <w:tab w:val="left" w:pos="4082"/>
        </w:tabs>
        <w:jc w:val="both"/>
        <w:rPr>
          <w:rFonts w:ascii="Arial Narrow" w:hAnsi="Arial Narrow"/>
          <w:sz w:val="22"/>
          <w:szCs w:val="22"/>
        </w:rPr>
      </w:pPr>
    </w:p>
    <w:p w:rsidR="00604EC2" w:rsidRPr="00CD2FF0" w:rsidRDefault="00604EC2" w:rsidP="00604EC2">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Wartość brutto: .............................................................................................................PLN</w:t>
      </w:r>
    </w:p>
    <w:p w:rsidR="00604EC2" w:rsidRPr="00CD2FF0" w:rsidRDefault="00604EC2" w:rsidP="00604EC2">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Słownie: ..................................................................................................................</w:t>
      </w:r>
    </w:p>
    <w:p w:rsidR="00604EC2" w:rsidRPr="00CD2FF0" w:rsidRDefault="00604EC2" w:rsidP="00604EC2">
      <w:pPr>
        <w:widowControl w:val="0"/>
        <w:autoSpaceDE w:val="0"/>
        <w:rPr>
          <w:rFonts w:ascii="Arial Narrow" w:hAnsi="Arial Narrow" w:cs="Arial Narrow"/>
          <w:b/>
          <w:sz w:val="22"/>
          <w:szCs w:val="22"/>
        </w:rPr>
      </w:pPr>
      <w:r>
        <w:rPr>
          <w:rFonts w:ascii="Arial Narrow" w:hAnsi="Arial Narrow" w:cs="Arial Narrow"/>
          <w:b/>
          <w:sz w:val="22"/>
          <w:szCs w:val="22"/>
        </w:rPr>
        <w:t>Termin dostawy</w:t>
      </w:r>
      <w:r w:rsidR="00630413">
        <w:rPr>
          <w:rFonts w:ascii="Arial Narrow" w:hAnsi="Arial Narrow" w:cs="Arial Narrow"/>
          <w:b/>
          <w:sz w:val="22"/>
          <w:szCs w:val="22"/>
        </w:rPr>
        <w:t xml:space="preserve">   ……………………dni</w:t>
      </w:r>
    </w:p>
    <w:p w:rsidR="00604EC2" w:rsidRPr="00CD2FF0" w:rsidRDefault="00604EC2" w:rsidP="00604EC2">
      <w:pPr>
        <w:widowControl w:val="0"/>
        <w:autoSpaceDE w:val="0"/>
        <w:rPr>
          <w:rFonts w:ascii="Arial Narrow" w:hAnsi="Arial Narrow" w:cs="Arial Narrow"/>
          <w:b/>
          <w:sz w:val="22"/>
          <w:szCs w:val="22"/>
        </w:rPr>
      </w:pPr>
    </w:p>
    <w:p w:rsidR="00FE1688" w:rsidRPr="00FE1688" w:rsidRDefault="00FE1688" w:rsidP="00FE1688">
      <w:pPr>
        <w:jc w:val="center"/>
        <w:rPr>
          <w:rFonts w:ascii="Arial Narrow" w:hAnsi="Arial Narrow"/>
          <w:b/>
          <w:bCs/>
          <w:sz w:val="22"/>
          <w:szCs w:val="22"/>
        </w:rPr>
      </w:pPr>
    </w:p>
    <w:p w:rsidR="00FE1688" w:rsidRPr="00FE1688" w:rsidRDefault="00FE1688" w:rsidP="00FE1688">
      <w:pPr>
        <w:pStyle w:val="Zwykytekst1"/>
        <w:ind w:left="357"/>
        <w:jc w:val="both"/>
        <w:rPr>
          <w:rFonts w:ascii="Arial Narrow" w:hAnsi="Arial Narrow"/>
          <w:bCs/>
          <w:sz w:val="22"/>
          <w:szCs w:val="22"/>
        </w:rPr>
        <w:sectPr w:rsidR="00FE1688" w:rsidRPr="00FE1688" w:rsidSect="00883713">
          <w:footerReference w:type="default" r:id="rId13"/>
          <w:footnotePr>
            <w:pos w:val="beneathText"/>
          </w:footnotePr>
          <w:pgSz w:w="11905" w:h="16837"/>
          <w:pgMar w:top="709" w:right="1132" w:bottom="1190" w:left="1418" w:header="708" w:footer="1134" w:gutter="0"/>
          <w:cols w:space="708"/>
          <w:docGrid w:linePitch="360"/>
        </w:sectPr>
      </w:pPr>
    </w:p>
    <w:p w:rsidR="00FE1688" w:rsidRPr="00FE1688" w:rsidRDefault="00FE1688" w:rsidP="00886724">
      <w:pPr>
        <w:pStyle w:val="Zwykytekst1"/>
        <w:numPr>
          <w:ilvl w:val="2"/>
          <w:numId w:val="13"/>
        </w:numPr>
        <w:tabs>
          <w:tab w:val="left" w:pos="360"/>
        </w:tabs>
        <w:spacing w:before="120" w:after="240" w:line="360" w:lineRule="auto"/>
        <w:ind w:left="360"/>
        <w:jc w:val="both"/>
        <w:rPr>
          <w:rFonts w:ascii="Arial Narrow" w:hAnsi="Arial Narrow" w:cs="Times New Roman"/>
          <w:sz w:val="22"/>
          <w:szCs w:val="22"/>
        </w:rPr>
      </w:pPr>
      <w:r w:rsidRPr="00FE1688">
        <w:rPr>
          <w:rFonts w:ascii="Arial Narrow" w:hAnsi="Arial Narrow" w:cs="Times New Roman"/>
          <w:b/>
          <w:sz w:val="22"/>
          <w:szCs w:val="22"/>
        </w:rPr>
        <w:lastRenderedPageBreak/>
        <w:t xml:space="preserve">AKCEPTUJEMY </w:t>
      </w:r>
      <w:r w:rsidRPr="00FE1688">
        <w:rPr>
          <w:rFonts w:ascii="Arial Narrow" w:hAnsi="Arial Narrow" w:cs="Times New Roman"/>
          <w:sz w:val="22"/>
          <w:szCs w:val="22"/>
        </w:rPr>
        <w:t>warunki płatności określone przez Zamawiającego w Specyfikacji Istotnych Warunków Zamówienia.</w:t>
      </w:r>
    </w:p>
    <w:p w:rsidR="00FE1688" w:rsidRPr="00FE1688" w:rsidRDefault="00FE1688" w:rsidP="00FE1688">
      <w:pPr>
        <w:pStyle w:val="Zwykytekst1"/>
        <w:tabs>
          <w:tab w:val="left" w:pos="360"/>
        </w:tabs>
        <w:spacing w:after="240" w:line="360" w:lineRule="auto"/>
        <w:ind w:left="360" w:hanging="360"/>
        <w:jc w:val="both"/>
        <w:rPr>
          <w:rFonts w:ascii="Arial Narrow" w:hAnsi="Arial Narrow" w:cs="Times New Roman"/>
          <w:sz w:val="22"/>
          <w:szCs w:val="22"/>
        </w:rPr>
      </w:pPr>
      <w:r w:rsidRPr="00FE1688">
        <w:rPr>
          <w:rFonts w:ascii="Arial Narrow" w:hAnsi="Arial Narrow" w:cs="Times New Roman"/>
          <w:b/>
          <w:sz w:val="22"/>
          <w:szCs w:val="22"/>
        </w:rPr>
        <w:t>6.</w:t>
      </w:r>
      <w:r w:rsidRPr="00FE1688">
        <w:rPr>
          <w:rFonts w:ascii="Arial Narrow" w:hAnsi="Arial Narrow" w:cs="Times New Roman"/>
          <w:b/>
          <w:sz w:val="22"/>
          <w:szCs w:val="22"/>
        </w:rPr>
        <w:tab/>
        <w:t>JESTEŚMY</w:t>
      </w:r>
      <w:r w:rsidRPr="00FE1688">
        <w:rPr>
          <w:rFonts w:ascii="Arial Narrow" w:hAnsi="Arial Narrow" w:cs="Times New Roman"/>
          <w:sz w:val="22"/>
          <w:szCs w:val="22"/>
        </w:rPr>
        <w:t xml:space="preserve"> związani ofertą przez czas wskazany w Specyfikacji Istotnych Warunków Zamówienia.</w:t>
      </w:r>
    </w:p>
    <w:p w:rsidR="00FE1688" w:rsidRPr="00FE1688" w:rsidRDefault="00FE1688" w:rsidP="00FE1688">
      <w:pPr>
        <w:pStyle w:val="Zwykytekst1"/>
        <w:tabs>
          <w:tab w:val="left" w:pos="360"/>
        </w:tabs>
        <w:spacing w:after="240" w:line="360" w:lineRule="auto"/>
        <w:rPr>
          <w:rFonts w:ascii="Arial Narrow" w:hAnsi="Arial Narrow" w:cs="Times New Roman"/>
          <w:sz w:val="22"/>
          <w:szCs w:val="22"/>
        </w:rPr>
      </w:pPr>
      <w:r w:rsidRPr="00FE1688">
        <w:rPr>
          <w:rFonts w:ascii="Arial Narrow" w:hAnsi="Arial Narrow"/>
          <w:b/>
          <w:bCs/>
          <w:iCs/>
          <w:sz w:val="22"/>
          <w:szCs w:val="22"/>
        </w:rPr>
        <w:t>7.</w:t>
      </w:r>
      <w:r w:rsidRPr="00FE1688">
        <w:rPr>
          <w:rFonts w:ascii="Arial Narrow" w:hAnsi="Arial Narrow"/>
          <w:b/>
          <w:bCs/>
          <w:iCs/>
          <w:sz w:val="22"/>
          <w:szCs w:val="22"/>
        </w:rPr>
        <w:tab/>
        <w:t>Z</w:t>
      </w:r>
      <w:r w:rsidRPr="00FE1688">
        <w:rPr>
          <w:rFonts w:ascii="Arial Narrow" w:hAnsi="Arial Narrow" w:cs="Times New Roman"/>
          <w:b/>
          <w:sz w:val="22"/>
          <w:szCs w:val="22"/>
        </w:rPr>
        <w:t xml:space="preserve">AMÓWIENIE ZREALIZUJEMY </w:t>
      </w:r>
      <w:r w:rsidRPr="00FE1688">
        <w:rPr>
          <w:rFonts w:ascii="Arial Narrow" w:hAnsi="Arial Narrow" w:cs="Times New Roman"/>
          <w:sz w:val="22"/>
          <w:szCs w:val="22"/>
        </w:rPr>
        <w:t>sami / z udziałem podwykonawców*</w:t>
      </w:r>
    </w:p>
    <w:p w:rsidR="00FE1688" w:rsidRPr="00FE1688" w:rsidRDefault="00FE1688" w:rsidP="00FE1688">
      <w:pPr>
        <w:pStyle w:val="Zwykytekst1"/>
        <w:tabs>
          <w:tab w:val="left" w:pos="360"/>
        </w:tabs>
        <w:spacing w:after="240" w:line="360" w:lineRule="auto"/>
        <w:rPr>
          <w:rFonts w:ascii="Arial Narrow" w:hAnsi="Arial Narrow"/>
          <w:b/>
          <w:bCs/>
          <w:iCs/>
          <w:sz w:val="22"/>
          <w:szCs w:val="22"/>
        </w:rPr>
      </w:pPr>
      <w:r w:rsidRPr="00FE1688">
        <w:rPr>
          <w:rFonts w:ascii="Arial Narrow" w:hAnsi="Arial Narrow" w:cs="Times New Roman"/>
          <w:sz w:val="22"/>
          <w:szCs w:val="22"/>
        </w:rPr>
        <w:t>____________________________________________________________________________________________</w:t>
      </w:r>
      <w:r w:rsidRPr="00FE1688">
        <w:rPr>
          <w:rFonts w:ascii="Arial Narrow" w:hAnsi="Arial Narrow" w:cs="Times New Roman"/>
          <w:i/>
          <w:sz w:val="22"/>
          <w:szCs w:val="22"/>
        </w:rPr>
        <w:t xml:space="preserve">   </w:t>
      </w:r>
    </w:p>
    <w:p w:rsidR="00FE1688" w:rsidRPr="00FE1688" w:rsidRDefault="00FE1688" w:rsidP="00FE1688">
      <w:pPr>
        <w:pStyle w:val="Zwykytekst1"/>
        <w:tabs>
          <w:tab w:val="left" w:pos="360"/>
        </w:tabs>
        <w:spacing w:after="240" w:line="360" w:lineRule="auto"/>
        <w:ind w:left="720"/>
        <w:jc w:val="center"/>
        <w:rPr>
          <w:rFonts w:ascii="Arial Narrow" w:hAnsi="Arial Narrow"/>
          <w:b/>
          <w:bCs/>
          <w:iCs/>
          <w:sz w:val="22"/>
          <w:szCs w:val="22"/>
        </w:rPr>
      </w:pPr>
      <w:r w:rsidRPr="00FE1688">
        <w:rPr>
          <w:rFonts w:ascii="Arial Narrow" w:hAnsi="Arial Narrow" w:cs="Times New Roman"/>
          <w:i/>
          <w:sz w:val="22"/>
          <w:szCs w:val="22"/>
        </w:rPr>
        <w:t>(rodzaj i zakres zamówienia, które Wykonawca powierzy podwykonawcom)</w:t>
      </w:r>
    </w:p>
    <w:p w:rsidR="00FE1688" w:rsidRPr="00FE1688" w:rsidRDefault="00FE1688" w:rsidP="00FE1688">
      <w:pPr>
        <w:pStyle w:val="Zwykytekst1"/>
        <w:tabs>
          <w:tab w:val="left" w:pos="360"/>
          <w:tab w:val="left" w:leader="dot" w:pos="9072"/>
        </w:tabs>
        <w:spacing w:before="240" w:line="360" w:lineRule="auto"/>
        <w:ind w:left="360" w:right="-1" w:hanging="360"/>
        <w:jc w:val="both"/>
        <w:rPr>
          <w:rFonts w:ascii="Arial Narrow" w:hAnsi="Arial Narrow" w:cs="Times New Roman"/>
          <w:sz w:val="22"/>
          <w:szCs w:val="22"/>
        </w:rPr>
      </w:pPr>
      <w:r w:rsidRPr="00FE1688">
        <w:rPr>
          <w:rFonts w:ascii="Arial Narrow" w:hAnsi="Arial Narrow" w:cs="Times New Roman"/>
          <w:b/>
          <w:sz w:val="22"/>
          <w:szCs w:val="22"/>
        </w:rPr>
        <w:t>8.</w:t>
      </w:r>
      <w:r w:rsidRPr="00FE1688">
        <w:rPr>
          <w:rFonts w:ascii="Arial Narrow" w:hAnsi="Arial Narrow" w:cs="Times New Roman"/>
          <w:b/>
          <w:sz w:val="22"/>
          <w:szCs w:val="22"/>
        </w:rPr>
        <w:tab/>
        <w:t>OŚWIADCZAMY,</w:t>
      </w:r>
      <w:r w:rsidRPr="00FE1688">
        <w:rPr>
          <w:rFonts w:ascii="Arial Narrow" w:hAnsi="Arial Narrow" w:cs="Times New Roman"/>
          <w:sz w:val="22"/>
          <w:szCs w:val="22"/>
        </w:rPr>
        <w:t xml:space="preserve"> że polegamy / nie polegamy* </w:t>
      </w:r>
      <w:r w:rsidRPr="00FE1688">
        <w:rPr>
          <w:rFonts w:ascii="Arial Narrow" w:hAnsi="Arial Narrow"/>
          <w:iCs/>
          <w:sz w:val="22"/>
          <w:szCs w:val="22"/>
        </w:rPr>
        <w:t xml:space="preserve">na zdolnościach innych podmiotów w celu potwierdzenia spełniania warunków udziału w postępowaniu </w:t>
      </w:r>
    </w:p>
    <w:p w:rsidR="00FE1688" w:rsidRPr="00FE1688" w:rsidRDefault="00FE1688" w:rsidP="00FE1688">
      <w:pPr>
        <w:pStyle w:val="Zwykytekst1"/>
        <w:tabs>
          <w:tab w:val="left" w:pos="360"/>
        </w:tabs>
        <w:spacing w:after="240" w:line="360" w:lineRule="auto"/>
        <w:rPr>
          <w:rFonts w:ascii="Arial Narrow" w:hAnsi="Arial Narrow"/>
          <w:b/>
          <w:bCs/>
          <w:iCs/>
          <w:sz w:val="22"/>
          <w:szCs w:val="22"/>
        </w:rPr>
      </w:pPr>
      <w:r w:rsidRPr="00FE1688">
        <w:rPr>
          <w:rFonts w:ascii="Arial Narrow" w:hAnsi="Arial Narrow" w:cs="Times New Roman"/>
          <w:sz w:val="22"/>
          <w:szCs w:val="22"/>
        </w:rPr>
        <w:t>____________________________________________________________________________________________</w:t>
      </w:r>
      <w:r w:rsidRPr="00FE1688">
        <w:rPr>
          <w:rFonts w:ascii="Arial Narrow" w:hAnsi="Arial Narrow" w:cs="Times New Roman"/>
          <w:i/>
          <w:sz w:val="22"/>
          <w:szCs w:val="22"/>
        </w:rPr>
        <w:t xml:space="preserve">   </w:t>
      </w:r>
    </w:p>
    <w:p w:rsidR="00FE1688" w:rsidRPr="00FE1688" w:rsidRDefault="00FE1688" w:rsidP="00FE1688">
      <w:pPr>
        <w:pStyle w:val="Zwykytekst1"/>
        <w:tabs>
          <w:tab w:val="left" w:pos="360"/>
        </w:tabs>
        <w:spacing w:after="240" w:line="360" w:lineRule="auto"/>
        <w:ind w:left="720"/>
        <w:jc w:val="center"/>
        <w:rPr>
          <w:rFonts w:ascii="Arial Narrow" w:hAnsi="Arial Narrow"/>
          <w:b/>
          <w:bCs/>
          <w:iCs/>
          <w:sz w:val="22"/>
          <w:szCs w:val="22"/>
        </w:rPr>
      </w:pPr>
      <w:r w:rsidRPr="00FE1688">
        <w:rPr>
          <w:rFonts w:ascii="Arial Narrow" w:hAnsi="Arial Narrow" w:cs="Times New Roman"/>
          <w:i/>
          <w:sz w:val="22"/>
          <w:szCs w:val="22"/>
        </w:rPr>
        <w:t>(wskazać podmiot i zakres, w jakim Wykonawca polega na zdolnościach innych podmiotów)</w:t>
      </w:r>
    </w:p>
    <w:p w:rsidR="00FE1688" w:rsidRPr="00FE1688" w:rsidRDefault="00FE1688" w:rsidP="00FE1688">
      <w:pPr>
        <w:pStyle w:val="Zwykytekst1"/>
        <w:tabs>
          <w:tab w:val="left" w:pos="360"/>
        </w:tabs>
        <w:spacing w:after="240" w:line="360" w:lineRule="auto"/>
        <w:ind w:left="360" w:hanging="360"/>
        <w:jc w:val="both"/>
        <w:rPr>
          <w:rFonts w:ascii="Arial Narrow" w:hAnsi="Arial Narrow"/>
          <w:b/>
          <w:bCs/>
          <w:iCs/>
          <w:sz w:val="22"/>
          <w:szCs w:val="22"/>
        </w:rPr>
      </w:pPr>
      <w:r w:rsidRPr="00FE1688">
        <w:rPr>
          <w:rFonts w:ascii="Arial Narrow" w:hAnsi="Arial Narrow" w:cs="Times New Roman"/>
          <w:b/>
          <w:sz w:val="22"/>
          <w:szCs w:val="22"/>
        </w:rPr>
        <w:t>9.</w:t>
      </w:r>
      <w:r w:rsidRPr="00FE1688">
        <w:rPr>
          <w:rFonts w:ascii="Arial Narrow" w:hAnsi="Arial Narrow" w:cs="Times New Roman"/>
          <w:b/>
          <w:sz w:val="22"/>
          <w:szCs w:val="22"/>
        </w:rPr>
        <w:tab/>
        <w:t>OŚWIADCZAMY</w:t>
      </w:r>
      <w:r w:rsidRPr="00FE1688">
        <w:rPr>
          <w:rFonts w:ascii="Arial Narrow" w:hAnsi="Arial Narrow" w:cs="Times New Roman"/>
          <w:sz w:val="22"/>
          <w:szCs w:val="22"/>
        </w:rPr>
        <w:t>, że sposób reprezentacji Wykonawcy/Wykonawców wspólnie ubiegających się o udzielenie zamówienia* dla potrzeb zamówienia jest następujący:</w:t>
      </w:r>
    </w:p>
    <w:p w:rsidR="00FE1688" w:rsidRPr="00FE1688" w:rsidRDefault="00FE1688" w:rsidP="00FE1688">
      <w:pPr>
        <w:pStyle w:val="Zwykytekst1"/>
        <w:tabs>
          <w:tab w:val="left" w:leader="underscore" w:pos="9360"/>
        </w:tabs>
        <w:spacing w:line="360" w:lineRule="auto"/>
        <w:ind w:left="375" w:right="-1"/>
        <w:jc w:val="center"/>
        <w:rPr>
          <w:rFonts w:ascii="Arial Narrow" w:hAnsi="Arial Narrow" w:cs="Times New Roman"/>
          <w:sz w:val="22"/>
          <w:szCs w:val="22"/>
        </w:rPr>
      </w:pPr>
      <w:r w:rsidRPr="00FE1688">
        <w:rPr>
          <w:rFonts w:ascii="Arial Narrow" w:hAnsi="Arial Narrow" w:cs="Times New Roman"/>
          <w:sz w:val="22"/>
          <w:szCs w:val="22"/>
        </w:rPr>
        <w:t>______________________________________________________________________________________</w:t>
      </w:r>
    </w:p>
    <w:p w:rsidR="00FE1688" w:rsidRPr="00FE1688" w:rsidRDefault="00FE1688" w:rsidP="00FE1688">
      <w:pPr>
        <w:pStyle w:val="Zwykytekst1"/>
        <w:tabs>
          <w:tab w:val="left" w:leader="dot" w:pos="9072"/>
        </w:tabs>
        <w:spacing w:line="360" w:lineRule="auto"/>
        <w:ind w:right="-1"/>
        <w:jc w:val="center"/>
        <w:rPr>
          <w:rFonts w:ascii="Arial Narrow" w:hAnsi="Arial Narrow" w:cs="Times New Roman"/>
          <w:i/>
          <w:sz w:val="22"/>
          <w:szCs w:val="22"/>
        </w:rPr>
      </w:pPr>
      <w:r w:rsidRPr="00FE1688">
        <w:rPr>
          <w:rFonts w:ascii="Arial Narrow" w:hAnsi="Arial Narrow" w:cs="Times New Roman"/>
          <w:i/>
          <w:sz w:val="22"/>
          <w:szCs w:val="22"/>
        </w:rPr>
        <w:t>(Wypełniają jedynie przedsiębiorcy składający wspólną ofertę – spółki cywilne lub konsorcja)</w:t>
      </w:r>
    </w:p>
    <w:p w:rsidR="00FE1688" w:rsidRPr="00FE1688" w:rsidRDefault="00FE1688" w:rsidP="00FE1688">
      <w:pPr>
        <w:pStyle w:val="Zwykytekst1"/>
        <w:tabs>
          <w:tab w:val="left" w:pos="360"/>
          <w:tab w:val="left" w:leader="dot" w:pos="9072"/>
        </w:tabs>
        <w:spacing w:before="240" w:line="360" w:lineRule="auto"/>
        <w:ind w:left="360" w:right="-1" w:hanging="360"/>
        <w:jc w:val="both"/>
        <w:rPr>
          <w:rFonts w:ascii="Arial Narrow" w:hAnsi="Arial Narrow" w:cs="Times New Roman"/>
          <w:sz w:val="22"/>
          <w:szCs w:val="22"/>
        </w:rPr>
      </w:pPr>
      <w:r w:rsidRPr="00FE1688">
        <w:rPr>
          <w:rFonts w:ascii="Arial Narrow" w:hAnsi="Arial Narrow" w:cs="Times New Roman"/>
          <w:b/>
          <w:sz w:val="22"/>
          <w:szCs w:val="22"/>
        </w:rPr>
        <w:t>10.</w:t>
      </w:r>
      <w:r w:rsidRPr="00FE1688">
        <w:rPr>
          <w:rFonts w:ascii="Arial Narrow" w:hAnsi="Arial Narrow" w:cs="Times New Roman"/>
          <w:b/>
          <w:sz w:val="22"/>
          <w:szCs w:val="22"/>
        </w:rPr>
        <w:tab/>
        <w:t>OŚWIADCZAMY</w:t>
      </w:r>
      <w:r w:rsidRPr="00FE1688">
        <w:rPr>
          <w:rFonts w:ascii="Arial Narrow" w:hAnsi="Arial Narrow" w:cs="Times New Roman"/>
          <w:sz w:val="22"/>
          <w:szCs w:val="22"/>
        </w:rPr>
        <w:t>, iż informacje i dokumenty zawarte na stronach nr od ___ do ___ stanowią tajemnicę przedsiębiorstwa w rozumieniu przepisów o zwalczaniu nieuczciwej konkurencji i zastrzegamy, że nie mogą być one udostępniane.</w:t>
      </w:r>
    </w:p>
    <w:p w:rsidR="00FE1688" w:rsidRDefault="00FE1688" w:rsidP="00FE1688">
      <w:pPr>
        <w:pStyle w:val="Zwykytekst1"/>
        <w:tabs>
          <w:tab w:val="left" w:pos="360"/>
          <w:tab w:val="left" w:leader="dot" w:pos="9072"/>
        </w:tabs>
        <w:spacing w:before="240" w:line="360" w:lineRule="auto"/>
        <w:ind w:left="360" w:right="-1" w:hanging="360"/>
        <w:jc w:val="both"/>
        <w:rPr>
          <w:rFonts w:ascii="Arial Narrow" w:hAnsi="Arial Narrow"/>
          <w:sz w:val="22"/>
          <w:szCs w:val="22"/>
        </w:rPr>
      </w:pPr>
      <w:r w:rsidRPr="00FE1688">
        <w:rPr>
          <w:rFonts w:ascii="Arial Narrow" w:hAnsi="Arial Narrow"/>
          <w:b/>
          <w:sz w:val="22"/>
          <w:szCs w:val="22"/>
        </w:rPr>
        <w:t>11.</w:t>
      </w:r>
      <w:r w:rsidRPr="00FE1688">
        <w:rPr>
          <w:rFonts w:ascii="Arial Narrow" w:hAnsi="Arial Narrow"/>
          <w:b/>
          <w:sz w:val="22"/>
          <w:szCs w:val="22"/>
        </w:rPr>
        <w:tab/>
        <w:t>OŚWIADCZAMY,</w:t>
      </w:r>
      <w:r w:rsidRPr="00FE1688">
        <w:rPr>
          <w:rFonts w:ascii="Arial Narrow" w:hAnsi="Arial Narrow"/>
          <w:sz w:val="22"/>
          <w:szCs w:val="22"/>
        </w:rPr>
        <w:t xml:space="preserve"> że zapoznaliśmy się z </w:t>
      </w:r>
      <w:r w:rsidRPr="00FE1688">
        <w:rPr>
          <w:rFonts w:ascii="Arial Narrow" w:hAnsi="Arial Narrow"/>
          <w:iCs/>
          <w:sz w:val="22"/>
          <w:szCs w:val="22"/>
        </w:rPr>
        <w:t>Istotnymi dla Stron postanowieniami umowy</w:t>
      </w:r>
      <w:r w:rsidRPr="00FE1688">
        <w:rPr>
          <w:rFonts w:ascii="Arial Narrow" w:hAnsi="Arial Narrow"/>
          <w:sz w:val="22"/>
          <w:szCs w:val="22"/>
        </w:rPr>
        <w:t>, określonymi w Specyfikacji Istotnych Warunków Zamówienia i zobowiązujemy się, w przypadku wyboru naszej oferty, do zawarcia umowy zgodnej z ofertą, na warunkach określonych w Specyfikacji Istotnych Warunków Zamówienia, w miejscu i terminie wyznaczonym przez Zamawiającego.</w:t>
      </w:r>
    </w:p>
    <w:p w:rsidR="0096736C" w:rsidRPr="007B6DCC" w:rsidRDefault="0096736C" w:rsidP="0096736C">
      <w:pPr>
        <w:tabs>
          <w:tab w:val="left" w:pos="459"/>
        </w:tabs>
        <w:spacing w:after="40" w:line="360" w:lineRule="auto"/>
        <w:jc w:val="both"/>
        <w:rPr>
          <w:rFonts w:ascii="Arial Narrow" w:hAnsi="Arial Narrow" w:cs="Segoe UI"/>
          <w:sz w:val="22"/>
          <w:szCs w:val="22"/>
        </w:rPr>
      </w:pPr>
      <w:r w:rsidRPr="007B6DCC">
        <w:rPr>
          <w:rFonts w:ascii="Arial Narrow" w:hAnsi="Arial Narrow" w:cs="Calibri"/>
          <w:b/>
          <w:sz w:val="22"/>
          <w:szCs w:val="22"/>
        </w:rPr>
        <w:t>12.Oświadczam</w:t>
      </w:r>
      <w:r w:rsidRPr="007B6DCC">
        <w:rPr>
          <w:rFonts w:ascii="Arial Narrow" w:hAnsi="Arial Narrow" w:cs="Calibri"/>
          <w:sz w:val="22"/>
          <w:szCs w:val="22"/>
        </w:rPr>
        <w:t>, że wypełniłem obowiązki informacyjne przewidziane w art. 13 lub art. 14 RODO</w:t>
      </w:r>
      <w:r w:rsidRPr="007B6DCC">
        <w:rPr>
          <w:rFonts w:ascii="Arial Narrow" w:hAnsi="Arial Narrow" w:cs="Calibri"/>
          <w:sz w:val="22"/>
          <w:szCs w:val="22"/>
          <w:vertAlign w:val="superscript"/>
        </w:rPr>
        <w:t>1)</w:t>
      </w:r>
      <w:r w:rsidRPr="007B6DCC">
        <w:rPr>
          <w:rFonts w:ascii="Arial Narrow" w:hAnsi="Arial Narrow" w:cs="Calibri"/>
          <w:sz w:val="22"/>
          <w:szCs w:val="22"/>
        </w:rPr>
        <w:t xml:space="preserve"> wobec osób fizycznych, od których dane osobowe bezpośrednio lub pośrednio pozyskałem w celu ubiegania się o udzielenie zamówienia publicznego w niniejszym postępowaniu.*</w:t>
      </w:r>
    </w:p>
    <w:p w:rsidR="0096736C" w:rsidRPr="007B6DCC" w:rsidRDefault="0096736C" w:rsidP="0096736C">
      <w:pPr>
        <w:pStyle w:val="NormalnyWeb"/>
        <w:spacing w:line="360" w:lineRule="auto"/>
        <w:rPr>
          <w:rFonts w:ascii="Arial Narrow" w:hAnsi="Arial Narrow" w:cs="Arial"/>
          <w:sz w:val="22"/>
          <w:szCs w:val="22"/>
        </w:rPr>
      </w:pPr>
      <w:r w:rsidRPr="007B6DCC">
        <w:rPr>
          <w:rFonts w:ascii="Arial Narrow" w:hAnsi="Arial Narrow" w:cs="Arial"/>
          <w:sz w:val="22"/>
          <w:szCs w:val="22"/>
        </w:rPr>
        <w:t>______________________________</w:t>
      </w:r>
    </w:p>
    <w:p w:rsidR="0096736C" w:rsidRPr="007B6DCC" w:rsidRDefault="0096736C" w:rsidP="0096736C">
      <w:pPr>
        <w:pStyle w:val="Tekstprzypisudolnego"/>
        <w:jc w:val="both"/>
        <w:rPr>
          <w:rFonts w:ascii="Arial Narrow" w:hAnsi="Arial Narrow" w:cs="Arial"/>
          <w:sz w:val="22"/>
          <w:szCs w:val="22"/>
        </w:rPr>
      </w:pPr>
      <w:r w:rsidRPr="007B6DCC">
        <w:rPr>
          <w:rFonts w:ascii="Arial Narrow" w:hAnsi="Arial Narrow" w:cs="Arial"/>
          <w:sz w:val="22"/>
          <w:szCs w:val="22"/>
          <w:vertAlign w:val="superscript"/>
        </w:rPr>
        <w:lastRenderedPageBreak/>
        <w:t xml:space="preserve">1) </w:t>
      </w:r>
      <w:r w:rsidRPr="007B6DCC">
        <w:rPr>
          <w:rFonts w:ascii="Arial Narrow" w:hAnsi="Arial Narrow" w:cs="Arial"/>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96736C" w:rsidRPr="007B6DCC" w:rsidRDefault="0096736C" w:rsidP="0096736C">
      <w:pPr>
        <w:pStyle w:val="Tekstprzypisudolnego"/>
        <w:jc w:val="both"/>
        <w:rPr>
          <w:rFonts w:ascii="Arial Narrow" w:hAnsi="Arial Narrow"/>
          <w:sz w:val="22"/>
          <w:szCs w:val="22"/>
        </w:rPr>
      </w:pPr>
    </w:p>
    <w:p w:rsidR="0096736C" w:rsidRPr="007B6DCC" w:rsidRDefault="0096736C" w:rsidP="0096736C">
      <w:pPr>
        <w:pStyle w:val="NormalnyWeb"/>
        <w:spacing w:line="276" w:lineRule="auto"/>
        <w:ind w:left="142" w:hanging="142"/>
        <w:rPr>
          <w:rFonts w:ascii="Arial Narrow" w:hAnsi="Arial Narrow" w:cs="Arial"/>
          <w:sz w:val="22"/>
          <w:szCs w:val="22"/>
        </w:rPr>
      </w:pPr>
      <w:r w:rsidRPr="007B6DCC">
        <w:rPr>
          <w:rFonts w:ascii="Arial Narrow" w:hAnsi="Arial Narrow" w:cs="Arial"/>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E1688" w:rsidRPr="00FE1688" w:rsidRDefault="0096736C" w:rsidP="00FE1688">
      <w:pPr>
        <w:pStyle w:val="Zwykytekst1"/>
        <w:tabs>
          <w:tab w:val="left" w:pos="360"/>
          <w:tab w:val="left" w:leader="dot" w:pos="9072"/>
        </w:tabs>
        <w:spacing w:before="240" w:line="360" w:lineRule="auto"/>
        <w:ind w:left="360" w:right="-1" w:hanging="360"/>
        <w:jc w:val="both"/>
        <w:rPr>
          <w:rFonts w:ascii="Arial Narrow" w:hAnsi="Arial Narrow" w:cs="Times New Roman"/>
          <w:sz w:val="22"/>
          <w:szCs w:val="22"/>
        </w:rPr>
      </w:pPr>
      <w:r>
        <w:rPr>
          <w:rFonts w:ascii="Arial Narrow" w:hAnsi="Arial Narrow" w:cs="Times New Roman"/>
          <w:b/>
          <w:sz w:val="22"/>
          <w:szCs w:val="22"/>
        </w:rPr>
        <w:t>13</w:t>
      </w:r>
      <w:r w:rsidR="00FE1688" w:rsidRPr="00FE1688">
        <w:rPr>
          <w:rFonts w:ascii="Arial Narrow" w:hAnsi="Arial Narrow" w:cs="Times New Roman"/>
          <w:b/>
          <w:sz w:val="22"/>
          <w:szCs w:val="22"/>
        </w:rPr>
        <w:t>.</w:t>
      </w:r>
      <w:r w:rsidR="00FE1688" w:rsidRPr="00FE1688">
        <w:rPr>
          <w:rFonts w:ascii="Arial Narrow" w:hAnsi="Arial Narrow" w:cs="Times New Roman"/>
          <w:b/>
          <w:sz w:val="22"/>
          <w:szCs w:val="22"/>
        </w:rPr>
        <w:tab/>
        <w:t>WSZELKĄ KORESPONDENCJĘ</w:t>
      </w:r>
      <w:r w:rsidR="00FE1688" w:rsidRPr="00FE1688">
        <w:rPr>
          <w:rFonts w:ascii="Arial Narrow" w:hAnsi="Arial Narrow" w:cs="Times New Roman"/>
          <w:sz w:val="22"/>
          <w:szCs w:val="22"/>
        </w:rPr>
        <w:t xml:space="preserve"> w sprawie postępowania należy kierować na poniższy adres:</w:t>
      </w:r>
    </w:p>
    <w:p w:rsidR="00FE1688" w:rsidRPr="00FE1688" w:rsidRDefault="00FE1688" w:rsidP="00FE1688">
      <w:pPr>
        <w:pStyle w:val="Zwykytekst1"/>
        <w:tabs>
          <w:tab w:val="left" w:leader="dot" w:pos="9072"/>
        </w:tabs>
        <w:spacing w:line="360" w:lineRule="auto"/>
        <w:ind w:left="375" w:right="-1"/>
        <w:jc w:val="both"/>
        <w:rPr>
          <w:rFonts w:ascii="Arial Narrow" w:hAnsi="Arial Narrow" w:cs="Times New Roman"/>
          <w:sz w:val="22"/>
          <w:szCs w:val="22"/>
        </w:rPr>
      </w:pPr>
      <w:r w:rsidRPr="00FE1688">
        <w:rPr>
          <w:rFonts w:ascii="Arial Narrow" w:hAnsi="Arial Narrow" w:cs="Times New Roman"/>
          <w:sz w:val="22"/>
          <w:szCs w:val="22"/>
        </w:rPr>
        <w:t>Imię i nazwisko:</w:t>
      </w:r>
    </w:p>
    <w:p w:rsidR="00FE1688" w:rsidRPr="00FE1688" w:rsidRDefault="00FE1688" w:rsidP="00FE1688">
      <w:pPr>
        <w:pStyle w:val="Zwykytekst1"/>
        <w:tabs>
          <w:tab w:val="left" w:leader="dot" w:pos="9072"/>
        </w:tabs>
        <w:spacing w:line="360" w:lineRule="auto"/>
        <w:ind w:left="375" w:right="-1"/>
        <w:jc w:val="both"/>
        <w:rPr>
          <w:rFonts w:ascii="Arial Narrow" w:hAnsi="Arial Narrow" w:cs="Times New Roman"/>
          <w:sz w:val="22"/>
          <w:szCs w:val="22"/>
        </w:rPr>
      </w:pPr>
      <w:r w:rsidRPr="00FE1688">
        <w:rPr>
          <w:rFonts w:ascii="Arial Narrow" w:hAnsi="Arial Narrow" w:cs="Times New Roman"/>
          <w:sz w:val="22"/>
          <w:szCs w:val="22"/>
        </w:rPr>
        <w:t>Adres:</w:t>
      </w:r>
    </w:p>
    <w:p w:rsidR="00FE1688" w:rsidRPr="00FE1688" w:rsidRDefault="00FE1688" w:rsidP="00FE1688">
      <w:pPr>
        <w:pStyle w:val="Zwykytekst1"/>
        <w:tabs>
          <w:tab w:val="left" w:leader="dot" w:pos="9072"/>
        </w:tabs>
        <w:spacing w:line="360" w:lineRule="auto"/>
        <w:ind w:left="375" w:right="-1"/>
        <w:jc w:val="both"/>
        <w:rPr>
          <w:rFonts w:ascii="Arial Narrow" w:hAnsi="Arial Narrow" w:cs="Times New Roman"/>
          <w:sz w:val="22"/>
          <w:szCs w:val="22"/>
        </w:rPr>
      </w:pPr>
      <w:r w:rsidRPr="00FE1688">
        <w:rPr>
          <w:rFonts w:ascii="Arial Narrow" w:hAnsi="Arial Narrow" w:cs="Times New Roman"/>
          <w:sz w:val="22"/>
          <w:szCs w:val="22"/>
        </w:rPr>
        <w:t xml:space="preserve">tel. ________________ </w:t>
      </w:r>
      <w:proofErr w:type="spellStart"/>
      <w:r w:rsidRPr="00FE1688">
        <w:rPr>
          <w:rFonts w:ascii="Arial Narrow" w:hAnsi="Arial Narrow" w:cs="Times New Roman"/>
          <w:sz w:val="22"/>
          <w:szCs w:val="22"/>
        </w:rPr>
        <w:t>fax</w:t>
      </w:r>
      <w:proofErr w:type="spellEnd"/>
      <w:r w:rsidRPr="00FE1688">
        <w:rPr>
          <w:rFonts w:ascii="Arial Narrow" w:hAnsi="Arial Narrow" w:cs="Times New Roman"/>
          <w:sz w:val="22"/>
          <w:szCs w:val="22"/>
        </w:rPr>
        <w:t xml:space="preserve"> ____________________ e-mail: _____________________</w:t>
      </w:r>
    </w:p>
    <w:p w:rsidR="00FE1688" w:rsidRPr="00FE1688" w:rsidRDefault="0096736C" w:rsidP="00FE1688">
      <w:pPr>
        <w:pStyle w:val="Zwykytekst1"/>
        <w:tabs>
          <w:tab w:val="left" w:pos="360"/>
          <w:tab w:val="left" w:leader="dot" w:pos="9072"/>
        </w:tabs>
        <w:spacing w:line="360" w:lineRule="auto"/>
        <w:ind w:left="360" w:right="-1" w:hanging="360"/>
        <w:jc w:val="both"/>
        <w:rPr>
          <w:rFonts w:ascii="Arial Narrow" w:hAnsi="Arial Narrow" w:cs="Times New Roman"/>
          <w:sz w:val="22"/>
          <w:szCs w:val="22"/>
        </w:rPr>
      </w:pPr>
      <w:r>
        <w:rPr>
          <w:rFonts w:ascii="Arial Narrow" w:hAnsi="Arial Narrow" w:cs="Times New Roman"/>
          <w:b/>
          <w:sz w:val="22"/>
          <w:szCs w:val="22"/>
        </w:rPr>
        <w:t>14</w:t>
      </w:r>
      <w:r w:rsidR="00FE1688" w:rsidRPr="00FE1688">
        <w:rPr>
          <w:rFonts w:ascii="Arial Narrow" w:hAnsi="Arial Narrow" w:cs="Times New Roman"/>
          <w:b/>
          <w:sz w:val="22"/>
          <w:szCs w:val="22"/>
        </w:rPr>
        <w:t>.</w:t>
      </w:r>
      <w:r w:rsidR="00FE1688" w:rsidRPr="00FE1688">
        <w:rPr>
          <w:rFonts w:ascii="Arial Narrow" w:hAnsi="Arial Narrow" w:cs="Times New Roman"/>
          <w:b/>
          <w:sz w:val="22"/>
          <w:szCs w:val="22"/>
        </w:rPr>
        <w:tab/>
        <w:t xml:space="preserve">OFERTĘ </w:t>
      </w:r>
      <w:r w:rsidR="00FE1688" w:rsidRPr="00FE1688">
        <w:rPr>
          <w:rFonts w:ascii="Arial Narrow" w:hAnsi="Arial Narrow" w:cs="Times New Roman"/>
          <w:sz w:val="22"/>
          <w:szCs w:val="22"/>
        </w:rPr>
        <w:t>składamy na ____ stronach.</w:t>
      </w:r>
    </w:p>
    <w:p w:rsidR="00FE1688" w:rsidRPr="00FE1688" w:rsidRDefault="0096736C" w:rsidP="00FE1688">
      <w:pPr>
        <w:pStyle w:val="Zwykytekst1"/>
        <w:tabs>
          <w:tab w:val="left" w:pos="360"/>
          <w:tab w:val="left" w:leader="dot" w:pos="9072"/>
        </w:tabs>
        <w:spacing w:line="360" w:lineRule="auto"/>
        <w:ind w:left="360" w:right="-1" w:hanging="360"/>
        <w:jc w:val="both"/>
        <w:rPr>
          <w:rFonts w:ascii="Arial Narrow" w:hAnsi="Arial Narrow" w:cs="Times New Roman"/>
          <w:b/>
          <w:sz w:val="22"/>
          <w:szCs w:val="22"/>
        </w:rPr>
      </w:pPr>
      <w:r>
        <w:rPr>
          <w:rFonts w:ascii="Arial Narrow" w:hAnsi="Arial Narrow" w:cs="Times New Roman"/>
          <w:b/>
          <w:sz w:val="22"/>
          <w:szCs w:val="22"/>
        </w:rPr>
        <w:t>15</w:t>
      </w:r>
      <w:r w:rsidR="00FE1688" w:rsidRPr="00FE1688">
        <w:rPr>
          <w:rFonts w:ascii="Arial Narrow" w:hAnsi="Arial Narrow" w:cs="Times New Roman"/>
          <w:b/>
          <w:sz w:val="22"/>
          <w:szCs w:val="22"/>
        </w:rPr>
        <w:t>.</w:t>
      </w:r>
      <w:r w:rsidR="00FE1688" w:rsidRPr="00FE1688">
        <w:rPr>
          <w:rFonts w:ascii="Arial Narrow" w:hAnsi="Arial Narrow" w:cs="Times New Roman"/>
          <w:b/>
          <w:sz w:val="22"/>
          <w:szCs w:val="22"/>
        </w:rPr>
        <w:tab/>
        <w:t>Stanowisko oraz imię i nazwisko osoby upoważnionej do zawarcia umowy:</w:t>
      </w:r>
      <w:r w:rsidR="00FE1688" w:rsidRPr="00FE1688">
        <w:rPr>
          <w:rFonts w:ascii="Arial Narrow" w:hAnsi="Arial Narrow" w:cs="Times New Roman"/>
          <w:b/>
          <w:sz w:val="22"/>
          <w:szCs w:val="22"/>
        </w:rPr>
        <w:cr/>
        <w:t>______________________________________________________________________</w:t>
      </w:r>
    </w:p>
    <w:p w:rsidR="00FE1688" w:rsidRPr="00FE1688" w:rsidRDefault="00FE1688" w:rsidP="00FE1688">
      <w:pPr>
        <w:pStyle w:val="Zwykytekst1"/>
        <w:tabs>
          <w:tab w:val="left" w:leader="dot" w:pos="9072"/>
        </w:tabs>
        <w:spacing w:line="360" w:lineRule="auto"/>
        <w:ind w:left="360" w:right="-1"/>
        <w:jc w:val="both"/>
        <w:rPr>
          <w:rFonts w:ascii="Arial Narrow" w:hAnsi="Arial Narrow" w:cs="Times New Roman"/>
          <w:b/>
          <w:sz w:val="22"/>
          <w:szCs w:val="22"/>
        </w:rPr>
      </w:pPr>
      <w:r w:rsidRPr="00FE1688">
        <w:rPr>
          <w:rFonts w:ascii="Arial Narrow" w:hAnsi="Arial Narrow" w:cs="Times New Roman"/>
          <w:b/>
          <w:sz w:val="22"/>
          <w:szCs w:val="22"/>
        </w:rPr>
        <w:t>______________________________________________________________________</w:t>
      </w:r>
    </w:p>
    <w:p w:rsidR="00FE1688" w:rsidRPr="00FE1688" w:rsidRDefault="0096736C" w:rsidP="00FE1688">
      <w:pPr>
        <w:pStyle w:val="Zwykytekst1"/>
        <w:tabs>
          <w:tab w:val="left" w:pos="360"/>
          <w:tab w:val="left" w:leader="dot" w:pos="9072"/>
        </w:tabs>
        <w:spacing w:line="360" w:lineRule="auto"/>
        <w:ind w:left="360" w:right="-1" w:hanging="360"/>
        <w:jc w:val="both"/>
        <w:rPr>
          <w:rFonts w:ascii="Arial Narrow" w:hAnsi="Arial Narrow" w:cs="Times New Roman"/>
          <w:sz w:val="22"/>
          <w:szCs w:val="22"/>
        </w:rPr>
      </w:pPr>
      <w:r>
        <w:rPr>
          <w:rFonts w:ascii="Arial Narrow" w:hAnsi="Arial Narrow" w:cs="Times New Roman"/>
          <w:b/>
          <w:sz w:val="22"/>
          <w:szCs w:val="22"/>
        </w:rPr>
        <w:t>16</w:t>
      </w:r>
      <w:r w:rsidR="00FE1688" w:rsidRPr="00FE1688">
        <w:rPr>
          <w:rFonts w:ascii="Arial Narrow" w:hAnsi="Arial Narrow" w:cs="Times New Roman"/>
          <w:b/>
          <w:sz w:val="22"/>
          <w:szCs w:val="22"/>
        </w:rPr>
        <w:t>.</w:t>
      </w:r>
      <w:r w:rsidR="00FE1688" w:rsidRPr="00FE1688">
        <w:rPr>
          <w:rFonts w:ascii="Arial Narrow" w:hAnsi="Arial Narrow" w:cs="Times New Roman"/>
          <w:b/>
          <w:sz w:val="22"/>
          <w:szCs w:val="22"/>
        </w:rPr>
        <w:tab/>
        <w:t xml:space="preserve">ZAŁĄCZNIKAMI </w:t>
      </w:r>
      <w:r w:rsidR="00FE1688" w:rsidRPr="00FE1688">
        <w:rPr>
          <w:rFonts w:ascii="Arial Narrow" w:hAnsi="Arial Narrow" w:cs="Times New Roman"/>
          <w:sz w:val="22"/>
          <w:szCs w:val="22"/>
        </w:rPr>
        <w:t>do oferty, stanowiącymi jej integralną część są:</w:t>
      </w:r>
    </w:p>
    <w:p w:rsidR="00FE1688" w:rsidRPr="00FE1688" w:rsidRDefault="00FE1688" w:rsidP="00FE1688">
      <w:pPr>
        <w:pStyle w:val="Zwykytekst1"/>
        <w:tabs>
          <w:tab w:val="left" w:pos="735"/>
        </w:tabs>
        <w:ind w:left="360" w:right="-1"/>
        <w:jc w:val="both"/>
        <w:rPr>
          <w:rFonts w:ascii="Arial Narrow" w:hAnsi="Arial Narrow" w:cs="Times New Roman"/>
          <w:sz w:val="22"/>
          <w:szCs w:val="22"/>
        </w:rPr>
      </w:pPr>
      <w:r w:rsidRPr="00FE1688">
        <w:rPr>
          <w:rFonts w:ascii="Arial Narrow" w:hAnsi="Arial Narrow" w:cs="Times New Roman"/>
          <w:sz w:val="22"/>
          <w:szCs w:val="22"/>
        </w:rPr>
        <w:t>1._____________________________________________________________________</w:t>
      </w:r>
    </w:p>
    <w:p w:rsidR="00FE1688" w:rsidRPr="00FE1688" w:rsidRDefault="00FE1688" w:rsidP="00FE1688">
      <w:pPr>
        <w:pStyle w:val="Zwykytekst1"/>
        <w:tabs>
          <w:tab w:val="left" w:pos="735"/>
        </w:tabs>
        <w:ind w:right="-1"/>
        <w:jc w:val="both"/>
        <w:rPr>
          <w:rFonts w:ascii="Arial Narrow" w:hAnsi="Arial Narrow" w:cs="Times New Roman"/>
          <w:sz w:val="22"/>
          <w:szCs w:val="22"/>
        </w:rPr>
      </w:pPr>
    </w:p>
    <w:p w:rsidR="00FE1688" w:rsidRPr="00FE1688" w:rsidRDefault="00FE1688" w:rsidP="00FE1688">
      <w:pPr>
        <w:pStyle w:val="Zwykytekst1"/>
        <w:tabs>
          <w:tab w:val="left" w:pos="735"/>
        </w:tabs>
        <w:ind w:left="360" w:right="-1"/>
        <w:jc w:val="both"/>
        <w:rPr>
          <w:rFonts w:ascii="Arial Narrow" w:hAnsi="Arial Narrow" w:cs="Times New Roman"/>
          <w:sz w:val="22"/>
          <w:szCs w:val="22"/>
        </w:rPr>
      </w:pPr>
      <w:r w:rsidRPr="00FE1688">
        <w:rPr>
          <w:rFonts w:ascii="Arial Narrow" w:hAnsi="Arial Narrow" w:cs="Times New Roman"/>
          <w:sz w:val="22"/>
          <w:szCs w:val="22"/>
        </w:rPr>
        <w:t>2._____________________________________________________________________</w:t>
      </w:r>
    </w:p>
    <w:p w:rsidR="00FE1688" w:rsidRPr="00FE1688" w:rsidRDefault="00FE1688" w:rsidP="00FE1688">
      <w:pPr>
        <w:pStyle w:val="Zwykytekst1"/>
        <w:tabs>
          <w:tab w:val="left" w:pos="735"/>
        </w:tabs>
        <w:ind w:right="-1"/>
        <w:jc w:val="both"/>
        <w:rPr>
          <w:rFonts w:ascii="Arial Narrow" w:hAnsi="Arial Narrow" w:cs="Times New Roman"/>
          <w:sz w:val="22"/>
          <w:szCs w:val="22"/>
        </w:rPr>
      </w:pPr>
    </w:p>
    <w:p w:rsidR="00FE1688" w:rsidRPr="00FE1688" w:rsidRDefault="0096736C" w:rsidP="00FE1688">
      <w:pPr>
        <w:pStyle w:val="Zwykytekst1"/>
        <w:tabs>
          <w:tab w:val="left" w:pos="360"/>
        </w:tabs>
        <w:spacing w:after="280"/>
        <w:ind w:left="360" w:right="-1" w:hanging="360"/>
        <w:jc w:val="both"/>
        <w:rPr>
          <w:rFonts w:ascii="Arial Narrow" w:hAnsi="Arial Narrow" w:cs="Times New Roman"/>
          <w:sz w:val="22"/>
          <w:szCs w:val="22"/>
        </w:rPr>
      </w:pPr>
      <w:r>
        <w:rPr>
          <w:rFonts w:ascii="Arial Narrow" w:hAnsi="Arial Narrow" w:cs="Times New Roman"/>
          <w:b/>
          <w:sz w:val="22"/>
          <w:szCs w:val="22"/>
        </w:rPr>
        <w:t>17</w:t>
      </w:r>
      <w:r w:rsidR="00FE1688" w:rsidRPr="00FE1688">
        <w:rPr>
          <w:rFonts w:ascii="Arial Narrow" w:hAnsi="Arial Narrow" w:cs="Times New Roman"/>
          <w:b/>
          <w:sz w:val="22"/>
          <w:szCs w:val="22"/>
        </w:rPr>
        <w:t>.</w:t>
      </w:r>
      <w:r w:rsidR="00FE1688" w:rsidRPr="00FE1688">
        <w:rPr>
          <w:rFonts w:ascii="Arial Narrow" w:hAnsi="Arial Narrow" w:cs="Times New Roman"/>
          <w:b/>
          <w:sz w:val="22"/>
          <w:szCs w:val="22"/>
        </w:rPr>
        <w:tab/>
        <w:t>WRAZ Z OFERTĄ</w:t>
      </w:r>
      <w:r w:rsidR="00FE1688" w:rsidRPr="00FE1688">
        <w:rPr>
          <w:rFonts w:ascii="Arial Narrow" w:hAnsi="Arial Narrow" w:cs="Times New Roman"/>
          <w:sz w:val="22"/>
          <w:szCs w:val="22"/>
        </w:rPr>
        <w:t xml:space="preserve"> składamy następujące oświadczenia i dokumenty na __ stronach:</w:t>
      </w:r>
    </w:p>
    <w:p w:rsidR="00FE1688" w:rsidRPr="00FE1688" w:rsidRDefault="00FE1688" w:rsidP="00FE1688">
      <w:pPr>
        <w:pStyle w:val="Zwykytekst1"/>
        <w:numPr>
          <w:ilvl w:val="3"/>
          <w:numId w:val="1"/>
        </w:numPr>
        <w:tabs>
          <w:tab w:val="clear" w:pos="2895"/>
          <w:tab w:val="left" w:pos="735"/>
        </w:tabs>
        <w:ind w:left="426" w:right="-1" w:firstLine="0"/>
        <w:jc w:val="both"/>
        <w:rPr>
          <w:rFonts w:ascii="Arial Narrow" w:hAnsi="Arial Narrow" w:cs="Times New Roman"/>
          <w:bCs/>
          <w:sz w:val="22"/>
          <w:szCs w:val="22"/>
        </w:rPr>
      </w:pPr>
      <w:r w:rsidRPr="00FE1688">
        <w:rPr>
          <w:rFonts w:ascii="Arial Narrow" w:hAnsi="Arial Narrow" w:cs="Times New Roman"/>
          <w:bCs/>
          <w:sz w:val="22"/>
          <w:szCs w:val="22"/>
        </w:rPr>
        <w:t>__________________________________________________________________</w:t>
      </w:r>
    </w:p>
    <w:p w:rsidR="00FE1688" w:rsidRPr="00FE1688" w:rsidRDefault="00FE1688" w:rsidP="00FE1688">
      <w:pPr>
        <w:pStyle w:val="Zwykytekst1"/>
        <w:tabs>
          <w:tab w:val="left" w:pos="735"/>
        </w:tabs>
        <w:ind w:right="-1"/>
        <w:jc w:val="both"/>
        <w:rPr>
          <w:rFonts w:ascii="Arial Narrow" w:hAnsi="Arial Narrow" w:cs="Times New Roman"/>
          <w:sz w:val="22"/>
          <w:szCs w:val="22"/>
        </w:rPr>
      </w:pPr>
    </w:p>
    <w:p w:rsidR="00FE1688" w:rsidRPr="00FE1688" w:rsidRDefault="00FE1688" w:rsidP="00FE1688">
      <w:pPr>
        <w:pStyle w:val="Zwykytekst1"/>
        <w:numPr>
          <w:ilvl w:val="0"/>
          <w:numId w:val="1"/>
        </w:numPr>
        <w:tabs>
          <w:tab w:val="left" w:pos="735"/>
        </w:tabs>
        <w:ind w:left="426" w:right="-1" w:firstLine="0"/>
        <w:jc w:val="both"/>
        <w:rPr>
          <w:rFonts w:ascii="Arial Narrow" w:hAnsi="Arial Narrow" w:cs="Times New Roman"/>
          <w:sz w:val="22"/>
          <w:szCs w:val="22"/>
        </w:rPr>
      </w:pPr>
      <w:r w:rsidRPr="00FE1688">
        <w:rPr>
          <w:rFonts w:ascii="Arial Narrow" w:hAnsi="Arial Narrow" w:cs="Times New Roman"/>
          <w:bCs/>
          <w:sz w:val="22"/>
          <w:szCs w:val="22"/>
        </w:rPr>
        <w:t>__________________________________________________________________</w:t>
      </w:r>
    </w:p>
    <w:p w:rsidR="00FE1688" w:rsidRPr="00FE1688" w:rsidRDefault="00FE1688" w:rsidP="00FE1688">
      <w:pPr>
        <w:pStyle w:val="Zwykytekst1"/>
        <w:ind w:right="-1"/>
        <w:jc w:val="both"/>
        <w:rPr>
          <w:rFonts w:ascii="Arial Narrow" w:hAnsi="Arial Narrow" w:cs="Times New Roman"/>
          <w:sz w:val="22"/>
          <w:szCs w:val="22"/>
        </w:rPr>
      </w:pPr>
    </w:p>
    <w:p w:rsidR="00FE1688" w:rsidRPr="00FE1688" w:rsidRDefault="00FE1688" w:rsidP="00FE1688">
      <w:pPr>
        <w:pStyle w:val="Zwykytekst1"/>
        <w:tabs>
          <w:tab w:val="left" w:pos="5670"/>
        </w:tabs>
        <w:ind w:right="-1"/>
        <w:jc w:val="both"/>
        <w:rPr>
          <w:rFonts w:ascii="Arial Narrow" w:hAnsi="Arial Narrow" w:cs="Times New Roman"/>
          <w:sz w:val="22"/>
          <w:szCs w:val="22"/>
        </w:rPr>
      </w:pPr>
      <w:r w:rsidRPr="00FE1688">
        <w:rPr>
          <w:rFonts w:ascii="Arial Narrow" w:hAnsi="Arial Narrow" w:cs="Times New Roman"/>
          <w:sz w:val="22"/>
          <w:szCs w:val="22"/>
        </w:rPr>
        <w:t>__</w:t>
      </w:r>
      <w:r w:rsidR="006964B9">
        <w:rPr>
          <w:rFonts w:ascii="Arial Narrow" w:hAnsi="Arial Narrow" w:cs="Times New Roman"/>
          <w:sz w:val="22"/>
          <w:szCs w:val="22"/>
        </w:rPr>
        <w:t>_______</w:t>
      </w:r>
      <w:r w:rsidR="00CD2FF0">
        <w:rPr>
          <w:rFonts w:ascii="Arial Narrow" w:hAnsi="Arial Narrow" w:cs="Times New Roman"/>
          <w:sz w:val="22"/>
          <w:szCs w:val="22"/>
        </w:rPr>
        <w:t>_________ dnia __ _</w:t>
      </w:r>
      <w:r w:rsidR="00604EC2">
        <w:rPr>
          <w:rFonts w:ascii="Arial Narrow" w:hAnsi="Arial Narrow" w:cs="Times New Roman"/>
          <w:sz w:val="22"/>
          <w:szCs w:val="22"/>
        </w:rPr>
        <w:t>_ 2020</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ind w:left="1704" w:right="-1" w:firstLine="3960"/>
        <w:rPr>
          <w:rFonts w:ascii="Arial Narrow" w:hAnsi="Arial Narrow" w:cs="Times New Roman"/>
          <w:i/>
          <w:sz w:val="22"/>
          <w:szCs w:val="22"/>
        </w:rPr>
      </w:pPr>
      <w:r w:rsidRPr="00FE1688">
        <w:rPr>
          <w:rFonts w:ascii="Arial Narrow" w:hAnsi="Arial Narrow" w:cs="Times New Roman"/>
          <w:i/>
          <w:sz w:val="22"/>
          <w:szCs w:val="22"/>
        </w:rPr>
        <w:t>(podpis Wykonawcy/Pełnomocnika)</w:t>
      </w:r>
    </w:p>
    <w:p w:rsidR="00FE1688" w:rsidRPr="00FE1688" w:rsidRDefault="00FE1688" w:rsidP="00FE1688">
      <w:pPr>
        <w:pStyle w:val="Zwykytekst1"/>
        <w:ind w:right="-1"/>
        <w:jc w:val="both"/>
        <w:rPr>
          <w:rFonts w:ascii="Arial Narrow" w:hAnsi="Arial Narrow" w:cs="Times New Roman"/>
          <w:b/>
          <w:i/>
          <w:sz w:val="22"/>
          <w:szCs w:val="22"/>
        </w:rPr>
      </w:pPr>
    </w:p>
    <w:p w:rsidR="00FE1688" w:rsidRPr="00FE1688" w:rsidRDefault="00FE1688" w:rsidP="00FE1688">
      <w:pPr>
        <w:pStyle w:val="Zwykytekst1"/>
        <w:ind w:right="-1"/>
        <w:rPr>
          <w:rFonts w:ascii="Arial Narrow" w:hAnsi="Arial Narrow" w:cs="Times New Roman"/>
          <w:i/>
          <w:sz w:val="22"/>
          <w:szCs w:val="22"/>
        </w:rPr>
      </w:pPr>
      <w:r w:rsidRPr="00FE1688">
        <w:rPr>
          <w:rFonts w:ascii="Arial Narrow" w:hAnsi="Arial Narrow" w:cs="Times New Roman"/>
          <w:i/>
          <w:sz w:val="22"/>
          <w:szCs w:val="22"/>
        </w:rPr>
        <w:t>* niepotrzebne skreś</w:t>
      </w:r>
      <w:bookmarkStart w:id="0" w:name="RANGE!A1%25252525253AF71"/>
      <w:bookmarkEnd w:id="0"/>
      <w:r w:rsidRPr="00FE1688">
        <w:rPr>
          <w:rFonts w:ascii="Arial Narrow" w:hAnsi="Arial Narrow" w:cs="Times New Roman"/>
          <w:i/>
          <w:sz w:val="22"/>
          <w:szCs w:val="22"/>
        </w:rPr>
        <w:t>lić</w:t>
      </w:r>
    </w:p>
    <w:p w:rsidR="00FE1688" w:rsidRPr="00FE1688" w:rsidRDefault="00FE1688" w:rsidP="00FE1688">
      <w:pPr>
        <w:spacing w:line="276" w:lineRule="auto"/>
        <w:ind w:right="-341"/>
        <w:jc w:val="center"/>
        <w:rPr>
          <w:rFonts w:ascii="Arial Narrow" w:hAnsi="Arial Narrow"/>
          <w:b/>
          <w:sz w:val="22"/>
          <w:szCs w:val="22"/>
        </w:rPr>
      </w:pPr>
    </w:p>
    <w:p w:rsidR="00FE1688" w:rsidRPr="00FE1688" w:rsidRDefault="00FE1688" w:rsidP="00FE1688">
      <w:pPr>
        <w:spacing w:line="276" w:lineRule="auto"/>
        <w:ind w:right="-341"/>
        <w:rPr>
          <w:rFonts w:ascii="Arial Narrow" w:hAnsi="Arial Narrow"/>
          <w:b/>
          <w:sz w:val="22"/>
          <w:szCs w:val="22"/>
        </w:rPr>
        <w:sectPr w:rsidR="00FE1688" w:rsidRPr="00FE1688" w:rsidSect="00BE4A34">
          <w:footnotePr>
            <w:pos w:val="beneathText"/>
          </w:footnotePr>
          <w:type w:val="continuous"/>
          <w:pgSz w:w="11905" w:h="16837"/>
          <w:pgMar w:top="1304" w:right="1132" w:bottom="1190" w:left="1418" w:header="708" w:footer="1134" w:gutter="0"/>
          <w:cols w:space="708"/>
          <w:docGrid w:linePitch="360"/>
        </w:sectPr>
      </w:pPr>
    </w:p>
    <w:p w:rsidR="00AE09A5" w:rsidRDefault="00AE09A5" w:rsidP="00FE1688">
      <w:pPr>
        <w:tabs>
          <w:tab w:val="right" w:pos="14317"/>
        </w:tabs>
        <w:jc w:val="both"/>
        <w:rPr>
          <w:rFonts w:ascii="Arial Narrow" w:hAnsi="Arial Narrow"/>
          <w:b/>
          <w:sz w:val="22"/>
          <w:szCs w:val="22"/>
        </w:rPr>
      </w:pPr>
      <w:r>
        <w:rPr>
          <w:rFonts w:ascii="Arial Narrow" w:hAnsi="Arial Narrow"/>
          <w:b/>
          <w:sz w:val="22"/>
          <w:szCs w:val="22"/>
        </w:rPr>
        <w:lastRenderedPageBreak/>
        <w:t xml:space="preserve">                                                                                                                                        </w:t>
      </w:r>
      <w:r w:rsidR="00604EC2">
        <w:rPr>
          <w:rFonts w:ascii="Arial Narrow" w:hAnsi="Arial Narrow"/>
          <w:b/>
          <w:sz w:val="22"/>
          <w:szCs w:val="22"/>
        </w:rPr>
        <w:t xml:space="preserve">                </w:t>
      </w:r>
      <w:r>
        <w:rPr>
          <w:rFonts w:ascii="Arial Narrow" w:hAnsi="Arial Narrow"/>
          <w:b/>
          <w:sz w:val="22"/>
          <w:szCs w:val="22"/>
        </w:rPr>
        <w:t xml:space="preserve">         Załącznik nr 2</w:t>
      </w:r>
    </w:p>
    <w:p w:rsidR="00AE09A5" w:rsidRDefault="00AE09A5" w:rsidP="00FE1688">
      <w:pPr>
        <w:tabs>
          <w:tab w:val="right" w:pos="14317"/>
        </w:tabs>
        <w:jc w:val="both"/>
        <w:rPr>
          <w:rFonts w:ascii="Arial Narrow" w:hAnsi="Arial Narrow"/>
          <w:b/>
          <w:sz w:val="22"/>
          <w:szCs w:val="22"/>
        </w:rPr>
      </w:pPr>
    </w:p>
    <w:p w:rsidR="00C2351B" w:rsidRDefault="00C8396A" w:rsidP="00FE1688">
      <w:pPr>
        <w:tabs>
          <w:tab w:val="right" w:pos="14317"/>
        </w:tabs>
        <w:jc w:val="both"/>
        <w:rPr>
          <w:rFonts w:ascii="Arial Narrow" w:hAnsi="Arial Narrow"/>
          <w:b/>
          <w:sz w:val="22"/>
          <w:szCs w:val="22"/>
        </w:rPr>
      </w:pPr>
      <w:r>
        <w:rPr>
          <w:rFonts w:ascii="Arial Narrow" w:hAnsi="Arial Narrow"/>
          <w:b/>
          <w:sz w:val="22"/>
          <w:szCs w:val="22"/>
        </w:rPr>
        <w:t>Nu</w:t>
      </w:r>
      <w:r w:rsidR="00604EC2">
        <w:rPr>
          <w:rFonts w:ascii="Arial Narrow" w:hAnsi="Arial Narrow"/>
          <w:b/>
          <w:sz w:val="22"/>
          <w:szCs w:val="22"/>
        </w:rPr>
        <w:t>mer sprawy: SA-381-8/120</w:t>
      </w:r>
    </w:p>
    <w:p w:rsidR="004567A1" w:rsidRDefault="004567A1" w:rsidP="00FE1688">
      <w:pPr>
        <w:tabs>
          <w:tab w:val="right" w:pos="14317"/>
        </w:tabs>
        <w:jc w:val="both"/>
        <w:rPr>
          <w:rFonts w:ascii="Arial Narrow" w:hAnsi="Arial Narrow"/>
          <w:b/>
          <w:sz w:val="22"/>
          <w:szCs w:val="22"/>
        </w:rPr>
      </w:pPr>
    </w:p>
    <w:p w:rsidR="004567A1" w:rsidRDefault="004567A1" w:rsidP="00FE1688">
      <w:pPr>
        <w:tabs>
          <w:tab w:val="right" w:pos="14317"/>
        </w:tabs>
        <w:jc w:val="both"/>
        <w:rPr>
          <w:rFonts w:ascii="Arial Narrow" w:hAnsi="Arial Narrow"/>
          <w:b/>
          <w:iCs/>
          <w:sz w:val="22"/>
          <w:szCs w:val="22"/>
        </w:rPr>
      </w:pPr>
      <w:r>
        <w:rPr>
          <w:rFonts w:ascii="Arial Narrow" w:hAnsi="Arial Narrow"/>
          <w:b/>
          <w:iCs/>
          <w:sz w:val="22"/>
          <w:szCs w:val="22"/>
        </w:rPr>
        <w:t xml:space="preserve">                                                                     </w:t>
      </w:r>
      <w:r w:rsidRPr="004567A1">
        <w:rPr>
          <w:rFonts w:ascii="Arial Narrow" w:hAnsi="Arial Narrow"/>
          <w:b/>
          <w:iCs/>
          <w:sz w:val="22"/>
          <w:szCs w:val="22"/>
        </w:rPr>
        <w:t>Formularz cenowy</w:t>
      </w:r>
      <w:r w:rsidR="001B345D">
        <w:rPr>
          <w:rFonts w:ascii="Arial Narrow" w:hAnsi="Arial Narrow"/>
          <w:b/>
          <w:iCs/>
          <w:sz w:val="22"/>
          <w:szCs w:val="22"/>
        </w:rPr>
        <w:t xml:space="preserve"> </w:t>
      </w:r>
    </w:p>
    <w:p w:rsidR="00B11AD2" w:rsidRDefault="00B11AD2" w:rsidP="00FE1688">
      <w:pPr>
        <w:tabs>
          <w:tab w:val="right" w:pos="14317"/>
        </w:tabs>
        <w:jc w:val="both"/>
        <w:rPr>
          <w:rFonts w:ascii="Arial Narrow" w:hAnsi="Arial Narrow"/>
          <w:b/>
          <w:iCs/>
          <w:sz w:val="22"/>
          <w:szCs w:val="22"/>
        </w:rPr>
      </w:pPr>
    </w:p>
    <w:p w:rsidR="00592FD9" w:rsidRPr="00CF2C28" w:rsidRDefault="00604EC2" w:rsidP="00592FD9">
      <w:pPr>
        <w:spacing w:after="60" w:line="259" w:lineRule="auto"/>
        <w:jc w:val="center"/>
        <w:rPr>
          <w:rFonts w:ascii="Arial Narrow" w:eastAsia="Calibri" w:hAnsi="Arial Narrow"/>
          <w:b/>
          <w:sz w:val="22"/>
          <w:szCs w:val="22"/>
          <w:lang w:eastAsia="en-US"/>
        </w:rPr>
      </w:pPr>
      <w:r>
        <w:rPr>
          <w:rFonts w:ascii="Arial Narrow" w:eastAsia="Calibri" w:hAnsi="Arial Narrow"/>
          <w:b/>
          <w:sz w:val="22"/>
          <w:szCs w:val="22"/>
          <w:lang w:eastAsia="en-US"/>
        </w:rPr>
        <w:t>PAKIET NR 1-7</w:t>
      </w:r>
      <w:r w:rsidR="00592FD9" w:rsidRPr="00CF2C28">
        <w:rPr>
          <w:rFonts w:ascii="Arial Narrow" w:eastAsia="Calibri" w:hAnsi="Arial Narrow"/>
          <w:b/>
          <w:sz w:val="22"/>
          <w:szCs w:val="22"/>
          <w:lang w:eastAsia="en-US"/>
        </w:rPr>
        <w:t>.</w:t>
      </w:r>
    </w:p>
    <w:p w:rsidR="00592FD9" w:rsidRPr="00CF2C28" w:rsidRDefault="00592FD9" w:rsidP="00592FD9">
      <w:pPr>
        <w:spacing w:after="60" w:line="259" w:lineRule="auto"/>
        <w:jc w:val="center"/>
        <w:rPr>
          <w:rFonts w:ascii="Arial Narrow" w:eastAsia="Calibri" w:hAnsi="Arial Narrow"/>
          <w:b/>
          <w:sz w:val="22"/>
          <w:szCs w:val="22"/>
          <w:lang w:eastAsia="en-US"/>
        </w:rPr>
      </w:pPr>
    </w:p>
    <w:tbl>
      <w:tblPr>
        <w:tblW w:w="11511" w:type="dxa"/>
        <w:tblInd w:w="-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03"/>
        <w:gridCol w:w="1277"/>
        <w:gridCol w:w="1134"/>
        <w:gridCol w:w="708"/>
        <w:gridCol w:w="1302"/>
        <w:gridCol w:w="850"/>
        <w:gridCol w:w="992"/>
        <w:gridCol w:w="1276"/>
        <w:gridCol w:w="851"/>
        <w:gridCol w:w="992"/>
        <w:gridCol w:w="959"/>
        <w:gridCol w:w="567"/>
      </w:tblGrid>
      <w:tr w:rsidR="00592FD9" w:rsidRPr="00CF2C28" w:rsidTr="00604EC2">
        <w:tc>
          <w:tcPr>
            <w:tcW w:w="603" w:type="dxa"/>
            <w:vAlign w:val="center"/>
          </w:tcPr>
          <w:p w:rsidR="00592FD9" w:rsidRPr="000E7AB7" w:rsidRDefault="00592FD9" w:rsidP="00C02C0D">
            <w:pPr>
              <w:spacing w:after="160" w:line="259" w:lineRule="auto"/>
              <w:jc w:val="center"/>
              <w:rPr>
                <w:rFonts w:ascii="Arial Narrow" w:eastAsia="Calibri" w:hAnsi="Arial Narrow"/>
                <w:b/>
                <w:sz w:val="20"/>
                <w:szCs w:val="20"/>
                <w:lang w:eastAsia="en-US"/>
              </w:rPr>
            </w:pPr>
            <w:r w:rsidRPr="000E7AB7">
              <w:rPr>
                <w:rFonts w:ascii="Arial Narrow" w:eastAsia="Calibri" w:hAnsi="Arial Narrow"/>
                <w:b/>
                <w:sz w:val="20"/>
                <w:szCs w:val="20"/>
                <w:lang w:eastAsia="en-US"/>
              </w:rPr>
              <w:t>Lp.</w:t>
            </w:r>
          </w:p>
        </w:tc>
        <w:tc>
          <w:tcPr>
            <w:tcW w:w="1277" w:type="dxa"/>
            <w:shd w:val="clear" w:color="auto" w:fill="auto"/>
            <w:vAlign w:val="center"/>
          </w:tcPr>
          <w:p w:rsidR="00592FD9" w:rsidRPr="000E7AB7" w:rsidRDefault="00E32BB0" w:rsidP="00C02C0D">
            <w:pPr>
              <w:spacing w:after="160" w:line="259" w:lineRule="auto"/>
              <w:jc w:val="center"/>
              <w:rPr>
                <w:rFonts w:ascii="Arial Narrow" w:eastAsia="Calibri" w:hAnsi="Arial Narrow"/>
                <w:b/>
                <w:sz w:val="20"/>
                <w:szCs w:val="20"/>
                <w:lang w:eastAsia="en-US"/>
              </w:rPr>
            </w:pPr>
            <w:r>
              <w:rPr>
                <w:rFonts w:ascii="Arial Narrow" w:eastAsia="Calibri" w:hAnsi="Arial Narrow"/>
                <w:b/>
                <w:sz w:val="20"/>
                <w:szCs w:val="20"/>
                <w:lang w:eastAsia="en-US"/>
              </w:rPr>
              <w:t>Przedmiot zamówienia</w:t>
            </w:r>
          </w:p>
        </w:tc>
        <w:tc>
          <w:tcPr>
            <w:tcW w:w="1134" w:type="dxa"/>
            <w:shd w:val="clear" w:color="auto" w:fill="auto"/>
            <w:vAlign w:val="center"/>
          </w:tcPr>
          <w:p w:rsidR="00592FD9" w:rsidRPr="000E7AB7" w:rsidRDefault="00E32BB0" w:rsidP="00C02C0D">
            <w:pPr>
              <w:spacing w:after="160" w:line="259" w:lineRule="auto"/>
              <w:jc w:val="center"/>
              <w:rPr>
                <w:rFonts w:ascii="Arial Narrow" w:eastAsia="Calibri" w:hAnsi="Arial Narrow"/>
                <w:b/>
                <w:sz w:val="20"/>
                <w:szCs w:val="20"/>
                <w:lang w:eastAsia="en-US"/>
              </w:rPr>
            </w:pPr>
            <w:r>
              <w:rPr>
                <w:rFonts w:ascii="Arial Narrow" w:eastAsia="Calibri" w:hAnsi="Arial Narrow"/>
                <w:b/>
                <w:sz w:val="20"/>
                <w:szCs w:val="20"/>
                <w:lang w:eastAsia="en-US"/>
              </w:rPr>
              <w:t>Opakowanie/</w:t>
            </w:r>
            <w:r w:rsidR="00B04334">
              <w:rPr>
                <w:rFonts w:ascii="Arial Narrow" w:eastAsia="Calibri" w:hAnsi="Arial Narrow"/>
                <w:b/>
                <w:sz w:val="20"/>
                <w:szCs w:val="20"/>
                <w:lang w:eastAsia="en-US"/>
              </w:rPr>
              <w:t>obję</w:t>
            </w:r>
            <w:r>
              <w:rPr>
                <w:rFonts w:ascii="Arial Narrow" w:eastAsia="Calibri" w:hAnsi="Arial Narrow"/>
                <w:b/>
                <w:sz w:val="20"/>
                <w:szCs w:val="20"/>
                <w:lang w:eastAsia="en-US"/>
              </w:rPr>
              <w:t>tość</w:t>
            </w:r>
          </w:p>
        </w:tc>
        <w:tc>
          <w:tcPr>
            <w:tcW w:w="708" w:type="dxa"/>
            <w:vAlign w:val="center"/>
          </w:tcPr>
          <w:p w:rsidR="00592FD9" w:rsidRPr="000E7AB7" w:rsidRDefault="00592FD9" w:rsidP="00C02C0D">
            <w:pPr>
              <w:spacing w:after="160" w:line="259" w:lineRule="auto"/>
              <w:jc w:val="center"/>
              <w:rPr>
                <w:rFonts w:ascii="Arial Narrow" w:eastAsia="Calibri" w:hAnsi="Arial Narrow"/>
                <w:sz w:val="20"/>
                <w:szCs w:val="20"/>
                <w:lang w:eastAsia="en-US"/>
              </w:rPr>
            </w:pPr>
            <w:r w:rsidRPr="000E7AB7">
              <w:rPr>
                <w:rFonts w:ascii="Arial Narrow" w:eastAsia="Calibri" w:hAnsi="Arial Narrow"/>
                <w:b/>
                <w:sz w:val="20"/>
                <w:szCs w:val="20"/>
                <w:lang w:eastAsia="en-US"/>
              </w:rPr>
              <w:t xml:space="preserve">Ilość </w:t>
            </w:r>
          </w:p>
        </w:tc>
        <w:tc>
          <w:tcPr>
            <w:tcW w:w="1302" w:type="dxa"/>
            <w:shd w:val="clear" w:color="auto" w:fill="auto"/>
            <w:vAlign w:val="center"/>
          </w:tcPr>
          <w:p w:rsidR="00592FD9" w:rsidRPr="000E7AB7" w:rsidRDefault="00592FD9" w:rsidP="00C02C0D">
            <w:pPr>
              <w:spacing w:after="160" w:line="259" w:lineRule="auto"/>
              <w:jc w:val="center"/>
              <w:rPr>
                <w:rFonts w:ascii="Arial Narrow" w:eastAsia="Calibri" w:hAnsi="Arial Narrow"/>
                <w:b/>
                <w:sz w:val="20"/>
                <w:szCs w:val="20"/>
                <w:lang w:eastAsia="en-US"/>
              </w:rPr>
            </w:pPr>
            <w:r w:rsidRPr="000E7AB7">
              <w:rPr>
                <w:rFonts w:ascii="Arial Narrow" w:eastAsia="Calibri" w:hAnsi="Arial Narrow"/>
                <w:b/>
                <w:sz w:val="20"/>
                <w:szCs w:val="20"/>
                <w:lang w:eastAsia="en-US"/>
              </w:rPr>
              <w:t>Cena jednostkowa netto w zł</w:t>
            </w:r>
          </w:p>
        </w:tc>
        <w:tc>
          <w:tcPr>
            <w:tcW w:w="850" w:type="dxa"/>
          </w:tcPr>
          <w:p w:rsidR="00592FD9" w:rsidRPr="000E7AB7" w:rsidRDefault="00592FD9" w:rsidP="00C02C0D">
            <w:pPr>
              <w:spacing w:after="160" w:line="259" w:lineRule="auto"/>
              <w:jc w:val="center"/>
              <w:rPr>
                <w:rFonts w:ascii="Arial Narrow" w:eastAsia="Calibri" w:hAnsi="Arial Narrow"/>
                <w:b/>
                <w:sz w:val="20"/>
                <w:szCs w:val="20"/>
                <w:lang w:eastAsia="en-US"/>
              </w:rPr>
            </w:pPr>
            <w:r w:rsidRPr="000E7AB7">
              <w:rPr>
                <w:rFonts w:ascii="Arial Narrow" w:eastAsia="Calibri" w:hAnsi="Arial Narrow"/>
                <w:b/>
                <w:sz w:val="20"/>
                <w:szCs w:val="20"/>
                <w:lang w:eastAsia="en-US"/>
              </w:rPr>
              <w:t xml:space="preserve">Stawka VAT </w:t>
            </w:r>
            <w:r w:rsidRPr="000E7AB7">
              <w:rPr>
                <w:rFonts w:ascii="Arial Narrow" w:eastAsia="Calibri" w:hAnsi="Arial Narrow"/>
                <w:b/>
                <w:sz w:val="20"/>
                <w:szCs w:val="20"/>
                <w:lang w:eastAsia="en-US"/>
              </w:rPr>
              <w:br/>
              <w:t>w %</w:t>
            </w:r>
          </w:p>
        </w:tc>
        <w:tc>
          <w:tcPr>
            <w:tcW w:w="992" w:type="dxa"/>
          </w:tcPr>
          <w:p w:rsidR="00592FD9" w:rsidRPr="000E7AB7" w:rsidRDefault="00592FD9" w:rsidP="00C02C0D">
            <w:pPr>
              <w:spacing w:after="160" w:line="259" w:lineRule="auto"/>
              <w:jc w:val="center"/>
              <w:rPr>
                <w:rFonts w:ascii="Arial Narrow" w:eastAsia="Calibri" w:hAnsi="Arial Narrow"/>
                <w:b/>
                <w:sz w:val="20"/>
                <w:szCs w:val="20"/>
                <w:lang w:eastAsia="en-US"/>
              </w:rPr>
            </w:pPr>
            <w:r w:rsidRPr="000E7AB7">
              <w:rPr>
                <w:rFonts w:ascii="Arial Narrow" w:eastAsia="Calibri" w:hAnsi="Arial Narrow"/>
                <w:b/>
                <w:sz w:val="20"/>
                <w:szCs w:val="20"/>
                <w:lang w:eastAsia="en-US"/>
              </w:rPr>
              <w:t xml:space="preserve">Wartość VAT </w:t>
            </w:r>
            <w:r w:rsidRPr="000E7AB7">
              <w:rPr>
                <w:rFonts w:ascii="Arial Narrow" w:eastAsia="Calibri" w:hAnsi="Arial Narrow"/>
                <w:b/>
                <w:sz w:val="20"/>
                <w:szCs w:val="20"/>
                <w:lang w:eastAsia="en-US"/>
              </w:rPr>
              <w:br/>
            </w:r>
          </w:p>
        </w:tc>
        <w:tc>
          <w:tcPr>
            <w:tcW w:w="1276" w:type="dxa"/>
          </w:tcPr>
          <w:p w:rsidR="00592FD9" w:rsidRPr="000E7AB7" w:rsidRDefault="00592FD9" w:rsidP="00C02C0D">
            <w:pPr>
              <w:spacing w:after="160" w:line="259" w:lineRule="auto"/>
              <w:jc w:val="center"/>
              <w:rPr>
                <w:rFonts w:ascii="Arial Narrow" w:eastAsia="Calibri" w:hAnsi="Arial Narrow"/>
                <w:b/>
                <w:sz w:val="20"/>
                <w:szCs w:val="20"/>
                <w:lang w:eastAsia="en-US"/>
              </w:rPr>
            </w:pPr>
            <w:r w:rsidRPr="000E7AB7">
              <w:rPr>
                <w:rFonts w:ascii="Arial Narrow" w:eastAsia="Calibri" w:hAnsi="Arial Narrow"/>
                <w:b/>
                <w:sz w:val="20"/>
                <w:szCs w:val="20"/>
                <w:lang w:eastAsia="en-US"/>
              </w:rPr>
              <w:t>Cena jednostkowa brutto w zł</w:t>
            </w:r>
          </w:p>
        </w:tc>
        <w:tc>
          <w:tcPr>
            <w:tcW w:w="851" w:type="dxa"/>
          </w:tcPr>
          <w:p w:rsidR="00592FD9" w:rsidRPr="000E7AB7" w:rsidRDefault="00592FD9" w:rsidP="00C02C0D">
            <w:pPr>
              <w:spacing w:after="160" w:line="259" w:lineRule="auto"/>
              <w:jc w:val="center"/>
              <w:rPr>
                <w:rFonts w:ascii="Arial Narrow" w:eastAsia="Calibri" w:hAnsi="Arial Narrow"/>
                <w:b/>
                <w:sz w:val="20"/>
                <w:szCs w:val="20"/>
                <w:lang w:eastAsia="en-US"/>
              </w:rPr>
            </w:pPr>
            <w:r w:rsidRPr="000E7AB7">
              <w:rPr>
                <w:rFonts w:ascii="Arial Narrow" w:eastAsia="Calibri" w:hAnsi="Arial Narrow"/>
                <w:b/>
                <w:sz w:val="20"/>
                <w:szCs w:val="20"/>
                <w:lang w:eastAsia="en-US"/>
              </w:rPr>
              <w:t xml:space="preserve">Wartość </w:t>
            </w:r>
            <w:r w:rsidRPr="000E7AB7">
              <w:rPr>
                <w:rFonts w:ascii="Arial Narrow" w:eastAsia="Calibri" w:hAnsi="Arial Narrow"/>
                <w:b/>
                <w:sz w:val="20"/>
                <w:szCs w:val="20"/>
                <w:lang w:eastAsia="en-US"/>
              </w:rPr>
              <w:br/>
              <w:t>netto w zł</w:t>
            </w:r>
          </w:p>
        </w:tc>
        <w:tc>
          <w:tcPr>
            <w:tcW w:w="992" w:type="dxa"/>
            <w:shd w:val="clear" w:color="auto" w:fill="auto"/>
            <w:vAlign w:val="center"/>
          </w:tcPr>
          <w:p w:rsidR="00592FD9" w:rsidRPr="000E7AB7" w:rsidRDefault="00592FD9" w:rsidP="00C02C0D">
            <w:pPr>
              <w:spacing w:after="160" w:line="259" w:lineRule="auto"/>
              <w:jc w:val="center"/>
              <w:rPr>
                <w:rFonts w:ascii="Arial Narrow" w:eastAsia="Calibri" w:hAnsi="Arial Narrow"/>
                <w:b/>
                <w:sz w:val="20"/>
                <w:szCs w:val="20"/>
                <w:lang w:eastAsia="en-US"/>
              </w:rPr>
            </w:pPr>
            <w:r w:rsidRPr="000E7AB7">
              <w:rPr>
                <w:rFonts w:ascii="Arial Narrow" w:eastAsia="Calibri" w:hAnsi="Arial Narrow"/>
                <w:b/>
                <w:sz w:val="20"/>
                <w:szCs w:val="20"/>
                <w:lang w:eastAsia="en-US"/>
              </w:rPr>
              <w:t xml:space="preserve">Wartość </w:t>
            </w:r>
            <w:r w:rsidRPr="000E7AB7">
              <w:rPr>
                <w:rFonts w:ascii="Arial Narrow" w:eastAsia="Calibri" w:hAnsi="Arial Narrow"/>
                <w:b/>
                <w:sz w:val="20"/>
                <w:szCs w:val="20"/>
                <w:lang w:eastAsia="en-US"/>
              </w:rPr>
              <w:br/>
              <w:t>brutto w zł</w:t>
            </w:r>
          </w:p>
        </w:tc>
        <w:tc>
          <w:tcPr>
            <w:tcW w:w="959" w:type="dxa"/>
          </w:tcPr>
          <w:p w:rsidR="00592FD9" w:rsidRPr="000E7AB7" w:rsidRDefault="00592FD9" w:rsidP="00C02C0D">
            <w:pPr>
              <w:spacing w:after="160" w:line="259" w:lineRule="auto"/>
              <w:jc w:val="center"/>
              <w:rPr>
                <w:rFonts w:ascii="Arial Narrow" w:eastAsia="Calibri" w:hAnsi="Arial Narrow"/>
                <w:b/>
                <w:sz w:val="20"/>
                <w:szCs w:val="20"/>
                <w:lang w:eastAsia="en-US"/>
              </w:rPr>
            </w:pPr>
            <w:r w:rsidRPr="000E7AB7">
              <w:rPr>
                <w:rFonts w:ascii="Arial Narrow" w:eastAsia="Calibri" w:hAnsi="Arial Narrow"/>
                <w:b/>
                <w:sz w:val="20"/>
                <w:szCs w:val="20"/>
                <w:lang w:eastAsia="en-US"/>
              </w:rPr>
              <w:t>Nazwa oferowanego produktu</w:t>
            </w:r>
          </w:p>
        </w:tc>
        <w:tc>
          <w:tcPr>
            <w:tcW w:w="567" w:type="dxa"/>
            <w:vAlign w:val="center"/>
          </w:tcPr>
          <w:p w:rsidR="00592FD9" w:rsidRPr="000E7AB7" w:rsidRDefault="00592FD9" w:rsidP="00C02C0D">
            <w:pPr>
              <w:spacing w:after="160" w:line="259" w:lineRule="auto"/>
              <w:jc w:val="center"/>
              <w:rPr>
                <w:rFonts w:ascii="Arial Narrow" w:eastAsia="Calibri" w:hAnsi="Arial Narrow"/>
                <w:b/>
                <w:i/>
                <w:sz w:val="20"/>
                <w:szCs w:val="20"/>
                <w:lang w:eastAsia="en-US"/>
              </w:rPr>
            </w:pPr>
            <w:r w:rsidRPr="000E7AB7">
              <w:rPr>
                <w:rFonts w:ascii="Arial Narrow" w:eastAsia="Calibri" w:hAnsi="Arial Narrow"/>
                <w:b/>
                <w:i/>
                <w:sz w:val="20"/>
                <w:szCs w:val="20"/>
                <w:lang w:eastAsia="en-US"/>
              </w:rPr>
              <w:t>Kod</w:t>
            </w:r>
          </w:p>
          <w:p w:rsidR="00592FD9" w:rsidRPr="000E7AB7" w:rsidRDefault="00592FD9" w:rsidP="00C02C0D">
            <w:pPr>
              <w:spacing w:after="160" w:line="259" w:lineRule="auto"/>
              <w:jc w:val="center"/>
              <w:rPr>
                <w:rFonts w:ascii="Arial Narrow" w:eastAsia="Calibri" w:hAnsi="Arial Narrow"/>
                <w:b/>
                <w:i/>
                <w:sz w:val="20"/>
                <w:szCs w:val="20"/>
                <w:lang w:eastAsia="en-US"/>
              </w:rPr>
            </w:pPr>
            <w:r w:rsidRPr="000E7AB7">
              <w:rPr>
                <w:rFonts w:ascii="Arial Narrow" w:eastAsia="Calibri" w:hAnsi="Arial Narrow"/>
                <w:b/>
                <w:i/>
                <w:sz w:val="20"/>
                <w:szCs w:val="20"/>
                <w:lang w:eastAsia="en-US"/>
              </w:rPr>
              <w:t>EAN</w:t>
            </w:r>
          </w:p>
        </w:tc>
      </w:tr>
      <w:tr w:rsidR="00592FD9" w:rsidRPr="00CF2C28" w:rsidTr="00604EC2">
        <w:tc>
          <w:tcPr>
            <w:tcW w:w="603" w:type="dxa"/>
            <w:tcBorders>
              <w:bottom w:val="single" w:sz="4" w:space="0" w:color="auto"/>
            </w:tcBorders>
            <w:vAlign w:val="center"/>
          </w:tcPr>
          <w:p w:rsidR="00592FD9" w:rsidRPr="00CF2C28" w:rsidRDefault="00592FD9" w:rsidP="00C02C0D">
            <w:pPr>
              <w:spacing w:after="160" w:line="259" w:lineRule="auto"/>
              <w:jc w:val="center"/>
              <w:rPr>
                <w:rFonts w:ascii="Arial Narrow" w:eastAsia="Calibri" w:hAnsi="Arial Narrow"/>
                <w:lang w:eastAsia="en-US"/>
              </w:rPr>
            </w:pPr>
          </w:p>
        </w:tc>
        <w:tc>
          <w:tcPr>
            <w:tcW w:w="1277" w:type="dxa"/>
            <w:tcBorders>
              <w:bottom w:val="single" w:sz="4" w:space="0" w:color="auto"/>
            </w:tcBorders>
            <w:shd w:val="clear" w:color="auto" w:fill="auto"/>
            <w:vAlign w:val="bottom"/>
          </w:tcPr>
          <w:p w:rsidR="00592FD9" w:rsidRPr="00CF2C28" w:rsidRDefault="00592FD9" w:rsidP="00C02C0D">
            <w:pPr>
              <w:spacing w:after="160" w:line="259" w:lineRule="auto"/>
              <w:rPr>
                <w:rFonts w:ascii="Arial Narrow" w:eastAsia="Calibri" w:hAnsi="Arial Narrow"/>
                <w:lang w:eastAsia="en-US"/>
              </w:rPr>
            </w:pPr>
          </w:p>
        </w:tc>
        <w:tc>
          <w:tcPr>
            <w:tcW w:w="1134" w:type="dxa"/>
            <w:tcBorders>
              <w:bottom w:val="single" w:sz="4" w:space="0" w:color="auto"/>
            </w:tcBorders>
            <w:shd w:val="clear" w:color="auto" w:fill="auto"/>
            <w:vAlign w:val="bottom"/>
          </w:tcPr>
          <w:p w:rsidR="00592FD9" w:rsidRPr="00CF2C28" w:rsidRDefault="00592FD9" w:rsidP="00C02C0D">
            <w:pPr>
              <w:spacing w:after="160" w:line="259" w:lineRule="auto"/>
              <w:jc w:val="right"/>
              <w:rPr>
                <w:rFonts w:ascii="Arial Narrow" w:eastAsia="Calibri" w:hAnsi="Arial Narrow"/>
                <w:lang w:eastAsia="en-US"/>
              </w:rPr>
            </w:pPr>
          </w:p>
        </w:tc>
        <w:tc>
          <w:tcPr>
            <w:tcW w:w="708" w:type="dxa"/>
            <w:tcBorders>
              <w:bottom w:val="single" w:sz="4" w:space="0" w:color="auto"/>
            </w:tcBorders>
            <w:vAlign w:val="center"/>
          </w:tcPr>
          <w:p w:rsidR="00592FD9" w:rsidRPr="00CF2C28" w:rsidRDefault="00592FD9" w:rsidP="00C02C0D">
            <w:pPr>
              <w:spacing w:after="160" w:line="259" w:lineRule="auto"/>
              <w:rPr>
                <w:rFonts w:ascii="Arial Narrow" w:eastAsia="Calibri" w:hAnsi="Arial Narrow"/>
                <w:lang w:eastAsia="en-US"/>
              </w:rPr>
            </w:pPr>
          </w:p>
        </w:tc>
        <w:tc>
          <w:tcPr>
            <w:tcW w:w="1302" w:type="dxa"/>
            <w:tcBorders>
              <w:bottom w:val="single" w:sz="4" w:space="0" w:color="auto"/>
            </w:tcBorders>
            <w:shd w:val="clear" w:color="auto" w:fill="auto"/>
            <w:vAlign w:val="bottom"/>
          </w:tcPr>
          <w:p w:rsidR="00592FD9" w:rsidRPr="00CF2C28" w:rsidRDefault="00592FD9" w:rsidP="00C02C0D">
            <w:pPr>
              <w:spacing w:before="40" w:after="40" w:line="259" w:lineRule="auto"/>
              <w:jc w:val="center"/>
              <w:rPr>
                <w:rFonts w:ascii="Arial Narrow" w:eastAsia="Calibri" w:hAnsi="Arial Narrow"/>
                <w:lang w:eastAsia="en-US"/>
              </w:rPr>
            </w:pPr>
          </w:p>
        </w:tc>
        <w:tc>
          <w:tcPr>
            <w:tcW w:w="850" w:type="dxa"/>
            <w:tcBorders>
              <w:bottom w:val="single" w:sz="4" w:space="0" w:color="auto"/>
            </w:tcBorders>
          </w:tcPr>
          <w:p w:rsidR="00592FD9" w:rsidRPr="00CF2C28" w:rsidRDefault="00592FD9" w:rsidP="00C02C0D">
            <w:pPr>
              <w:spacing w:after="160" w:line="259" w:lineRule="auto"/>
              <w:rPr>
                <w:rFonts w:ascii="Arial Narrow" w:eastAsia="Calibri" w:hAnsi="Arial Narrow"/>
                <w:lang w:eastAsia="en-US"/>
              </w:rPr>
            </w:pPr>
          </w:p>
        </w:tc>
        <w:tc>
          <w:tcPr>
            <w:tcW w:w="992" w:type="dxa"/>
            <w:tcBorders>
              <w:bottom w:val="single" w:sz="4" w:space="0" w:color="auto"/>
            </w:tcBorders>
          </w:tcPr>
          <w:p w:rsidR="00592FD9" w:rsidRPr="00CF2C28" w:rsidRDefault="00592FD9" w:rsidP="00C02C0D">
            <w:pPr>
              <w:spacing w:after="160" w:line="259" w:lineRule="auto"/>
              <w:rPr>
                <w:rFonts w:ascii="Arial Narrow" w:eastAsia="Calibri" w:hAnsi="Arial Narrow"/>
                <w:lang w:eastAsia="en-US"/>
              </w:rPr>
            </w:pPr>
          </w:p>
        </w:tc>
        <w:tc>
          <w:tcPr>
            <w:tcW w:w="1276" w:type="dxa"/>
          </w:tcPr>
          <w:p w:rsidR="00592FD9" w:rsidRPr="00CF2C28" w:rsidRDefault="00592FD9" w:rsidP="00C02C0D">
            <w:pPr>
              <w:spacing w:after="160" w:line="259" w:lineRule="auto"/>
              <w:rPr>
                <w:rFonts w:ascii="Arial Narrow" w:eastAsia="Calibri" w:hAnsi="Arial Narrow"/>
                <w:lang w:eastAsia="en-US"/>
              </w:rPr>
            </w:pPr>
          </w:p>
        </w:tc>
        <w:tc>
          <w:tcPr>
            <w:tcW w:w="851" w:type="dxa"/>
          </w:tcPr>
          <w:p w:rsidR="00592FD9" w:rsidRPr="00CF2C28" w:rsidRDefault="00592FD9" w:rsidP="00C02C0D">
            <w:pPr>
              <w:spacing w:after="160" w:line="259" w:lineRule="auto"/>
              <w:rPr>
                <w:rFonts w:ascii="Arial Narrow" w:eastAsia="Calibri" w:hAnsi="Arial Narrow"/>
                <w:lang w:eastAsia="en-US"/>
              </w:rPr>
            </w:pPr>
          </w:p>
        </w:tc>
        <w:tc>
          <w:tcPr>
            <w:tcW w:w="992" w:type="dxa"/>
            <w:shd w:val="clear" w:color="auto" w:fill="auto"/>
          </w:tcPr>
          <w:p w:rsidR="00592FD9" w:rsidRPr="00CF2C28" w:rsidRDefault="00592FD9" w:rsidP="00C02C0D">
            <w:pPr>
              <w:spacing w:after="160" w:line="259" w:lineRule="auto"/>
              <w:rPr>
                <w:rFonts w:ascii="Arial Narrow" w:eastAsia="Calibri" w:hAnsi="Arial Narrow"/>
                <w:lang w:eastAsia="en-US"/>
              </w:rPr>
            </w:pPr>
          </w:p>
        </w:tc>
        <w:tc>
          <w:tcPr>
            <w:tcW w:w="959" w:type="dxa"/>
          </w:tcPr>
          <w:p w:rsidR="00592FD9" w:rsidRPr="00CF2C28" w:rsidRDefault="00592FD9" w:rsidP="00C02C0D">
            <w:pPr>
              <w:spacing w:after="160" w:line="259" w:lineRule="auto"/>
              <w:rPr>
                <w:rFonts w:ascii="Arial Narrow" w:eastAsia="Calibri" w:hAnsi="Arial Narrow"/>
                <w:lang w:eastAsia="en-US"/>
              </w:rPr>
            </w:pPr>
          </w:p>
        </w:tc>
        <w:tc>
          <w:tcPr>
            <w:tcW w:w="567" w:type="dxa"/>
          </w:tcPr>
          <w:p w:rsidR="00592FD9" w:rsidRPr="00712801" w:rsidRDefault="00592FD9" w:rsidP="00C02C0D">
            <w:pPr>
              <w:spacing w:after="160" w:line="259" w:lineRule="auto"/>
              <w:rPr>
                <w:rFonts w:ascii="Arial Narrow" w:eastAsia="Calibri" w:hAnsi="Arial Narrow"/>
                <w:i/>
                <w:lang w:eastAsia="en-US"/>
              </w:rPr>
            </w:pPr>
          </w:p>
        </w:tc>
      </w:tr>
      <w:tr w:rsidR="00592FD9" w:rsidRPr="00CF2C28" w:rsidTr="00604EC2">
        <w:trPr>
          <w:trHeight w:val="386"/>
        </w:trPr>
        <w:tc>
          <w:tcPr>
            <w:tcW w:w="6866" w:type="dxa"/>
            <w:gridSpan w:val="7"/>
            <w:tcBorders>
              <w:bottom w:val="single" w:sz="4" w:space="0" w:color="auto"/>
            </w:tcBorders>
          </w:tcPr>
          <w:p w:rsidR="00592FD9" w:rsidRPr="00CF2C28" w:rsidRDefault="00592FD9" w:rsidP="00C02C0D">
            <w:pPr>
              <w:spacing w:after="160" w:line="259" w:lineRule="auto"/>
              <w:jc w:val="right"/>
              <w:rPr>
                <w:rFonts w:ascii="Arial Narrow" w:eastAsia="Calibri" w:hAnsi="Arial Narrow"/>
                <w:b/>
                <w:lang w:eastAsia="en-US"/>
              </w:rPr>
            </w:pPr>
            <w:r w:rsidRPr="00CF2C28">
              <w:rPr>
                <w:rFonts w:ascii="Arial Narrow" w:eastAsia="Calibri" w:hAnsi="Arial Narrow"/>
                <w:b/>
                <w:sz w:val="22"/>
                <w:szCs w:val="22"/>
                <w:lang w:eastAsia="en-US"/>
              </w:rPr>
              <w:t>Razem:</w:t>
            </w:r>
          </w:p>
        </w:tc>
        <w:tc>
          <w:tcPr>
            <w:tcW w:w="1276" w:type="dxa"/>
          </w:tcPr>
          <w:p w:rsidR="00592FD9" w:rsidRPr="00CF2C28" w:rsidRDefault="00592FD9" w:rsidP="00C02C0D">
            <w:pPr>
              <w:spacing w:after="160" w:line="259" w:lineRule="auto"/>
              <w:rPr>
                <w:rFonts w:ascii="Arial Narrow" w:eastAsia="Calibri" w:hAnsi="Arial Narrow"/>
                <w:b/>
                <w:lang w:eastAsia="en-US"/>
              </w:rPr>
            </w:pPr>
          </w:p>
        </w:tc>
        <w:tc>
          <w:tcPr>
            <w:tcW w:w="851" w:type="dxa"/>
          </w:tcPr>
          <w:p w:rsidR="00592FD9" w:rsidRPr="00CF2C28" w:rsidRDefault="00592FD9" w:rsidP="00C02C0D">
            <w:pPr>
              <w:spacing w:after="160" w:line="259" w:lineRule="auto"/>
              <w:rPr>
                <w:rFonts w:ascii="Arial Narrow" w:eastAsia="Calibri" w:hAnsi="Arial Narrow"/>
                <w:b/>
                <w:lang w:eastAsia="en-US"/>
              </w:rPr>
            </w:pPr>
          </w:p>
        </w:tc>
        <w:tc>
          <w:tcPr>
            <w:tcW w:w="992" w:type="dxa"/>
            <w:shd w:val="clear" w:color="auto" w:fill="auto"/>
          </w:tcPr>
          <w:p w:rsidR="00592FD9" w:rsidRPr="00CF2C28" w:rsidRDefault="00592FD9" w:rsidP="00C02C0D">
            <w:pPr>
              <w:spacing w:after="160" w:line="259" w:lineRule="auto"/>
              <w:rPr>
                <w:rFonts w:ascii="Arial Narrow" w:eastAsia="Calibri" w:hAnsi="Arial Narrow"/>
                <w:b/>
                <w:lang w:eastAsia="en-US"/>
              </w:rPr>
            </w:pPr>
          </w:p>
        </w:tc>
        <w:tc>
          <w:tcPr>
            <w:tcW w:w="959" w:type="dxa"/>
          </w:tcPr>
          <w:p w:rsidR="00592FD9" w:rsidRPr="00CF2C28" w:rsidRDefault="00592FD9" w:rsidP="00C02C0D">
            <w:pPr>
              <w:spacing w:after="160" w:line="259" w:lineRule="auto"/>
              <w:rPr>
                <w:rFonts w:ascii="Arial Narrow" w:eastAsia="Calibri" w:hAnsi="Arial Narrow"/>
                <w:b/>
                <w:lang w:eastAsia="en-US"/>
              </w:rPr>
            </w:pPr>
          </w:p>
        </w:tc>
        <w:tc>
          <w:tcPr>
            <w:tcW w:w="567" w:type="dxa"/>
          </w:tcPr>
          <w:p w:rsidR="00592FD9" w:rsidRPr="00712801" w:rsidRDefault="00592FD9" w:rsidP="00C02C0D">
            <w:pPr>
              <w:spacing w:after="160" w:line="259" w:lineRule="auto"/>
              <w:rPr>
                <w:rFonts w:ascii="Arial Narrow" w:eastAsia="Calibri" w:hAnsi="Arial Narrow"/>
                <w:b/>
                <w:i/>
                <w:lang w:eastAsia="en-US"/>
              </w:rPr>
            </w:pPr>
          </w:p>
        </w:tc>
      </w:tr>
    </w:tbl>
    <w:p w:rsidR="00592FD9" w:rsidRPr="00CF2C28" w:rsidRDefault="00592FD9" w:rsidP="00592FD9">
      <w:pPr>
        <w:spacing w:after="160" w:line="259" w:lineRule="auto"/>
        <w:jc w:val="right"/>
        <w:rPr>
          <w:rFonts w:ascii="Arial Narrow" w:eastAsia="Calibri" w:hAnsi="Arial Narrow"/>
          <w:b/>
          <w:sz w:val="22"/>
          <w:szCs w:val="22"/>
          <w:lang w:eastAsia="en-US"/>
        </w:rPr>
      </w:pPr>
    </w:p>
    <w:p w:rsidR="00592FD9" w:rsidRPr="00CF2C28" w:rsidRDefault="00592FD9" w:rsidP="00592FD9">
      <w:pPr>
        <w:spacing w:before="120" w:after="160"/>
        <w:rPr>
          <w:rFonts w:ascii="Arial Narrow" w:eastAsia="Calibri" w:hAnsi="Arial Narrow"/>
          <w:sz w:val="22"/>
          <w:szCs w:val="22"/>
          <w:lang w:eastAsia="en-US"/>
        </w:rPr>
      </w:pPr>
      <w:r w:rsidRPr="00CF2C28">
        <w:rPr>
          <w:rFonts w:ascii="Arial Narrow" w:eastAsia="Calibri" w:hAnsi="Arial Narrow"/>
          <w:sz w:val="22"/>
          <w:szCs w:val="22"/>
          <w:lang w:eastAsia="en-US"/>
        </w:rPr>
        <w:t>Łączna wartość netto Pakietu  wynosi:................................................... zł, słownie: ...............................................................................................................</w:t>
      </w:r>
    </w:p>
    <w:p w:rsidR="00592FD9" w:rsidRPr="00CF2C28" w:rsidRDefault="00592FD9" w:rsidP="00592FD9">
      <w:pPr>
        <w:spacing w:after="160"/>
        <w:rPr>
          <w:rFonts w:ascii="Arial Narrow" w:eastAsia="Calibri" w:hAnsi="Arial Narrow"/>
          <w:sz w:val="22"/>
          <w:szCs w:val="22"/>
          <w:lang w:eastAsia="en-US"/>
        </w:rPr>
      </w:pPr>
      <w:r w:rsidRPr="00CF2C28">
        <w:rPr>
          <w:rFonts w:ascii="Arial Narrow" w:eastAsia="Calibri" w:hAnsi="Arial Narrow"/>
          <w:sz w:val="22"/>
          <w:szCs w:val="22"/>
          <w:lang w:eastAsia="en-US"/>
        </w:rPr>
        <w:t>Łączna wartość brutto Pakietu  wynosi:.................................................. zł, słownie: .............................................................................................................</w:t>
      </w:r>
    </w:p>
    <w:p w:rsidR="00604EC2" w:rsidRPr="001D22A6" w:rsidRDefault="00604EC2" w:rsidP="00604EC2">
      <w:pPr>
        <w:ind w:left="-851" w:firstLine="851"/>
        <w:jc w:val="right"/>
        <w:rPr>
          <w:rFonts w:ascii="Arial Narrow" w:hAnsi="Arial Narrow"/>
          <w:b/>
          <w:color w:val="FF0000"/>
          <w:sz w:val="22"/>
          <w:szCs w:val="22"/>
        </w:rPr>
      </w:pPr>
    </w:p>
    <w:p w:rsidR="00604EC2" w:rsidRPr="0029061D" w:rsidRDefault="00604EC2" w:rsidP="00604EC2">
      <w:pPr>
        <w:jc w:val="center"/>
        <w:rPr>
          <w:rFonts w:ascii="Arial Narrow" w:hAnsi="Arial Narrow"/>
          <w:b/>
          <w:sz w:val="22"/>
          <w:szCs w:val="22"/>
        </w:rPr>
      </w:pPr>
      <w:r w:rsidRPr="0029061D">
        <w:rPr>
          <w:rFonts w:ascii="Arial Narrow" w:hAnsi="Arial Narrow"/>
          <w:b/>
          <w:i/>
          <w:sz w:val="22"/>
          <w:szCs w:val="22"/>
        </w:rPr>
        <w:t xml:space="preserve">Formularz cenowy dla pakietu nr </w:t>
      </w:r>
      <w:r>
        <w:rPr>
          <w:rFonts w:ascii="Arial Narrow" w:hAnsi="Arial Narrow"/>
          <w:b/>
          <w:i/>
          <w:sz w:val="22"/>
          <w:szCs w:val="22"/>
        </w:rPr>
        <w:t>8-11</w:t>
      </w:r>
    </w:p>
    <w:p w:rsidR="00604EC2" w:rsidRPr="0029061D" w:rsidRDefault="00604EC2" w:rsidP="00604EC2">
      <w:pPr>
        <w:jc w:val="center"/>
        <w:rPr>
          <w:rFonts w:ascii="Arial Narrow" w:hAnsi="Arial Narrow"/>
          <w:b/>
          <w:sz w:val="22"/>
          <w:szCs w:val="22"/>
        </w:rPr>
      </w:pPr>
    </w:p>
    <w:tbl>
      <w:tblPr>
        <w:tblpPr w:leftFromText="141" w:rightFromText="141" w:vertAnchor="text" w:horzAnchor="page" w:tblpX="441" w:tblpY="1"/>
        <w:tblW w:w="112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850"/>
        <w:gridCol w:w="4607"/>
        <w:gridCol w:w="850"/>
        <w:gridCol w:w="851"/>
        <w:gridCol w:w="992"/>
        <w:gridCol w:w="1134"/>
        <w:gridCol w:w="992"/>
        <w:gridCol w:w="993"/>
      </w:tblGrid>
      <w:tr w:rsidR="00604EC2" w:rsidRPr="0029061D" w:rsidTr="00604EC2">
        <w:tc>
          <w:tcPr>
            <w:tcW w:w="850" w:type="dxa"/>
            <w:tcBorders>
              <w:top w:val="single" w:sz="6" w:space="0" w:color="auto"/>
              <w:left w:val="single" w:sz="6" w:space="0" w:color="auto"/>
              <w:bottom w:val="nil"/>
              <w:right w:val="single" w:sz="6" w:space="0" w:color="auto"/>
            </w:tcBorders>
            <w:shd w:val="clear" w:color="auto" w:fill="auto"/>
          </w:tcPr>
          <w:p w:rsidR="00604EC2" w:rsidRPr="0029061D" w:rsidRDefault="00604EC2" w:rsidP="00604EC2">
            <w:pPr>
              <w:autoSpaceDE w:val="0"/>
              <w:autoSpaceDN w:val="0"/>
              <w:adjustRightInd w:val="0"/>
              <w:rPr>
                <w:rFonts w:ascii="Arial Narrow" w:hAnsi="Arial Narrow"/>
              </w:rPr>
            </w:pPr>
            <w:r w:rsidRPr="0029061D">
              <w:rPr>
                <w:rFonts w:ascii="Arial Narrow" w:hAnsi="Arial Narrow"/>
                <w:sz w:val="22"/>
                <w:szCs w:val="22"/>
              </w:rPr>
              <w:t>Lp.</w:t>
            </w:r>
          </w:p>
        </w:tc>
        <w:tc>
          <w:tcPr>
            <w:tcW w:w="4607" w:type="dxa"/>
            <w:tcBorders>
              <w:top w:val="single" w:sz="6" w:space="0" w:color="auto"/>
              <w:left w:val="single" w:sz="6" w:space="0" w:color="auto"/>
              <w:bottom w:val="nil"/>
              <w:right w:val="single" w:sz="6" w:space="0" w:color="auto"/>
            </w:tcBorders>
            <w:shd w:val="clear" w:color="auto" w:fill="auto"/>
          </w:tcPr>
          <w:p w:rsidR="00604EC2" w:rsidRPr="0029061D" w:rsidRDefault="00E32BB0" w:rsidP="00604EC2">
            <w:pPr>
              <w:autoSpaceDE w:val="0"/>
              <w:autoSpaceDN w:val="0"/>
              <w:adjustRightInd w:val="0"/>
              <w:rPr>
                <w:rFonts w:ascii="Arial Narrow" w:hAnsi="Arial Narrow"/>
              </w:rPr>
            </w:pPr>
            <w:r>
              <w:rPr>
                <w:rFonts w:ascii="Arial Narrow" w:hAnsi="Arial Narrow"/>
                <w:sz w:val="22"/>
                <w:szCs w:val="22"/>
              </w:rPr>
              <w:t>Przedmiot  zamówienia</w:t>
            </w:r>
          </w:p>
        </w:tc>
        <w:tc>
          <w:tcPr>
            <w:tcW w:w="850" w:type="dxa"/>
            <w:tcBorders>
              <w:top w:val="single" w:sz="6" w:space="0" w:color="auto"/>
              <w:left w:val="single" w:sz="6" w:space="0" w:color="auto"/>
              <w:bottom w:val="nil"/>
              <w:right w:val="single" w:sz="6" w:space="0" w:color="auto"/>
            </w:tcBorders>
            <w:shd w:val="clear" w:color="auto" w:fill="auto"/>
          </w:tcPr>
          <w:p w:rsidR="00604EC2" w:rsidRPr="0029061D" w:rsidRDefault="00604EC2" w:rsidP="00604EC2">
            <w:pPr>
              <w:autoSpaceDE w:val="0"/>
              <w:autoSpaceDN w:val="0"/>
              <w:adjustRightInd w:val="0"/>
              <w:jc w:val="center"/>
              <w:rPr>
                <w:rFonts w:ascii="Arial Narrow" w:hAnsi="Arial Narrow"/>
              </w:rPr>
            </w:pPr>
            <w:proofErr w:type="spellStart"/>
            <w:r w:rsidRPr="0029061D">
              <w:rPr>
                <w:rFonts w:ascii="Arial Narrow" w:hAnsi="Arial Narrow"/>
                <w:sz w:val="22"/>
                <w:szCs w:val="22"/>
              </w:rPr>
              <w:t>jm</w:t>
            </w:r>
            <w:proofErr w:type="spellEnd"/>
          </w:p>
        </w:tc>
        <w:tc>
          <w:tcPr>
            <w:tcW w:w="851" w:type="dxa"/>
            <w:tcBorders>
              <w:top w:val="single" w:sz="6" w:space="0" w:color="auto"/>
              <w:left w:val="single" w:sz="6" w:space="0" w:color="auto"/>
              <w:bottom w:val="nil"/>
              <w:right w:val="single" w:sz="6" w:space="0" w:color="auto"/>
            </w:tcBorders>
            <w:shd w:val="clear" w:color="auto" w:fill="auto"/>
          </w:tcPr>
          <w:p w:rsidR="00604EC2" w:rsidRPr="0029061D" w:rsidRDefault="00604EC2" w:rsidP="00604EC2">
            <w:pPr>
              <w:autoSpaceDE w:val="0"/>
              <w:autoSpaceDN w:val="0"/>
              <w:adjustRightInd w:val="0"/>
              <w:jc w:val="center"/>
              <w:rPr>
                <w:rFonts w:ascii="Arial Narrow" w:hAnsi="Arial Narrow"/>
              </w:rPr>
            </w:pPr>
            <w:r w:rsidRPr="0029061D">
              <w:rPr>
                <w:rFonts w:ascii="Arial Narrow" w:hAnsi="Arial Narrow"/>
                <w:sz w:val="22"/>
                <w:szCs w:val="22"/>
              </w:rPr>
              <w:t>ilość</w:t>
            </w:r>
          </w:p>
        </w:tc>
        <w:tc>
          <w:tcPr>
            <w:tcW w:w="992" w:type="dxa"/>
            <w:tcBorders>
              <w:top w:val="single" w:sz="6" w:space="0" w:color="auto"/>
              <w:left w:val="single" w:sz="6" w:space="0" w:color="auto"/>
              <w:bottom w:val="nil"/>
              <w:right w:val="single" w:sz="6" w:space="0" w:color="auto"/>
            </w:tcBorders>
            <w:shd w:val="clear" w:color="auto" w:fill="auto"/>
          </w:tcPr>
          <w:p w:rsidR="00604EC2" w:rsidRPr="0029061D" w:rsidRDefault="00604EC2" w:rsidP="00604EC2">
            <w:pPr>
              <w:autoSpaceDE w:val="0"/>
              <w:autoSpaceDN w:val="0"/>
              <w:adjustRightInd w:val="0"/>
              <w:jc w:val="center"/>
              <w:rPr>
                <w:rFonts w:ascii="Arial Narrow" w:hAnsi="Arial Narrow"/>
              </w:rPr>
            </w:pPr>
            <w:r w:rsidRPr="0029061D">
              <w:rPr>
                <w:rFonts w:ascii="Arial Narrow" w:hAnsi="Arial Narrow"/>
                <w:sz w:val="22"/>
                <w:szCs w:val="22"/>
              </w:rPr>
              <w:t>cena jedn. netto</w:t>
            </w:r>
          </w:p>
        </w:tc>
        <w:tc>
          <w:tcPr>
            <w:tcW w:w="1134" w:type="dxa"/>
            <w:tcBorders>
              <w:top w:val="single" w:sz="6" w:space="0" w:color="auto"/>
              <w:left w:val="single" w:sz="6" w:space="0" w:color="auto"/>
              <w:bottom w:val="nil"/>
              <w:right w:val="single" w:sz="6" w:space="0" w:color="auto"/>
            </w:tcBorders>
            <w:shd w:val="clear" w:color="auto" w:fill="auto"/>
          </w:tcPr>
          <w:p w:rsidR="00604EC2" w:rsidRPr="0029061D" w:rsidRDefault="00604EC2" w:rsidP="00604EC2">
            <w:pPr>
              <w:autoSpaceDE w:val="0"/>
              <w:autoSpaceDN w:val="0"/>
              <w:adjustRightInd w:val="0"/>
              <w:jc w:val="center"/>
              <w:rPr>
                <w:rFonts w:ascii="Arial Narrow" w:hAnsi="Arial Narrow"/>
              </w:rPr>
            </w:pPr>
            <w:r w:rsidRPr="0029061D">
              <w:rPr>
                <w:rFonts w:ascii="Arial Narrow" w:hAnsi="Arial Narrow"/>
                <w:sz w:val="22"/>
                <w:szCs w:val="22"/>
              </w:rPr>
              <w:t>VAT</w:t>
            </w:r>
          </w:p>
        </w:tc>
        <w:tc>
          <w:tcPr>
            <w:tcW w:w="1985" w:type="dxa"/>
            <w:gridSpan w:val="2"/>
            <w:tcBorders>
              <w:top w:val="single" w:sz="6" w:space="0" w:color="auto"/>
              <w:left w:val="single" w:sz="6" w:space="0" w:color="auto"/>
              <w:bottom w:val="single" w:sz="6" w:space="0" w:color="auto"/>
              <w:right w:val="single" w:sz="6" w:space="0" w:color="auto"/>
            </w:tcBorders>
            <w:shd w:val="clear" w:color="auto" w:fill="auto"/>
          </w:tcPr>
          <w:p w:rsidR="00604EC2" w:rsidRPr="0029061D" w:rsidRDefault="00604EC2" w:rsidP="00604EC2">
            <w:pPr>
              <w:jc w:val="center"/>
              <w:rPr>
                <w:rFonts w:ascii="Arial Narrow" w:hAnsi="Arial Narrow"/>
              </w:rPr>
            </w:pPr>
            <w:r w:rsidRPr="0029061D">
              <w:rPr>
                <w:rFonts w:ascii="Arial Narrow" w:hAnsi="Arial Narrow"/>
                <w:sz w:val="22"/>
                <w:szCs w:val="22"/>
              </w:rPr>
              <w:t>Wartość 12 mies.</w:t>
            </w:r>
          </w:p>
          <w:p w:rsidR="00604EC2" w:rsidRPr="0029061D" w:rsidRDefault="00604EC2" w:rsidP="00604EC2">
            <w:pPr>
              <w:autoSpaceDE w:val="0"/>
              <w:autoSpaceDN w:val="0"/>
              <w:adjustRightInd w:val="0"/>
              <w:jc w:val="center"/>
              <w:rPr>
                <w:rFonts w:ascii="Arial Narrow" w:hAnsi="Arial Narrow"/>
              </w:rPr>
            </w:pPr>
          </w:p>
        </w:tc>
      </w:tr>
      <w:tr w:rsidR="00604EC2" w:rsidRPr="0029061D" w:rsidTr="00604EC2">
        <w:tc>
          <w:tcPr>
            <w:tcW w:w="850" w:type="dxa"/>
            <w:tcBorders>
              <w:top w:val="nil"/>
              <w:left w:val="single" w:sz="6" w:space="0" w:color="auto"/>
              <w:bottom w:val="single" w:sz="6" w:space="0" w:color="auto"/>
              <w:right w:val="single" w:sz="6" w:space="0" w:color="auto"/>
            </w:tcBorders>
            <w:shd w:val="clear" w:color="auto" w:fill="auto"/>
          </w:tcPr>
          <w:p w:rsidR="00604EC2" w:rsidRPr="0029061D" w:rsidRDefault="00604EC2" w:rsidP="00604EC2">
            <w:pPr>
              <w:autoSpaceDE w:val="0"/>
              <w:autoSpaceDN w:val="0"/>
              <w:adjustRightInd w:val="0"/>
              <w:rPr>
                <w:rFonts w:ascii="Arial Narrow" w:hAnsi="Arial Narrow"/>
              </w:rPr>
            </w:pPr>
          </w:p>
        </w:tc>
        <w:tc>
          <w:tcPr>
            <w:tcW w:w="4607" w:type="dxa"/>
            <w:tcBorders>
              <w:top w:val="nil"/>
              <w:left w:val="single" w:sz="6" w:space="0" w:color="auto"/>
              <w:bottom w:val="single" w:sz="6" w:space="0" w:color="auto"/>
              <w:right w:val="single" w:sz="6" w:space="0" w:color="auto"/>
            </w:tcBorders>
            <w:shd w:val="clear" w:color="auto" w:fill="auto"/>
          </w:tcPr>
          <w:p w:rsidR="00604EC2" w:rsidRPr="0029061D" w:rsidRDefault="00604EC2" w:rsidP="00604EC2">
            <w:pPr>
              <w:autoSpaceDE w:val="0"/>
              <w:autoSpaceDN w:val="0"/>
              <w:adjustRightInd w:val="0"/>
              <w:rPr>
                <w:rFonts w:ascii="Arial Narrow" w:hAnsi="Arial Narrow"/>
              </w:rPr>
            </w:pPr>
          </w:p>
        </w:tc>
        <w:tc>
          <w:tcPr>
            <w:tcW w:w="850" w:type="dxa"/>
            <w:tcBorders>
              <w:top w:val="nil"/>
              <w:left w:val="single" w:sz="6" w:space="0" w:color="auto"/>
              <w:bottom w:val="single" w:sz="6" w:space="0" w:color="auto"/>
              <w:right w:val="single" w:sz="6" w:space="0" w:color="auto"/>
            </w:tcBorders>
            <w:shd w:val="clear" w:color="auto" w:fill="auto"/>
          </w:tcPr>
          <w:p w:rsidR="00604EC2" w:rsidRPr="0029061D" w:rsidRDefault="00604EC2" w:rsidP="00604EC2">
            <w:pPr>
              <w:autoSpaceDE w:val="0"/>
              <w:autoSpaceDN w:val="0"/>
              <w:adjustRightInd w:val="0"/>
              <w:jc w:val="center"/>
              <w:rPr>
                <w:rFonts w:ascii="Arial Narrow" w:hAnsi="Arial Narrow"/>
              </w:rPr>
            </w:pPr>
          </w:p>
        </w:tc>
        <w:tc>
          <w:tcPr>
            <w:tcW w:w="851" w:type="dxa"/>
            <w:tcBorders>
              <w:top w:val="nil"/>
              <w:left w:val="single" w:sz="6" w:space="0" w:color="auto"/>
              <w:bottom w:val="single" w:sz="6" w:space="0" w:color="auto"/>
              <w:right w:val="single" w:sz="6" w:space="0" w:color="auto"/>
            </w:tcBorders>
            <w:shd w:val="clear" w:color="auto" w:fill="auto"/>
          </w:tcPr>
          <w:p w:rsidR="00604EC2" w:rsidRPr="0029061D" w:rsidRDefault="00604EC2" w:rsidP="00604EC2">
            <w:pPr>
              <w:autoSpaceDE w:val="0"/>
              <w:autoSpaceDN w:val="0"/>
              <w:adjustRightInd w:val="0"/>
              <w:jc w:val="center"/>
              <w:rPr>
                <w:rFonts w:ascii="Arial Narrow" w:hAnsi="Arial Narrow"/>
              </w:rPr>
            </w:pPr>
          </w:p>
        </w:tc>
        <w:tc>
          <w:tcPr>
            <w:tcW w:w="992" w:type="dxa"/>
            <w:tcBorders>
              <w:top w:val="nil"/>
              <w:left w:val="single" w:sz="6" w:space="0" w:color="auto"/>
              <w:bottom w:val="single" w:sz="6" w:space="0" w:color="auto"/>
              <w:right w:val="single" w:sz="6" w:space="0" w:color="auto"/>
            </w:tcBorders>
            <w:shd w:val="clear" w:color="auto" w:fill="auto"/>
          </w:tcPr>
          <w:p w:rsidR="00604EC2" w:rsidRPr="0029061D" w:rsidRDefault="00604EC2" w:rsidP="00604EC2">
            <w:pPr>
              <w:autoSpaceDE w:val="0"/>
              <w:autoSpaceDN w:val="0"/>
              <w:adjustRightInd w:val="0"/>
              <w:jc w:val="center"/>
              <w:rPr>
                <w:rFonts w:ascii="Arial Narrow" w:hAnsi="Arial Narrow"/>
              </w:rPr>
            </w:pPr>
          </w:p>
        </w:tc>
        <w:tc>
          <w:tcPr>
            <w:tcW w:w="1134" w:type="dxa"/>
            <w:tcBorders>
              <w:top w:val="nil"/>
              <w:left w:val="single" w:sz="6" w:space="0" w:color="auto"/>
              <w:bottom w:val="single" w:sz="6" w:space="0" w:color="auto"/>
              <w:right w:val="single" w:sz="6" w:space="0" w:color="auto"/>
            </w:tcBorders>
            <w:shd w:val="clear" w:color="auto" w:fill="auto"/>
          </w:tcPr>
          <w:p w:rsidR="00604EC2" w:rsidRPr="0029061D" w:rsidRDefault="00604EC2" w:rsidP="00604EC2">
            <w:pPr>
              <w:autoSpaceDE w:val="0"/>
              <w:autoSpaceDN w:val="0"/>
              <w:adjustRightInd w:val="0"/>
              <w:jc w:val="center"/>
              <w:rPr>
                <w:rFonts w:ascii="Arial Narrow" w:hAnsi="Arial Narrow"/>
              </w:rPr>
            </w:pPr>
          </w:p>
        </w:tc>
        <w:tc>
          <w:tcPr>
            <w:tcW w:w="992" w:type="dxa"/>
            <w:tcBorders>
              <w:top w:val="nil"/>
              <w:left w:val="single" w:sz="6" w:space="0" w:color="auto"/>
              <w:bottom w:val="single" w:sz="6" w:space="0" w:color="auto"/>
              <w:right w:val="single" w:sz="6" w:space="0" w:color="auto"/>
            </w:tcBorders>
            <w:shd w:val="clear" w:color="auto" w:fill="auto"/>
          </w:tcPr>
          <w:p w:rsidR="00604EC2" w:rsidRPr="0029061D" w:rsidRDefault="00604EC2" w:rsidP="00604EC2">
            <w:pPr>
              <w:autoSpaceDE w:val="0"/>
              <w:autoSpaceDN w:val="0"/>
              <w:adjustRightInd w:val="0"/>
              <w:jc w:val="center"/>
              <w:rPr>
                <w:rFonts w:ascii="Arial Narrow" w:hAnsi="Arial Narrow"/>
              </w:rPr>
            </w:pPr>
            <w:r w:rsidRPr="0029061D">
              <w:rPr>
                <w:rFonts w:ascii="Arial Narrow" w:hAnsi="Arial Narrow"/>
                <w:sz w:val="22"/>
                <w:szCs w:val="22"/>
              </w:rPr>
              <w:t xml:space="preserve">netto </w:t>
            </w:r>
          </w:p>
        </w:tc>
        <w:tc>
          <w:tcPr>
            <w:tcW w:w="993" w:type="dxa"/>
            <w:tcBorders>
              <w:top w:val="nil"/>
              <w:left w:val="single" w:sz="6" w:space="0" w:color="auto"/>
              <w:bottom w:val="single" w:sz="6" w:space="0" w:color="auto"/>
              <w:right w:val="single" w:sz="6" w:space="0" w:color="auto"/>
            </w:tcBorders>
            <w:shd w:val="clear" w:color="auto" w:fill="auto"/>
          </w:tcPr>
          <w:p w:rsidR="00604EC2" w:rsidRPr="0029061D" w:rsidRDefault="00604EC2" w:rsidP="00604EC2">
            <w:pPr>
              <w:jc w:val="center"/>
              <w:rPr>
                <w:rFonts w:ascii="Arial Narrow" w:hAnsi="Arial Narrow"/>
              </w:rPr>
            </w:pPr>
            <w:r w:rsidRPr="0029061D">
              <w:rPr>
                <w:rFonts w:ascii="Arial Narrow" w:hAnsi="Arial Narrow"/>
                <w:sz w:val="22"/>
                <w:szCs w:val="22"/>
              </w:rPr>
              <w:t>brutto</w:t>
            </w:r>
          </w:p>
          <w:p w:rsidR="00604EC2" w:rsidRPr="0029061D" w:rsidRDefault="00604EC2" w:rsidP="00604EC2">
            <w:pPr>
              <w:autoSpaceDE w:val="0"/>
              <w:autoSpaceDN w:val="0"/>
              <w:adjustRightInd w:val="0"/>
              <w:jc w:val="center"/>
              <w:rPr>
                <w:rFonts w:ascii="Arial Narrow" w:hAnsi="Arial Narrow"/>
              </w:rPr>
            </w:pPr>
          </w:p>
        </w:tc>
      </w:tr>
      <w:tr w:rsidR="00604EC2" w:rsidRPr="0029061D" w:rsidTr="00604EC2">
        <w:tc>
          <w:tcPr>
            <w:tcW w:w="850" w:type="dxa"/>
            <w:tcBorders>
              <w:top w:val="single" w:sz="6" w:space="0" w:color="auto"/>
              <w:left w:val="single" w:sz="6" w:space="0" w:color="auto"/>
              <w:bottom w:val="single" w:sz="6" w:space="0" w:color="auto"/>
              <w:right w:val="single" w:sz="6" w:space="0" w:color="auto"/>
            </w:tcBorders>
            <w:shd w:val="clear" w:color="auto" w:fill="auto"/>
          </w:tcPr>
          <w:p w:rsidR="00604EC2" w:rsidRPr="0029061D" w:rsidRDefault="00604EC2" w:rsidP="00604EC2">
            <w:pPr>
              <w:autoSpaceDE w:val="0"/>
              <w:autoSpaceDN w:val="0"/>
              <w:adjustRightInd w:val="0"/>
              <w:rPr>
                <w:rFonts w:ascii="Arial Narrow" w:hAnsi="Arial Narrow"/>
              </w:rPr>
            </w:pPr>
            <w:r w:rsidRPr="0029061D">
              <w:rPr>
                <w:rFonts w:ascii="Arial Narrow" w:hAnsi="Arial Narrow"/>
                <w:sz w:val="22"/>
                <w:szCs w:val="22"/>
              </w:rPr>
              <w:t>1</w:t>
            </w:r>
          </w:p>
        </w:tc>
        <w:tc>
          <w:tcPr>
            <w:tcW w:w="4607" w:type="dxa"/>
            <w:tcBorders>
              <w:top w:val="single" w:sz="6" w:space="0" w:color="auto"/>
              <w:left w:val="single" w:sz="6" w:space="0" w:color="auto"/>
              <w:bottom w:val="single" w:sz="6" w:space="0" w:color="auto"/>
              <w:right w:val="single" w:sz="6" w:space="0" w:color="auto"/>
            </w:tcBorders>
            <w:shd w:val="clear" w:color="auto" w:fill="auto"/>
          </w:tcPr>
          <w:p w:rsidR="00604EC2" w:rsidRPr="0029061D" w:rsidRDefault="00604EC2" w:rsidP="00604EC2">
            <w:pPr>
              <w:autoSpaceDE w:val="0"/>
              <w:autoSpaceDN w:val="0"/>
              <w:adjustRightInd w:val="0"/>
              <w:jc w:val="center"/>
              <w:rPr>
                <w:rFonts w:ascii="Arial Narrow" w:hAnsi="Arial Narrow"/>
              </w:rPr>
            </w:pPr>
            <w:r w:rsidRPr="0029061D">
              <w:rPr>
                <w:rFonts w:ascii="Arial Narrow" w:hAnsi="Arial Narrow"/>
                <w:sz w:val="22"/>
                <w:szCs w:val="22"/>
              </w:rPr>
              <w:t>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04EC2" w:rsidRPr="0029061D" w:rsidRDefault="00604EC2" w:rsidP="00604EC2">
            <w:pPr>
              <w:autoSpaceDE w:val="0"/>
              <w:autoSpaceDN w:val="0"/>
              <w:adjustRightInd w:val="0"/>
              <w:jc w:val="center"/>
              <w:rPr>
                <w:rFonts w:ascii="Arial Narrow" w:hAnsi="Arial Narrow"/>
              </w:rPr>
            </w:pPr>
            <w:r w:rsidRPr="0029061D">
              <w:rPr>
                <w:rFonts w:ascii="Arial Narrow" w:hAnsi="Arial Narrow"/>
                <w:sz w:val="22"/>
                <w:szCs w:val="22"/>
              </w:rPr>
              <w:t>3</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604EC2" w:rsidRPr="0029061D" w:rsidRDefault="00604EC2" w:rsidP="00604EC2">
            <w:pPr>
              <w:autoSpaceDE w:val="0"/>
              <w:autoSpaceDN w:val="0"/>
              <w:adjustRightInd w:val="0"/>
              <w:jc w:val="center"/>
              <w:rPr>
                <w:rFonts w:ascii="Arial Narrow" w:hAnsi="Arial Narrow"/>
              </w:rPr>
            </w:pPr>
            <w:r w:rsidRPr="0029061D">
              <w:rPr>
                <w:rFonts w:ascii="Arial Narrow" w:hAnsi="Arial Narrow"/>
                <w:sz w:val="22"/>
                <w:szCs w:val="22"/>
              </w:rPr>
              <w:t>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604EC2" w:rsidRPr="0029061D" w:rsidRDefault="00604EC2" w:rsidP="00604EC2">
            <w:pPr>
              <w:autoSpaceDE w:val="0"/>
              <w:autoSpaceDN w:val="0"/>
              <w:adjustRightInd w:val="0"/>
              <w:jc w:val="center"/>
              <w:rPr>
                <w:rFonts w:ascii="Arial Narrow" w:hAnsi="Arial Narrow"/>
              </w:rPr>
            </w:pPr>
            <w:r w:rsidRPr="0029061D">
              <w:rPr>
                <w:rFonts w:ascii="Arial Narrow" w:hAnsi="Arial Narrow"/>
                <w:sz w:val="22"/>
                <w:szCs w:val="22"/>
              </w:rPr>
              <w:t>5</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04EC2" w:rsidRPr="0029061D" w:rsidRDefault="00604EC2" w:rsidP="00604EC2">
            <w:pPr>
              <w:autoSpaceDE w:val="0"/>
              <w:autoSpaceDN w:val="0"/>
              <w:adjustRightInd w:val="0"/>
              <w:jc w:val="center"/>
              <w:rPr>
                <w:rFonts w:ascii="Arial Narrow" w:hAnsi="Arial Narrow"/>
              </w:rPr>
            </w:pPr>
            <w:r w:rsidRPr="0029061D">
              <w:rPr>
                <w:rFonts w:ascii="Arial Narrow" w:hAnsi="Arial Narrow"/>
                <w:sz w:val="22"/>
                <w:szCs w:val="22"/>
              </w:rPr>
              <w:t>6</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604EC2" w:rsidRPr="0029061D" w:rsidRDefault="00604EC2" w:rsidP="00604EC2">
            <w:pPr>
              <w:autoSpaceDE w:val="0"/>
              <w:autoSpaceDN w:val="0"/>
              <w:adjustRightInd w:val="0"/>
              <w:jc w:val="center"/>
              <w:rPr>
                <w:rFonts w:ascii="Arial Narrow" w:hAnsi="Arial Narrow"/>
              </w:rPr>
            </w:pPr>
            <w:r w:rsidRPr="0029061D">
              <w:rPr>
                <w:rFonts w:ascii="Arial Narrow" w:hAnsi="Arial Narrow"/>
                <w:sz w:val="22"/>
                <w:szCs w:val="22"/>
              </w:rPr>
              <w:t>7</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604EC2" w:rsidRPr="0029061D" w:rsidRDefault="00604EC2" w:rsidP="00604EC2">
            <w:pPr>
              <w:autoSpaceDE w:val="0"/>
              <w:autoSpaceDN w:val="0"/>
              <w:adjustRightInd w:val="0"/>
              <w:jc w:val="center"/>
              <w:rPr>
                <w:rFonts w:ascii="Arial Narrow" w:hAnsi="Arial Narrow"/>
              </w:rPr>
            </w:pPr>
            <w:r w:rsidRPr="0029061D">
              <w:rPr>
                <w:rFonts w:ascii="Arial Narrow" w:hAnsi="Arial Narrow"/>
                <w:sz w:val="22"/>
                <w:szCs w:val="22"/>
              </w:rPr>
              <w:t>8</w:t>
            </w:r>
          </w:p>
        </w:tc>
      </w:tr>
      <w:tr w:rsidR="00604EC2" w:rsidRPr="0029061D" w:rsidTr="00604EC2">
        <w:tc>
          <w:tcPr>
            <w:tcW w:w="850" w:type="dxa"/>
            <w:tcBorders>
              <w:top w:val="single" w:sz="6" w:space="0" w:color="auto"/>
              <w:left w:val="single" w:sz="6" w:space="0" w:color="auto"/>
              <w:bottom w:val="single" w:sz="6" w:space="0" w:color="auto"/>
              <w:right w:val="single" w:sz="6" w:space="0" w:color="auto"/>
            </w:tcBorders>
            <w:shd w:val="clear" w:color="auto" w:fill="auto"/>
          </w:tcPr>
          <w:p w:rsidR="00604EC2" w:rsidRPr="0029061D" w:rsidRDefault="00604EC2" w:rsidP="00604EC2">
            <w:pPr>
              <w:autoSpaceDE w:val="0"/>
              <w:autoSpaceDN w:val="0"/>
              <w:adjustRightInd w:val="0"/>
              <w:rPr>
                <w:rFonts w:ascii="Arial Narrow" w:hAnsi="Arial Narrow"/>
                <w:lang w:val="cs-CZ"/>
              </w:rPr>
            </w:pPr>
          </w:p>
        </w:tc>
        <w:tc>
          <w:tcPr>
            <w:tcW w:w="4607" w:type="dxa"/>
            <w:tcBorders>
              <w:top w:val="single" w:sz="6" w:space="0" w:color="auto"/>
              <w:left w:val="single" w:sz="6" w:space="0" w:color="auto"/>
              <w:bottom w:val="single" w:sz="6" w:space="0" w:color="auto"/>
              <w:right w:val="single" w:sz="6" w:space="0" w:color="auto"/>
            </w:tcBorders>
            <w:shd w:val="clear" w:color="auto" w:fill="auto"/>
          </w:tcPr>
          <w:p w:rsidR="00604EC2" w:rsidRPr="0029061D" w:rsidRDefault="00604EC2" w:rsidP="00604EC2">
            <w:pPr>
              <w:autoSpaceDE w:val="0"/>
              <w:autoSpaceDN w:val="0"/>
              <w:adjustRightInd w:val="0"/>
              <w:rPr>
                <w:rFonts w:ascii="Arial Narrow" w:hAnsi="Arial Narrow"/>
                <w:b/>
                <w:lang w:val="cs-CZ"/>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04EC2" w:rsidRPr="0029061D" w:rsidRDefault="00604EC2" w:rsidP="00604EC2">
            <w:pPr>
              <w:autoSpaceDE w:val="0"/>
              <w:autoSpaceDN w:val="0"/>
              <w:adjustRightInd w:val="0"/>
              <w:jc w:val="center"/>
              <w:rPr>
                <w:rFonts w:ascii="Arial Narrow" w:hAnsi="Arial Narrow"/>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604EC2" w:rsidRPr="0029061D" w:rsidRDefault="00604EC2" w:rsidP="00604EC2">
            <w:pPr>
              <w:autoSpaceDE w:val="0"/>
              <w:autoSpaceDN w:val="0"/>
              <w:adjustRightInd w:val="0"/>
              <w:jc w:val="center"/>
              <w:rPr>
                <w:rFonts w:ascii="Arial Narrow" w:hAnsi="Arial Narrow"/>
                <w:lang w:val="cs-CZ"/>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604EC2" w:rsidRPr="0029061D" w:rsidRDefault="00604EC2" w:rsidP="00604EC2">
            <w:pPr>
              <w:autoSpaceDE w:val="0"/>
              <w:autoSpaceDN w:val="0"/>
              <w:adjustRightInd w:val="0"/>
              <w:jc w:val="center"/>
              <w:rPr>
                <w:rFonts w:ascii="Arial Narrow" w:hAnsi="Arial Narrow"/>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04EC2" w:rsidRPr="0029061D" w:rsidRDefault="00604EC2" w:rsidP="00604EC2">
            <w:pPr>
              <w:autoSpaceDE w:val="0"/>
              <w:autoSpaceDN w:val="0"/>
              <w:adjustRightInd w:val="0"/>
              <w:jc w:val="center"/>
              <w:rPr>
                <w:rFonts w:ascii="Arial Narrow" w:hAnsi="Arial Narrow"/>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604EC2" w:rsidRPr="0029061D" w:rsidRDefault="00604EC2" w:rsidP="00604EC2">
            <w:pPr>
              <w:jc w:val="center"/>
              <w:rPr>
                <w:rFonts w:ascii="Arial Narrow" w:hAnsi="Arial Narrow"/>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604EC2" w:rsidRPr="0029061D" w:rsidRDefault="00604EC2" w:rsidP="00604EC2">
            <w:pPr>
              <w:jc w:val="center"/>
              <w:rPr>
                <w:rFonts w:ascii="Arial Narrow" w:hAnsi="Arial Narrow"/>
              </w:rPr>
            </w:pPr>
          </w:p>
        </w:tc>
      </w:tr>
      <w:tr w:rsidR="00604EC2" w:rsidRPr="0029061D" w:rsidTr="00604EC2">
        <w:tc>
          <w:tcPr>
            <w:tcW w:w="850" w:type="dxa"/>
            <w:tcBorders>
              <w:top w:val="single" w:sz="6" w:space="0" w:color="auto"/>
              <w:left w:val="single" w:sz="6" w:space="0" w:color="auto"/>
              <w:bottom w:val="single" w:sz="6" w:space="0" w:color="auto"/>
              <w:right w:val="single" w:sz="6" w:space="0" w:color="auto"/>
            </w:tcBorders>
            <w:shd w:val="clear" w:color="auto" w:fill="auto"/>
          </w:tcPr>
          <w:p w:rsidR="00604EC2" w:rsidRPr="0029061D" w:rsidRDefault="00604EC2" w:rsidP="00604EC2">
            <w:pPr>
              <w:autoSpaceDE w:val="0"/>
              <w:autoSpaceDN w:val="0"/>
              <w:adjustRightInd w:val="0"/>
              <w:rPr>
                <w:rFonts w:ascii="Arial Narrow" w:hAnsi="Arial Narrow"/>
                <w:lang w:val="cs-CZ"/>
              </w:rPr>
            </w:pPr>
          </w:p>
        </w:tc>
        <w:tc>
          <w:tcPr>
            <w:tcW w:w="4607" w:type="dxa"/>
            <w:tcBorders>
              <w:top w:val="single" w:sz="6" w:space="0" w:color="auto"/>
              <w:left w:val="single" w:sz="6" w:space="0" w:color="auto"/>
              <w:bottom w:val="single" w:sz="6" w:space="0" w:color="auto"/>
              <w:right w:val="single" w:sz="6" w:space="0" w:color="auto"/>
            </w:tcBorders>
            <w:shd w:val="clear" w:color="auto" w:fill="auto"/>
          </w:tcPr>
          <w:p w:rsidR="00604EC2" w:rsidRPr="0029061D" w:rsidRDefault="00604EC2" w:rsidP="00604EC2">
            <w:pPr>
              <w:autoSpaceDE w:val="0"/>
              <w:autoSpaceDN w:val="0"/>
              <w:adjustRightInd w:val="0"/>
              <w:rPr>
                <w:rFonts w:ascii="Arial Narrow" w:hAnsi="Arial Narrow"/>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04EC2" w:rsidRPr="0029061D" w:rsidRDefault="00604EC2" w:rsidP="00604EC2">
            <w:pPr>
              <w:autoSpaceDE w:val="0"/>
              <w:autoSpaceDN w:val="0"/>
              <w:adjustRightInd w:val="0"/>
              <w:jc w:val="center"/>
              <w:rPr>
                <w:rFonts w:ascii="Arial Narrow" w:hAnsi="Arial Narrow"/>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604EC2" w:rsidRPr="0029061D" w:rsidRDefault="00604EC2" w:rsidP="00604EC2">
            <w:pPr>
              <w:autoSpaceDE w:val="0"/>
              <w:autoSpaceDN w:val="0"/>
              <w:adjustRightInd w:val="0"/>
              <w:jc w:val="center"/>
              <w:rPr>
                <w:rFonts w:ascii="Arial Narrow" w:hAnsi="Arial Narrow"/>
                <w:lang w:val="cs-CZ"/>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604EC2" w:rsidRPr="0029061D" w:rsidRDefault="00604EC2" w:rsidP="00604EC2">
            <w:pPr>
              <w:autoSpaceDE w:val="0"/>
              <w:autoSpaceDN w:val="0"/>
              <w:adjustRightInd w:val="0"/>
              <w:jc w:val="center"/>
              <w:rPr>
                <w:rFonts w:ascii="Arial Narrow" w:hAnsi="Arial Narrow"/>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04EC2" w:rsidRPr="0029061D" w:rsidRDefault="00604EC2" w:rsidP="00604EC2">
            <w:pPr>
              <w:autoSpaceDE w:val="0"/>
              <w:autoSpaceDN w:val="0"/>
              <w:adjustRightInd w:val="0"/>
              <w:jc w:val="center"/>
              <w:rPr>
                <w:rFonts w:ascii="Arial Narrow" w:hAnsi="Arial Narrow"/>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604EC2" w:rsidRPr="0029061D" w:rsidRDefault="00604EC2" w:rsidP="00604EC2">
            <w:pPr>
              <w:jc w:val="center"/>
              <w:rPr>
                <w:rFonts w:ascii="Arial Narrow" w:hAnsi="Arial Narrow"/>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604EC2" w:rsidRPr="0029061D" w:rsidRDefault="00604EC2" w:rsidP="00604EC2">
            <w:pPr>
              <w:jc w:val="center"/>
              <w:rPr>
                <w:rFonts w:ascii="Arial Narrow" w:hAnsi="Arial Narrow"/>
              </w:rPr>
            </w:pPr>
          </w:p>
        </w:tc>
      </w:tr>
      <w:tr w:rsidR="00604EC2" w:rsidRPr="0029061D" w:rsidTr="00604EC2">
        <w:tc>
          <w:tcPr>
            <w:tcW w:w="850" w:type="dxa"/>
            <w:tcBorders>
              <w:top w:val="single" w:sz="6" w:space="0" w:color="auto"/>
              <w:left w:val="single" w:sz="6" w:space="0" w:color="auto"/>
              <w:bottom w:val="single" w:sz="6" w:space="0" w:color="auto"/>
              <w:right w:val="single" w:sz="6" w:space="0" w:color="auto"/>
            </w:tcBorders>
            <w:shd w:val="clear" w:color="auto" w:fill="auto"/>
          </w:tcPr>
          <w:p w:rsidR="00604EC2" w:rsidRPr="0029061D" w:rsidRDefault="00604EC2" w:rsidP="00604EC2">
            <w:pPr>
              <w:autoSpaceDE w:val="0"/>
              <w:autoSpaceDN w:val="0"/>
              <w:adjustRightInd w:val="0"/>
              <w:rPr>
                <w:rFonts w:ascii="Arial Narrow" w:hAnsi="Arial Narrow"/>
                <w:lang w:val="cs-CZ"/>
              </w:rPr>
            </w:pPr>
          </w:p>
        </w:tc>
        <w:tc>
          <w:tcPr>
            <w:tcW w:w="4607" w:type="dxa"/>
            <w:tcBorders>
              <w:top w:val="single" w:sz="6" w:space="0" w:color="auto"/>
              <w:left w:val="single" w:sz="6" w:space="0" w:color="auto"/>
              <w:bottom w:val="single" w:sz="6" w:space="0" w:color="auto"/>
              <w:right w:val="single" w:sz="6" w:space="0" w:color="auto"/>
            </w:tcBorders>
            <w:shd w:val="clear" w:color="auto" w:fill="auto"/>
          </w:tcPr>
          <w:p w:rsidR="00604EC2" w:rsidRPr="0029061D" w:rsidRDefault="00604EC2" w:rsidP="00604EC2">
            <w:pPr>
              <w:autoSpaceDE w:val="0"/>
              <w:autoSpaceDN w:val="0"/>
              <w:adjustRightInd w:val="0"/>
              <w:rPr>
                <w:rFonts w:ascii="Arial Narrow" w:hAnsi="Arial Narrow"/>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04EC2" w:rsidRPr="0029061D" w:rsidRDefault="00604EC2" w:rsidP="00604EC2">
            <w:pPr>
              <w:autoSpaceDE w:val="0"/>
              <w:autoSpaceDN w:val="0"/>
              <w:adjustRightInd w:val="0"/>
              <w:jc w:val="center"/>
              <w:rPr>
                <w:rFonts w:ascii="Arial Narrow" w:hAnsi="Arial Narrow"/>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604EC2" w:rsidRPr="0029061D" w:rsidRDefault="00604EC2" w:rsidP="00604EC2">
            <w:pPr>
              <w:autoSpaceDE w:val="0"/>
              <w:autoSpaceDN w:val="0"/>
              <w:adjustRightInd w:val="0"/>
              <w:jc w:val="center"/>
              <w:rPr>
                <w:rFonts w:ascii="Arial Narrow" w:hAnsi="Arial Narrow"/>
                <w:lang w:val="cs-CZ"/>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604EC2" w:rsidRPr="0029061D" w:rsidRDefault="00604EC2" w:rsidP="00604EC2">
            <w:pPr>
              <w:autoSpaceDE w:val="0"/>
              <w:autoSpaceDN w:val="0"/>
              <w:adjustRightInd w:val="0"/>
              <w:jc w:val="center"/>
              <w:rPr>
                <w:rFonts w:ascii="Arial Narrow" w:hAnsi="Arial Narrow"/>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04EC2" w:rsidRPr="0029061D" w:rsidRDefault="00604EC2" w:rsidP="00604EC2">
            <w:pPr>
              <w:autoSpaceDE w:val="0"/>
              <w:autoSpaceDN w:val="0"/>
              <w:adjustRightInd w:val="0"/>
              <w:jc w:val="center"/>
              <w:rPr>
                <w:rFonts w:ascii="Arial Narrow" w:hAnsi="Arial Narrow"/>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604EC2" w:rsidRPr="0029061D" w:rsidRDefault="00604EC2" w:rsidP="00604EC2">
            <w:pPr>
              <w:autoSpaceDE w:val="0"/>
              <w:autoSpaceDN w:val="0"/>
              <w:adjustRightInd w:val="0"/>
              <w:jc w:val="center"/>
              <w:rPr>
                <w:rFonts w:ascii="Arial Narrow" w:hAnsi="Arial Narrow"/>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604EC2" w:rsidRPr="0029061D" w:rsidRDefault="00604EC2" w:rsidP="00604EC2">
            <w:pPr>
              <w:autoSpaceDE w:val="0"/>
              <w:autoSpaceDN w:val="0"/>
              <w:adjustRightInd w:val="0"/>
              <w:jc w:val="center"/>
              <w:rPr>
                <w:rFonts w:ascii="Arial Narrow" w:hAnsi="Arial Narrow"/>
              </w:rPr>
            </w:pPr>
          </w:p>
        </w:tc>
      </w:tr>
      <w:tr w:rsidR="00604EC2" w:rsidRPr="0029061D" w:rsidTr="00604EC2">
        <w:tc>
          <w:tcPr>
            <w:tcW w:w="850" w:type="dxa"/>
            <w:tcBorders>
              <w:top w:val="single" w:sz="6" w:space="0" w:color="auto"/>
              <w:left w:val="single" w:sz="6" w:space="0" w:color="auto"/>
              <w:bottom w:val="single" w:sz="6" w:space="0" w:color="auto"/>
              <w:right w:val="single" w:sz="6" w:space="0" w:color="auto"/>
            </w:tcBorders>
            <w:shd w:val="clear" w:color="auto" w:fill="auto"/>
          </w:tcPr>
          <w:p w:rsidR="00604EC2" w:rsidRPr="0029061D" w:rsidRDefault="00604EC2" w:rsidP="00604EC2">
            <w:pPr>
              <w:autoSpaceDE w:val="0"/>
              <w:autoSpaceDN w:val="0"/>
              <w:adjustRightInd w:val="0"/>
              <w:rPr>
                <w:rFonts w:ascii="Arial Narrow" w:hAnsi="Arial Narrow"/>
                <w:lang w:val="cs-CZ"/>
              </w:rPr>
            </w:pPr>
          </w:p>
        </w:tc>
        <w:tc>
          <w:tcPr>
            <w:tcW w:w="4607" w:type="dxa"/>
            <w:tcBorders>
              <w:top w:val="single" w:sz="6" w:space="0" w:color="auto"/>
              <w:left w:val="single" w:sz="6" w:space="0" w:color="auto"/>
              <w:bottom w:val="single" w:sz="6" w:space="0" w:color="auto"/>
              <w:right w:val="single" w:sz="6" w:space="0" w:color="auto"/>
            </w:tcBorders>
            <w:shd w:val="clear" w:color="auto" w:fill="auto"/>
          </w:tcPr>
          <w:p w:rsidR="00604EC2" w:rsidRPr="0029061D" w:rsidRDefault="00604EC2" w:rsidP="00604EC2">
            <w:pPr>
              <w:autoSpaceDE w:val="0"/>
              <w:autoSpaceDN w:val="0"/>
              <w:adjustRightInd w:val="0"/>
              <w:rPr>
                <w:rFonts w:ascii="Arial Narrow" w:hAnsi="Arial Narrow"/>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04EC2" w:rsidRPr="0029061D" w:rsidRDefault="00604EC2" w:rsidP="00604EC2">
            <w:pPr>
              <w:autoSpaceDE w:val="0"/>
              <w:autoSpaceDN w:val="0"/>
              <w:adjustRightInd w:val="0"/>
              <w:jc w:val="center"/>
              <w:rPr>
                <w:rFonts w:ascii="Arial Narrow" w:hAnsi="Arial Narrow"/>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604EC2" w:rsidRPr="0029061D" w:rsidRDefault="00604EC2" w:rsidP="00604EC2">
            <w:pPr>
              <w:autoSpaceDE w:val="0"/>
              <w:autoSpaceDN w:val="0"/>
              <w:adjustRightInd w:val="0"/>
              <w:jc w:val="center"/>
              <w:rPr>
                <w:rFonts w:ascii="Arial Narrow" w:hAnsi="Arial Narrow"/>
                <w:lang w:val="cs-CZ"/>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604EC2" w:rsidRPr="0029061D" w:rsidRDefault="00604EC2" w:rsidP="00604EC2">
            <w:pPr>
              <w:autoSpaceDE w:val="0"/>
              <w:autoSpaceDN w:val="0"/>
              <w:adjustRightInd w:val="0"/>
              <w:jc w:val="center"/>
              <w:rPr>
                <w:rFonts w:ascii="Arial Narrow" w:hAnsi="Arial Narrow"/>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04EC2" w:rsidRPr="0029061D" w:rsidRDefault="00604EC2" w:rsidP="00604EC2">
            <w:pPr>
              <w:autoSpaceDE w:val="0"/>
              <w:autoSpaceDN w:val="0"/>
              <w:adjustRightInd w:val="0"/>
              <w:jc w:val="center"/>
              <w:rPr>
                <w:rFonts w:ascii="Arial Narrow" w:hAnsi="Arial Narrow"/>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604EC2" w:rsidRPr="0029061D" w:rsidRDefault="00604EC2" w:rsidP="00604EC2">
            <w:pPr>
              <w:jc w:val="center"/>
              <w:rPr>
                <w:rFonts w:ascii="Arial Narrow" w:hAnsi="Arial Narrow"/>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604EC2" w:rsidRPr="0029061D" w:rsidRDefault="00604EC2" w:rsidP="00604EC2">
            <w:pPr>
              <w:jc w:val="center"/>
              <w:rPr>
                <w:rFonts w:ascii="Arial Narrow" w:hAnsi="Arial Narrow"/>
              </w:rPr>
            </w:pPr>
          </w:p>
        </w:tc>
      </w:tr>
      <w:tr w:rsidR="00604EC2" w:rsidRPr="0029061D" w:rsidTr="00604EC2">
        <w:tc>
          <w:tcPr>
            <w:tcW w:w="850" w:type="dxa"/>
            <w:tcBorders>
              <w:top w:val="single" w:sz="6" w:space="0" w:color="auto"/>
              <w:left w:val="single" w:sz="6" w:space="0" w:color="auto"/>
              <w:bottom w:val="single" w:sz="6" w:space="0" w:color="auto"/>
              <w:right w:val="single" w:sz="6" w:space="0" w:color="auto"/>
            </w:tcBorders>
            <w:shd w:val="clear" w:color="auto" w:fill="auto"/>
          </w:tcPr>
          <w:p w:rsidR="00604EC2" w:rsidRPr="0029061D" w:rsidRDefault="00604EC2" w:rsidP="00604EC2">
            <w:pPr>
              <w:autoSpaceDE w:val="0"/>
              <w:autoSpaceDN w:val="0"/>
              <w:adjustRightInd w:val="0"/>
              <w:rPr>
                <w:rFonts w:ascii="Arial Narrow" w:hAnsi="Arial Narrow"/>
                <w:lang w:val="cs-CZ"/>
              </w:rPr>
            </w:pPr>
          </w:p>
        </w:tc>
        <w:tc>
          <w:tcPr>
            <w:tcW w:w="4607" w:type="dxa"/>
            <w:tcBorders>
              <w:top w:val="single" w:sz="6" w:space="0" w:color="auto"/>
              <w:left w:val="single" w:sz="6" w:space="0" w:color="auto"/>
              <w:bottom w:val="single" w:sz="6" w:space="0" w:color="auto"/>
              <w:right w:val="single" w:sz="6" w:space="0" w:color="auto"/>
            </w:tcBorders>
            <w:shd w:val="clear" w:color="auto" w:fill="auto"/>
          </w:tcPr>
          <w:p w:rsidR="00604EC2" w:rsidRPr="0029061D" w:rsidRDefault="00604EC2" w:rsidP="00604EC2">
            <w:pPr>
              <w:autoSpaceDE w:val="0"/>
              <w:autoSpaceDN w:val="0"/>
              <w:adjustRightInd w:val="0"/>
              <w:rPr>
                <w:rFonts w:ascii="Arial Narrow" w:hAnsi="Arial Narrow"/>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04EC2" w:rsidRPr="0029061D" w:rsidRDefault="00604EC2" w:rsidP="00604EC2">
            <w:pPr>
              <w:autoSpaceDE w:val="0"/>
              <w:autoSpaceDN w:val="0"/>
              <w:adjustRightInd w:val="0"/>
              <w:jc w:val="center"/>
              <w:rPr>
                <w:rFonts w:ascii="Arial Narrow" w:hAnsi="Arial Narrow"/>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604EC2" w:rsidRPr="0029061D" w:rsidRDefault="00604EC2" w:rsidP="00604EC2">
            <w:pPr>
              <w:autoSpaceDE w:val="0"/>
              <w:autoSpaceDN w:val="0"/>
              <w:adjustRightInd w:val="0"/>
              <w:jc w:val="center"/>
              <w:rPr>
                <w:rFonts w:ascii="Arial Narrow" w:hAnsi="Arial Narrow"/>
                <w:lang w:val="cs-CZ"/>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604EC2" w:rsidRPr="0029061D" w:rsidRDefault="00604EC2" w:rsidP="00604EC2">
            <w:pPr>
              <w:autoSpaceDE w:val="0"/>
              <w:autoSpaceDN w:val="0"/>
              <w:adjustRightInd w:val="0"/>
              <w:jc w:val="center"/>
              <w:rPr>
                <w:rFonts w:ascii="Arial Narrow" w:hAnsi="Arial Narrow"/>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04EC2" w:rsidRPr="0029061D" w:rsidRDefault="00604EC2" w:rsidP="00604EC2">
            <w:pPr>
              <w:autoSpaceDE w:val="0"/>
              <w:autoSpaceDN w:val="0"/>
              <w:adjustRightInd w:val="0"/>
              <w:jc w:val="center"/>
              <w:rPr>
                <w:rFonts w:ascii="Arial Narrow" w:hAnsi="Arial Narrow"/>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604EC2" w:rsidRPr="0029061D" w:rsidRDefault="00604EC2" w:rsidP="00604EC2">
            <w:pPr>
              <w:jc w:val="center"/>
              <w:rPr>
                <w:rFonts w:ascii="Arial Narrow" w:hAnsi="Arial Narrow"/>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604EC2" w:rsidRPr="0029061D" w:rsidRDefault="00604EC2" w:rsidP="00604EC2">
            <w:pPr>
              <w:jc w:val="center"/>
              <w:rPr>
                <w:rFonts w:ascii="Arial Narrow" w:hAnsi="Arial Narrow"/>
              </w:rPr>
            </w:pPr>
          </w:p>
        </w:tc>
      </w:tr>
      <w:tr w:rsidR="00604EC2" w:rsidRPr="0029061D" w:rsidTr="00604EC2">
        <w:tc>
          <w:tcPr>
            <w:tcW w:w="850" w:type="dxa"/>
            <w:tcBorders>
              <w:top w:val="single" w:sz="6" w:space="0" w:color="auto"/>
              <w:left w:val="single" w:sz="6" w:space="0" w:color="auto"/>
              <w:bottom w:val="single" w:sz="6" w:space="0" w:color="auto"/>
              <w:right w:val="single" w:sz="6" w:space="0" w:color="auto"/>
            </w:tcBorders>
            <w:shd w:val="clear" w:color="auto" w:fill="auto"/>
          </w:tcPr>
          <w:p w:rsidR="00604EC2" w:rsidRPr="0029061D" w:rsidRDefault="00604EC2" w:rsidP="00604EC2">
            <w:pPr>
              <w:autoSpaceDE w:val="0"/>
              <w:autoSpaceDN w:val="0"/>
              <w:adjustRightInd w:val="0"/>
              <w:rPr>
                <w:rFonts w:ascii="Arial Narrow" w:hAnsi="Arial Narrow"/>
                <w:lang w:val="cs-CZ"/>
              </w:rPr>
            </w:pPr>
          </w:p>
        </w:tc>
        <w:tc>
          <w:tcPr>
            <w:tcW w:w="4607" w:type="dxa"/>
            <w:tcBorders>
              <w:top w:val="single" w:sz="6" w:space="0" w:color="auto"/>
              <w:left w:val="single" w:sz="6" w:space="0" w:color="auto"/>
              <w:bottom w:val="single" w:sz="6" w:space="0" w:color="auto"/>
              <w:right w:val="single" w:sz="6" w:space="0" w:color="auto"/>
            </w:tcBorders>
            <w:shd w:val="clear" w:color="auto" w:fill="auto"/>
          </w:tcPr>
          <w:p w:rsidR="00604EC2" w:rsidRPr="0029061D" w:rsidRDefault="00604EC2" w:rsidP="00604EC2">
            <w:pPr>
              <w:autoSpaceDE w:val="0"/>
              <w:autoSpaceDN w:val="0"/>
              <w:adjustRightInd w:val="0"/>
              <w:rPr>
                <w:rFonts w:ascii="Arial Narrow" w:hAnsi="Arial Narrow"/>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04EC2" w:rsidRPr="0029061D" w:rsidRDefault="00604EC2" w:rsidP="00604EC2">
            <w:pPr>
              <w:autoSpaceDE w:val="0"/>
              <w:autoSpaceDN w:val="0"/>
              <w:adjustRightInd w:val="0"/>
              <w:jc w:val="center"/>
              <w:rPr>
                <w:rFonts w:ascii="Arial Narrow" w:hAnsi="Arial Narrow"/>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604EC2" w:rsidRPr="0029061D" w:rsidRDefault="00604EC2" w:rsidP="00604EC2">
            <w:pPr>
              <w:autoSpaceDE w:val="0"/>
              <w:autoSpaceDN w:val="0"/>
              <w:adjustRightInd w:val="0"/>
              <w:jc w:val="center"/>
              <w:rPr>
                <w:rFonts w:ascii="Arial Narrow" w:hAnsi="Arial Narrow"/>
                <w:lang w:val="cs-CZ"/>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604EC2" w:rsidRPr="0029061D" w:rsidRDefault="00604EC2" w:rsidP="00604EC2">
            <w:pPr>
              <w:autoSpaceDE w:val="0"/>
              <w:autoSpaceDN w:val="0"/>
              <w:adjustRightInd w:val="0"/>
              <w:jc w:val="center"/>
              <w:rPr>
                <w:rFonts w:ascii="Arial Narrow" w:hAnsi="Arial Narrow"/>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04EC2" w:rsidRPr="0029061D" w:rsidRDefault="00604EC2" w:rsidP="00604EC2">
            <w:pPr>
              <w:autoSpaceDE w:val="0"/>
              <w:autoSpaceDN w:val="0"/>
              <w:adjustRightInd w:val="0"/>
              <w:jc w:val="center"/>
              <w:rPr>
                <w:rFonts w:ascii="Arial Narrow" w:hAnsi="Arial Narrow"/>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604EC2" w:rsidRPr="0029061D" w:rsidRDefault="00604EC2" w:rsidP="00604EC2">
            <w:pPr>
              <w:jc w:val="center"/>
              <w:rPr>
                <w:rFonts w:ascii="Arial Narrow" w:hAnsi="Arial Narrow"/>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604EC2" w:rsidRPr="0029061D" w:rsidRDefault="00604EC2" w:rsidP="00604EC2">
            <w:pPr>
              <w:jc w:val="center"/>
              <w:rPr>
                <w:rFonts w:ascii="Arial Narrow" w:hAnsi="Arial Narrow"/>
              </w:rPr>
            </w:pPr>
          </w:p>
        </w:tc>
      </w:tr>
      <w:tr w:rsidR="00604EC2" w:rsidRPr="0029061D" w:rsidTr="00604EC2">
        <w:tc>
          <w:tcPr>
            <w:tcW w:w="850" w:type="dxa"/>
            <w:tcBorders>
              <w:top w:val="single" w:sz="6" w:space="0" w:color="auto"/>
              <w:left w:val="nil"/>
              <w:bottom w:val="nil"/>
              <w:right w:val="nil"/>
            </w:tcBorders>
            <w:shd w:val="clear" w:color="auto" w:fill="auto"/>
          </w:tcPr>
          <w:p w:rsidR="00604EC2" w:rsidRPr="0029061D" w:rsidRDefault="00604EC2" w:rsidP="00604EC2">
            <w:pPr>
              <w:autoSpaceDE w:val="0"/>
              <w:autoSpaceDN w:val="0"/>
              <w:adjustRightInd w:val="0"/>
              <w:rPr>
                <w:rFonts w:ascii="Arial Narrow" w:hAnsi="Arial Narrow"/>
              </w:rPr>
            </w:pPr>
          </w:p>
        </w:tc>
        <w:tc>
          <w:tcPr>
            <w:tcW w:w="4607" w:type="dxa"/>
            <w:tcBorders>
              <w:top w:val="single" w:sz="6" w:space="0" w:color="auto"/>
              <w:left w:val="nil"/>
              <w:bottom w:val="nil"/>
              <w:right w:val="nil"/>
            </w:tcBorders>
            <w:shd w:val="clear" w:color="auto" w:fill="auto"/>
          </w:tcPr>
          <w:p w:rsidR="00604EC2" w:rsidRPr="0029061D" w:rsidRDefault="00604EC2" w:rsidP="00604EC2">
            <w:pPr>
              <w:rPr>
                <w:rFonts w:ascii="Arial Narrow" w:hAnsi="Arial Narrow"/>
              </w:rPr>
            </w:pPr>
          </w:p>
          <w:p w:rsidR="00604EC2" w:rsidRPr="0029061D" w:rsidRDefault="00604EC2" w:rsidP="00604EC2">
            <w:pPr>
              <w:autoSpaceDE w:val="0"/>
              <w:autoSpaceDN w:val="0"/>
              <w:adjustRightInd w:val="0"/>
              <w:rPr>
                <w:rFonts w:ascii="Arial Narrow" w:hAnsi="Arial Narrow"/>
              </w:rPr>
            </w:pPr>
          </w:p>
        </w:tc>
        <w:tc>
          <w:tcPr>
            <w:tcW w:w="850" w:type="dxa"/>
            <w:tcBorders>
              <w:top w:val="single" w:sz="6" w:space="0" w:color="auto"/>
              <w:left w:val="nil"/>
              <w:bottom w:val="nil"/>
              <w:right w:val="nil"/>
            </w:tcBorders>
            <w:shd w:val="clear" w:color="auto" w:fill="auto"/>
          </w:tcPr>
          <w:p w:rsidR="00604EC2" w:rsidRPr="0029061D" w:rsidRDefault="00604EC2" w:rsidP="00604EC2">
            <w:pPr>
              <w:autoSpaceDE w:val="0"/>
              <w:autoSpaceDN w:val="0"/>
              <w:adjustRightInd w:val="0"/>
              <w:jc w:val="center"/>
              <w:rPr>
                <w:rFonts w:ascii="Arial Narrow" w:hAnsi="Arial Narrow"/>
              </w:rPr>
            </w:pPr>
          </w:p>
        </w:tc>
        <w:tc>
          <w:tcPr>
            <w:tcW w:w="851" w:type="dxa"/>
            <w:tcBorders>
              <w:top w:val="single" w:sz="6" w:space="0" w:color="auto"/>
              <w:left w:val="nil"/>
              <w:bottom w:val="nil"/>
              <w:right w:val="nil"/>
            </w:tcBorders>
            <w:shd w:val="clear" w:color="auto" w:fill="auto"/>
          </w:tcPr>
          <w:p w:rsidR="00604EC2" w:rsidRPr="0029061D" w:rsidRDefault="00604EC2" w:rsidP="00604EC2">
            <w:pPr>
              <w:autoSpaceDE w:val="0"/>
              <w:autoSpaceDN w:val="0"/>
              <w:adjustRightInd w:val="0"/>
              <w:jc w:val="center"/>
              <w:rPr>
                <w:rFonts w:ascii="Arial Narrow" w:hAnsi="Arial Narrow"/>
              </w:rPr>
            </w:pPr>
          </w:p>
        </w:tc>
        <w:tc>
          <w:tcPr>
            <w:tcW w:w="992" w:type="dxa"/>
            <w:tcBorders>
              <w:top w:val="single" w:sz="6" w:space="0" w:color="auto"/>
              <w:left w:val="nil"/>
              <w:bottom w:val="nil"/>
              <w:right w:val="nil"/>
            </w:tcBorders>
            <w:shd w:val="clear" w:color="auto" w:fill="auto"/>
          </w:tcPr>
          <w:p w:rsidR="00604EC2" w:rsidRPr="0029061D" w:rsidRDefault="00604EC2" w:rsidP="00604EC2">
            <w:pPr>
              <w:autoSpaceDE w:val="0"/>
              <w:autoSpaceDN w:val="0"/>
              <w:adjustRightInd w:val="0"/>
              <w:jc w:val="center"/>
              <w:rPr>
                <w:rFonts w:ascii="Arial Narrow" w:hAnsi="Arial Narrow"/>
              </w:rPr>
            </w:pPr>
          </w:p>
        </w:tc>
        <w:tc>
          <w:tcPr>
            <w:tcW w:w="1134" w:type="dxa"/>
            <w:tcBorders>
              <w:top w:val="single" w:sz="6" w:space="0" w:color="auto"/>
              <w:left w:val="nil"/>
              <w:bottom w:val="nil"/>
              <w:right w:val="nil"/>
            </w:tcBorders>
            <w:shd w:val="clear" w:color="auto" w:fill="auto"/>
          </w:tcPr>
          <w:p w:rsidR="00604EC2" w:rsidRPr="0029061D" w:rsidRDefault="00604EC2" w:rsidP="00604EC2">
            <w:pPr>
              <w:jc w:val="center"/>
              <w:rPr>
                <w:rFonts w:ascii="Arial Narrow" w:hAnsi="Arial Narrow"/>
              </w:rPr>
            </w:pPr>
          </w:p>
          <w:p w:rsidR="00604EC2" w:rsidRPr="0029061D" w:rsidRDefault="00604EC2" w:rsidP="00604EC2">
            <w:pPr>
              <w:autoSpaceDE w:val="0"/>
              <w:autoSpaceDN w:val="0"/>
              <w:adjustRightInd w:val="0"/>
              <w:jc w:val="center"/>
              <w:rPr>
                <w:rFonts w:ascii="Arial Narrow" w:hAnsi="Arial Narrow"/>
              </w:rPr>
            </w:pPr>
            <w:r w:rsidRPr="0029061D">
              <w:rPr>
                <w:rFonts w:ascii="Arial Narrow" w:hAnsi="Arial Narrow"/>
                <w:sz w:val="22"/>
                <w:szCs w:val="22"/>
              </w:rPr>
              <w:t>razem</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604EC2" w:rsidRPr="0029061D" w:rsidRDefault="00604EC2" w:rsidP="00604EC2">
            <w:pPr>
              <w:autoSpaceDE w:val="0"/>
              <w:autoSpaceDN w:val="0"/>
              <w:adjustRightInd w:val="0"/>
              <w:jc w:val="center"/>
              <w:rPr>
                <w:rFonts w:ascii="Arial Narrow" w:hAnsi="Arial Narrow"/>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604EC2" w:rsidRPr="0029061D" w:rsidRDefault="00604EC2" w:rsidP="00604EC2">
            <w:pPr>
              <w:autoSpaceDE w:val="0"/>
              <w:autoSpaceDN w:val="0"/>
              <w:adjustRightInd w:val="0"/>
              <w:jc w:val="center"/>
              <w:rPr>
                <w:rFonts w:ascii="Arial Narrow" w:hAnsi="Arial Narrow"/>
              </w:rPr>
            </w:pPr>
          </w:p>
        </w:tc>
      </w:tr>
    </w:tbl>
    <w:p w:rsidR="00604EC2" w:rsidRPr="0029061D" w:rsidRDefault="00604EC2" w:rsidP="00604EC2">
      <w:pPr>
        <w:rPr>
          <w:rFonts w:ascii="Arial Narrow" w:hAnsi="Arial Narrow"/>
          <w:sz w:val="22"/>
          <w:szCs w:val="22"/>
        </w:rPr>
      </w:pPr>
    </w:p>
    <w:p w:rsidR="00604EC2" w:rsidRPr="0029061D" w:rsidRDefault="00604EC2" w:rsidP="00604EC2">
      <w:pPr>
        <w:rPr>
          <w:rFonts w:ascii="Arial Narrow" w:hAnsi="Arial Narrow"/>
          <w:sz w:val="22"/>
          <w:szCs w:val="22"/>
        </w:rPr>
      </w:pPr>
      <w:r w:rsidRPr="0029061D">
        <w:rPr>
          <w:rFonts w:ascii="Arial Narrow" w:hAnsi="Arial Narrow"/>
          <w:sz w:val="22"/>
          <w:szCs w:val="22"/>
        </w:rPr>
        <w:t xml:space="preserve">     Wartość netto ........................................................</w:t>
      </w:r>
    </w:p>
    <w:p w:rsidR="00604EC2" w:rsidRPr="0029061D" w:rsidRDefault="00604EC2" w:rsidP="00604EC2">
      <w:pPr>
        <w:rPr>
          <w:rFonts w:ascii="Arial Narrow" w:hAnsi="Arial Narrow"/>
          <w:sz w:val="22"/>
          <w:szCs w:val="22"/>
        </w:rPr>
      </w:pPr>
      <w:r w:rsidRPr="0029061D">
        <w:rPr>
          <w:rFonts w:ascii="Arial Narrow" w:hAnsi="Arial Narrow"/>
          <w:sz w:val="22"/>
          <w:szCs w:val="22"/>
        </w:rPr>
        <w:t xml:space="preserve">     Wartość brutto ......................................................</w:t>
      </w:r>
    </w:p>
    <w:p w:rsidR="00604EC2" w:rsidRPr="0029061D" w:rsidRDefault="00604EC2" w:rsidP="00604EC2">
      <w:pPr>
        <w:rPr>
          <w:rFonts w:ascii="Arial Narrow" w:hAnsi="Arial Narrow"/>
          <w:sz w:val="22"/>
          <w:szCs w:val="22"/>
        </w:rPr>
      </w:pPr>
      <w:r w:rsidRPr="0029061D">
        <w:rPr>
          <w:rFonts w:ascii="Arial Narrow" w:hAnsi="Arial Narrow"/>
          <w:sz w:val="22"/>
          <w:szCs w:val="22"/>
        </w:rPr>
        <w:t xml:space="preserve">   </w:t>
      </w:r>
    </w:p>
    <w:p w:rsidR="00604EC2" w:rsidRPr="0029061D" w:rsidRDefault="00604EC2" w:rsidP="00604EC2">
      <w:pPr>
        <w:rPr>
          <w:rFonts w:ascii="Arial Narrow" w:hAnsi="Arial Narrow"/>
          <w:sz w:val="22"/>
          <w:szCs w:val="22"/>
        </w:rPr>
      </w:pPr>
      <w:r w:rsidRPr="0029061D">
        <w:rPr>
          <w:rFonts w:ascii="Arial Narrow" w:hAnsi="Arial Narrow"/>
          <w:sz w:val="22"/>
          <w:szCs w:val="22"/>
        </w:rPr>
        <w:t xml:space="preserve">   DATA / PODPIS     ............................................         </w:t>
      </w:r>
    </w:p>
    <w:p w:rsidR="00604EC2" w:rsidRPr="0029061D" w:rsidRDefault="00604EC2" w:rsidP="00604EC2">
      <w:pPr>
        <w:spacing w:after="160" w:line="259" w:lineRule="auto"/>
        <w:jc w:val="right"/>
        <w:rPr>
          <w:rFonts w:ascii="Arial Narrow" w:eastAsia="Calibri" w:hAnsi="Arial Narrow"/>
          <w:b/>
          <w:sz w:val="22"/>
          <w:szCs w:val="22"/>
          <w:lang w:eastAsia="en-US"/>
        </w:rPr>
      </w:pPr>
    </w:p>
    <w:p w:rsidR="00604EC2" w:rsidRPr="0029061D" w:rsidRDefault="00604EC2" w:rsidP="00604EC2">
      <w:pPr>
        <w:spacing w:before="120" w:after="160"/>
        <w:rPr>
          <w:rFonts w:ascii="Arial Narrow" w:eastAsia="Calibri" w:hAnsi="Arial Narrow"/>
          <w:sz w:val="22"/>
          <w:szCs w:val="22"/>
          <w:lang w:eastAsia="en-US"/>
        </w:rPr>
      </w:pPr>
      <w:r w:rsidRPr="0029061D">
        <w:rPr>
          <w:rFonts w:ascii="Arial Narrow" w:eastAsia="Calibri" w:hAnsi="Arial Narrow"/>
          <w:sz w:val="22"/>
          <w:szCs w:val="22"/>
          <w:lang w:eastAsia="en-US"/>
        </w:rPr>
        <w:t xml:space="preserve">Łączna wartość netto Pakietu  wynosi:................................................... zł, słownie: </w:t>
      </w:r>
    </w:p>
    <w:p w:rsidR="00604EC2" w:rsidRPr="0029061D" w:rsidRDefault="00604EC2" w:rsidP="00604EC2">
      <w:pPr>
        <w:spacing w:after="160"/>
        <w:rPr>
          <w:rFonts w:ascii="Arial Narrow" w:eastAsia="Calibri" w:hAnsi="Arial Narrow"/>
          <w:sz w:val="22"/>
          <w:szCs w:val="22"/>
          <w:lang w:eastAsia="en-US"/>
        </w:rPr>
      </w:pPr>
      <w:r w:rsidRPr="0029061D">
        <w:rPr>
          <w:rFonts w:ascii="Arial Narrow" w:eastAsia="Calibri" w:hAnsi="Arial Narrow"/>
          <w:sz w:val="22"/>
          <w:szCs w:val="22"/>
          <w:lang w:eastAsia="en-US"/>
        </w:rPr>
        <w:t xml:space="preserve">Łączna wartość brutto Pakietu  wynosi:.................................................. zł, słownie:                                                                                                                                                                                                                                   </w:t>
      </w:r>
    </w:p>
    <w:p w:rsidR="00604EC2" w:rsidRPr="0029061D" w:rsidRDefault="00604EC2" w:rsidP="00604EC2">
      <w:pPr>
        <w:spacing w:after="160"/>
        <w:jc w:val="right"/>
        <w:rPr>
          <w:rFonts w:ascii="Arial Narrow" w:eastAsia="Calibri" w:hAnsi="Arial Narrow"/>
          <w:b/>
          <w:sz w:val="22"/>
          <w:szCs w:val="22"/>
          <w:lang w:eastAsia="en-US"/>
        </w:rPr>
      </w:pPr>
      <w:r w:rsidRPr="0029061D">
        <w:rPr>
          <w:rFonts w:ascii="Arial Narrow" w:eastAsia="Calibri" w:hAnsi="Arial Narrow"/>
          <w:sz w:val="22"/>
          <w:szCs w:val="22"/>
          <w:lang w:eastAsia="en-US"/>
        </w:rPr>
        <w:t xml:space="preserve">                                                                                                                                                                                                                                      </w:t>
      </w:r>
      <w:r>
        <w:rPr>
          <w:rFonts w:ascii="Arial Narrow" w:eastAsia="Calibri" w:hAnsi="Arial Narrow"/>
          <w:sz w:val="22"/>
          <w:szCs w:val="22"/>
          <w:lang w:eastAsia="en-US"/>
        </w:rPr>
        <w:t xml:space="preserve">   </w:t>
      </w:r>
      <w:r w:rsidRPr="0029061D">
        <w:rPr>
          <w:rFonts w:ascii="Arial Narrow" w:eastAsia="Calibri" w:hAnsi="Arial Narrow"/>
          <w:sz w:val="22"/>
          <w:szCs w:val="22"/>
          <w:lang w:eastAsia="en-US"/>
        </w:rPr>
        <w:t>……………………………….</w:t>
      </w:r>
    </w:p>
    <w:p w:rsidR="00604EC2" w:rsidRDefault="00604EC2" w:rsidP="00604EC2">
      <w:pPr>
        <w:spacing w:after="160"/>
        <w:jc w:val="right"/>
        <w:rPr>
          <w:rFonts w:ascii="Arial Narrow" w:eastAsia="Calibri" w:hAnsi="Arial Narrow"/>
          <w:sz w:val="22"/>
          <w:szCs w:val="22"/>
          <w:lang w:eastAsia="en-US"/>
        </w:rPr>
      </w:pPr>
      <w:r w:rsidRPr="0029061D">
        <w:rPr>
          <w:rFonts w:ascii="Arial Narrow" w:eastAsia="Calibri" w:hAnsi="Arial Narrow"/>
          <w:sz w:val="22"/>
          <w:szCs w:val="22"/>
          <w:lang w:eastAsia="en-US"/>
        </w:rPr>
        <w:t xml:space="preserve">                   (podpis/popisy osoby/osób upoważnionej/upoważnionych                                                                                                                                                                                       do reprezentowania wykonawcy)</w:t>
      </w:r>
    </w:p>
    <w:p w:rsidR="00FE1688" w:rsidRPr="00FE1688" w:rsidRDefault="00FE1688" w:rsidP="00133FE5">
      <w:pPr>
        <w:tabs>
          <w:tab w:val="left" w:pos="400"/>
          <w:tab w:val="left" w:pos="4560"/>
          <w:tab w:val="right" w:pos="9014"/>
        </w:tabs>
        <w:jc w:val="right"/>
        <w:rPr>
          <w:rFonts w:ascii="Arial Narrow" w:hAnsi="Arial Narrow"/>
          <w:sz w:val="22"/>
          <w:szCs w:val="22"/>
        </w:rPr>
        <w:sectPr w:rsidR="00FE1688" w:rsidRPr="00FE1688" w:rsidSect="00604EC2">
          <w:footnotePr>
            <w:pos w:val="beneathText"/>
          </w:footnotePr>
          <w:pgSz w:w="11905" w:h="16837"/>
          <w:pgMar w:top="1191" w:right="1418" w:bottom="1304" w:left="1134" w:header="709" w:footer="1134" w:gutter="0"/>
          <w:cols w:space="708"/>
          <w:docGrid w:linePitch="360"/>
        </w:sectPr>
      </w:pPr>
    </w:p>
    <w:p w:rsidR="00FE1688" w:rsidRPr="00FE1688" w:rsidRDefault="00FE1688" w:rsidP="00FE1688">
      <w:pPr>
        <w:tabs>
          <w:tab w:val="right" w:pos="9355"/>
        </w:tabs>
        <w:jc w:val="both"/>
        <w:rPr>
          <w:rFonts w:ascii="Arial Narrow" w:hAnsi="Arial Narrow"/>
          <w:sz w:val="22"/>
          <w:szCs w:val="22"/>
        </w:rPr>
      </w:pPr>
      <w:r w:rsidRPr="00FE1688">
        <w:rPr>
          <w:rFonts w:ascii="Arial Narrow" w:hAnsi="Arial Narrow"/>
          <w:b/>
          <w:sz w:val="22"/>
          <w:szCs w:val="22"/>
        </w:rPr>
        <w:lastRenderedPageBreak/>
        <w:t>Numer sprawy:</w:t>
      </w:r>
      <w:r w:rsidR="00133FE5" w:rsidRPr="00133FE5">
        <w:rPr>
          <w:rFonts w:ascii="Arial Narrow" w:hAnsi="Arial Narrow"/>
          <w:b/>
          <w:sz w:val="22"/>
          <w:szCs w:val="22"/>
        </w:rPr>
        <w:t xml:space="preserve"> </w:t>
      </w:r>
      <w:r w:rsidR="00604EC2">
        <w:rPr>
          <w:rFonts w:ascii="Arial Narrow" w:hAnsi="Arial Narrow"/>
          <w:b/>
          <w:sz w:val="22"/>
          <w:szCs w:val="22"/>
        </w:rPr>
        <w:t>SA-381-8/20</w:t>
      </w:r>
      <w:r w:rsidRPr="00FE1688">
        <w:rPr>
          <w:rFonts w:ascii="Arial Narrow" w:hAnsi="Arial Narrow"/>
          <w:b/>
          <w:sz w:val="22"/>
          <w:szCs w:val="22"/>
        </w:rPr>
        <w:tab/>
        <w:t>Załącznik nr 3</w:t>
      </w:r>
    </w:p>
    <w:p w:rsidR="00FE1688" w:rsidRPr="00FE1688" w:rsidRDefault="00FE1688" w:rsidP="00FE1688">
      <w:pPr>
        <w:jc w:val="center"/>
        <w:rPr>
          <w:rFonts w:ascii="Arial Narrow" w:hAnsi="Arial Narrow"/>
          <w:b/>
          <w:sz w:val="22"/>
          <w:szCs w:val="22"/>
        </w:rPr>
      </w:pPr>
    </w:p>
    <w:p w:rsidR="00FE1688" w:rsidRPr="00FE1688" w:rsidRDefault="00FE1688" w:rsidP="00FE1688">
      <w:pPr>
        <w:jc w:val="center"/>
        <w:rPr>
          <w:rFonts w:ascii="Arial Narrow" w:hAnsi="Arial Narrow"/>
          <w:b/>
          <w:sz w:val="22"/>
          <w:szCs w:val="22"/>
        </w:rPr>
      </w:pPr>
    </w:p>
    <w:p w:rsidR="00AE09A5" w:rsidRPr="00AE09A5" w:rsidRDefault="00FE1688" w:rsidP="00AE09A5">
      <w:pPr>
        <w:ind w:right="-1"/>
        <w:jc w:val="center"/>
        <w:rPr>
          <w:rFonts w:ascii="Arial Narrow" w:hAnsi="Arial Narrow" w:cs="Arial"/>
          <w:b/>
          <w:shd w:val="clear" w:color="auto" w:fill="FFFFFF"/>
        </w:rPr>
      </w:pPr>
      <w:r w:rsidRPr="00FE1688">
        <w:rPr>
          <w:rFonts w:ascii="Arial Narrow" w:hAnsi="Arial Narrow"/>
          <w:sz w:val="22"/>
          <w:szCs w:val="22"/>
        </w:rPr>
        <w:br/>
      </w:r>
      <w:r w:rsidR="00AE09A5">
        <w:rPr>
          <w:rFonts w:ascii="Arial Narrow" w:hAnsi="Arial Narrow" w:cs="Arial"/>
          <w:b/>
          <w:shd w:val="clear" w:color="auto" w:fill="FFFFFF"/>
        </w:rPr>
        <w:t xml:space="preserve">   </w:t>
      </w:r>
      <w:r w:rsidR="00AE09A5" w:rsidRPr="00AE09A5">
        <w:rPr>
          <w:rFonts w:ascii="Arial Narrow" w:hAnsi="Arial Narrow" w:cs="Arial"/>
          <w:b/>
          <w:shd w:val="clear" w:color="auto" w:fill="FFFFFF"/>
        </w:rPr>
        <w:t>Szpital Powiatowy we Wrześni” Sp. z o.o.</w:t>
      </w:r>
    </w:p>
    <w:p w:rsidR="00AE09A5" w:rsidRPr="00AE09A5" w:rsidRDefault="00AE09A5" w:rsidP="00AE09A5">
      <w:pPr>
        <w:ind w:right="-1"/>
        <w:rPr>
          <w:rFonts w:ascii="Arial Narrow" w:hAnsi="Arial Narrow"/>
          <w:b/>
          <w:sz w:val="22"/>
          <w:szCs w:val="22"/>
        </w:rPr>
      </w:pPr>
      <w:r w:rsidRPr="00AE09A5">
        <w:rPr>
          <w:rFonts w:ascii="Arial Narrow" w:hAnsi="Arial Narrow" w:cs="Arial"/>
          <w:b/>
          <w:shd w:val="clear" w:color="auto" w:fill="FFFFFF"/>
        </w:rPr>
        <w:t xml:space="preserve">                         </w:t>
      </w:r>
      <w:r>
        <w:rPr>
          <w:rFonts w:ascii="Arial Narrow" w:hAnsi="Arial Narrow" w:cs="Arial"/>
          <w:b/>
          <w:shd w:val="clear" w:color="auto" w:fill="FFFFFF"/>
        </w:rPr>
        <w:t xml:space="preserve">                             </w:t>
      </w:r>
      <w:r w:rsidRPr="00AE09A5">
        <w:rPr>
          <w:rFonts w:ascii="Arial Narrow" w:hAnsi="Arial Narrow" w:cs="Arial"/>
          <w:b/>
          <w:shd w:val="clear" w:color="auto" w:fill="FFFFFF"/>
        </w:rPr>
        <w:t xml:space="preserve">  ul. </w:t>
      </w:r>
      <w:r w:rsidRPr="00AE09A5">
        <w:rPr>
          <w:rFonts w:ascii="Arial Narrow" w:hAnsi="Arial Narrow" w:cs="Arial"/>
          <w:b/>
        </w:rPr>
        <w:t>Słowackiego 2, 62- 300 Września</w:t>
      </w:r>
    </w:p>
    <w:p w:rsidR="00FE1688" w:rsidRPr="00FE1688" w:rsidRDefault="00FE1688" w:rsidP="00AE09A5">
      <w:pPr>
        <w:jc w:val="center"/>
        <w:rPr>
          <w:rFonts w:ascii="Arial Narrow" w:hAnsi="Arial Narrow"/>
          <w:sz w:val="22"/>
          <w:szCs w:val="22"/>
        </w:rPr>
      </w:pPr>
    </w:p>
    <w:p w:rsidR="00FE1688" w:rsidRPr="00FE1688" w:rsidRDefault="00FE1688" w:rsidP="00FE1688">
      <w:pPr>
        <w:jc w:val="center"/>
        <w:rPr>
          <w:rFonts w:ascii="Arial Narrow" w:hAnsi="Arial Narrow"/>
          <w:b/>
          <w:sz w:val="22"/>
          <w:szCs w:val="22"/>
        </w:rPr>
      </w:pPr>
    </w:p>
    <w:p w:rsidR="00FE1688" w:rsidRPr="00FE1688" w:rsidRDefault="00FE1688" w:rsidP="00FE1688">
      <w:pPr>
        <w:jc w:val="center"/>
        <w:rPr>
          <w:rFonts w:ascii="Arial Narrow" w:hAnsi="Arial Narrow"/>
          <w:b/>
          <w:sz w:val="22"/>
          <w:szCs w:val="22"/>
        </w:rPr>
      </w:pPr>
    </w:p>
    <w:p w:rsidR="00FE1688" w:rsidRPr="00FE1688" w:rsidRDefault="00FE1688" w:rsidP="00FE1688">
      <w:pPr>
        <w:spacing w:line="480" w:lineRule="auto"/>
        <w:rPr>
          <w:rFonts w:ascii="Arial Narrow" w:hAnsi="Arial Narrow" w:cs="Arial"/>
          <w:b/>
          <w:bCs/>
          <w:sz w:val="22"/>
          <w:szCs w:val="22"/>
        </w:rPr>
      </w:pPr>
      <w:r w:rsidRPr="00FE1688">
        <w:rPr>
          <w:rFonts w:ascii="Arial Narrow" w:hAnsi="Arial Narrow" w:cs="Arial"/>
          <w:b/>
          <w:bCs/>
          <w:sz w:val="22"/>
          <w:szCs w:val="22"/>
        </w:rPr>
        <w:t>Wykonawca:</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before="120"/>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tabs>
          <w:tab w:val="left" w:pos="0"/>
        </w:tabs>
        <w:ind w:right="72"/>
        <w:rPr>
          <w:rFonts w:ascii="Arial Narrow" w:hAnsi="Arial Narrow" w:cs="Arial"/>
          <w:i/>
          <w:iCs/>
          <w:sz w:val="22"/>
          <w:szCs w:val="22"/>
        </w:rPr>
      </w:pPr>
      <w:r w:rsidRPr="00FE1688">
        <w:rPr>
          <w:rFonts w:ascii="Arial Narrow" w:hAnsi="Arial Narrow" w:cs="Arial"/>
          <w:i/>
          <w:iCs/>
          <w:sz w:val="22"/>
          <w:szCs w:val="22"/>
        </w:rPr>
        <w:t>(pełna Nazwa/</w:t>
      </w:r>
      <w:proofErr w:type="spellStart"/>
      <w:r w:rsidRPr="00FE1688">
        <w:rPr>
          <w:rFonts w:ascii="Arial Narrow" w:hAnsi="Arial Narrow" w:cs="Arial"/>
          <w:i/>
          <w:iCs/>
          <w:sz w:val="22"/>
          <w:szCs w:val="22"/>
        </w:rPr>
        <w:t>frma</w:t>
      </w:r>
      <w:proofErr w:type="spellEnd"/>
      <w:r w:rsidRPr="00FE1688">
        <w:rPr>
          <w:rFonts w:ascii="Arial Narrow" w:hAnsi="Arial Narrow" w:cs="Arial"/>
          <w:i/>
          <w:iCs/>
          <w:sz w:val="22"/>
          <w:szCs w:val="22"/>
        </w:rPr>
        <w:t>, adres, w zależności od podmiotu: NIP/PESEL, KRS/CEIDG)</w:t>
      </w:r>
    </w:p>
    <w:p w:rsidR="00FE1688" w:rsidRPr="00FE1688" w:rsidRDefault="00FE1688" w:rsidP="00FE1688">
      <w:pPr>
        <w:ind w:right="5953"/>
        <w:rPr>
          <w:rFonts w:ascii="Arial Narrow" w:hAnsi="Arial Narrow" w:cs="Arial"/>
          <w:i/>
          <w:iCs/>
          <w:sz w:val="22"/>
          <w:szCs w:val="22"/>
        </w:rPr>
      </w:pPr>
    </w:p>
    <w:p w:rsidR="00FE1688" w:rsidRPr="00FE1688" w:rsidRDefault="00FE1688" w:rsidP="00FE1688">
      <w:pPr>
        <w:spacing w:before="240" w:line="480" w:lineRule="auto"/>
        <w:rPr>
          <w:rFonts w:ascii="Arial Narrow" w:hAnsi="Arial Narrow" w:cs="Century Gothic"/>
          <w:sz w:val="22"/>
          <w:szCs w:val="22"/>
          <w:u w:val="single"/>
        </w:rPr>
      </w:pPr>
      <w:r w:rsidRPr="00FE1688">
        <w:rPr>
          <w:rFonts w:ascii="Arial Narrow" w:hAnsi="Arial Narrow" w:cs="Century Gothic"/>
          <w:sz w:val="22"/>
          <w:szCs w:val="22"/>
          <w:u w:val="single"/>
        </w:rPr>
        <w:t>reprezentowany przez:</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before="120"/>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after="240"/>
        <w:ind w:right="72"/>
        <w:rPr>
          <w:rFonts w:ascii="Arial Narrow" w:hAnsi="Arial Narrow" w:cs="Arial"/>
          <w:i/>
          <w:iCs/>
          <w:sz w:val="22"/>
          <w:szCs w:val="22"/>
        </w:rPr>
      </w:pPr>
      <w:r w:rsidRPr="00FE1688">
        <w:rPr>
          <w:rFonts w:ascii="Arial Narrow" w:hAnsi="Arial Narrow" w:cs="Arial"/>
          <w:i/>
          <w:iCs/>
          <w:sz w:val="22"/>
          <w:szCs w:val="22"/>
        </w:rPr>
        <w:t>(imię, nazwisko, stanowisko/podstawa do reprezentacji)</w:t>
      </w:r>
    </w:p>
    <w:p w:rsidR="00FE1688" w:rsidRPr="00FE1688" w:rsidRDefault="00FE1688" w:rsidP="00FE1688">
      <w:pPr>
        <w:spacing w:after="240"/>
        <w:ind w:right="72"/>
        <w:rPr>
          <w:rFonts w:ascii="Arial Narrow" w:hAnsi="Arial Narrow" w:cs="Arial"/>
          <w:iCs/>
          <w:sz w:val="22"/>
          <w:szCs w:val="22"/>
        </w:rPr>
      </w:pPr>
    </w:p>
    <w:p w:rsidR="00FE1688" w:rsidRPr="00FE1688" w:rsidRDefault="00FE1688" w:rsidP="00FE1688">
      <w:pPr>
        <w:spacing w:before="240"/>
        <w:jc w:val="center"/>
        <w:rPr>
          <w:rFonts w:ascii="Arial Narrow" w:hAnsi="Arial Narrow" w:cs="Arial"/>
          <w:b/>
          <w:sz w:val="22"/>
          <w:szCs w:val="22"/>
          <w:u w:val="single"/>
        </w:rPr>
      </w:pPr>
      <w:r w:rsidRPr="00FE1688">
        <w:rPr>
          <w:rFonts w:ascii="Arial Narrow" w:hAnsi="Arial Narrow" w:cs="Arial"/>
          <w:b/>
          <w:sz w:val="22"/>
          <w:szCs w:val="22"/>
          <w:u w:val="single"/>
        </w:rPr>
        <w:t xml:space="preserve">Oświadczenie Wykonawcy </w:t>
      </w:r>
    </w:p>
    <w:p w:rsidR="00FE1688" w:rsidRPr="00FE1688" w:rsidRDefault="00FE1688" w:rsidP="00FE1688">
      <w:pPr>
        <w:spacing w:before="240" w:after="240" w:line="360" w:lineRule="auto"/>
        <w:jc w:val="center"/>
        <w:rPr>
          <w:rFonts w:ascii="Arial Narrow" w:hAnsi="Arial Narrow" w:cs="Arial"/>
          <w:b/>
          <w:sz w:val="22"/>
          <w:szCs w:val="22"/>
        </w:rPr>
      </w:pPr>
      <w:r w:rsidRPr="00FE1688">
        <w:rPr>
          <w:rFonts w:ascii="Arial Narrow" w:hAnsi="Arial Narrow" w:cs="Arial"/>
          <w:b/>
          <w:sz w:val="22"/>
          <w:szCs w:val="22"/>
        </w:rPr>
        <w:t xml:space="preserve">składane na podstawie art. 25a ust. 1 ustawy z dnia 29 stycznia 2004 r. - Prawo zamówień publicznych (dalej jako: ustawa </w:t>
      </w:r>
      <w:proofErr w:type="spellStart"/>
      <w:r w:rsidRPr="00FE1688">
        <w:rPr>
          <w:rFonts w:ascii="Arial Narrow" w:hAnsi="Arial Narrow" w:cs="Arial"/>
          <w:b/>
          <w:sz w:val="22"/>
          <w:szCs w:val="22"/>
        </w:rPr>
        <w:t>Pzp</w:t>
      </w:r>
      <w:proofErr w:type="spellEnd"/>
      <w:r w:rsidRPr="00FE1688">
        <w:rPr>
          <w:rFonts w:ascii="Arial Narrow" w:hAnsi="Arial Narrow" w:cs="Arial"/>
          <w:b/>
          <w:sz w:val="22"/>
          <w:szCs w:val="22"/>
        </w:rPr>
        <w:t xml:space="preserve">), </w:t>
      </w:r>
    </w:p>
    <w:p w:rsidR="00FE1688" w:rsidRPr="00FE1688" w:rsidRDefault="00FE1688" w:rsidP="00FE1688">
      <w:pPr>
        <w:spacing w:after="240"/>
        <w:jc w:val="center"/>
        <w:rPr>
          <w:rFonts w:ascii="Arial Narrow" w:hAnsi="Arial Narrow" w:cs="Arial"/>
          <w:b/>
          <w:sz w:val="22"/>
          <w:szCs w:val="22"/>
          <w:u w:val="single"/>
        </w:rPr>
      </w:pPr>
      <w:r w:rsidRPr="00FE1688">
        <w:rPr>
          <w:rFonts w:ascii="Arial Narrow" w:hAnsi="Arial Narrow" w:cs="Arial"/>
          <w:b/>
          <w:sz w:val="22"/>
          <w:szCs w:val="22"/>
          <w:u w:val="single"/>
        </w:rPr>
        <w:t>DOTYCZĄCE PRZESŁANEK WYKLUCZENIA Z POSTĘPOWANIA</w:t>
      </w:r>
    </w:p>
    <w:p w:rsidR="00FE1688" w:rsidRPr="00FE1688" w:rsidRDefault="00FE1688" w:rsidP="00604EC2">
      <w:pPr>
        <w:pStyle w:val="Tekstpodstawowy3"/>
        <w:spacing w:after="0"/>
        <w:rPr>
          <w:rFonts w:ascii="Arial Narrow" w:hAnsi="Arial Narrow" w:cs="Century Gothic"/>
          <w:sz w:val="22"/>
          <w:szCs w:val="22"/>
        </w:rPr>
      </w:pPr>
      <w:r w:rsidRPr="00FE1688">
        <w:rPr>
          <w:rFonts w:ascii="Arial Narrow" w:hAnsi="Arial Narrow" w:cs="Arial"/>
          <w:sz w:val="22"/>
          <w:szCs w:val="22"/>
        </w:rPr>
        <w:t xml:space="preserve">Na </w:t>
      </w:r>
      <w:proofErr w:type="spellStart"/>
      <w:r w:rsidRPr="00FE1688">
        <w:rPr>
          <w:rFonts w:ascii="Arial Narrow" w:hAnsi="Arial Narrow" w:cs="Arial"/>
          <w:sz w:val="22"/>
          <w:szCs w:val="22"/>
        </w:rPr>
        <w:t>potrzeby</w:t>
      </w:r>
      <w:proofErr w:type="spellEnd"/>
      <w:r w:rsidRPr="00FE1688">
        <w:rPr>
          <w:rFonts w:ascii="Arial Narrow" w:hAnsi="Arial Narrow" w:cs="Arial"/>
          <w:sz w:val="22"/>
          <w:szCs w:val="22"/>
        </w:rPr>
        <w:t xml:space="preserve"> </w:t>
      </w:r>
      <w:proofErr w:type="spellStart"/>
      <w:r w:rsidRPr="00FE1688">
        <w:rPr>
          <w:rFonts w:ascii="Arial Narrow" w:hAnsi="Arial Narrow" w:cs="Arial"/>
          <w:sz w:val="22"/>
          <w:szCs w:val="22"/>
        </w:rPr>
        <w:t>postępowania</w:t>
      </w:r>
      <w:proofErr w:type="spellEnd"/>
      <w:r w:rsidRPr="00FE1688">
        <w:rPr>
          <w:rFonts w:ascii="Arial Narrow" w:hAnsi="Arial Narrow" w:cs="Arial"/>
          <w:sz w:val="22"/>
          <w:szCs w:val="22"/>
        </w:rPr>
        <w:t xml:space="preserve"> o </w:t>
      </w:r>
      <w:proofErr w:type="spellStart"/>
      <w:r w:rsidRPr="00FE1688">
        <w:rPr>
          <w:rFonts w:ascii="Arial Narrow" w:hAnsi="Arial Narrow" w:cs="Arial"/>
          <w:sz w:val="22"/>
          <w:szCs w:val="22"/>
        </w:rPr>
        <w:t>udzielenie</w:t>
      </w:r>
      <w:proofErr w:type="spellEnd"/>
      <w:r w:rsidRPr="00FE1688">
        <w:rPr>
          <w:rFonts w:ascii="Arial Narrow" w:hAnsi="Arial Narrow" w:cs="Arial"/>
          <w:sz w:val="22"/>
          <w:szCs w:val="22"/>
        </w:rPr>
        <w:t xml:space="preserve"> </w:t>
      </w:r>
      <w:proofErr w:type="spellStart"/>
      <w:r w:rsidRPr="00FE1688">
        <w:rPr>
          <w:rFonts w:ascii="Arial Narrow" w:hAnsi="Arial Narrow" w:cs="Arial"/>
          <w:sz w:val="22"/>
          <w:szCs w:val="22"/>
        </w:rPr>
        <w:t>zamówienia</w:t>
      </w:r>
      <w:proofErr w:type="spellEnd"/>
      <w:r w:rsidRPr="00FE1688">
        <w:rPr>
          <w:rFonts w:ascii="Arial Narrow" w:hAnsi="Arial Narrow" w:cs="Arial"/>
          <w:sz w:val="22"/>
          <w:szCs w:val="22"/>
        </w:rPr>
        <w:t xml:space="preserve"> </w:t>
      </w:r>
      <w:proofErr w:type="spellStart"/>
      <w:r w:rsidRPr="00FE1688">
        <w:rPr>
          <w:rFonts w:ascii="Arial Narrow" w:hAnsi="Arial Narrow" w:cs="Arial"/>
          <w:sz w:val="22"/>
          <w:szCs w:val="22"/>
        </w:rPr>
        <w:t>publicznego</w:t>
      </w:r>
      <w:proofErr w:type="spellEnd"/>
      <w:r w:rsidRPr="00FE1688">
        <w:rPr>
          <w:rFonts w:ascii="Arial Narrow" w:hAnsi="Arial Narrow" w:cs="Arial"/>
          <w:sz w:val="22"/>
          <w:szCs w:val="22"/>
        </w:rPr>
        <w:t xml:space="preserve"> </w:t>
      </w:r>
      <w:proofErr w:type="spellStart"/>
      <w:r w:rsidRPr="00FE1688">
        <w:rPr>
          <w:rFonts w:ascii="Arial Narrow" w:hAnsi="Arial Narrow" w:cs="Arial"/>
          <w:sz w:val="22"/>
          <w:szCs w:val="22"/>
        </w:rPr>
        <w:t>pn</w:t>
      </w:r>
      <w:proofErr w:type="spellEnd"/>
      <w:r w:rsidRPr="00FE1688">
        <w:rPr>
          <w:rFonts w:ascii="Arial Narrow" w:hAnsi="Arial Narrow" w:cs="Arial"/>
          <w:sz w:val="22"/>
          <w:szCs w:val="22"/>
        </w:rPr>
        <w:t xml:space="preserve">. </w:t>
      </w:r>
      <w:r w:rsidR="007A5F80" w:rsidRPr="00FE1688">
        <w:rPr>
          <w:rFonts w:ascii="Arial Narrow" w:hAnsi="Arial Narrow"/>
          <w:b/>
          <w:bCs/>
          <w:sz w:val="22"/>
          <w:szCs w:val="22"/>
        </w:rPr>
        <w:t>„</w:t>
      </w:r>
      <w:r w:rsidR="007A5F80" w:rsidRPr="006964B9">
        <w:rPr>
          <w:rFonts w:ascii="Arial Narrow" w:hAnsi="Arial Narrow" w:cs="Arial"/>
          <w:b/>
          <w:color w:val="000000"/>
          <w:sz w:val="22"/>
          <w:szCs w:val="22"/>
          <w:lang w:val="de-DE"/>
        </w:rPr>
        <w:t xml:space="preserve"> </w:t>
      </w:r>
      <w:proofErr w:type="spellStart"/>
      <w:r w:rsidR="00604EC2" w:rsidRPr="004920B3">
        <w:rPr>
          <w:rFonts w:ascii="Arial Narrow" w:hAnsi="Arial Narrow" w:cs="Arial"/>
          <w:sz w:val="22"/>
          <w:szCs w:val="22"/>
        </w:rPr>
        <w:t>zakup</w:t>
      </w:r>
      <w:proofErr w:type="spellEnd"/>
      <w:r w:rsidR="00604EC2" w:rsidRPr="004920B3">
        <w:rPr>
          <w:rFonts w:ascii="Arial Narrow" w:hAnsi="Arial Narrow" w:cs="Arial"/>
          <w:sz w:val="22"/>
          <w:szCs w:val="22"/>
        </w:rPr>
        <w:t xml:space="preserve"> </w:t>
      </w:r>
      <w:proofErr w:type="spellStart"/>
      <w:r w:rsidR="00604EC2" w:rsidRPr="004920B3">
        <w:rPr>
          <w:rFonts w:ascii="Arial Narrow" w:hAnsi="Arial Narrow" w:cs="Arial"/>
          <w:sz w:val="22"/>
          <w:szCs w:val="22"/>
        </w:rPr>
        <w:t>i</w:t>
      </w:r>
      <w:proofErr w:type="spellEnd"/>
      <w:r w:rsidR="00604EC2" w:rsidRPr="004920B3">
        <w:rPr>
          <w:rFonts w:ascii="Arial Narrow" w:hAnsi="Arial Narrow" w:cs="Arial"/>
          <w:sz w:val="22"/>
          <w:szCs w:val="22"/>
        </w:rPr>
        <w:t xml:space="preserve"> </w:t>
      </w:r>
      <w:proofErr w:type="spellStart"/>
      <w:r w:rsidR="00604EC2" w:rsidRPr="004920B3">
        <w:rPr>
          <w:rFonts w:ascii="Arial Narrow" w:hAnsi="Arial Narrow" w:cs="Arial"/>
          <w:sz w:val="22"/>
          <w:szCs w:val="22"/>
        </w:rPr>
        <w:t>dostawa</w:t>
      </w:r>
      <w:proofErr w:type="spellEnd"/>
      <w:r w:rsidR="00604EC2" w:rsidRPr="004920B3">
        <w:rPr>
          <w:rFonts w:ascii="Arial Narrow" w:hAnsi="Arial Narrow" w:cs="Arial"/>
          <w:sz w:val="22"/>
          <w:szCs w:val="22"/>
        </w:rPr>
        <w:t xml:space="preserve"> </w:t>
      </w:r>
      <w:proofErr w:type="spellStart"/>
      <w:r w:rsidR="00604EC2" w:rsidRPr="004920B3">
        <w:rPr>
          <w:rFonts w:ascii="Arial Narrow" w:hAnsi="Arial Narrow" w:cs="Arial"/>
          <w:sz w:val="22"/>
          <w:szCs w:val="22"/>
        </w:rPr>
        <w:t>płynów</w:t>
      </w:r>
      <w:proofErr w:type="spellEnd"/>
      <w:r w:rsidR="00604EC2" w:rsidRPr="004920B3">
        <w:rPr>
          <w:rFonts w:ascii="Arial Narrow" w:hAnsi="Arial Narrow" w:cs="Arial"/>
          <w:sz w:val="22"/>
          <w:szCs w:val="22"/>
        </w:rPr>
        <w:t xml:space="preserve"> </w:t>
      </w:r>
      <w:proofErr w:type="spellStart"/>
      <w:r w:rsidR="00604EC2" w:rsidRPr="004920B3">
        <w:rPr>
          <w:rFonts w:ascii="Arial Narrow" w:hAnsi="Arial Narrow" w:cs="Arial"/>
          <w:sz w:val="22"/>
          <w:szCs w:val="22"/>
        </w:rPr>
        <w:t>infuzyjnych</w:t>
      </w:r>
      <w:proofErr w:type="spellEnd"/>
      <w:r w:rsidR="00604EC2" w:rsidRPr="004920B3">
        <w:rPr>
          <w:rFonts w:ascii="Arial Narrow" w:hAnsi="Arial Narrow" w:cs="Arial"/>
          <w:sz w:val="22"/>
          <w:szCs w:val="22"/>
        </w:rPr>
        <w:t xml:space="preserve">, </w:t>
      </w:r>
      <w:proofErr w:type="spellStart"/>
      <w:r w:rsidR="00604EC2" w:rsidRPr="004920B3">
        <w:rPr>
          <w:rFonts w:ascii="Arial Narrow" w:hAnsi="Arial Narrow" w:cs="Arial"/>
          <w:sz w:val="22"/>
          <w:szCs w:val="22"/>
        </w:rPr>
        <w:t>hemodializy</w:t>
      </w:r>
      <w:proofErr w:type="spellEnd"/>
      <w:r w:rsidR="00604EC2" w:rsidRPr="004920B3">
        <w:rPr>
          <w:rFonts w:ascii="Arial Narrow" w:hAnsi="Arial Narrow" w:cs="Arial"/>
          <w:sz w:val="22"/>
          <w:szCs w:val="22"/>
        </w:rPr>
        <w:t xml:space="preserve"> </w:t>
      </w:r>
      <w:proofErr w:type="spellStart"/>
      <w:r w:rsidR="00604EC2" w:rsidRPr="004920B3">
        <w:rPr>
          <w:rFonts w:ascii="Arial Narrow" w:hAnsi="Arial Narrow" w:cs="Arial"/>
          <w:sz w:val="22"/>
          <w:szCs w:val="22"/>
        </w:rPr>
        <w:t>i</w:t>
      </w:r>
      <w:proofErr w:type="spellEnd"/>
      <w:r w:rsidR="00604EC2" w:rsidRPr="004920B3">
        <w:rPr>
          <w:rFonts w:ascii="Arial Narrow" w:hAnsi="Arial Narrow" w:cs="Arial"/>
          <w:sz w:val="22"/>
          <w:szCs w:val="22"/>
        </w:rPr>
        <w:t xml:space="preserve"> </w:t>
      </w:r>
      <w:proofErr w:type="spellStart"/>
      <w:r w:rsidR="00604EC2" w:rsidRPr="004920B3">
        <w:rPr>
          <w:rFonts w:ascii="Arial Narrow" w:hAnsi="Arial Narrow" w:cs="Arial"/>
          <w:sz w:val="22"/>
          <w:szCs w:val="22"/>
        </w:rPr>
        <w:t>gazy</w:t>
      </w:r>
      <w:proofErr w:type="spellEnd"/>
      <w:r w:rsidR="00604EC2" w:rsidRPr="004920B3">
        <w:rPr>
          <w:rFonts w:ascii="Arial Narrow" w:hAnsi="Arial Narrow" w:cs="Arial"/>
          <w:sz w:val="22"/>
          <w:szCs w:val="22"/>
        </w:rPr>
        <w:t xml:space="preserve"> </w:t>
      </w:r>
      <w:proofErr w:type="spellStart"/>
      <w:r w:rsidR="00604EC2" w:rsidRPr="004920B3">
        <w:rPr>
          <w:rFonts w:ascii="Arial Narrow" w:hAnsi="Arial Narrow" w:cs="Arial"/>
          <w:sz w:val="22"/>
          <w:szCs w:val="22"/>
        </w:rPr>
        <w:t>medycznych</w:t>
      </w:r>
      <w:proofErr w:type="spellEnd"/>
      <w:r w:rsidR="007A5F80" w:rsidRPr="00FE1688">
        <w:rPr>
          <w:rFonts w:ascii="Arial Narrow" w:hAnsi="Arial Narrow"/>
          <w:b/>
          <w:bCs/>
          <w:sz w:val="22"/>
          <w:szCs w:val="22"/>
        </w:rPr>
        <w:t>”</w:t>
      </w:r>
      <w:r w:rsidR="00604EC2">
        <w:rPr>
          <w:rFonts w:ascii="Arial Narrow" w:hAnsi="Arial Narrow"/>
          <w:b/>
          <w:bCs/>
          <w:sz w:val="22"/>
          <w:szCs w:val="22"/>
        </w:rPr>
        <w:t xml:space="preserve"> </w:t>
      </w:r>
      <w:r w:rsidRPr="00FE1688">
        <w:rPr>
          <w:rFonts w:ascii="Arial Narrow" w:hAnsi="Arial Narrow"/>
          <w:b/>
          <w:sz w:val="22"/>
          <w:szCs w:val="22"/>
        </w:rPr>
        <w:t xml:space="preserve"> </w:t>
      </w:r>
      <w:proofErr w:type="spellStart"/>
      <w:r w:rsidRPr="00FE1688">
        <w:rPr>
          <w:rFonts w:ascii="Arial Narrow" w:hAnsi="Arial Narrow" w:cs="Century Gothic"/>
          <w:sz w:val="22"/>
          <w:szCs w:val="22"/>
        </w:rPr>
        <w:t>oświadczam</w:t>
      </w:r>
      <w:proofErr w:type="spellEnd"/>
      <w:r w:rsidRPr="00FE1688">
        <w:rPr>
          <w:rFonts w:ascii="Arial Narrow" w:hAnsi="Arial Narrow" w:cs="Century Gothic"/>
          <w:sz w:val="22"/>
          <w:szCs w:val="22"/>
        </w:rPr>
        <w:t xml:space="preserve">, co </w:t>
      </w:r>
      <w:proofErr w:type="spellStart"/>
      <w:r w:rsidRPr="00FE1688">
        <w:rPr>
          <w:rFonts w:ascii="Arial Narrow" w:hAnsi="Arial Narrow" w:cs="Century Gothic"/>
          <w:sz w:val="22"/>
          <w:szCs w:val="22"/>
        </w:rPr>
        <w:t>następuje</w:t>
      </w:r>
      <w:proofErr w:type="spellEnd"/>
      <w:r w:rsidRPr="00FE1688">
        <w:rPr>
          <w:rFonts w:ascii="Arial Narrow" w:hAnsi="Arial Narrow" w:cs="Century Gothic"/>
          <w:sz w:val="22"/>
          <w:szCs w:val="22"/>
        </w:rPr>
        <w:t>:</w:t>
      </w:r>
    </w:p>
    <w:p w:rsidR="00FE1688" w:rsidRPr="00FE1688" w:rsidRDefault="00FE1688" w:rsidP="00FE1688">
      <w:pPr>
        <w:spacing w:before="240" w:after="240" w:line="276" w:lineRule="auto"/>
        <w:jc w:val="both"/>
        <w:rPr>
          <w:rFonts w:ascii="Arial Narrow" w:hAnsi="Arial Narrow" w:cs="Arial"/>
          <w:b/>
          <w:sz w:val="22"/>
          <w:szCs w:val="22"/>
        </w:rPr>
      </w:pPr>
    </w:p>
    <w:p w:rsidR="00FE1688" w:rsidRPr="00FE1688" w:rsidRDefault="00FE1688" w:rsidP="00FE1688">
      <w:pPr>
        <w:spacing w:before="240" w:after="240" w:line="276" w:lineRule="auto"/>
        <w:jc w:val="both"/>
        <w:rPr>
          <w:rFonts w:ascii="Arial Narrow" w:hAnsi="Arial Narrow" w:cs="Century Gothic"/>
          <w:sz w:val="22"/>
          <w:szCs w:val="22"/>
        </w:rPr>
      </w:pPr>
      <w:r w:rsidRPr="00FE1688">
        <w:rPr>
          <w:rFonts w:ascii="Arial Narrow" w:hAnsi="Arial Narrow" w:cs="Arial"/>
          <w:b/>
          <w:sz w:val="22"/>
          <w:szCs w:val="22"/>
        </w:rPr>
        <w:t>OŚWIADCZENIA DOTYCZĄCE WYKONAWCY:</w:t>
      </w:r>
    </w:p>
    <w:p w:rsidR="00FE1688" w:rsidRPr="00FE1688" w:rsidRDefault="00FE1688" w:rsidP="00886724">
      <w:pPr>
        <w:pStyle w:val="Akapitzlist2"/>
        <w:numPr>
          <w:ilvl w:val="0"/>
          <w:numId w:val="22"/>
        </w:numPr>
        <w:suppressAutoHyphens w:val="0"/>
        <w:spacing w:before="240" w:line="276" w:lineRule="auto"/>
        <w:jc w:val="both"/>
        <w:rPr>
          <w:rFonts w:ascii="Arial Narrow" w:hAnsi="Arial Narrow" w:cs="Arial"/>
          <w:sz w:val="22"/>
          <w:szCs w:val="22"/>
        </w:rPr>
      </w:pPr>
      <w:r w:rsidRPr="00FE1688">
        <w:rPr>
          <w:rFonts w:ascii="Arial Narrow" w:hAnsi="Arial Narrow" w:cs="Arial"/>
          <w:sz w:val="22"/>
          <w:szCs w:val="22"/>
        </w:rPr>
        <w:t xml:space="preserve">Oświadczam, że nie podlegam wykluczeniu z postępowania na podstawie art. 24 ust 1 </w:t>
      </w:r>
      <w:proofErr w:type="spellStart"/>
      <w:r w:rsidRPr="00FE1688">
        <w:rPr>
          <w:rFonts w:ascii="Arial Narrow" w:hAnsi="Arial Narrow" w:cs="Arial"/>
          <w:sz w:val="22"/>
          <w:szCs w:val="22"/>
        </w:rPr>
        <w:t>pkt</w:t>
      </w:r>
      <w:proofErr w:type="spellEnd"/>
      <w:r w:rsidRPr="00FE1688">
        <w:rPr>
          <w:rFonts w:ascii="Arial Narrow" w:hAnsi="Arial Narrow" w:cs="Arial"/>
          <w:sz w:val="22"/>
          <w:szCs w:val="22"/>
        </w:rPr>
        <w:t xml:space="preserve"> 12-23 ustawy </w:t>
      </w:r>
      <w:proofErr w:type="spellStart"/>
      <w:r w:rsidRPr="00FE1688">
        <w:rPr>
          <w:rFonts w:ascii="Arial Narrow" w:hAnsi="Arial Narrow" w:cs="Arial"/>
          <w:sz w:val="22"/>
          <w:szCs w:val="22"/>
        </w:rPr>
        <w:t>Pzp</w:t>
      </w:r>
      <w:proofErr w:type="spellEnd"/>
      <w:r w:rsidRPr="00FE1688">
        <w:rPr>
          <w:rFonts w:ascii="Arial Narrow" w:hAnsi="Arial Narrow" w:cs="Arial"/>
          <w:sz w:val="22"/>
          <w:szCs w:val="22"/>
        </w:rPr>
        <w:t>.</w:t>
      </w:r>
    </w:p>
    <w:p w:rsidR="00FE1688" w:rsidRPr="00FE1688" w:rsidRDefault="00FE1688" w:rsidP="00886724">
      <w:pPr>
        <w:pStyle w:val="Akapitzlist2"/>
        <w:numPr>
          <w:ilvl w:val="0"/>
          <w:numId w:val="22"/>
        </w:numPr>
        <w:suppressAutoHyphens w:val="0"/>
        <w:spacing w:before="240" w:line="276" w:lineRule="auto"/>
        <w:jc w:val="both"/>
        <w:rPr>
          <w:rFonts w:ascii="Arial Narrow" w:hAnsi="Arial Narrow" w:cs="Arial"/>
          <w:sz w:val="22"/>
          <w:szCs w:val="22"/>
        </w:rPr>
      </w:pPr>
      <w:r w:rsidRPr="00FE1688">
        <w:rPr>
          <w:rFonts w:ascii="Arial Narrow" w:hAnsi="Arial Narrow" w:cs="Arial"/>
          <w:sz w:val="22"/>
          <w:szCs w:val="22"/>
        </w:rPr>
        <w:t xml:space="preserve">Oświadczam, że nie podlegam wykluczeniu z postępowania na podstawie art. 24 ust. 5 pkt. 1 ustawy </w:t>
      </w:r>
      <w:proofErr w:type="spellStart"/>
      <w:r w:rsidRPr="00FE1688">
        <w:rPr>
          <w:rFonts w:ascii="Arial Narrow" w:hAnsi="Arial Narrow" w:cs="Arial"/>
          <w:sz w:val="22"/>
          <w:szCs w:val="22"/>
        </w:rPr>
        <w:t>Pzp</w:t>
      </w:r>
      <w:proofErr w:type="spellEnd"/>
      <w:r w:rsidRPr="00FE1688">
        <w:rPr>
          <w:rFonts w:ascii="Arial Narrow" w:hAnsi="Arial Narrow" w:cs="Arial"/>
          <w:sz w:val="22"/>
          <w:szCs w:val="22"/>
        </w:rPr>
        <w:t>.</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604EC2">
        <w:rPr>
          <w:rFonts w:ascii="Arial Narrow" w:hAnsi="Arial Narrow" w:cs="Times New Roman"/>
          <w:sz w:val="22"/>
          <w:szCs w:val="22"/>
        </w:rPr>
        <w:t>________________ dnia __ __ 2020</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ab/>
        <w:t xml:space="preserve">Oświadczam, że zachodzą w stosunku do mnie podstawy wykluczenia z postępowania na podstawie art. ....................................................... ustawy </w:t>
      </w:r>
      <w:proofErr w:type="spellStart"/>
      <w:r w:rsidRPr="00FE1688">
        <w:rPr>
          <w:rFonts w:ascii="Arial Narrow" w:hAnsi="Arial Narrow" w:cs="Arial"/>
          <w:sz w:val="22"/>
          <w:szCs w:val="22"/>
        </w:rPr>
        <w:t>Pzp</w:t>
      </w:r>
      <w:proofErr w:type="spellEnd"/>
      <w:r w:rsidRPr="00FE1688">
        <w:rPr>
          <w:rFonts w:ascii="Arial Narrow" w:hAnsi="Arial Narrow" w:cs="Arial"/>
          <w:sz w:val="22"/>
          <w:szCs w:val="22"/>
        </w:rPr>
        <w:t xml:space="preserve"> </w:t>
      </w:r>
      <w:r w:rsidRPr="00FE1688">
        <w:rPr>
          <w:rFonts w:ascii="Arial Narrow" w:hAnsi="Arial Narrow" w:cs="Arial"/>
          <w:i/>
          <w:sz w:val="22"/>
          <w:szCs w:val="22"/>
        </w:rPr>
        <w:t xml:space="preserve">(podać mającą zastosowanie podstawę wykluczenia spośród </w:t>
      </w:r>
      <w:r w:rsidRPr="00FE1688">
        <w:rPr>
          <w:rFonts w:ascii="Arial Narrow" w:hAnsi="Arial Narrow" w:cs="Arial"/>
          <w:i/>
          <w:sz w:val="22"/>
          <w:szCs w:val="22"/>
        </w:rPr>
        <w:lastRenderedPageBreak/>
        <w:t xml:space="preserve">wymienionych w art. 24 ust. 1 </w:t>
      </w:r>
      <w:proofErr w:type="spellStart"/>
      <w:r w:rsidRPr="00FE1688">
        <w:rPr>
          <w:rFonts w:ascii="Arial Narrow" w:hAnsi="Arial Narrow" w:cs="Arial"/>
          <w:i/>
          <w:sz w:val="22"/>
          <w:szCs w:val="22"/>
        </w:rPr>
        <w:t>pkt</w:t>
      </w:r>
      <w:proofErr w:type="spellEnd"/>
      <w:r w:rsidRPr="00FE1688">
        <w:rPr>
          <w:rFonts w:ascii="Arial Narrow" w:hAnsi="Arial Narrow" w:cs="Arial"/>
          <w:i/>
          <w:sz w:val="22"/>
          <w:szCs w:val="22"/>
        </w:rPr>
        <w:t xml:space="preserve"> 13-14, 16-20 lub art. 24 ust. 5 ustawy </w:t>
      </w:r>
      <w:proofErr w:type="spellStart"/>
      <w:r w:rsidRPr="00FE1688">
        <w:rPr>
          <w:rFonts w:ascii="Arial Narrow" w:hAnsi="Arial Narrow" w:cs="Arial"/>
          <w:i/>
          <w:sz w:val="22"/>
          <w:szCs w:val="22"/>
        </w:rPr>
        <w:t>Pzp</w:t>
      </w:r>
      <w:proofErr w:type="spellEnd"/>
      <w:r w:rsidRPr="00FE1688">
        <w:rPr>
          <w:rFonts w:ascii="Arial Narrow" w:hAnsi="Arial Narrow" w:cs="Arial"/>
          <w:i/>
          <w:sz w:val="22"/>
          <w:szCs w:val="22"/>
        </w:rPr>
        <w:t>).</w:t>
      </w:r>
      <w:r w:rsidRPr="00FE1688">
        <w:rPr>
          <w:rFonts w:ascii="Arial Narrow" w:hAnsi="Arial Narrow" w:cs="Arial"/>
          <w:sz w:val="22"/>
          <w:szCs w:val="22"/>
        </w:rPr>
        <w:t xml:space="preserve"> Jednocześnie oświadczam, że w związku z ww. okolicznością, na podstawie art. 24 ust. 8 ustawy </w:t>
      </w:r>
      <w:proofErr w:type="spellStart"/>
      <w:r w:rsidRPr="00FE1688">
        <w:rPr>
          <w:rFonts w:ascii="Arial Narrow" w:hAnsi="Arial Narrow" w:cs="Arial"/>
          <w:sz w:val="22"/>
          <w:szCs w:val="22"/>
        </w:rPr>
        <w:t>Pzp</w:t>
      </w:r>
      <w:proofErr w:type="spellEnd"/>
      <w:r w:rsidRPr="00FE1688">
        <w:rPr>
          <w:rFonts w:ascii="Arial Narrow" w:hAnsi="Arial Narrow" w:cs="Arial"/>
          <w:sz w:val="22"/>
          <w:szCs w:val="22"/>
        </w:rPr>
        <w:t xml:space="preserve"> podjąłem następujące środki naprawcze: .................................................................................................................................................................</w:t>
      </w: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C02C0D">
        <w:rPr>
          <w:rFonts w:ascii="Arial Narrow" w:hAnsi="Arial Narrow" w:cs="Times New Roman"/>
          <w:sz w:val="22"/>
          <w:szCs w:val="22"/>
        </w:rPr>
        <w:t>______</w:t>
      </w:r>
      <w:r w:rsidR="00604EC2">
        <w:rPr>
          <w:rFonts w:ascii="Arial Narrow" w:hAnsi="Arial Narrow" w:cs="Times New Roman"/>
          <w:sz w:val="22"/>
          <w:szCs w:val="22"/>
        </w:rPr>
        <w:t>__________ dnia __ __ 2020</w:t>
      </w:r>
      <w:r w:rsidR="00C02C0D">
        <w:rPr>
          <w:rFonts w:ascii="Arial Narrow" w:hAnsi="Arial Narrow" w:cs="Times New Roman"/>
          <w:sz w:val="22"/>
          <w:szCs w:val="22"/>
        </w:rPr>
        <w:t xml:space="preserve"> </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spacing w:after="240"/>
        <w:jc w:val="both"/>
        <w:rPr>
          <w:rFonts w:ascii="Arial Narrow" w:hAnsi="Arial Narrow" w:cs="Arial"/>
          <w:i/>
          <w:sz w:val="22"/>
          <w:szCs w:val="22"/>
        </w:rPr>
      </w:pPr>
      <w:r w:rsidRPr="00FE1688">
        <w:rPr>
          <w:rFonts w:ascii="Arial Narrow" w:hAnsi="Arial Narrow" w:cs="Arial"/>
          <w:b/>
          <w:sz w:val="22"/>
          <w:szCs w:val="22"/>
        </w:rPr>
        <w:t>OŚWIADCZENIE DOTYCZĄCE PODMIOTU, NA KTÓREGO ZASOBY POWOŁUJE SIĘ WYKONAWCA:</w:t>
      </w:r>
    </w:p>
    <w:p w:rsidR="00FE1688" w:rsidRPr="00FE1688" w:rsidRDefault="00FE1688" w:rsidP="00FE1688">
      <w:pPr>
        <w:spacing w:before="240" w:line="360" w:lineRule="auto"/>
        <w:jc w:val="both"/>
        <w:rPr>
          <w:rFonts w:ascii="Arial Narrow" w:hAnsi="Arial Narrow" w:cs="Arial"/>
          <w:sz w:val="22"/>
          <w:szCs w:val="22"/>
        </w:rPr>
      </w:pPr>
      <w:r w:rsidRPr="00FE1688">
        <w:rPr>
          <w:rFonts w:ascii="Arial Narrow" w:hAnsi="Arial Narrow" w:cs="Arial"/>
          <w:sz w:val="22"/>
          <w:szCs w:val="22"/>
        </w:rPr>
        <w:t>Oświadczam, że następujący/e podmiot/y, na którego/</w:t>
      </w:r>
      <w:proofErr w:type="spellStart"/>
      <w:r w:rsidRPr="00FE1688">
        <w:rPr>
          <w:rFonts w:ascii="Arial Narrow" w:hAnsi="Arial Narrow" w:cs="Arial"/>
          <w:sz w:val="22"/>
          <w:szCs w:val="22"/>
        </w:rPr>
        <w:t>ych</w:t>
      </w:r>
      <w:proofErr w:type="spellEnd"/>
      <w:r w:rsidRPr="00FE1688">
        <w:rPr>
          <w:rFonts w:ascii="Arial Narrow" w:hAnsi="Arial Narrow" w:cs="Arial"/>
          <w:sz w:val="22"/>
          <w:szCs w:val="22"/>
        </w:rPr>
        <w:t xml:space="preserve"> zasoby powołuję się w niniejszym postępowaniu, tj.: .............................................................................................................................. </w:t>
      </w:r>
      <w:r w:rsidRPr="00FE1688">
        <w:rPr>
          <w:rFonts w:ascii="Arial Narrow" w:hAnsi="Arial Narrow" w:cs="Arial"/>
          <w:i/>
          <w:sz w:val="22"/>
          <w:szCs w:val="22"/>
        </w:rPr>
        <w:t>(podać pełną nazwę/firmę, adres, a także w zależności od podmiotu: NIP/PESEL, KRS/</w:t>
      </w:r>
      <w:proofErr w:type="spellStart"/>
      <w:r w:rsidRPr="00FE1688">
        <w:rPr>
          <w:rFonts w:ascii="Arial Narrow" w:hAnsi="Arial Narrow" w:cs="Arial"/>
          <w:i/>
          <w:sz w:val="22"/>
          <w:szCs w:val="22"/>
        </w:rPr>
        <w:t>CEiDG</w:t>
      </w:r>
      <w:proofErr w:type="spellEnd"/>
      <w:r w:rsidRPr="00FE1688">
        <w:rPr>
          <w:rFonts w:ascii="Arial Narrow" w:hAnsi="Arial Narrow" w:cs="Arial"/>
          <w:i/>
          <w:sz w:val="22"/>
          <w:szCs w:val="22"/>
        </w:rPr>
        <w:t xml:space="preserve">) </w:t>
      </w:r>
      <w:r w:rsidRPr="00FE1688">
        <w:rPr>
          <w:rFonts w:ascii="Arial Narrow" w:hAnsi="Arial Narrow" w:cs="Arial"/>
          <w:sz w:val="22"/>
          <w:szCs w:val="22"/>
        </w:rPr>
        <w:t>nie podlega/ją wykluczeniu z postępowania o udzielenie zamówienia.</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CD2FF0">
        <w:rPr>
          <w:rFonts w:ascii="Arial Narrow" w:hAnsi="Arial Narrow" w:cs="Times New Roman"/>
          <w:sz w:val="22"/>
          <w:szCs w:val="22"/>
        </w:rPr>
        <w:t>_____________</w:t>
      </w:r>
      <w:r w:rsidR="00604EC2">
        <w:rPr>
          <w:rFonts w:ascii="Arial Narrow" w:hAnsi="Arial Narrow" w:cs="Times New Roman"/>
          <w:sz w:val="22"/>
          <w:szCs w:val="22"/>
        </w:rPr>
        <w:t>___ dnia __ __ 2020</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spacing w:after="240" w:line="360" w:lineRule="auto"/>
        <w:jc w:val="both"/>
        <w:rPr>
          <w:rFonts w:ascii="Arial Narrow" w:hAnsi="Arial Narrow" w:cs="Arial"/>
          <w:i/>
          <w:sz w:val="22"/>
          <w:szCs w:val="22"/>
        </w:rPr>
      </w:pPr>
      <w:r w:rsidRPr="00FE1688">
        <w:rPr>
          <w:rFonts w:ascii="Arial Narrow" w:hAnsi="Arial Narrow" w:cs="Arial"/>
          <w:b/>
          <w:sz w:val="22"/>
          <w:szCs w:val="22"/>
        </w:rPr>
        <w:t>OŚWIADCZENIE DOTYCZĄCE PODWYKONAWCY NIEBĘDĄCEGO PODMIOTEM, NA KTÓREGO ZASOBY POWOŁUJE SIĘ WYKONAWCA:</w:t>
      </w:r>
    </w:p>
    <w:p w:rsidR="00FE1688" w:rsidRPr="00FE1688" w:rsidRDefault="00FE1688" w:rsidP="00FE1688">
      <w:pPr>
        <w:spacing w:before="240" w:line="360" w:lineRule="auto"/>
        <w:jc w:val="both"/>
        <w:rPr>
          <w:rFonts w:ascii="Arial Narrow" w:hAnsi="Arial Narrow" w:cs="Arial"/>
          <w:sz w:val="22"/>
          <w:szCs w:val="22"/>
        </w:rPr>
      </w:pPr>
      <w:r w:rsidRPr="00FE1688">
        <w:rPr>
          <w:rFonts w:ascii="Arial Narrow" w:hAnsi="Arial Narrow" w:cs="Arial"/>
          <w:sz w:val="22"/>
          <w:szCs w:val="22"/>
        </w:rPr>
        <w:t>Oświadczam, że następujący/e podmiot/y, będący/e podwykonawcą/</w:t>
      </w:r>
      <w:proofErr w:type="spellStart"/>
      <w:r w:rsidRPr="00FE1688">
        <w:rPr>
          <w:rFonts w:ascii="Arial Narrow" w:hAnsi="Arial Narrow" w:cs="Arial"/>
          <w:sz w:val="22"/>
          <w:szCs w:val="22"/>
        </w:rPr>
        <w:t>ami</w:t>
      </w:r>
      <w:proofErr w:type="spellEnd"/>
      <w:r w:rsidRPr="00FE1688">
        <w:rPr>
          <w:rFonts w:ascii="Arial Narrow" w:hAnsi="Arial Narrow" w:cs="Arial"/>
          <w:sz w:val="22"/>
          <w:szCs w:val="22"/>
        </w:rPr>
        <w:t xml:space="preserve">: ......................................................................................................................... </w:t>
      </w:r>
      <w:r w:rsidRPr="00FE1688">
        <w:rPr>
          <w:rFonts w:ascii="Arial Narrow" w:hAnsi="Arial Narrow" w:cs="Arial"/>
          <w:i/>
          <w:sz w:val="22"/>
          <w:szCs w:val="22"/>
        </w:rPr>
        <w:t>(podać pełną nazwę/firmę, adres, a także w zależności od podmiotu: NIP/PESEL, KRS/</w:t>
      </w:r>
      <w:proofErr w:type="spellStart"/>
      <w:r w:rsidRPr="00FE1688">
        <w:rPr>
          <w:rFonts w:ascii="Arial Narrow" w:hAnsi="Arial Narrow" w:cs="Arial"/>
          <w:i/>
          <w:sz w:val="22"/>
          <w:szCs w:val="22"/>
        </w:rPr>
        <w:t>CEiDG</w:t>
      </w:r>
      <w:proofErr w:type="spellEnd"/>
      <w:r w:rsidRPr="00FE1688">
        <w:rPr>
          <w:rFonts w:ascii="Arial Narrow" w:hAnsi="Arial Narrow" w:cs="Arial"/>
          <w:i/>
          <w:sz w:val="22"/>
          <w:szCs w:val="22"/>
        </w:rPr>
        <w:t>)</w:t>
      </w:r>
      <w:r w:rsidRPr="00FE1688">
        <w:rPr>
          <w:rFonts w:ascii="Arial Narrow" w:hAnsi="Arial Narrow" w:cs="Arial"/>
          <w:sz w:val="22"/>
          <w:szCs w:val="22"/>
        </w:rPr>
        <w:t>, nie podlega/ą wykluczeniu z postępowania o udzielenie zamówienia.</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604EC2">
        <w:rPr>
          <w:rFonts w:ascii="Arial Narrow" w:hAnsi="Arial Narrow" w:cs="Times New Roman"/>
          <w:sz w:val="22"/>
          <w:szCs w:val="22"/>
        </w:rPr>
        <w:t>________________ dnia __ __ 2020</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Default="00FE1688" w:rsidP="00FE1688">
      <w:pPr>
        <w:jc w:val="both"/>
        <w:rPr>
          <w:rFonts w:ascii="Arial Narrow" w:hAnsi="Arial Narrow" w:cs="Arial"/>
          <w:sz w:val="22"/>
          <w:szCs w:val="22"/>
        </w:rPr>
      </w:pPr>
    </w:p>
    <w:p w:rsidR="00AE09A5" w:rsidRDefault="00AE09A5" w:rsidP="00FE1688">
      <w:pPr>
        <w:jc w:val="both"/>
        <w:rPr>
          <w:rFonts w:ascii="Arial Narrow" w:hAnsi="Arial Narrow" w:cs="Arial"/>
          <w:sz w:val="22"/>
          <w:szCs w:val="22"/>
        </w:rPr>
      </w:pPr>
    </w:p>
    <w:p w:rsidR="00AE09A5" w:rsidRDefault="00AE09A5" w:rsidP="00FE1688">
      <w:pPr>
        <w:jc w:val="both"/>
        <w:rPr>
          <w:rFonts w:ascii="Arial Narrow" w:hAnsi="Arial Narrow" w:cs="Arial"/>
          <w:sz w:val="22"/>
          <w:szCs w:val="22"/>
        </w:rPr>
      </w:pPr>
    </w:p>
    <w:p w:rsidR="00AE09A5" w:rsidRPr="00FE1688" w:rsidRDefault="00AE09A5"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spacing w:after="240"/>
        <w:jc w:val="both"/>
        <w:rPr>
          <w:rFonts w:ascii="Arial Narrow" w:hAnsi="Arial Narrow" w:cs="Arial"/>
          <w:i/>
          <w:sz w:val="22"/>
          <w:szCs w:val="22"/>
        </w:rPr>
      </w:pPr>
      <w:r w:rsidRPr="00FE1688">
        <w:rPr>
          <w:rFonts w:ascii="Arial Narrow" w:hAnsi="Arial Narrow" w:cs="Arial"/>
          <w:b/>
          <w:sz w:val="22"/>
          <w:szCs w:val="22"/>
        </w:rPr>
        <w:lastRenderedPageBreak/>
        <w:t>OŚWIADCZENIE DOTYCZĄCE PODANYCH INFORMACJI:</w:t>
      </w:r>
    </w:p>
    <w:p w:rsidR="00FE1688" w:rsidRPr="00FE1688" w:rsidRDefault="00FE1688" w:rsidP="00FE1688">
      <w:pPr>
        <w:spacing w:before="240" w:line="360" w:lineRule="auto"/>
        <w:jc w:val="both"/>
        <w:rPr>
          <w:rFonts w:ascii="Arial Narrow" w:hAnsi="Arial Narrow" w:cs="Arial"/>
          <w:sz w:val="22"/>
          <w:szCs w:val="22"/>
        </w:rPr>
      </w:pPr>
      <w:r w:rsidRPr="00FE1688">
        <w:rPr>
          <w:rFonts w:ascii="Arial Narrow" w:hAnsi="Arial Narrow"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__________________ dnia __</w:t>
      </w:r>
      <w:r w:rsidR="00604EC2">
        <w:rPr>
          <w:rFonts w:ascii="Arial Narrow" w:hAnsi="Arial Narrow" w:cs="Times New Roman"/>
          <w:sz w:val="22"/>
          <w:szCs w:val="22"/>
        </w:rPr>
        <w:t xml:space="preserve"> __ 2020</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Default="00FE1688" w:rsidP="00FE1688">
      <w:pPr>
        <w:jc w:val="both"/>
        <w:rPr>
          <w:rFonts w:ascii="Arial Narrow" w:hAnsi="Arial Narrow"/>
          <w:sz w:val="22"/>
          <w:szCs w:val="22"/>
        </w:rPr>
      </w:pPr>
    </w:p>
    <w:p w:rsidR="00144755" w:rsidRDefault="00144755" w:rsidP="00FE1688">
      <w:pPr>
        <w:jc w:val="both"/>
        <w:rPr>
          <w:rFonts w:ascii="Arial Narrow" w:hAnsi="Arial Narrow"/>
          <w:sz w:val="22"/>
          <w:szCs w:val="22"/>
        </w:rPr>
      </w:pPr>
    </w:p>
    <w:p w:rsidR="00144755" w:rsidRDefault="00144755" w:rsidP="00FE1688">
      <w:pPr>
        <w:jc w:val="both"/>
        <w:rPr>
          <w:rFonts w:ascii="Arial Narrow" w:hAnsi="Arial Narrow"/>
          <w:sz w:val="22"/>
          <w:szCs w:val="22"/>
        </w:rPr>
      </w:pPr>
    </w:p>
    <w:p w:rsidR="00144755" w:rsidRPr="00FE1688" w:rsidRDefault="00144755"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1B345D" w:rsidP="00FE1688">
      <w:pPr>
        <w:tabs>
          <w:tab w:val="right" w:pos="9355"/>
        </w:tabs>
        <w:jc w:val="both"/>
        <w:rPr>
          <w:rFonts w:ascii="Arial Narrow" w:hAnsi="Arial Narrow"/>
          <w:sz w:val="22"/>
          <w:szCs w:val="22"/>
        </w:rPr>
      </w:pPr>
      <w:r>
        <w:rPr>
          <w:rFonts w:ascii="Arial Narrow" w:hAnsi="Arial Narrow"/>
          <w:b/>
          <w:sz w:val="22"/>
          <w:szCs w:val="22"/>
        </w:rPr>
        <w:lastRenderedPageBreak/>
        <w:t>Numer sprawy: SA-</w:t>
      </w:r>
      <w:r w:rsidR="00604EC2">
        <w:rPr>
          <w:rFonts w:ascii="Arial Narrow" w:hAnsi="Arial Narrow"/>
          <w:b/>
          <w:sz w:val="22"/>
          <w:szCs w:val="22"/>
        </w:rPr>
        <w:t>381-8/20</w:t>
      </w:r>
      <w:r w:rsidR="00FE1688" w:rsidRPr="00FE1688">
        <w:rPr>
          <w:rFonts w:ascii="Arial Narrow" w:hAnsi="Arial Narrow"/>
          <w:b/>
          <w:sz w:val="22"/>
          <w:szCs w:val="22"/>
        </w:rPr>
        <w:tab/>
        <w:t>Załącznik nr 4</w:t>
      </w:r>
    </w:p>
    <w:p w:rsidR="00FE1688" w:rsidRPr="00FE1688" w:rsidRDefault="00FE1688" w:rsidP="00FE1688">
      <w:pPr>
        <w:jc w:val="center"/>
        <w:rPr>
          <w:rFonts w:ascii="Arial Narrow" w:hAnsi="Arial Narrow"/>
          <w:b/>
          <w:sz w:val="22"/>
          <w:szCs w:val="22"/>
        </w:rPr>
      </w:pPr>
    </w:p>
    <w:p w:rsidR="00FE1688" w:rsidRPr="00FE1688" w:rsidRDefault="00FE1688" w:rsidP="00FE1688">
      <w:pPr>
        <w:jc w:val="center"/>
        <w:rPr>
          <w:rFonts w:ascii="Arial Narrow" w:hAnsi="Arial Narrow"/>
          <w:b/>
          <w:sz w:val="22"/>
          <w:szCs w:val="22"/>
        </w:rPr>
      </w:pPr>
    </w:p>
    <w:p w:rsidR="00AE09A5" w:rsidRPr="00AE09A5" w:rsidRDefault="00FE1688" w:rsidP="00AE09A5">
      <w:pPr>
        <w:ind w:right="-1"/>
        <w:jc w:val="center"/>
        <w:rPr>
          <w:rFonts w:ascii="Arial Narrow" w:hAnsi="Arial Narrow" w:cs="Arial"/>
          <w:b/>
          <w:shd w:val="clear" w:color="auto" w:fill="FFFFFF"/>
        </w:rPr>
      </w:pPr>
      <w:r w:rsidRPr="00FE1688">
        <w:rPr>
          <w:rFonts w:ascii="Arial Narrow" w:hAnsi="Arial Narrow"/>
          <w:sz w:val="22"/>
          <w:szCs w:val="22"/>
        </w:rPr>
        <w:br/>
      </w:r>
      <w:r w:rsidR="00AE09A5" w:rsidRPr="00AE09A5">
        <w:rPr>
          <w:rFonts w:ascii="Arial Narrow" w:hAnsi="Arial Narrow" w:cs="Arial"/>
          <w:b/>
          <w:shd w:val="clear" w:color="auto" w:fill="FFFFFF"/>
        </w:rPr>
        <w:t>Szpital Powiatowy we Wrześni” Sp. z o.o.</w:t>
      </w:r>
    </w:p>
    <w:p w:rsidR="00AE09A5" w:rsidRPr="00AE09A5" w:rsidRDefault="00AE09A5" w:rsidP="00AE09A5">
      <w:pPr>
        <w:ind w:right="-1"/>
        <w:rPr>
          <w:rFonts w:ascii="Arial Narrow" w:hAnsi="Arial Narrow"/>
          <w:b/>
          <w:sz w:val="22"/>
          <w:szCs w:val="22"/>
        </w:rPr>
      </w:pPr>
      <w:r w:rsidRPr="00AE09A5">
        <w:rPr>
          <w:rFonts w:ascii="Arial Narrow" w:hAnsi="Arial Narrow" w:cs="Arial"/>
          <w:b/>
          <w:shd w:val="clear" w:color="auto" w:fill="FFFFFF"/>
        </w:rPr>
        <w:t xml:space="preserve">                     </w:t>
      </w:r>
      <w:r>
        <w:rPr>
          <w:rFonts w:ascii="Arial Narrow" w:hAnsi="Arial Narrow" w:cs="Arial"/>
          <w:b/>
          <w:shd w:val="clear" w:color="auto" w:fill="FFFFFF"/>
        </w:rPr>
        <w:t xml:space="preserve">                           </w:t>
      </w:r>
      <w:r w:rsidRPr="00AE09A5">
        <w:rPr>
          <w:rFonts w:ascii="Arial Narrow" w:hAnsi="Arial Narrow" w:cs="Arial"/>
          <w:b/>
          <w:shd w:val="clear" w:color="auto" w:fill="FFFFFF"/>
        </w:rPr>
        <w:t xml:space="preserve">      ul. </w:t>
      </w:r>
      <w:r w:rsidRPr="00AE09A5">
        <w:rPr>
          <w:rFonts w:ascii="Arial Narrow" w:hAnsi="Arial Narrow" w:cs="Arial"/>
          <w:b/>
        </w:rPr>
        <w:t>Słowackiego 2, 62- 300 Września</w:t>
      </w:r>
    </w:p>
    <w:p w:rsidR="00FE1688" w:rsidRPr="00FE1688" w:rsidRDefault="00AE09A5" w:rsidP="00AE09A5">
      <w:pPr>
        <w:jc w:val="center"/>
        <w:rPr>
          <w:rFonts w:ascii="Arial Narrow" w:hAnsi="Arial Narrow"/>
          <w:sz w:val="22"/>
          <w:szCs w:val="22"/>
        </w:rPr>
      </w:pPr>
      <w:r>
        <w:rPr>
          <w:rFonts w:ascii="Arial Narrow" w:hAnsi="Arial Narrow"/>
          <w:noProof/>
          <w:sz w:val="22"/>
          <w:szCs w:val="22"/>
        </w:rPr>
        <w:t xml:space="preserve"> </w:t>
      </w:r>
    </w:p>
    <w:p w:rsidR="00FE1688" w:rsidRPr="00FE1688" w:rsidRDefault="00FE1688" w:rsidP="00FE1688">
      <w:pPr>
        <w:jc w:val="center"/>
        <w:rPr>
          <w:rFonts w:ascii="Arial Narrow" w:hAnsi="Arial Narrow"/>
          <w:b/>
          <w:sz w:val="22"/>
          <w:szCs w:val="22"/>
        </w:rPr>
      </w:pPr>
    </w:p>
    <w:p w:rsidR="00FE1688" w:rsidRPr="00FE1688" w:rsidRDefault="00FE1688" w:rsidP="00FE1688">
      <w:pPr>
        <w:jc w:val="center"/>
        <w:rPr>
          <w:rFonts w:ascii="Arial Narrow" w:hAnsi="Arial Narrow"/>
          <w:b/>
          <w:sz w:val="22"/>
          <w:szCs w:val="22"/>
        </w:rPr>
      </w:pPr>
    </w:p>
    <w:p w:rsidR="00FE1688" w:rsidRPr="00FE1688" w:rsidRDefault="00FE1688" w:rsidP="00FE1688">
      <w:pPr>
        <w:spacing w:line="480" w:lineRule="auto"/>
        <w:rPr>
          <w:rFonts w:ascii="Arial Narrow" w:hAnsi="Arial Narrow" w:cs="Arial"/>
          <w:b/>
          <w:bCs/>
          <w:sz w:val="22"/>
          <w:szCs w:val="22"/>
        </w:rPr>
      </w:pPr>
      <w:r w:rsidRPr="00FE1688">
        <w:rPr>
          <w:rFonts w:ascii="Arial Narrow" w:hAnsi="Arial Narrow" w:cs="Arial"/>
          <w:b/>
          <w:bCs/>
          <w:sz w:val="22"/>
          <w:szCs w:val="22"/>
        </w:rPr>
        <w:t>Wykonawca:</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before="120"/>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tabs>
          <w:tab w:val="left" w:pos="0"/>
        </w:tabs>
        <w:ind w:right="72"/>
        <w:rPr>
          <w:rFonts w:ascii="Arial Narrow" w:hAnsi="Arial Narrow" w:cs="Arial"/>
          <w:i/>
          <w:iCs/>
          <w:sz w:val="22"/>
          <w:szCs w:val="22"/>
        </w:rPr>
      </w:pPr>
      <w:r w:rsidRPr="00FE1688">
        <w:rPr>
          <w:rFonts w:ascii="Arial Narrow" w:hAnsi="Arial Narrow" w:cs="Arial"/>
          <w:i/>
          <w:iCs/>
          <w:sz w:val="22"/>
          <w:szCs w:val="22"/>
        </w:rPr>
        <w:t>(pełna Nazwa/</w:t>
      </w:r>
      <w:proofErr w:type="spellStart"/>
      <w:r w:rsidRPr="00FE1688">
        <w:rPr>
          <w:rFonts w:ascii="Arial Narrow" w:hAnsi="Arial Narrow" w:cs="Arial"/>
          <w:i/>
          <w:iCs/>
          <w:sz w:val="22"/>
          <w:szCs w:val="22"/>
        </w:rPr>
        <w:t>frma</w:t>
      </w:r>
      <w:proofErr w:type="spellEnd"/>
      <w:r w:rsidRPr="00FE1688">
        <w:rPr>
          <w:rFonts w:ascii="Arial Narrow" w:hAnsi="Arial Narrow" w:cs="Arial"/>
          <w:i/>
          <w:iCs/>
          <w:sz w:val="22"/>
          <w:szCs w:val="22"/>
        </w:rPr>
        <w:t>, adres, w zależności od podmiotu: NIP/PESEL, KRS/CEIDG)</w:t>
      </w:r>
    </w:p>
    <w:p w:rsidR="00FE1688" w:rsidRPr="00FE1688" w:rsidRDefault="00FE1688" w:rsidP="00FE1688">
      <w:pPr>
        <w:ind w:right="5953"/>
        <w:rPr>
          <w:rFonts w:ascii="Arial Narrow" w:hAnsi="Arial Narrow" w:cs="Arial"/>
          <w:i/>
          <w:iCs/>
          <w:sz w:val="22"/>
          <w:szCs w:val="22"/>
        </w:rPr>
      </w:pPr>
    </w:p>
    <w:p w:rsidR="00FE1688" w:rsidRPr="00FE1688" w:rsidRDefault="00FE1688" w:rsidP="00FE1688">
      <w:pPr>
        <w:spacing w:before="240" w:line="480" w:lineRule="auto"/>
        <w:rPr>
          <w:rFonts w:ascii="Arial Narrow" w:hAnsi="Arial Narrow" w:cs="Century Gothic"/>
          <w:sz w:val="22"/>
          <w:szCs w:val="22"/>
          <w:u w:val="single"/>
        </w:rPr>
      </w:pPr>
      <w:r w:rsidRPr="00FE1688">
        <w:rPr>
          <w:rFonts w:ascii="Arial Narrow" w:hAnsi="Arial Narrow" w:cs="Century Gothic"/>
          <w:sz w:val="22"/>
          <w:szCs w:val="22"/>
          <w:u w:val="single"/>
        </w:rPr>
        <w:t>reprezentowany przez:</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before="120"/>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after="240"/>
        <w:ind w:right="72"/>
        <w:rPr>
          <w:rFonts w:ascii="Arial Narrow" w:hAnsi="Arial Narrow" w:cs="Arial"/>
          <w:i/>
          <w:iCs/>
          <w:sz w:val="22"/>
          <w:szCs w:val="22"/>
        </w:rPr>
      </w:pPr>
      <w:r w:rsidRPr="00FE1688">
        <w:rPr>
          <w:rFonts w:ascii="Arial Narrow" w:hAnsi="Arial Narrow" w:cs="Arial"/>
          <w:i/>
          <w:iCs/>
          <w:sz w:val="22"/>
          <w:szCs w:val="22"/>
        </w:rPr>
        <w:t>(imię, nazwisko, stanowisko/podstawa do reprezentacji)</w:t>
      </w:r>
    </w:p>
    <w:p w:rsidR="00FE1688" w:rsidRPr="00FE1688" w:rsidRDefault="00FE1688" w:rsidP="00FE1688">
      <w:pPr>
        <w:spacing w:after="240"/>
        <w:ind w:right="72"/>
        <w:rPr>
          <w:rFonts w:ascii="Arial Narrow" w:hAnsi="Arial Narrow" w:cs="Arial"/>
          <w:iCs/>
          <w:sz w:val="22"/>
          <w:szCs w:val="22"/>
        </w:rPr>
      </w:pPr>
    </w:p>
    <w:p w:rsidR="00FE1688" w:rsidRPr="00FE1688" w:rsidRDefault="00FE1688" w:rsidP="00FE1688">
      <w:pPr>
        <w:spacing w:before="240" w:after="120"/>
        <w:jc w:val="center"/>
        <w:rPr>
          <w:rFonts w:ascii="Arial Narrow" w:hAnsi="Arial Narrow" w:cs="Arial"/>
          <w:b/>
          <w:sz w:val="22"/>
          <w:szCs w:val="22"/>
          <w:u w:val="single"/>
        </w:rPr>
      </w:pPr>
      <w:r w:rsidRPr="00FE1688">
        <w:rPr>
          <w:rFonts w:ascii="Arial Narrow" w:hAnsi="Arial Narrow" w:cs="Arial"/>
          <w:b/>
          <w:sz w:val="22"/>
          <w:szCs w:val="22"/>
          <w:u w:val="single"/>
        </w:rPr>
        <w:t xml:space="preserve">Oświadczenie Wykonawcy </w:t>
      </w:r>
    </w:p>
    <w:p w:rsidR="00FE1688" w:rsidRPr="00FE1688" w:rsidRDefault="00FE1688" w:rsidP="00FE1688">
      <w:pPr>
        <w:spacing w:before="240" w:after="240" w:line="360" w:lineRule="auto"/>
        <w:jc w:val="center"/>
        <w:rPr>
          <w:rFonts w:ascii="Arial Narrow" w:hAnsi="Arial Narrow" w:cs="Arial"/>
          <w:b/>
          <w:sz w:val="22"/>
          <w:szCs w:val="22"/>
        </w:rPr>
      </w:pPr>
      <w:r w:rsidRPr="00FE1688">
        <w:rPr>
          <w:rFonts w:ascii="Arial Narrow" w:hAnsi="Arial Narrow" w:cs="Arial"/>
          <w:b/>
          <w:sz w:val="22"/>
          <w:szCs w:val="22"/>
        </w:rPr>
        <w:t xml:space="preserve">składane na podstawie art. 25a ust. 1 ustawy z dnia 29 stycznia 2004 r. - Prawo zamówień publicznych (dalej jako: ustawa </w:t>
      </w:r>
      <w:proofErr w:type="spellStart"/>
      <w:r w:rsidRPr="00FE1688">
        <w:rPr>
          <w:rFonts w:ascii="Arial Narrow" w:hAnsi="Arial Narrow" w:cs="Arial"/>
          <w:b/>
          <w:sz w:val="22"/>
          <w:szCs w:val="22"/>
        </w:rPr>
        <w:t>Pzp</w:t>
      </w:r>
      <w:proofErr w:type="spellEnd"/>
      <w:r w:rsidRPr="00FE1688">
        <w:rPr>
          <w:rFonts w:ascii="Arial Narrow" w:hAnsi="Arial Narrow" w:cs="Arial"/>
          <w:b/>
          <w:sz w:val="22"/>
          <w:szCs w:val="22"/>
        </w:rPr>
        <w:t xml:space="preserve">), </w:t>
      </w:r>
    </w:p>
    <w:p w:rsidR="00FE1688" w:rsidRPr="00FE1688" w:rsidRDefault="00FE1688" w:rsidP="00FE1688">
      <w:pPr>
        <w:spacing w:before="240" w:after="120"/>
        <w:jc w:val="center"/>
        <w:rPr>
          <w:rFonts w:ascii="Arial Narrow" w:hAnsi="Arial Narrow" w:cs="Arial"/>
          <w:b/>
          <w:sz w:val="22"/>
          <w:szCs w:val="22"/>
          <w:u w:val="single"/>
        </w:rPr>
      </w:pPr>
      <w:r w:rsidRPr="00FE1688">
        <w:rPr>
          <w:rFonts w:ascii="Arial Narrow" w:hAnsi="Arial Narrow" w:cs="Arial"/>
          <w:b/>
          <w:sz w:val="22"/>
          <w:szCs w:val="22"/>
          <w:u w:val="single"/>
        </w:rPr>
        <w:t>DOTYCZĄCE SPEŁNIANIA WARUNKÓW UDZIAŁU W POSTĘPOWANIU</w:t>
      </w:r>
    </w:p>
    <w:p w:rsidR="00FE1688" w:rsidRPr="00FE1688" w:rsidRDefault="00FE1688" w:rsidP="00FE1688">
      <w:pPr>
        <w:spacing w:before="240"/>
        <w:ind w:firstLine="708"/>
        <w:jc w:val="both"/>
        <w:rPr>
          <w:rFonts w:ascii="Arial Narrow" w:hAnsi="Arial Narrow" w:cs="Arial"/>
          <w:sz w:val="22"/>
          <w:szCs w:val="22"/>
        </w:rPr>
      </w:pPr>
    </w:p>
    <w:p w:rsidR="007A5F80" w:rsidRPr="00FE1688" w:rsidRDefault="00FE1688" w:rsidP="007A5F80">
      <w:pPr>
        <w:pStyle w:val="Tekstpodstawowy3"/>
        <w:spacing w:after="0"/>
        <w:jc w:val="center"/>
        <w:rPr>
          <w:rFonts w:ascii="Arial Narrow" w:hAnsi="Arial Narrow"/>
          <w:b/>
          <w:bCs/>
          <w:sz w:val="22"/>
          <w:szCs w:val="22"/>
        </w:rPr>
      </w:pPr>
      <w:r w:rsidRPr="00FE1688">
        <w:rPr>
          <w:rFonts w:ascii="Arial Narrow" w:hAnsi="Arial Narrow" w:cs="Arial"/>
          <w:sz w:val="22"/>
          <w:szCs w:val="22"/>
        </w:rPr>
        <w:t xml:space="preserve">Na </w:t>
      </w:r>
      <w:proofErr w:type="spellStart"/>
      <w:r w:rsidRPr="00FE1688">
        <w:rPr>
          <w:rFonts w:ascii="Arial Narrow" w:hAnsi="Arial Narrow" w:cs="Arial"/>
          <w:sz w:val="22"/>
          <w:szCs w:val="22"/>
        </w:rPr>
        <w:t>potrzeby</w:t>
      </w:r>
      <w:proofErr w:type="spellEnd"/>
      <w:r w:rsidRPr="00FE1688">
        <w:rPr>
          <w:rFonts w:ascii="Arial Narrow" w:hAnsi="Arial Narrow" w:cs="Arial"/>
          <w:sz w:val="22"/>
          <w:szCs w:val="22"/>
        </w:rPr>
        <w:t xml:space="preserve"> </w:t>
      </w:r>
      <w:proofErr w:type="spellStart"/>
      <w:r w:rsidRPr="00FE1688">
        <w:rPr>
          <w:rFonts w:ascii="Arial Narrow" w:hAnsi="Arial Narrow" w:cs="Arial"/>
          <w:sz w:val="22"/>
          <w:szCs w:val="22"/>
        </w:rPr>
        <w:t>postępowania</w:t>
      </w:r>
      <w:proofErr w:type="spellEnd"/>
      <w:r w:rsidRPr="00FE1688">
        <w:rPr>
          <w:rFonts w:ascii="Arial Narrow" w:hAnsi="Arial Narrow" w:cs="Arial"/>
          <w:sz w:val="22"/>
          <w:szCs w:val="22"/>
        </w:rPr>
        <w:t xml:space="preserve"> o </w:t>
      </w:r>
      <w:proofErr w:type="spellStart"/>
      <w:r w:rsidRPr="00FE1688">
        <w:rPr>
          <w:rFonts w:ascii="Arial Narrow" w:hAnsi="Arial Narrow" w:cs="Arial"/>
          <w:sz w:val="22"/>
          <w:szCs w:val="22"/>
        </w:rPr>
        <w:t>udzielenie</w:t>
      </w:r>
      <w:proofErr w:type="spellEnd"/>
      <w:r w:rsidRPr="00FE1688">
        <w:rPr>
          <w:rFonts w:ascii="Arial Narrow" w:hAnsi="Arial Narrow" w:cs="Arial"/>
          <w:sz w:val="22"/>
          <w:szCs w:val="22"/>
        </w:rPr>
        <w:t xml:space="preserve"> </w:t>
      </w:r>
      <w:proofErr w:type="spellStart"/>
      <w:r w:rsidRPr="00FE1688">
        <w:rPr>
          <w:rFonts w:ascii="Arial Narrow" w:hAnsi="Arial Narrow" w:cs="Arial"/>
          <w:sz w:val="22"/>
          <w:szCs w:val="22"/>
        </w:rPr>
        <w:t>zamówienia</w:t>
      </w:r>
      <w:proofErr w:type="spellEnd"/>
      <w:r w:rsidRPr="00FE1688">
        <w:rPr>
          <w:rFonts w:ascii="Arial Narrow" w:hAnsi="Arial Narrow" w:cs="Arial"/>
          <w:sz w:val="22"/>
          <w:szCs w:val="22"/>
        </w:rPr>
        <w:t xml:space="preserve"> </w:t>
      </w:r>
      <w:proofErr w:type="spellStart"/>
      <w:r w:rsidRPr="00FE1688">
        <w:rPr>
          <w:rFonts w:ascii="Arial Narrow" w:hAnsi="Arial Narrow" w:cs="Arial"/>
          <w:sz w:val="22"/>
          <w:szCs w:val="22"/>
        </w:rPr>
        <w:t>publicznego</w:t>
      </w:r>
      <w:proofErr w:type="spellEnd"/>
      <w:r w:rsidRPr="00FE1688">
        <w:rPr>
          <w:rFonts w:ascii="Arial Narrow" w:hAnsi="Arial Narrow" w:cs="Arial"/>
          <w:sz w:val="22"/>
          <w:szCs w:val="22"/>
        </w:rPr>
        <w:t xml:space="preserve"> </w:t>
      </w:r>
      <w:proofErr w:type="spellStart"/>
      <w:r w:rsidRPr="00FE1688">
        <w:rPr>
          <w:rFonts w:ascii="Arial Narrow" w:hAnsi="Arial Narrow" w:cs="Arial"/>
          <w:sz w:val="22"/>
          <w:szCs w:val="22"/>
        </w:rPr>
        <w:t>pn</w:t>
      </w:r>
      <w:proofErr w:type="spellEnd"/>
      <w:r w:rsidRPr="00FE1688">
        <w:rPr>
          <w:rFonts w:ascii="Arial Narrow" w:hAnsi="Arial Narrow" w:cs="Arial"/>
          <w:sz w:val="22"/>
          <w:szCs w:val="22"/>
        </w:rPr>
        <w:t>.</w:t>
      </w:r>
      <w:r w:rsidR="00AE09A5" w:rsidRPr="00AE09A5">
        <w:rPr>
          <w:rFonts w:ascii="Arial Narrow" w:hAnsi="Arial Narrow" w:cs="Arial"/>
          <w:sz w:val="22"/>
          <w:szCs w:val="22"/>
        </w:rPr>
        <w:t xml:space="preserve"> </w:t>
      </w:r>
      <w:r w:rsidR="001B345D" w:rsidRPr="00FE1688">
        <w:rPr>
          <w:rFonts w:ascii="Arial Narrow" w:hAnsi="Arial Narrow" w:cs="Arial"/>
          <w:sz w:val="22"/>
          <w:szCs w:val="22"/>
        </w:rPr>
        <w:t xml:space="preserve">. </w:t>
      </w:r>
      <w:r w:rsidR="001B345D" w:rsidRPr="00FE1688">
        <w:rPr>
          <w:rFonts w:ascii="Arial Narrow" w:hAnsi="Arial Narrow"/>
          <w:b/>
          <w:bCs/>
          <w:sz w:val="22"/>
          <w:szCs w:val="22"/>
        </w:rPr>
        <w:t>„</w:t>
      </w:r>
      <w:r w:rsidR="001B345D" w:rsidRPr="006964B9">
        <w:rPr>
          <w:rFonts w:ascii="Arial Narrow" w:hAnsi="Arial Narrow" w:cs="Arial"/>
          <w:b/>
          <w:color w:val="000000"/>
          <w:sz w:val="22"/>
          <w:szCs w:val="22"/>
          <w:lang w:val="de-DE"/>
        </w:rPr>
        <w:t xml:space="preserve"> </w:t>
      </w:r>
      <w:proofErr w:type="spellStart"/>
      <w:r w:rsidR="00604EC2" w:rsidRPr="004920B3">
        <w:rPr>
          <w:rFonts w:ascii="Arial Narrow" w:hAnsi="Arial Narrow" w:cs="Arial"/>
          <w:sz w:val="22"/>
          <w:szCs w:val="22"/>
        </w:rPr>
        <w:t>zakup</w:t>
      </w:r>
      <w:proofErr w:type="spellEnd"/>
      <w:r w:rsidR="00604EC2" w:rsidRPr="004920B3">
        <w:rPr>
          <w:rFonts w:ascii="Arial Narrow" w:hAnsi="Arial Narrow" w:cs="Arial"/>
          <w:sz w:val="22"/>
          <w:szCs w:val="22"/>
        </w:rPr>
        <w:t xml:space="preserve"> </w:t>
      </w:r>
      <w:proofErr w:type="spellStart"/>
      <w:r w:rsidR="00604EC2" w:rsidRPr="004920B3">
        <w:rPr>
          <w:rFonts w:ascii="Arial Narrow" w:hAnsi="Arial Narrow" w:cs="Arial"/>
          <w:sz w:val="22"/>
          <w:szCs w:val="22"/>
        </w:rPr>
        <w:t>i</w:t>
      </w:r>
      <w:proofErr w:type="spellEnd"/>
      <w:r w:rsidR="00604EC2" w:rsidRPr="004920B3">
        <w:rPr>
          <w:rFonts w:ascii="Arial Narrow" w:hAnsi="Arial Narrow" w:cs="Arial"/>
          <w:sz w:val="22"/>
          <w:szCs w:val="22"/>
        </w:rPr>
        <w:t xml:space="preserve"> </w:t>
      </w:r>
      <w:proofErr w:type="spellStart"/>
      <w:r w:rsidR="00604EC2" w:rsidRPr="004920B3">
        <w:rPr>
          <w:rFonts w:ascii="Arial Narrow" w:hAnsi="Arial Narrow" w:cs="Arial"/>
          <w:sz w:val="22"/>
          <w:szCs w:val="22"/>
        </w:rPr>
        <w:t>dostawa</w:t>
      </w:r>
      <w:proofErr w:type="spellEnd"/>
      <w:r w:rsidR="00604EC2" w:rsidRPr="004920B3">
        <w:rPr>
          <w:rFonts w:ascii="Arial Narrow" w:hAnsi="Arial Narrow" w:cs="Arial"/>
          <w:sz w:val="22"/>
          <w:szCs w:val="22"/>
        </w:rPr>
        <w:t xml:space="preserve"> </w:t>
      </w:r>
      <w:proofErr w:type="spellStart"/>
      <w:r w:rsidR="00604EC2" w:rsidRPr="004920B3">
        <w:rPr>
          <w:rFonts w:ascii="Arial Narrow" w:hAnsi="Arial Narrow" w:cs="Arial"/>
          <w:sz w:val="22"/>
          <w:szCs w:val="22"/>
        </w:rPr>
        <w:t>płynów</w:t>
      </w:r>
      <w:proofErr w:type="spellEnd"/>
      <w:r w:rsidR="00604EC2" w:rsidRPr="004920B3">
        <w:rPr>
          <w:rFonts w:ascii="Arial Narrow" w:hAnsi="Arial Narrow" w:cs="Arial"/>
          <w:sz w:val="22"/>
          <w:szCs w:val="22"/>
        </w:rPr>
        <w:t xml:space="preserve"> </w:t>
      </w:r>
      <w:proofErr w:type="spellStart"/>
      <w:r w:rsidR="00604EC2" w:rsidRPr="004920B3">
        <w:rPr>
          <w:rFonts w:ascii="Arial Narrow" w:hAnsi="Arial Narrow" w:cs="Arial"/>
          <w:sz w:val="22"/>
          <w:szCs w:val="22"/>
        </w:rPr>
        <w:t>infuzyjnych</w:t>
      </w:r>
      <w:proofErr w:type="spellEnd"/>
      <w:r w:rsidR="00604EC2" w:rsidRPr="004920B3">
        <w:rPr>
          <w:rFonts w:ascii="Arial Narrow" w:hAnsi="Arial Narrow" w:cs="Arial"/>
          <w:sz w:val="22"/>
          <w:szCs w:val="22"/>
        </w:rPr>
        <w:t xml:space="preserve">, </w:t>
      </w:r>
      <w:proofErr w:type="spellStart"/>
      <w:r w:rsidR="00604EC2" w:rsidRPr="004920B3">
        <w:rPr>
          <w:rFonts w:ascii="Arial Narrow" w:hAnsi="Arial Narrow" w:cs="Arial"/>
          <w:sz w:val="22"/>
          <w:szCs w:val="22"/>
        </w:rPr>
        <w:t>hemodializy</w:t>
      </w:r>
      <w:proofErr w:type="spellEnd"/>
      <w:r w:rsidR="00604EC2" w:rsidRPr="004920B3">
        <w:rPr>
          <w:rFonts w:ascii="Arial Narrow" w:hAnsi="Arial Narrow" w:cs="Arial"/>
          <w:sz w:val="22"/>
          <w:szCs w:val="22"/>
        </w:rPr>
        <w:t xml:space="preserve"> </w:t>
      </w:r>
      <w:proofErr w:type="spellStart"/>
      <w:r w:rsidR="00604EC2" w:rsidRPr="004920B3">
        <w:rPr>
          <w:rFonts w:ascii="Arial Narrow" w:hAnsi="Arial Narrow" w:cs="Arial"/>
          <w:sz w:val="22"/>
          <w:szCs w:val="22"/>
        </w:rPr>
        <w:t>i</w:t>
      </w:r>
      <w:proofErr w:type="spellEnd"/>
      <w:r w:rsidR="00604EC2" w:rsidRPr="004920B3">
        <w:rPr>
          <w:rFonts w:ascii="Arial Narrow" w:hAnsi="Arial Narrow" w:cs="Arial"/>
          <w:sz w:val="22"/>
          <w:szCs w:val="22"/>
        </w:rPr>
        <w:t xml:space="preserve"> </w:t>
      </w:r>
      <w:proofErr w:type="spellStart"/>
      <w:r w:rsidR="00604EC2" w:rsidRPr="004920B3">
        <w:rPr>
          <w:rFonts w:ascii="Arial Narrow" w:hAnsi="Arial Narrow" w:cs="Arial"/>
          <w:sz w:val="22"/>
          <w:szCs w:val="22"/>
        </w:rPr>
        <w:t>gazy</w:t>
      </w:r>
      <w:proofErr w:type="spellEnd"/>
      <w:r w:rsidR="00604EC2" w:rsidRPr="004920B3">
        <w:rPr>
          <w:rFonts w:ascii="Arial Narrow" w:hAnsi="Arial Narrow" w:cs="Arial"/>
          <w:sz w:val="22"/>
          <w:szCs w:val="22"/>
        </w:rPr>
        <w:t xml:space="preserve"> </w:t>
      </w:r>
      <w:proofErr w:type="spellStart"/>
      <w:r w:rsidR="00604EC2" w:rsidRPr="004920B3">
        <w:rPr>
          <w:rFonts w:ascii="Arial Narrow" w:hAnsi="Arial Narrow" w:cs="Arial"/>
          <w:sz w:val="22"/>
          <w:szCs w:val="22"/>
        </w:rPr>
        <w:t>medycznyc</w:t>
      </w:r>
      <w:proofErr w:type="spellEnd"/>
      <w:r w:rsidR="001B345D" w:rsidRPr="00FE1688">
        <w:rPr>
          <w:rFonts w:ascii="Arial Narrow" w:hAnsi="Arial Narrow"/>
          <w:b/>
          <w:bCs/>
          <w:sz w:val="22"/>
          <w:szCs w:val="22"/>
        </w:rPr>
        <w:t>”</w:t>
      </w:r>
    </w:p>
    <w:p w:rsidR="00D07A9C" w:rsidRDefault="00D07A9C" w:rsidP="00D07A9C">
      <w:pPr>
        <w:autoSpaceDE w:val="0"/>
        <w:spacing w:line="276" w:lineRule="auto"/>
        <w:ind w:right="15"/>
        <w:rPr>
          <w:rFonts w:ascii="Arial Narrow" w:hAnsi="Arial Narrow"/>
          <w:b/>
          <w:sz w:val="22"/>
          <w:szCs w:val="22"/>
        </w:rPr>
      </w:pPr>
    </w:p>
    <w:p w:rsidR="00FE1688" w:rsidRPr="00FE1688" w:rsidRDefault="00AE09A5" w:rsidP="00D07A9C">
      <w:pPr>
        <w:autoSpaceDE w:val="0"/>
        <w:spacing w:line="276" w:lineRule="auto"/>
        <w:ind w:right="15"/>
        <w:rPr>
          <w:rFonts w:ascii="Arial Narrow" w:hAnsi="Arial Narrow" w:cs="Century Gothic"/>
          <w:sz w:val="22"/>
          <w:szCs w:val="22"/>
        </w:rPr>
      </w:pPr>
      <w:r w:rsidRPr="00FE1688">
        <w:rPr>
          <w:rFonts w:ascii="Arial Narrow" w:hAnsi="Arial Narrow"/>
          <w:b/>
          <w:sz w:val="22"/>
          <w:szCs w:val="22"/>
        </w:rPr>
        <w:t xml:space="preserve"> </w:t>
      </w:r>
      <w:r w:rsidR="00FE1688" w:rsidRPr="00FE1688">
        <w:rPr>
          <w:rFonts w:ascii="Arial Narrow" w:hAnsi="Arial Narrow" w:cs="Arial"/>
          <w:sz w:val="22"/>
          <w:szCs w:val="22"/>
        </w:rPr>
        <w:t xml:space="preserve"> </w:t>
      </w:r>
      <w:r w:rsidR="00FE1688" w:rsidRPr="00FE1688">
        <w:rPr>
          <w:rFonts w:ascii="Arial Narrow" w:hAnsi="Arial Narrow" w:cs="Century Gothic"/>
          <w:sz w:val="22"/>
          <w:szCs w:val="22"/>
        </w:rPr>
        <w:t>oświadczam, co następuje:</w:t>
      </w:r>
    </w:p>
    <w:p w:rsidR="00FE1688" w:rsidRPr="00FE1688" w:rsidRDefault="00FE1688" w:rsidP="00FE1688">
      <w:pPr>
        <w:spacing w:before="240" w:after="240" w:line="360" w:lineRule="auto"/>
        <w:jc w:val="both"/>
        <w:rPr>
          <w:rFonts w:ascii="Arial Narrow" w:hAnsi="Arial Narrow" w:cs="Arial"/>
          <w:b/>
          <w:sz w:val="22"/>
          <w:szCs w:val="22"/>
        </w:rPr>
      </w:pPr>
    </w:p>
    <w:p w:rsidR="00FE1688" w:rsidRPr="00FE1688" w:rsidRDefault="00FE1688" w:rsidP="00FE1688">
      <w:pPr>
        <w:spacing w:before="240" w:after="240" w:line="360" w:lineRule="auto"/>
        <w:jc w:val="both"/>
        <w:rPr>
          <w:rFonts w:ascii="Arial Narrow" w:hAnsi="Arial Narrow" w:cs="Century Gothic"/>
          <w:sz w:val="22"/>
          <w:szCs w:val="22"/>
        </w:rPr>
      </w:pPr>
      <w:r w:rsidRPr="00FE1688">
        <w:rPr>
          <w:rFonts w:ascii="Arial Narrow" w:hAnsi="Arial Narrow" w:cs="Arial"/>
          <w:b/>
          <w:sz w:val="22"/>
          <w:szCs w:val="22"/>
        </w:rPr>
        <w:t>INFORMACJA DOTYCZĄCA WYKONAWCY:</w:t>
      </w:r>
    </w:p>
    <w:p w:rsidR="00FE1688" w:rsidRPr="00FE1688" w:rsidRDefault="00FE1688" w:rsidP="00FE1688">
      <w:pPr>
        <w:spacing w:before="240" w:line="360" w:lineRule="auto"/>
        <w:jc w:val="both"/>
        <w:rPr>
          <w:rFonts w:ascii="Arial Narrow" w:hAnsi="Arial Narrow" w:cs="Arial"/>
          <w:sz w:val="22"/>
          <w:szCs w:val="22"/>
        </w:rPr>
      </w:pPr>
      <w:r w:rsidRPr="00FE1688">
        <w:rPr>
          <w:rFonts w:ascii="Arial Narrow" w:hAnsi="Arial Narrow" w:cs="Arial"/>
          <w:sz w:val="22"/>
          <w:szCs w:val="22"/>
        </w:rPr>
        <w:t>Oświadczam, że spełniam warunki udziału w postępowaniu określone przez Zamawiającego w .......................................................................................................................................................</w:t>
      </w:r>
    </w:p>
    <w:p w:rsidR="00FE1688" w:rsidRPr="00FE1688" w:rsidRDefault="00FE1688" w:rsidP="00FE1688">
      <w:pPr>
        <w:spacing w:line="360" w:lineRule="auto"/>
        <w:jc w:val="center"/>
        <w:rPr>
          <w:rFonts w:ascii="Arial Narrow" w:hAnsi="Arial Narrow" w:cs="Arial"/>
          <w:sz w:val="22"/>
          <w:szCs w:val="22"/>
        </w:rPr>
      </w:pPr>
      <w:r w:rsidRPr="00FE1688">
        <w:rPr>
          <w:rFonts w:ascii="Arial Narrow" w:hAnsi="Arial Narrow" w:cs="Arial"/>
          <w:i/>
          <w:sz w:val="22"/>
          <w:szCs w:val="22"/>
        </w:rPr>
        <w:t>(wskazać dokument i właściwą jednostkę redakcyjną dokumentu, w której określono warunki udziału w postępowaniu)</w:t>
      </w:r>
      <w:r w:rsidRPr="00FE1688">
        <w:rPr>
          <w:rFonts w:ascii="Arial Narrow" w:hAnsi="Arial Narrow" w:cs="Arial"/>
          <w:sz w:val="22"/>
          <w:szCs w:val="22"/>
        </w:rPr>
        <w:t>.</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604EC2">
        <w:rPr>
          <w:rFonts w:ascii="Arial Narrow" w:hAnsi="Arial Narrow" w:cs="Times New Roman"/>
          <w:sz w:val="22"/>
          <w:szCs w:val="22"/>
        </w:rPr>
        <w:t>________________ dnia __ __ 2020</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spacing w:after="240"/>
        <w:ind w:left="-180" w:firstLine="180"/>
        <w:jc w:val="both"/>
        <w:rPr>
          <w:rFonts w:ascii="Arial Narrow" w:hAnsi="Arial Narrow" w:cs="Arial"/>
          <w:sz w:val="22"/>
          <w:szCs w:val="22"/>
        </w:rPr>
      </w:pPr>
      <w:r w:rsidRPr="00FE1688">
        <w:rPr>
          <w:rFonts w:ascii="Arial Narrow" w:hAnsi="Arial Narrow" w:cs="Arial"/>
          <w:b/>
          <w:sz w:val="22"/>
          <w:szCs w:val="22"/>
        </w:rPr>
        <w:t>INFORMACJA W ZWIĄZKU Z POLEGANIEM NA ZASOBACH INNYCH PODMIOTÓW</w:t>
      </w:r>
      <w:r w:rsidRPr="00FE1688">
        <w:rPr>
          <w:rFonts w:ascii="Arial Narrow" w:hAnsi="Arial Narrow" w:cs="Arial"/>
          <w:sz w:val="22"/>
          <w:szCs w:val="22"/>
        </w:rPr>
        <w:t xml:space="preserve">: </w:t>
      </w:r>
    </w:p>
    <w:p w:rsidR="00FE1688" w:rsidRPr="00FE1688" w:rsidRDefault="00FE1688" w:rsidP="00FE1688">
      <w:pPr>
        <w:spacing w:after="240"/>
        <w:ind w:left="-180" w:firstLine="180"/>
        <w:jc w:val="both"/>
        <w:rPr>
          <w:rFonts w:ascii="Arial Narrow" w:hAnsi="Arial Narrow" w:cs="Arial"/>
          <w:i/>
          <w:sz w:val="22"/>
          <w:szCs w:val="22"/>
        </w:rPr>
      </w:pP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ab/>
        <w:t>Oświadczam, że w celu wykazania spełniania warunków udziału w postępowaniu, określonych przez</w:t>
      </w:r>
      <w:r w:rsidR="000E7AB7">
        <w:rPr>
          <w:rFonts w:ascii="Arial Narrow" w:hAnsi="Arial Narrow" w:cs="Arial"/>
          <w:sz w:val="22"/>
          <w:szCs w:val="22"/>
        </w:rPr>
        <w:t xml:space="preserve"> Z</w:t>
      </w:r>
      <w:r w:rsidRPr="00FE1688">
        <w:rPr>
          <w:rFonts w:ascii="Arial Narrow" w:hAnsi="Arial Narrow" w:cs="Arial"/>
          <w:sz w:val="22"/>
          <w:szCs w:val="22"/>
        </w:rPr>
        <w:t>amawiającego w ..................................................................................</w:t>
      </w: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 xml:space="preserve"> </w:t>
      </w:r>
      <w:r w:rsidRPr="00FE1688">
        <w:rPr>
          <w:rFonts w:ascii="Arial Narrow" w:hAnsi="Arial Narrow" w:cs="Arial"/>
          <w:i/>
          <w:sz w:val="22"/>
          <w:szCs w:val="22"/>
        </w:rPr>
        <w:t>(wskazać dokument i właściwą jednostkę redakcyjną dokumentu, w której określono warunki udziału w postępowaniu),</w:t>
      </w:r>
      <w:r w:rsidRPr="00FE1688">
        <w:rPr>
          <w:rFonts w:ascii="Arial Narrow" w:hAnsi="Arial Narrow" w:cs="Arial"/>
          <w:sz w:val="22"/>
          <w:szCs w:val="22"/>
        </w:rPr>
        <w:t xml:space="preserve"> polegam na zasobach następującego/</w:t>
      </w:r>
      <w:proofErr w:type="spellStart"/>
      <w:r w:rsidRPr="00FE1688">
        <w:rPr>
          <w:rFonts w:ascii="Arial Narrow" w:hAnsi="Arial Narrow" w:cs="Arial"/>
          <w:sz w:val="22"/>
          <w:szCs w:val="22"/>
        </w:rPr>
        <w:t>ych</w:t>
      </w:r>
      <w:proofErr w:type="spellEnd"/>
      <w:r w:rsidRPr="00FE1688">
        <w:rPr>
          <w:rFonts w:ascii="Arial Narrow" w:hAnsi="Arial Narrow" w:cs="Arial"/>
          <w:sz w:val="22"/>
          <w:szCs w:val="22"/>
        </w:rPr>
        <w:t xml:space="preserve"> podmiotu/ów: .....................................................</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 następującym zakresie: .............................................................................................................</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jc w:val="center"/>
        <w:rPr>
          <w:rFonts w:ascii="Arial Narrow" w:hAnsi="Arial Narrow" w:cs="Arial"/>
          <w:i/>
          <w:sz w:val="22"/>
          <w:szCs w:val="22"/>
        </w:rPr>
      </w:pPr>
      <w:r w:rsidRPr="00FE1688">
        <w:rPr>
          <w:rFonts w:ascii="Arial Narrow" w:hAnsi="Arial Narrow" w:cs="Arial"/>
          <w:i/>
          <w:sz w:val="22"/>
          <w:szCs w:val="22"/>
        </w:rPr>
        <w:t>(wskazać podmiot i określić odpowiedni zakres dla wskazanego podmiotu).</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604EC2">
        <w:rPr>
          <w:rFonts w:ascii="Arial Narrow" w:hAnsi="Arial Narrow" w:cs="Times New Roman"/>
          <w:sz w:val="22"/>
          <w:szCs w:val="22"/>
        </w:rPr>
        <w:t>________________ dnia __ __ 2020</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spacing w:after="240"/>
        <w:jc w:val="center"/>
        <w:rPr>
          <w:rFonts w:ascii="Arial Narrow" w:hAnsi="Arial Narrow" w:cs="Arial"/>
          <w:i/>
          <w:sz w:val="22"/>
          <w:szCs w:val="22"/>
        </w:rPr>
      </w:pPr>
      <w:r w:rsidRPr="00FE1688">
        <w:rPr>
          <w:rFonts w:ascii="Arial Narrow" w:hAnsi="Arial Narrow" w:cs="Arial"/>
          <w:b/>
          <w:sz w:val="22"/>
          <w:szCs w:val="22"/>
        </w:rPr>
        <w:t>OŚWIADCZENIE DOTYCZĄCE PODANYCH INFORMACJI:</w:t>
      </w:r>
    </w:p>
    <w:p w:rsidR="00FE1688" w:rsidRPr="00FE1688" w:rsidRDefault="00FE1688" w:rsidP="00FE1688">
      <w:pPr>
        <w:spacing w:before="240" w:after="240" w:line="360" w:lineRule="auto"/>
        <w:jc w:val="both"/>
        <w:rPr>
          <w:rFonts w:ascii="Arial Narrow" w:hAnsi="Arial Narrow" w:cs="Arial"/>
          <w:sz w:val="22"/>
          <w:szCs w:val="22"/>
        </w:rPr>
      </w:pPr>
      <w:r w:rsidRPr="00FE1688">
        <w:rPr>
          <w:rFonts w:ascii="Arial Narrow" w:hAnsi="Arial Narrow" w:cs="Arial"/>
          <w:sz w:val="22"/>
          <w:szCs w:val="22"/>
        </w:rPr>
        <w:tab/>
        <w:t>Oświadczam, że wszystkie informacje podane w powyższych oświadczeniach są aktualne i zgodne z prawdą oraz zostały przedstawione z pełną świadomością konsekwencji wprowadzenia zamawiającego w błąd przy przedstawianiu informacji.</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__________________ dnia __</w:t>
      </w:r>
      <w:r w:rsidR="00604EC2">
        <w:rPr>
          <w:rFonts w:ascii="Arial Narrow" w:hAnsi="Arial Narrow" w:cs="Times New Roman"/>
          <w:sz w:val="22"/>
          <w:szCs w:val="22"/>
        </w:rPr>
        <w:t xml:space="preserve"> __ 2020</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Default="00FE1688" w:rsidP="00FE1688">
      <w:pPr>
        <w:jc w:val="both"/>
        <w:rPr>
          <w:rFonts w:ascii="Arial Narrow" w:hAnsi="Arial Narrow"/>
          <w:sz w:val="22"/>
          <w:szCs w:val="22"/>
        </w:rPr>
      </w:pPr>
    </w:p>
    <w:p w:rsidR="00D07A9C" w:rsidRDefault="00D07A9C" w:rsidP="00FE1688">
      <w:pPr>
        <w:jc w:val="both"/>
        <w:rPr>
          <w:rFonts w:ascii="Arial Narrow" w:hAnsi="Arial Narrow"/>
          <w:sz w:val="22"/>
          <w:szCs w:val="22"/>
        </w:rPr>
      </w:pPr>
    </w:p>
    <w:p w:rsidR="00D07A9C" w:rsidRDefault="00D07A9C" w:rsidP="00FE1688">
      <w:pPr>
        <w:jc w:val="both"/>
        <w:rPr>
          <w:rFonts w:ascii="Arial Narrow" w:hAnsi="Arial Narrow"/>
          <w:sz w:val="22"/>
          <w:szCs w:val="22"/>
        </w:rPr>
      </w:pPr>
    </w:p>
    <w:p w:rsidR="00D07A9C" w:rsidRPr="00FE1688" w:rsidRDefault="00D07A9C"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tabs>
          <w:tab w:val="right" w:pos="9355"/>
        </w:tabs>
        <w:jc w:val="both"/>
        <w:rPr>
          <w:rFonts w:ascii="Arial Narrow" w:hAnsi="Arial Narrow"/>
          <w:sz w:val="22"/>
          <w:szCs w:val="22"/>
        </w:rPr>
      </w:pPr>
      <w:r w:rsidRPr="00FE1688">
        <w:rPr>
          <w:rFonts w:ascii="Arial Narrow" w:hAnsi="Arial Narrow"/>
          <w:b/>
          <w:sz w:val="22"/>
          <w:szCs w:val="22"/>
        </w:rPr>
        <w:t>Numer sprawy:</w:t>
      </w:r>
      <w:r w:rsidR="00AE09A5" w:rsidRPr="00AE09A5">
        <w:rPr>
          <w:rFonts w:ascii="Arial Narrow" w:hAnsi="Arial Narrow"/>
          <w:b/>
          <w:sz w:val="22"/>
          <w:szCs w:val="22"/>
        </w:rPr>
        <w:t xml:space="preserve"> </w:t>
      </w:r>
      <w:r w:rsidR="00604EC2">
        <w:rPr>
          <w:rFonts w:ascii="Arial Narrow" w:hAnsi="Arial Narrow"/>
          <w:b/>
          <w:sz w:val="22"/>
          <w:szCs w:val="22"/>
        </w:rPr>
        <w:t>SA-381-8</w:t>
      </w:r>
      <w:r w:rsidR="00C173C2">
        <w:rPr>
          <w:rFonts w:ascii="Arial Narrow" w:hAnsi="Arial Narrow"/>
          <w:b/>
          <w:sz w:val="22"/>
          <w:szCs w:val="22"/>
        </w:rPr>
        <w:t>/</w:t>
      </w:r>
      <w:r w:rsidR="00604EC2">
        <w:rPr>
          <w:rFonts w:ascii="Arial Narrow" w:hAnsi="Arial Narrow"/>
          <w:b/>
          <w:sz w:val="22"/>
          <w:szCs w:val="22"/>
        </w:rPr>
        <w:t>20</w:t>
      </w:r>
      <w:r w:rsidRPr="00FE1688">
        <w:rPr>
          <w:rFonts w:ascii="Arial Narrow" w:hAnsi="Arial Narrow"/>
          <w:b/>
          <w:sz w:val="22"/>
          <w:szCs w:val="22"/>
        </w:rPr>
        <w:tab/>
        <w:t>Załącznik nr 5</w:t>
      </w:r>
    </w:p>
    <w:p w:rsidR="00FE1688" w:rsidRPr="00FE1688" w:rsidRDefault="008513F8" w:rsidP="00FE1688">
      <w:pPr>
        <w:spacing w:line="360" w:lineRule="auto"/>
        <w:ind w:left="720"/>
        <w:jc w:val="center"/>
        <w:rPr>
          <w:rFonts w:ascii="Arial Narrow" w:hAnsi="Arial Narrow"/>
          <w:b/>
          <w:sz w:val="22"/>
          <w:szCs w:val="22"/>
        </w:rPr>
      </w:pPr>
      <w:r>
        <w:rPr>
          <w:rFonts w:ascii="Arial Narrow" w:hAnsi="Arial Narrow"/>
          <w:b/>
          <w:noProof/>
          <w:sz w:val="22"/>
          <w:szCs w:val="22"/>
        </w:rPr>
        <w:pict>
          <v:shapetype id="_x0000_t202" coordsize="21600,21600" o:spt="202" path="m,l,21600r21600,l21600,xe">
            <v:stroke joinstyle="miter"/>
            <v:path gradientshapeok="t" o:connecttype="rect"/>
          </v:shapetype>
          <v:shape id="Text Box 16" o:spid="_x0000_s1026" type="#_x0000_t202" style="position:absolute;left:0;text-align:left;margin-left:0;margin-top:18.55pt;width:163.75pt;height:89.05pt;z-index:251660288;visibility:visible;mso-wrap-distance-left:9.05pt;mso-wrap-distance-right:9.05pt" wrapcoords="-99 -243 -99 21600 21699 21600 21699 -243 -99 -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" strokeweight=".5pt">
            <v:textbox style="mso-next-textbox:#Text Box 16" inset="7.45pt,3.85pt,7.45pt,3.85pt">
              <w:txbxContent>
                <w:p w:rsidR="00776587" w:rsidRDefault="00776587" w:rsidP="00FE1688">
                  <w:pPr>
                    <w:jc w:val="center"/>
                    <w:rPr>
                      <w:i/>
                      <w:sz w:val="18"/>
                    </w:rPr>
                  </w:pPr>
                </w:p>
                <w:p w:rsidR="00776587" w:rsidRDefault="00776587" w:rsidP="00FE1688">
                  <w:pPr>
                    <w:jc w:val="center"/>
                    <w:rPr>
                      <w:i/>
                      <w:sz w:val="18"/>
                    </w:rPr>
                  </w:pPr>
                </w:p>
                <w:p w:rsidR="00776587" w:rsidRDefault="00776587" w:rsidP="00FE1688">
                  <w:pPr>
                    <w:jc w:val="center"/>
                    <w:rPr>
                      <w:i/>
                      <w:sz w:val="18"/>
                    </w:rPr>
                  </w:pPr>
                </w:p>
                <w:p w:rsidR="00776587" w:rsidRDefault="00776587" w:rsidP="00FE1688">
                  <w:pPr>
                    <w:jc w:val="center"/>
                    <w:rPr>
                      <w:rFonts w:ascii="Verdana" w:hAnsi="Verdana"/>
                      <w:i/>
                      <w:sz w:val="16"/>
                      <w:szCs w:val="16"/>
                    </w:rPr>
                  </w:pPr>
                </w:p>
                <w:p w:rsidR="00776587" w:rsidRPr="00D166FD" w:rsidRDefault="00776587" w:rsidP="00FE1688">
                  <w:pPr>
                    <w:jc w:val="center"/>
                    <w:rPr>
                      <w:rFonts w:ascii="Calibri" w:hAnsi="Calibri"/>
                      <w:i/>
                      <w:sz w:val="20"/>
                      <w:szCs w:val="14"/>
                    </w:rPr>
                  </w:pPr>
                  <w:r w:rsidRPr="00D166FD">
                    <w:rPr>
                      <w:rFonts w:ascii="Calibri" w:hAnsi="Calibri"/>
                      <w:i/>
                      <w:sz w:val="20"/>
                      <w:szCs w:val="14"/>
                    </w:rPr>
                    <w:t>(nazwa Wykonawcy)</w:t>
                  </w:r>
                </w:p>
              </w:txbxContent>
            </v:textbox>
            <w10:wrap type="tight"/>
          </v:shape>
        </w:pict>
      </w:r>
      <w:r>
        <w:rPr>
          <w:rFonts w:ascii="Arial Narrow" w:hAnsi="Arial Narrow"/>
          <w:b/>
          <w:noProof/>
          <w:sz w:val="22"/>
          <w:szCs w:val="22"/>
        </w:rPr>
        <w:pict>
          <v:shape id="Text Box 15" o:spid="_x0000_s1027" type="#_x0000_t202" style="position:absolute;left:0;text-align:left;margin-left:162pt;margin-top:18.55pt;width:318pt;height:89.05pt;z-index:251661312;visibility:visible;mso-wrap-distance-left:9.05pt;mso-wrap-distance-right:9.05pt" wrapcoords="-51 -243 -51 21600 21651 21600 21651 -243 -51 -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" fillcolor="silver" strokeweight=".5pt">
            <v:textbox style="mso-next-textbox:#Text Box 15" inset="7.45pt,3.85pt,7.45pt,3.85pt">
              <w:txbxContent>
                <w:p w:rsidR="00776587" w:rsidRDefault="00776587" w:rsidP="00FE1688">
                  <w:pPr>
                    <w:ind w:right="-177"/>
                    <w:jc w:val="center"/>
                    <w:rPr>
                      <w:rFonts w:ascii="Verdana" w:hAnsi="Verdana"/>
                      <w:b/>
                    </w:rPr>
                  </w:pPr>
                </w:p>
                <w:p w:rsidR="00776587" w:rsidRDefault="00776587" w:rsidP="00FE1688">
                  <w:pPr>
                    <w:ind w:right="-177"/>
                    <w:jc w:val="center"/>
                    <w:rPr>
                      <w:rFonts w:ascii="Calibri" w:hAnsi="Calibri"/>
                      <w:b/>
                      <w:sz w:val="36"/>
                      <w:szCs w:val="28"/>
                    </w:rPr>
                  </w:pPr>
                  <w:r>
                    <w:rPr>
                      <w:rFonts w:ascii="Calibri" w:hAnsi="Calibri"/>
                      <w:b/>
                      <w:sz w:val="36"/>
                      <w:szCs w:val="28"/>
                    </w:rPr>
                    <w:t>OŚWIADCZENIE</w:t>
                  </w:r>
                </w:p>
                <w:p w:rsidR="00776587" w:rsidRDefault="00776587" w:rsidP="00FE1688">
                  <w:pPr>
                    <w:jc w:val="center"/>
                    <w:rPr>
                      <w:rFonts w:ascii="Calibri" w:hAnsi="Calibri" w:cs="Calibri"/>
                      <w:b/>
                      <w:bCs/>
                      <w:sz w:val="22"/>
                      <w:szCs w:val="22"/>
                    </w:rPr>
                  </w:pPr>
                  <w:r w:rsidRPr="008B1862">
                    <w:rPr>
                      <w:rFonts w:ascii="Calibri" w:hAnsi="Calibri" w:cs="Calibri"/>
                      <w:b/>
                      <w:bCs/>
                      <w:sz w:val="22"/>
                      <w:szCs w:val="22"/>
                    </w:rPr>
                    <w:t>O POW</w:t>
                  </w:r>
                  <w:r>
                    <w:rPr>
                      <w:rFonts w:ascii="Calibri" w:hAnsi="Calibri" w:cs="Calibri"/>
                      <w:b/>
                      <w:bCs/>
                      <w:sz w:val="22"/>
                      <w:szCs w:val="22"/>
                    </w:rPr>
                    <w:t>STANIU OBOWIĄZKU PODATKOWEGO U ZAMAWIAJĄ</w:t>
                  </w:r>
                  <w:r w:rsidRPr="008B1862">
                    <w:rPr>
                      <w:rFonts w:ascii="Calibri" w:hAnsi="Calibri" w:cs="Calibri"/>
                      <w:b/>
                      <w:bCs/>
                      <w:sz w:val="22"/>
                      <w:szCs w:val="22"/>
                    </w:rPr>
                    <w:t>CEGO</w:t>
                  </w:r>
                  <w:r>
                    <w:rPr>
                      <w:rFonts w:ascii="Calibri" w:hAnsi="Calibri" w:cs="Calibri"/>
                      <w:b/>
                      <w:bCs/>
                      <w:sz w:val="22"/>
                      <w:szCs w:val="22"/>
                    </w:rPr>
                    <w:t>,</w:t>
                  </w:r>
                  <w:r>
                    <w:rPr>
                      <w:rFonts w:ascii="Century Gothic" w:hAnsi="Century Gothic" w:cs="Century Gothic"/>
                      <w:b/>
                      <w:bCs/>
                      <w:sz w:val="20"/>
                      <w:szCs w:val="20"/>
                    </w:rPr>
                    <w:br/>
                    <w:t xml:space="preserve">o którym mowa w art. 91 ust. 3a ustawy </w:t>
                  </w:r>
                  <w:proofErr w:type="spellStart"/>
                  <w:r>
                    <w:rPr>
                      <w:rFonts w:ascii="Century Gothic" w:hAnsi="Century Gothic" w:cs="Century Gothic"/>
                      <w:b/>
                      <w:bCs/>
                      <w:sz w:val="20"/>
                      <w:szCs w:val="20"/>
                    </w:rPr>
                    <w:t>Pzp</w:t>
                  </w:r>
                  <w:proofErr w:type="spellEnd"/>
                  <w:r>
                    <w:rPr>
                      <w:rFonts w:ascii="Calibri" w:hAnsi="Calibri" w:cs="Calibri"/>
                      <w:b/>
                      <w:bCs/>
                      <w:sz w:val="22"/>
                      <w:szCs w:val="22"/>
                    </w:rPr>
                    <w:t>.</w:t>
                  </w:r>
                </w:p>
                <w:p w:rsidR="00776587" w:rsidRPr="00D166FD" w:rsidRDefault="00776587" w:rsidP="00FE1688">
                  <w:pPr>
                    <w:ind w:right="-177"/>
                    <w:jc w:val="center"/>
                    <w:rPr>
                      <w:rFonts w:ascii="Calibri" w:hAnsi="Calibri"/>
                      <w:b/>
                      <w:sz w:val="20"/>
                      <w:szCs w:val="16"/>
                    </w:rPr>
                  </w:pPr>
                </w:p>
              </w:txbxContent>
            </v:textbox>
            <w10:wrap type="tight"/>
          </v:shape>
        </w:pict>
      </w:r>
    </w:p>
    <w:p w:rsidR="00FE1688" w:rsidRPr="00FE1688" w:rsidRDefault="00FE1688" w:rsidP="00FE1688">
      <w:pPr>
        <w:spacing w:line="276" w:lineRule="auto"/>
        <w:rPr>
          <w:rFonts w:ascii="Arial Narrow" w:hAnsi="Arial Narrow"/>
          <w:b/>
          <w:bCs/>
          <w:spacing w:val="4"/>
          <w:sz w:val="22"/>
          <w:szCs w:val="22"/>
        </w:rPr>
      </w:pPr>
    </w:p>
    <w:p w:rsidR="007A5F80" w:rsidRPr="00FE1688" w:rsidRDefault="00FE1688" w:rsidP="007A5F80">
      <w:pPr>
        <w:pStyle w:val="Tekstpodstawowy3"/>
        <w:spacing w:after="0"/>
        <w:jc w:val="center"/>
        <w:rPr>
          <w:rFonts w:ascii="Arial Narrow" w:hAnsi="Arial Narrow"/>
          <w:b/>
          <w:bCs/>
          <w:sz w:val="22"/>
          <w:szCs w:val="22"/>
        </w:rPr>
      </w:pPr>
      <w:proofErr w:type="spellStart"/>
      <w:r w:rsidRPr="00FE1688">
        <w:rPr>
          <w:rFonts w:ascii="Arial Narrow" w:hAnsi="Arial Narrow" w:cs="Courier New"/>
          <w:sz w:val="22"/>
          <w:szCs w:val="22"/>
        </w:rPr>
        <w:t>Składając</w:t>
      </w:r>
      <w:proofErr w:type="spellEnd"/>
      <w:r w:rsidRPr="00FE1688">
        <w:rPr>
          <w:rFonts w:ascii="Arial Narrow" w:hAnsi="Arial Narrow" w:cs="Courier New"/>
          <w:sz w:val="22"/>
          <w:szCs w:val="22"/>
        </w:rPr>
        <w:t xml:space="preserve"> </w:t>
      </w:r>
      <w:proofErr w:type="spellStart"/>
      <w:r w:rsidRPr="00FE1688">
        <w:rPr>
          <w:rFonts w:ascii="Arial Narrow" w:hAnsi="Arial Narrow" w:cs="Courier New"/>
          <w:sz w:val="22"/>
          <w:szCs w:val="22"/>
        </w:rPr>
        <w:t>ofertę</w:t>
      </w:r>
      <w:proofErr w:type="spellEnd"/>
      <w:r w:rsidRPr="00FE1688">
        <w:rPr>
          <w:rFonts w:ascii="Arial Narrow" w:hAnsi="Arial Narrow" w:cs="Courier New"/>
          <w:sz w:val="22"/>
          <w:szCs w:val="22"/>
        </w:rPr>
        <w:t xml:space="preserve"> w </w:t>
      </w:r>
      <w:proofErr w:type="spellStart"/>
      <w:r w:rsidRPr="00FE1688">
        <w:rPr>
          <w:rFonts w:ascii="Arial Narrow" w:hAnsi="Arial Narrow" w:cs="Courier New"/>
          <w:sz w:val="22"/>
          <w:szCs w:val="22"/>
        </w:rPr>
        <w:t>przetargu</w:t>
      </w:r>
      <w:proofErr w:type="spellEnd"/>
      <w:r w:rsidRPr="00FE1688">
        <w:rPr>
          <w:rFonts w:ascii="Arial Narrow" w:hAnsi="Arial Narrow" w:cs="Courier New"/>
          <w:sz w:val="22"/>
          <w:szCs w:val="22"/>
        </w:rPr>
        <w:t xml:space="preserve"> </w:t>
      </w:r>
      <w:proofErr w:type="spellStart"/>
      <w:r w:rsidRPr="00FE1688">
        <w:rPr>
          <w:rFonts w:ascii="Arial Narrow" w:hAnsi="Arial Narrow" w:cs="Courier New"/>
          <w:sz w:val="22"/>
          <w:szCs w:val="22"/>
        </w:rPr>
        <w:t>nieograniczonym</w:t>
      </w:r>
      <w:proofErr w:type="spellEnd"/>
      <w:r w:rsidRPr="00FE1688">
        <w:rPr>
          <w:rFonts w:ascii="Arial Narrow" w:hAnsi="Arial Narrow" w:cs="Courier New"/>
          <w:sz w:val="22"/>
          <w:szCs w:val="22"/>
        </w:rPr>
        <w:t xml:space="preserve"> pod </w:t>
      </w:r>
      <w:proofErr w:type="spellStart"/>
      <w:r w:rsidRPr="00FE1688">
        <w:rPr>
          <w:rFonts w:ascii="Arial Narrow" w:hAnsi="Arial Narrow" w:cs="Courier New"/>
          <w:sz w:val="22"/>
          <w:szCs w:val="22"/>
        </w:rPr>
        <w:t>nazwą</w:t>
      </w:r>
      <w:proofErr w:type="spellEnd"/>
      <w:r w:rsidRPr="00FE1688">
        <w:rPr>
          <w:rFonts w:ascii="Arial Narrow" w:hAnsi="Arial Narrow" w:cs="Courier New"/>
          <w:sz w:val="22"/>
          <w:szCs w:val="22"/>
        </w:rPr>
        <w:t>:</w:t>
      </w:r>
      <w:r w:rsidR="00AE09A5">
        <w:rPr>
          <w:rFonts w:ascii="Arial Narrow" w:hAnsi="Arial Narrow" w:cs="Courier New"/>
          <w:sz w:val="22"/>
          <w:szCs w:val="22"/>
        </w:rPr>
        <w:t xml:space="preserve"> </w:t>
      </w:r>
      <w:r w:rsidR="001B345D" w:rsidRPr="00FE1688">
        <w:rPr>
          <w:rFonts w:ascii="Arial Narrow" w:hAnsi="Arial Narrow" w:cs="Arial"/>
          <w:sz w:val="22"/>
          <w:szCs w:val="22"/>
        </w:rPr>
        <w:t xml:space="preserve">. </w:t>
      </w:r>
      <w:r w:rsidR="001B345D" w:rsidRPr="00FE1688">
        <w:rPr>
          <w:rFonts w:ascii="Arial Narrow" w:hAnsi="Arial Narrow"/>
          <w:b/>
          <w:bCs/>
          <w:sz w:val="22"/>
          <w:szCs w:val="22"/>
        </w:rPr>
        <w:t>„</w:t>
      </w:r>
      <w:r w:rsidR="001B345D" w:rsidRPr="006964B9">
        <w:rPr>
          <w:rFonts w:ascii="Arial Narrow" w:hAnsi="Arial Narrow" w:cs="Arial"/>
          <w:b/>
          <w:color w:val="000000"/>
          <w:sz w:val="22"/>
          <w:szCs w:val="22"/>
          <w:lang w:val="de-DE"/>
        </w:rPr>
        <w:t xml:space="preserve"> </w:t>
      </w:r>
      <w:proofErr w:type="spellStart"/>
      <w:r w:rsidR="000E7AB7">
        <w:rPr>
          <w:rFonts w:ascii="Arial Narrow" w:hAnsi="Arial Narrow" w:cs="Arial"/>
          <w:b/>
          <w:color w:val="000000"/>
          <w:sz w:val="22"/>
          <w:szCs w:val="22"/>
          <w:lang w:val="de-DE"/>
        </w:rPr>
        <w:t>Zakup</w:t>
      </w:r>
      <w:proofErr w:type="spellEnd"/>
      <w:r w:rsidR="000E7AB7">
        <w:rPr>
          <w:rFonts w:ascii="Arial Narrow" w:hAnsi="Arial Narrow" w:cs="Arial"/>
          <w:b/>
          <w:color w:val="000000"/>
          <w:sz w:val="22"/>
          <w:szCs w:val="22"/>
          <w:lang w:val="de-DE"/>
        </w:rPr>
        <w:t xml:space="preserve"> i </w:t>
      </w:r>
      <w:proofErr w:type="spellStart"/>
      <w:r w:rsidR="000E7AB7">
        <w:rPr>
          <w:rFonts w:ascii="Arial Narrow" w:hAnsi="Arial Narrow" w:cs="Arial"/>
          <w:b/>
          <w:color w:val="000000"/>
          <w:sz w:val="22"/>
          <w:szCs w:val="22"/>
          <w:lang w:val="de-DE"/>
        </w:rPr>
        <w:t>dostawę</w:t>
      </w:r>
      <w:proofErr w:type="spellEnd"/>
      <w:r w:rsidR="000E7AB7">
        <w:rPr>
          <w:rFonts w:ascii="Arial Narrow" w:hAnsi="Arial Narrow" w:cs="Arial"/>
          <w:b/>
          <w:color w:val="000000"/>
          <w:sz w:val="22"/>
          <w:szCs w:val="22"/>
          <w:lang w:val="de-DE"/>
        </w:rPr>
        <w:t xml:space="preserve"> </w:t>
      </w:r>
      <w:r w:rsidR="001B345D">
        <w:rPr>
          <w:rFonts w:ascii="Arial Narrow" w:hAnsi="Arial Narrow" w:cs="Arial"/>
          <w:b/>
          <w:color w:val="000000"/>
          <w:sz w:val="22"/>
          <w:szCs w:val="22"/>
          <w:lang w:val="de-DE"/>
        </w:rPr>
        <w:t xml:space="preserve"> </w:t>
      </w:r>
      <w:proofErr w:type="spellStart"/>
      <w:r w:rsidR="001B345D">
        <w:rPr>
          <w:rFonts w:ascii="Arial Narrow" w:hAnsi="Arial Narrow" w:cs="Arial"/>
          <w:b/>
          <w:color w:val="000000"/>
          <w:sz w:val="22"/>
          <w:szCs w:val="22"/>
          <w:lang w:val="de-DE"/>
        </w:rPr>
        <w:t>płynów</w:t>
      </w:r>
      <w:proofErr w:type="spellEnd"/>
      <w:r w:rsidR="001B345D">
        <w:rPr>
          <w:rFonts w:ascii="Arial Narrow" w:hAnsi="Arial Narrow" w:cs="Arial"/>
          <w:b/>
          <w:color w:val="000000"/>
          <w:sz w:val="22"/>
          <w:szCs w:val="22"/>
          <w:lang w:val="de-DE"/>
        </w:rPr>
        <w:t xml:space="preserve"> </w:t>
      </w:r>
      <w:proofErr w:type="spellStart"/>
      <w:r w:rsidR="001B345D">
        <w:rPr>
          <w:rFonts w:ascii="Arial Narrow" w:hAnsi="Arial Narrow" w:cs="Arial"/>
          <w:b/>
          <w:color w:val="000000"/>
          <w:sz w:val="22"/>
          <w:szCs w:val="22"/>
          <w:lang w:val="de-DE"/>
        </w:rPr>
        <w:t>infuzyjnych</w:t>
      </w:r>
      <w:proofErr w:type="spellEnd"/>
      <w:r w:rsidR="001B345D" w:rsidRPr="00FE1688">
        <w:rPr>
          <w:rFonts w:ascii="Arial Narrow" w:hAnsi="Arial Narrow"/>
          <w:b/>
          <w:bCs/>
          <w:sz w:val="22"/>
          <w:szCs w:val="22"/>
        </w:rPr>
        <w:t>”</w:t>
      </w:r>
    </w:p>
    <w:p w:rsidR="00FE1688" w:rsidRDefault="00FE1688" w:rsidP="00D07A9C">
      <w:pPr>
        <w:autoSpaceDE w:val="0"/>
        <w:spacing w:line="276" w:lineRule="auto"/>
        <w:ind w:right="15"/>
        <w:rPr>
          <w:rFonts w:ascii="Arial Narrow" w:hAnsi="Arial Narrow" w:cs="Arial"/>
          <w:sz w:val="22"/>
          <w:szCs w:val="22"/>
        </w:rPr>
      </w:pPr>
    </w:p>
    <w:p w:rsidR="00D07A9C" w:rsidRPr="00FE1688" w:rsidRDefault="00D07A9C" w:rsidP="00D07A9C">
      <w:pPr>
        <w:autoSpaceDE w:val="0"/>
        <w:spacing w:line="276" w:lineRule="auto"/>
        <w:ind w:right="15"/>
        <w:rPr>
          <w:rFonts w:ascii="Arial Narrow" w:hAnsi="Arial Narrow" w:cs="Courier New"/>
          <w:sz w:val="22"/>
          <w:szCs w:val="22"/>
        </w:rPr>
      </w:pPr>
    </w:p>
    <w:p w:rsidR="00FE1688" w:rsidRPr="00FE1688" w:rsidRDefault="00FE1688" w:rsidP="00FE1688">
      <w:pPr>
        <w:spacing w:line="360" w:lineRule="auto"/>
        <w:rPr>
          <w:rFonts w:ascii="Arial Narrow" w:hAnsi="Arial Narrow"/>
          <w:b/>
          <w:bCs/>
          <w:spacing w:val="4"/>
          <w:sz w:val="22"/>
          <w:szCs w:val="22"/>
        </w:rPr>
      </w:pPr>
      <w:r w:rsidRPr="00FE1688">
        <w:rPr>
          <w:rFonts w:ascii="Arial Narrow" w:hAnsi="Arial Narrow"/>
          <w:b/>
          <w:bCs/>
          <w:spacing w:val="4"/>
          <w:sz w:val="22"/>
          <w:szCs w:val="22"/>
        </w:rPr>
        <w:t>ja/my (imię i nazwisko)</w:t>
      </w:r>
    </w:p>
    <w:p w:rsidR="00FE1688" w:rsidRPr="00FE1688" w:rsidRDefault="00FE1688" w:rsidP="00FE1688">
      <w:pPr>
        <w:spacing w:line="360" w:lineRule="auto"/>
        <w:rPr>
          <w:rFonts w:ascii="Arial Narrow" w:hAnsi="Arial Narrow"/>
          <w:b/>
          <w:bCs/>
          <w:spacing w:val="4"/>
          <w:sz w:val="22"/>
          <w:szCs w:val="22"/>
        </w:rPr>
      </w:pPr>
      <w:r w:rsidRPr="00FE1688">
        <w:rPr>
          <w:rFonts w:ascii="Arial Narrow" w:hAnsi="Arial Narrow"/>
          <w:b/>
          <w:bCs/>
          <w:spacing w:val="4"/>
          <w:sz w:val="22"/>
          <w:szCs w:val="22"/>
        </w:rPr>
        <w:t>...........................................................................................................................................................</w:t>
      </w:r>
    </w:p>
    <w:p w:rsidR="00FE1688" w:rsidRPr="00FE1688" w:rsidRDefault="00FE1688" w:rsidP="00FE1688">
      <w:pPr>
        <w:spacing w:line="360" w:lineRule="auto"/>
        <w:rPr>
          <w:rFonts w:ascii="Arial Narrow" w:hAnsi="Arial Narrow"/>
          <w:b/>
          <w:bCs/>
          <w:spacing w:val="4"/>
          <w:sz w:val="22"/>
          <w:szCs w:val="22"/>
        </w:rPr>
      </w:pPr>
      <w:r w:rsidRPr="00FE1688">
        <w:rPr>
          <w:rFonts w:ascii="Arial Narrow" w:hAnsi="Arial Narrow"/>
          <w:b/>
          <w:bCs/>
          <w:spacing w:val="4"/>
          <w:sz w:val="22"/>
          <w:szCs w:val="22"/>
        </w:rPr>
        <w:t>reprezentując firmę(nazwa firmy)/będąc właścicielem*</w:t>
      </w:r>
    </w:p>
    <w:p w:rsidR="00FE1688" w:rsidRPr="00FE1688" w:rsidRDefault="00FE1688" w:rsidP="00FE1688">
      <w:pPr>
        <w:spacing w:line="360" w:lineRule="auto"/>
        <w:rPr>
          <w:rFonts w:ascii="Arial Narrow" w:hAnsi="Arial Narrow"/>
          <w:b/>
          <w:bCs/>
          <w:spacing w:val="4"/>
          <w:sz w:val="22"/>
          <w:szCs w:val="22"/>
        </w:rPr>
      </w:pPr>
      <w:r w:rsidRPr="00FE1688">
        <w:rPr>
          <w:rFonts w:ascii="Arial Narrow" w:hAnsi="Arial Narrow"/>
          <w:b/>
          <w:bCs/>
          <w:spacing w:val="4"/>
          <w:sz w:val="22"/>
          <w:szCs w:val="22"/>
        </w:rPr>
        <w:t>……….………………………………………............................................................................................</w:t>
      </w:r>
    </w:p>
    <w:p w:rsidR="00FE1688" w:rsidRPr="00FE1688" w:rsidRDefault="00FE1688" w:rsidP="00FE1688">
      <w:pPr>
        <w:spacing w:line="360" w:lineRule="auto"/>
        <w:jc w:val="both"/>
        <w:rPr>
          <w:rFonts w:ascii="Arial Narrow" w:hAnsi="Arial Narrow"/>
          <w:bCs/>
          <w:spacing w:val="4"/>
          <w:sz w:val="22"/>
          <w:szCs w:val="22"/>
        </w:rPr>
      </w:pPr>
      <w:r w:rsidRPr="00FE1688">
        <w:rPr>
          <w:rFonts w:ascii="Arial Narrow" w:hAnsi="Arial Narrow"/>
          <w:bCs/>
          <w:spacing w:val="4"/>
          <w:sz w:val="22"/>
          <w:szCs w:val="22"/>
        </w:rPr>
        <w:t>jako – upoważniony na piśmie / wpisany w odpowiednim rejestrze lub ewidencji działalności gospodarczej *;</w:t>
      </w:r>
    </w:p>
    <w:p w:rsidR="00FE1688" w:rsidRPr="00FE1688" w:rsidRDefault="00FE1688" w:rsidP="00FE1688">
      <w:pPr>
        <w:spacing w:line="360" w:lineRule="auto"/>
        <w:jc w:val="both"/>
        <w:rPr>
          <w:rFonts w:ascii="Arial Narrow" w:hAnsi="Arial Narrow"/>
          <w:bCs/>
          <w:spacing w:val="4"/>
          <w:sz w:val="22"/>
          <w:szCs w:val="22"/>
        </w:rPr>
      </w:pPr>
      <w:r w:rsidRPr="00FE1688">
        <w:rPr>
          <w:rFonts w:ascii="Arial Narrow" w:hAnsi="Arial Narrow"/>
          <w:bCs/>
          <w:spacing w:val="4"/>
          <w:sz w:val="22"/>
          <w:szCs w:val="22"/>
        </w:rPr>
        <w:t>w imieniu reprezentowanej przeze mnie/nas firmy oświadczam (-y), że:, wybór naszej oferty prowadzić będzie do powstania obowiązku podatkowego u Zamawiającego zgodnie z obowiązującymi przepisami o podatku od towarów i usług w zakresie dotyczącym:</w:t>
      </w:r>
    </w:p>
    <w:p w:rsidR="00FE1688" w:rsidRPr="00FE1688" w:rsidRDefault="00FE1688" w:rsidP="00FE1688">
      <w:pPr>
        <w:spacing w:line="360" w:lineRule="auto"/>
        <w:rPr>
          <w:rFonts w:ascii="Arial Narrow" w:hAnsi="Arial Narrow"/>
          <w:bCs/>
          <w:spacing w:val="4"/>
          <w:sz w:val="22"/>
          <w:szCs w:val="22"/>
        </w:rPr>
      </w:pPr>
    </w:p>
    <w:p w:rsidR="00FE1688" w:rsidRPr="00FE1688" w:rsidRDefault="00FE1688" w:rsidP="00FE1688">
      <w:pPr>
        <w:tabs>
          <w:tab w:val="left" w:pos="1134"/>
        </w:tabs>
        <w:spacing w:line="360" w:lineRule="auto"/>
        <w:ind w:left="1134" w:hanging="567"/>
        <w:rPr>
          <w:rFonts w:ascii="Arial Narrow" w:hAnsi="Arial Narrow"/>
          <w:bCs/>
          <w:spacing w:val="4"/>
          <w:sz w:val="22"/>
          <w:szCs w:val="22"/>
        </w:rPr>
      </w:pPr>
      <w:r w:rsidRPr="00FE1688">
        <w:rPr>
          <w:rFonts w:ascii="Arial Narrow" w:hAnsi="Arial Narrow"/>
          <w:bCs/>
          <w:spacing w:val="4"/>
          <w:sz w:val="22"/>
          <w:szCs w:val="22"/>
        </w:rPr>
        <w:t>1.</w:t>
      </w:r>
      <w:r w:rsidRPr="00FE1688">
        <w:rPr>
          <w:rFonts w:ascii="Arial Narrow" w:hAnsi="Arial Narrow"/>
          <w:bCs/>
          <w:spacing w:val="4"/>
          <w:sz w:val="22"/>
          <w:szCs w:val="22"/>
        </w:rPr>
        <w:tab/>
      </w:r>
      <w:proofErr w:type="spellStart"/>
      <w:r w:rsidRPr="00FE1688">
        <w:rPr>
          <w:rFonts w:ascii="Arial Narrow" w:hAnsi="Arial Narrow"/>
          <w:bCs/>
          <w:spacing w:val="4"/>
          <w:sz w:val="22"/>
          <w:szCs w:val="22"/>
        </w:rPr>
        <w:t>wewnątrzwspólnotowego</w:t>
      </w:r>
      <w:proofErr w:type="spellEnd"/>
      <w:r w:rsidRPr="00FE1688">
        <w:rPr>
          <w:rFonts w:ascii="Arial Narrow" w:hAnsi="Arial Narrow"/>
          <w:bCs/>
          <w:spacing w:val="4"/>
          <w:sz w:val="22"/>
          <w:szCs w:val="22"/>
        </w:rPr>
        <w:t xml:space="preserve"> nabycia towarów,</w:t>
      </w:r>
    </w:p>
    <w:p w:rsidR="00FE1688" w:rsidRPr="00FE1688" w:rsidRDefault="00FE1688" w:rsidP="00FE1688">
      <w:pPr>
        <w:tabs>
          <w:tab w:val="left" w:pos="1134"/>
        </w:tabs>
        <w:spacing w:line="360" w:lineRule="auto"/>
        <w:ind w:left="1134" w:hanging="567"/>
        <w:rPr>
          <w:rFonts w:ascii="Arial Narrow" w:hAnsi="Arial Narrow"/>
          <w:bCs/>
          <w:spacing w:val="4"/>
          <w:sz w:val="22"/>
          <w:szCs w:val="22"/>
        </w:rPr>
      </w:pPr>
      <w:r w:rsidRPr="00FE1688">
        <w:rPr>
          <w:rFonts w:ascii="Arial Narrow" w:hAnsi="Arial Narrow"/>
          <w:bCs/>
          <w:spacing w:val="4"/>
          <w:sz w:val="22"/>
          <w:szCs w:val="22"/>
        </w:rPr>
        <w:t>2.</w:t>
      </w:r>
      <w:r w:rsidRPr="00FE1688">
        <w:rPr>
          <w:rFonts w:ascii="Arial Narrow" w:hAnsi="Arial Narrow"/>
          <w:bCs/>
          <w:spacing w:val="4"/>
          <w:sz w:val="22"/>
          <w:szCs w:val="22"/>
        </w:rPr>
        <w:tab/>
        <w:t>importu usług lub towarów,</w:t>
      </w:r>
    </w:p>
    <w:p w:rsidR="00FE1688" w:rsidRPr="00FE1688" w:rsidRDefault="00FE1688" w:rsidP="00FE1688">
      <w:pPr>
        <w:tabs>
          <w:tab w:val="left" w:pos="1134"/>
        </w:tabs>
        <w:spacing w:line="360" w:lineRule="auto"/>
        <w:ind w:left="1134" w:hanging="567"/>
        <w:rPr>
          <w:rFonts w:ascii="Arial Narrow" w:hAnsi="Arial Narrow"/>
          <w:bCs/>
          <w:spacing w:val="4"/>
          <w:sz w:val="22"/>
          <w:szCs w:val="22"/>
        </w:rPr>
      </w:pPr>
      <w:r w:rsidRPr="00FE1688">
        <w:rPr>
          <w:rFonts w:ascii="Arial Narrow" w:hAnsi="Arial Narrow"/>
          <w:bCs/>
          <w:spacing w:val="4"/>
          <w:sz w:val="22"/>
          <w:szCs w:val="22"/>
        </w:rPr>
        <w:t>3.</w:t>
      </w:r>
      <w:r w:rsidRPr="00FE1688">
        <w:rPr>
          <w:rFonts w:ascii="Arial Narrow" w:hAnsi="Arial Narrow"/>
          <w:bCs/>
          <w:spacing w:val="4"/>
          <w:sz w:val="22"/>
          <w:szCs w:val="22"/>
        </w:rPr>
        <w:tab/>
        <w:t>mechanizmu odwróconego obciążenia podatkiem VAT1,</w:t>
      </w:r>
    </w:p>
    <w:p w:rsidR="00FE1688" w:rsidRPr="00FE1688" w:rsidRDefault="00FE1688" w:rsidP="00FE1688">
      <w:pPr>
        <w:spacing w:line="360" w:lineRule="auto"/>
        <w:rPr>
          <w:rFonts w:ascii="Arial Narrow" w:hAnsi="Arial Narrow"/>
          <w:bCs/>
          <w:spacing w:val="4"/>
          <w:sz w:val="22"/>
          <w:szCs w:val="22"/>
        </w:rPr>
      </w:pPr>
    </w:p>
    <w:p w:rsidR="00FE1688" w:rsidRPr="00FE1688" w:rsidRDefault="00FE1688" w:rsidP="00FE1688">
      <w:pPr>
        <w:spacing w:line="360" w:lineRule="auto"/>
        <w:rPr>
          <w:rFonts w:ascii="Arial Narrow" w:hAnsi="Arial Narrow"/>
          <w:b/>
          <w:bCs/>
          <w:spacing w:val="4"/>
          <w:sz w:val="22"/>
          <w:szCs w:val="22"/>
        </w:rPr>
      </w:pPr>
      <w:r w:rsidRPr="00FE1688">
        <w:rPr>
          <w:rFonts w:ascii="Arial Narrow" w:hAnsi="Arial Narrow"/>
          <w:bCs/>
          <w:spacing w:val="4"/>
          <w:sz w:val="22"/>
          <w:szCs w:val="22"/>
        </w:rPr>
        <w:t>w zakresie następujących towarów/usług :</w:t>
      </w:r>
    </w:p>
    <w:p w:rsidR="00FE1688" w:rsidRPr="00FE1688" w:rsidRDefault="00FE1688" w:rsidP="00FE1688">
      <w:pPr>
        <w:tabs>
          <w:tab w:val="left" w:pos="2977"/>
        </w:tabs>
        <w:spacing w:line="360" w:lineRule="auto"/>
        <w:rPr>
          <w:rFonts w:ascii="Arial Narrow" w:hAnsi="Arial Narrow"/>
          <w:bCs/>
          <w:spacing w:val="4"/>
          <w:sz w:val="22"/>
          <w:szCs w:val="22"/>
        </w:rPr>
      </w:pPr>
      <w:r w:rsidRPr="00FE1688">
        <w:rPr>
          <w:rFonts w:ascii="Arial Narrow" w:hAnsi="Arial Narrow"/>
          <w:bCs/>
          <w:spacing w:val="4"/>
          <w:sz w:val="22"/>
          <w:szCs w:val="22"/>
        </w:rPr>
        <w:t>część nr ……. poz. ………..</w:t>
      </w:r>
      <w:r w:rsidRPr="00FE1688">
        <w:rPr>
          <w:rFonts w:ascii="Arial Narrow" w:hAnsi="Arial Narrow"/>
          <w:bCs/>
          <w:spacing w:val="4"/>
          <w:sz w:val="22"/>
          <w:szCs w:val="22"/>
        </w:rPr>
        <w:tab/>
        <w:t>nazwa: ………………………………..……………………………………</w:t>
      </w:r>
    </w:p>
    <w:p w:rsidR="00FE1688" w:rsidRPr="00FE1688" w:rsidRDefault="00FE1688" w:rsidP="00FE1688">
      <w:pPr>
        <w:tabs>
          <w:tab w:val="left" w:pos="2977"/>
        </w:tabs>
        <w:spacing w:line="360" w:lineRule="auto"/>
        <w:rPr>
          <w:rFonts w:ascii="Arial Narrow" w:hAnsi="Arial Narrow"/>
          <w:b/>
          <w:bCs/>
          <w:spacing w:val="4"/>
          <w:sz w:val="22"/>
          <w:szCs w:val="22"/>
        </w:rPr>
      </w:pPr>
      <w:r w:rsidRPr="00FE1688">
        <w:rPr>
          <w:rFonts w:ascii="Arial Narrow" w:hAnsi="Arial Narrow"/>
          <w:b/>
          <w:bCs/>
          <w:spacing w:val="4"/>
          <w:sz w:val="22"/>
          <w:szCs w:val="22"/>
        </w:rPr>
        <w:t>………………………………………………………………………………………………………………………</w:t>
      </w:r>
    </w:p>
    <w:p w:rsidR="00FE1688" w:rsidRPr="00FE1688" w:rsidRDefault="00FE1688" w:rsidP="00FE1688">
      <w:pPr>
        <w:tabs>
          <w:tab w:val="left" w:pos="2977"/>
        </w:tabs>
        <w:spacing w:line="360" w:lineRule="auto"/>
        <w:rPr>
          <w:rFonts w:ascii="Arial Narrow" w:hAnsi="Arial Narrow"/>
          <w:b/>
          <w:bCs/>
          <w:spacing w:val="4"/>
          <w:sz w:val="22"/>
          <w:szCs w:val="22"/>
        </w:rPr>
      </w:pPr>
      <w:r w:rsidRPr="00FE1688">
        <w:rPr>
          <w:rFonts w:ascii="Arial Narrow" w:hAnsi="Arial Narrow"/>
          <w:b/>
          <w:bCs/>
          <w:spacing w:val="4"/>
          <w:sz w:val="22"/>
          <w:szCs w:val="22"/>
        </w:rPr>
        <w:t>………………………………………………………………………………………………………………………</w:t>
      </w:r>
    </w:p>
    <w:p w:rsidR="00FE1688" w:rsidRPr="00FE1688" w:rsidRDefault="00FE1688" w:rsidP="00FE1688">
      <w:pPr>
        <w:spacing w:line="360" w:lineRule="auto"/>
        <w:rPr>
          <w:rFonts w:ascii="Arial Narrow" w:hAnsi="Arial Narrow"/>
          <w:bCs/>
          <w:spacing w:val="4"/>
          <w:sz w:val="22"/>
          <w:szCs w:val="22"/>
        </w:rPr>
      </w:pPr>
      <w:r w:rsidRPr="00FE1688">
        <w:rPr>
          <w:rFonts w:ascii="Arial Narrow" w:hAnsi="Arial Narrow"/>
          <w:bCs/>
          <w:spacing w:val="4"/>
          <w:sz w:val="22"/>
          <w:szCs w:val="22"/>
        </w:rPr>
        <w:t>wartość podatku: ……………….. zł, stawka podatku ……….%VAT</w:t>
      </w:r>
    </w:p>
    <w:p w:rsidR="00FE1688" w:rsidRPr="00FE1688" w:rsidRDefault="00FE1688" w:rsidP="00FE1688">
      <w:pPr>
        <w:spacing w:line="360" w:lineRule="auto"/>
        <w:rPr>
          <w:rFonts w:ascii="Arial Narrow" w:hAnsi="Arial Narrow"/>
          <w:bCs/>
          <w:spacing w:val="4"/>
          <w:sz w:val="22"/>
          <w:szCs w:val="22"/>
        </w:rPr>
      </w:pPr>
    </w:p>
    <w:tbl>
      <w:tblPr>
        <w:tblW w:w="0" w:type="auto"/>
        <w:tblLook w:val="04A0"/>
      </w:tblPr>
      <w:tblGrid>
        <w:gridCol w:w="4746"/>
        <w:gridCol w:w="4747"/>
      </w:tblGrid>
      <w:tr w:rsidR="00FE1688" w:rsidRPr="00FE1688" w:rsidTr="00BE4A34">
        <w:tc>
          <w:tcPr>
            <w:tcW w:w="4746" w:type="dxa"/>
            <w:vAlign w:val="center"/>
          </w:tcPr>
          <w:p w:rsidR="00FE1688" w:rsidRPr="00FE1688" w:rsidRDefault="00FE1688" w:rsidP="00BE4A34">
            <w:pPr>
              <w:autoSpaceDE w:val="0"/>
              <w:autoSpaceDN w:val="0"/>
              <w:adjustRightInd w:val="0"/>
              <w:jc w:val="center"/>
              <w:rPr>
                <w:rFonts w:ascii="Arial Narrow" w:hAnsi="Arial Narrow" w:cs="Arial"/>
              </w:rPr>
            </w:pPr>
          </w:p>
          <w:p w:rsidR="00FE1688" w:rsidRPr="00FE1688" w:rsidRDefault="00D07A9C" w:rsidP="00BE4A34">
            <w:pPr>
              <w:autoSpaceDE w:val="0"/>
              <w:autoSpaceDN w:val="0"/>
              <w:adjustRightInd w:val="0"/>
              <w:jc w:val="center"/>
              <w:rPr>
                <w:rFonts w:ascii="Arial Narrow" w:hAnsi="Arial Narrow" w:cs="Arial"/>
              </w:rPr>
            </w:pPr>
            <w:r>
              <w:rPr>
                <w:rFonts w:ascii="Arial Narrow" w:hAnsi="Arial Narrow" w:cs="Arial"/>
                <w:sz w:val="22"/>
                <w:szCs w:val="22"/>
              </w:rPr>
              <w:t>………..………, dni</w:t>
            </w:r>
            <w:r w:rsidR="00604EC2">
              <w:rPr>
                <w:rFonts w:ascii="Arial Narrow" w:hAnsi="Arial Narrow" w:cs="Arial"/>
                <w:sz w:val="22"/>
                <w:szCs w:val="22"/>
              </w:rPr>
              <w:t>a ……- ……- 2020</w:t>
            </w:r>
            <w:r w:rsidR="00FE1688" w:rsidRPr="00FE1688">
              <w:rPr>
                <w:rFonts w:ascii="Arial Narrow" w:hAnsi="Arial Narrow" w:cs="Arial"/>
                <w:sz w:val="22"/>
                <w:szCs w:val="22"/>
              </w:rPr>
              <w:t xml:space="preserve"> r.</w:t>
            </w:r>
          </w:p>
        </w:tc>
        <w:tc>
          <w:tcPr>
            <w:tcW w:w="4747" w:type="dxa"/>
          </w:tcPr>
          <w:p w:rsidR="00FE1688" w:rsidRPr="00FE1688" w:rsidRDefault="00FE1688" w:rsidP="00BE4A34">
            <w:pPr>
              <w:autoSpaceDE w:val="0"/>
              <w:autoSpaceDN w:val="0"/>
              <w:adjustRightInd w:val="0"/>
              <w:jc w:val="center"/>
              <w:rPr>
                <w:rFonts w:ascii="Arial Narrow" w:hAnsi="Arial Narrow" w:cs="Arial"/>
              </w:rPr>
            </w:pPr>
          </w:p>
          <w:p w:rsidR="00FE1688" w:rsidRPr="00FE1688" w:rsidRDefault="00FE1688" w:rsidP="00BE4A34">
            <w:pPr>
              <w:autoSpaceDE w:val="0"/>
              <w:autoSpaceDN w:val="0"/>
              <w:adjustRightInd w:val="0"/>
              <w:jc w:val="center"/>
              <w:rPr>
                <w:rFonts w:ascii="Arial Narrow" w:hAnsi="Arial Narrow" w:cs="Arial"/>
              </w:rPr>
            </w:pPr>
          </w:p>
          <w:p w:rsidR="00FE1688" w:rsidRPr="00FE1688" w:rsidRDefault="00FE1688" w:rsidP="00BE4A34">
            <w:pPr>
              <w:autoSpaceDE w:val="0"/>
              <w:autoSpaceDN w:val="0"/>
              <w:adjustRightInd w:val="0"/>
              <w:jc w:val="center"/>
              <w:rPr>
                <w:rFonts w:ascii="Arial Narrow" w:hAnsi="Arial Narrow" w:cs="Arial"/>
              </w:rPr>
            </w:pPr>
          </w:p>
          <w:p w:rsidR="00FE1688" w:rsidRPr="00FE1688" w:rsidRDefault="00FE1688" w:rsidP="00BE4A34">
            <w:pPr>
              <w:autoSpaceDE w:val="0"/>
              <w:autoSpaceDN w:val="0"/>
              <w:adjustRightInd w:val="0"/>
              <w:jc w:val="center"/>
              <w:rPr>
                <w:rFonts w:ascii="Arial Narrow" w:hAnsi="Arial Narrow" w:cs="Arial"/>
              </w:rPr>
            </w:pPr>
            <w:r w:rsidRPr="00FE1688">
              <w:rPr>
                <w:rFonts w:ascii="Arial Narrow" w:hAnsi="Arial Narrow" w:cs="Arial"/>
                <w:sz w:val="22"/>
                <w:szCs w:val="22"/>
              </w:rPr>
              <w:t>……............................................                                                         (podpis Wykonawcy</w:t>
            </w:r>
            <w:r w:rsidRPr="00FE1688">
              <w:rPr>
                <w:rFonts w:ascii="Arial Narrow" w:hAnsi="Arial Narrow" w:cs="Arial"/>
                <w:sz w:val="22"/>
                <w:szCs w:val="22"/>
              </w:rPr>
              <w:br/>
              <w:t>lub upoważnionego przedstawiciela)</w:t>
            </w:r>
          </w:p>
        </w:tc>
      </w:tr>
    </w:tbl>
    <w:p w:rsidR="00FE1688" w:rsidRPr="00FE1688" w:rsidRDefault="00FE1688" w:rsidP="00FE1688">
      <w:pPr>
        <w:spacing w:line="360" w:lineRule="auto"/>
        <w:ind w:left="720"/>
        <w:jc w:val="both"/>
        <w:rPr>
          <w:rFonts w:ascii="Arial Narrow" w:hAnsi="Arial Narrow"/>
          <w:bCs/>
          <w:spacing w:val="4"/>
          <w:sz w:val="22"/>
          <w:szCs w:val="22"/>
        </w:rPr>
      </w:pPr>
    </w:p>
    <w:p w:rsidR="00FE1688" w:rsidRPr="00FE1688" w:rsidRDefault="00FE1688" w:rsidP="00FE1688">
      <w:pPr>
        <w:spacing w:line="360" w:lineRule="auto"/>
        <w:jc w:val="both"/>
        <w:rPr>
          <w:rFonts w:ascii="Arial Narrow" w:hAnsi="Arial Narrow"/>
          <w:bCs/>
          <w:spacing w:val="4"/>
          <w:sz w:val="22"/>
          <w:szCs w:val="22"/>
        </w:rPr>
      </w:pPr>
      <w:r w:rsidRPr="00FE1688">
        <w:rPr>
          <w:rFonts w:ascii="Arial Narrow" w:hAnsi="Arial Narrow"/>
          <w:bCs/>
          <w:spacing w:val="4"/>
          <w:sz w:val="22"/>
          <w:szCs w:val="22"/>
        </w:rPr>
        <w:t>*niepotrzebne skreślić</w:t>
      </w:r>
    </w:p>
    <w:p w:rsidR="00FE1688" w:rsidRDefault="00FE1688" w:rsidP="00FE1688">
      <w:pPr>
        <w:jc w:val="both"/>
        <w:rPr>
          <w:rFonts w:ascii="Arial Narrow" w:hAnsi="Arial Narrow"/>
          <w:sz w:val="22"/>
          <w:szCs w:val="22"/>
        </w:rPr>
      </w:pPr>
    </w:p>
    <w:p w:rsidR="00C2351B" w:rsidRDefault="00C2351B" w:rsidP="00FE1688">
      <w:pPr>
        <w:jc w:val="both"/>
        <w:rPr>
          <w:rFonts w:ascii="Arial Narrow" w:hAnsi="Arial Narrow"/>
          <w:sz w:val="22"/>
          <w:szCs w:val="22"/>
        </w:rPr>
      </w:pPr>
    </w:p>
    <w:p w:rsidR="00C2351B" w:rsidRDefault="00C2351B" w:rsidP="00FE1688">
      <w:pPr>
        <w:jc w:val="both"/>
        <w:rPr>
          <w:rFonts w:ascii="Arial Narrow" w:hAnsi="Arial Narrow"/>
          <w:sz w:val="22"/>
          <w:szCs w:val="22"/>
        </w:rPr>
      </w:pPr>
    </w:p>
    <w:p w:rsidR="00FE1688" w:rsidRPr="00FE1688" w:rsidRDefault="00AE09A5" w:rsidP="00FE1688">
      <w:pPr>
        <w:tabs>
          <w:tab w:val="right" w:pos="9355"/>
        </w:tabs>
        <w:jc w:val="both"/>
        <w:rPr>
          <w:rFonts w:ascii="Arial Narrow" w:hAnsi="Arial Narrow"/>
          <w:sz w:val="22"/>
          <w:szCs w:val="22"/>
        </w:rPr>
      </w:pPr>
      <w:r>
        <w:rPr>
          <w:rFonts w:ascii="Arial Narrow" w:hAnsi="Arial Narrow"/>
          <w:b/>
          <w:sz w:val="22"/>
          <w:szCs w:val="22"/>
        </w:rPr>
        <w:t>Numer sprawy:</w:t>
      </w:r>
      <w:r w:rsidR="00604EC2">
        <w:rPr>
          <w:rFonts w:ascii="Arial Narrow" w:hAnsi="Arial Narrow"/>
          <w:b/>
          <w:sz w:val="22"/>
          <w:szCs w:val="22"/>
        </w:rPr>
        <w:t>SA-381-8</w:t>
      </w:r>
      <w:r>
        <w:rPr>
          <w:rFonts w:ascii="Arial Narrow" w:hAnsi="Arial Narrow"/>
          <w:b/>
          <w:sz w:val="22"/>
          <w:szCs w:val="22"/>
        </w:rPr>
        <w:t>/</w:t>
      </w:r>
      <w:r w:rsidR="00604EC2">
        <w:rPr>
          <w:rFonts w:ascii="Arial Narrow" w:hAnsi="Arial Narrow"/>
          <w:b/>
          <w:sz w:val="22"/>
          <w:szCs w:val="22"/>
        </w:rPr>
        <w:t>20</w:t>
      </w:r>
      <w:r w:rsidR="00FE1688" w:rsidRPr="00FE1688">
        <w:rPr>
          <w:rFonts w:ascii="Arial Narrow" w:hAnsi="Arial Narrow"/>
          <w:b/>
          <w:sz w:val="22"/>
          <w:szCs w:val="22"/>
        </w:rPr>
        <w:tab/>
        <w:t>Załącznik nr 6</w:t>
      </w:r>
    </w:p>
    <w:p w:rsidR="00FE1688" w:rsidRPr="00FE1688" w:rsidRDefault="008513F8" w:rsidP="00FE1688">
      <w:pPr>
        <w:spacing w:line="360" w:lineRule="auto"/>
        <w:ind w:left="720"/>
        <w:jc w:val="center"/>
        <w:rPr>
          <w:rFonts w:ascii="Arial Narrow" w:hAnsi="Arial Narrow"/>
          <w:b/>
          <w:sz w:val="22"/>
          <w:szCs w:val="22"/>
        </w:rPr>
      </w:pPr>
      <w:r w:rsidRPr="008513F8">
        <w:rPr>
          <w:rFonts w:ascii="Arial Narrow" w:hAnsi="Arial Narrow"/>
          <w:noProof/>
          <w:sz w:val="22"/>
          <w:szCs w:val="22"/>
          <w:lang w:eastAsia="ar-SA"/>
        </w:rPr>
        <w:pict>
          <v:shape id="Pole tekstowe 1" o:spid="_x0000_s1031" type="#_x0000_t202" style="position:absolute;left:0;text-align:left;margin-left:162pt;margin-top:18.55pt;width:318pt;height:66.55pt;z-index:251665408;visibility:visible;mso-wrap-distance-left:9.05pt;mso-wrap-distance-right:9.05pt" wrapcoords="-51 -243 -51 21600 21651 21600 21651 -243 -51 -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" fillcolor="silver" strokeweight=".5pt">
            <v:textbox style="mso-next-textbox:#Pole tekstowe 1" inset="7.45pt,3.85pt,7.45pt,3.85pt">
              <w:txbxContent>
                <w:p w:rsidR="00776587" w:rsidRDefault="00776587" w:rsidP="00FE1688">
                  <w:pPr>
                    <w:ind w:right="-177"/>
                    <w:jc w:val="center"/>
                    <w:rPr>
                      <w:rFonts w:ascii="Verdana" w:hAnsi="Verdana"/>
                      <w:b/>
                    </w:rPr>
                  </w:pPr>
                </w:p>
                <w:p w:rsidR="00776587" w:rsidRPr="00D166FD" w:rsidRDefault="00776587" w:rsidP="00FE1688">
                  <w:pPr>
                    <w:ind w:right="-177"/>
                    <w:jc w:val="center"/>
                    <w:rPr>
                      <w:rFonts w:ascii="Calibri" w:hAnsi="Calibri"/>
                      <w:b/>
                      <w:sz w:val="36"/>
                      <w:szCs w:val="28"/>
                    </w:rPr>
                  </w:pPr>
                  <w:r w:rsidRPr="00D166FD">
                    <w:rPr>
                      <w:rFonts w:ascii="Calibri" w:hAnsi="Calibri"/>
                      <w:b/>
                      <w:sz w:val="36"/>
                      <w:szCs w:val="28"/>
                    </w:rPr>
                    <w:t xml:space="preserve">INFORMACJA </w:t>
                  </w:r>
                </w:p>
                <w:p w:rsidR="00776587" w:rsidRPr="00D166FD" w:rsidRDefault="00776587" w:rsidP="00FE1688">
                  <w:pPr>
                    <w:ind w:right="-177"/>
                    <w:jc w:val="center"/>
                    <w:rPr>
                      <w:rFonts w:ascii="Calibri" w:hAnsi="Calibri"/>
                      <w:b/>
                      <w:sz w:val="20"/>
                      <w:szCs w:val="16"/>
                    </w:rPr>
                  </w:pPr>
                  <w:r>
                    <w:rPr>
                      <w:rFonts w:ascii="Calibri" w:hAnsi="Calibri"/>
                      <w:b/>
                      <w:iCs/>
                      <w:sz w:val="20"/>
                      <w:szCs w:val="16"/>
                    </w:rPr>
                    <w:t>o przynależności/</w:t>
                  </w:r>
                  <w:r w:rsidRPr="00D166FD">
                    <w:rPr>
                      <w:rFonts w:ascii="Calibri" w:hAnsi="Calibri"/>
                      <w:b/>
                      <w:iCs/>
                      <w:sz w:val="20"/>
                      <w:szCs w:val="16"/>
                    </w:rPr>
                    <w:t xml:space="preserve"> braku przynależności do grupy kapitałowej</w:t>
                  </w:r>
                </w:p>
              </w:txbxContent>
            </v:textbox>
            <w10:wrap type="tight"/>
          </v:shape>
        </w:pict>
      </w:r>
    </w:p>
    <w:p w:rsidR="00FE1688" w:rsidRPr="00FE1688" w:rsidRDefault="008513F8" w:rsidP="00D60A22">
      <w:pPr>
        <w:spacing w:line="360" w:lineRule="auto"/>
        <w:rPr>
          <w:rFonts w:ascii="Arial Narrow" w:hAnsi="Arial Narrow"/>
          <w:b/>
          <w:sz w:val="22"/>
          <w:szCs w:val="22"/>
        </w:rPr>
      </w:pPr>
      <w:r w:rsidRPr="008513F8">
        <w:rPr>
          <w:rFonts w:ascii="Arial Narrow" w:hAnsi="Arial Narrow"/>
          <w:noProof/>
          <w:sz w:val="22"/>
          <w:szCs w:val="22"/>
          <w:lang w:eastAsia="ar-SA"/>
        </w:rPr>
        <w:pict>
          <v:shape id="Pole tekstowe 2" o:spid="_x0000_s1030" type="#_x0000_t202" style="position:absolute;margin-left:0;margin-top:.15pt;width:163.75pt;height:66.55pt;z-index:251664384;visibility:visible;mso-wrap-distance-left:9.05pt;mso-wrap-distance-right:9.05pt" wrapcoords="-99 -243 -99 21600 21699 21600 21699 -243 -99 -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" strokeweight=".5pt">
            <v:textbox style="mso-next-textbox:#Pole tekstowe 2" inset="7.45pt,3.85pt,7.45pt,3.85pt">
              <w:txbxContent>
                <w:p w:rsidR="00776587" w:rsidRDefault="00776587" w:rsidP="00FE1688">
                  <w:pPr>
                    <w:jc w:val="center"/>
                    <w:rPr>
                      <w:i/>
                      <w:sz w:val="18"/>
                    </w:rPr>
                  </w:pPr>
                </w:p>
                <w:p w:rsidR="00776587" w:rsidRDefault="00776587" w:rsidP="00FE1688">
                  <w:pPr>
                    <w:jc w:val="center"/>
                    <w:rPr>
                      <w:i/>
                      <w:sz w:val="18"/>
                    </w:rPr>
                  </w:pPr>
                </w:p>
                <w:p w:rsidR="00776587" w:rsidRDefault="00776587" w:rsidP="00FE1688">
                  <w:pPr>
                    <w:jc w:val="center"/>
                    <w:rPr>
                      <w:i/>
                      <w:sz w:val="18"/>
                    </w:rPr>
                  </w:pPr>
                </w:p>
                <w:p w:rsidR="00776587" w:rsidRDefault="00776587" w:rsidP="00FE1688">
                  <w:pPr>
                    <w:jc w:val="center"/>
                    <w:rPr>
                      <w:rFonts w:ascii="Verdana" w:hAnsi="Verdana"/>
                      <w:i/>
                      <w:sz w:val="16"/>
                      <w:szCs w:val="16"/>
                    </w:rPr>
                  </w:pPr>
                </w:p>
                <w:p w:rsidR="00776587" w:rsidRPr="00D166FD" w:rsidRDefault="00776587" w:rsidP="00FE1688">
                  <w:pPr>
                    <w:jc w:val="center"/>
                    <w:rPr>
                      <w:rFonts w:ascii="Calibri" w:hAnsi="Calibri"/>
                      <w:i/>
                      <w:sz w:val="20"/>
                      <w:szCs w:val="14"/>
                    </w:rPr>
                  </w:pPr>
                  <w:r w:rsidRPr="00D166FD">
                    <w:rPr>
                      <w:rFonts w:ascii="Calibri" w:hAnsi="Calibri"/>
                      <w:i/>
                      <w:sz w:val="20"/>
                      <w:szCs w:val="14"/>
                    </w:rPr>
                    <w:t>(nazwa Wykonawcy)</w:t>
                  </w:r>
                </w:p>
              </w:txbxContent>
            </v:textbox>
            <w10:wrap type="tight"/>
          </v:shape>
        </w:pict>
      </w:r>
    </w:p>
    <w:p w:rsidR="00FE1688" w:rsidRPr="00FE1688" w:rsidRDefault="00FE1688" w:rsidP="00FE1688">
      <w:pPr>
        <w:autoSpaceDE w:val="0"/>
        <w:autoSpaceDN w:val="0"/>
        <w:adjustRightInd w:val="0"/>
        <w:spacing w:line="360" w:lineRule="auto"/>
        <w:ind w:firstLine="708"/>
        <w:rPr>
          <w:rFonts w:ascii="Arial Narrow" w:hAnsi="Arial Narrow" w:cs="Arial"/>
          <w:sz w:val="22"/>
          <w:szCs w:val="22"/>
        </w:rPr>
      </w:pPr>
    </w:p>
    <w:p w:rsidR="00FE1688" w:rsidRPr="00FE1688" w:rsidRDefault="00AE09A5" w:rsidP="00FE1688">
      <w:pPr>
        <w:ind w:right="-341"/>
        <w:jc w:val="center"/>
        <w:rPr>
          <w:rFonts w:ascii="Arial Narrow" w:hAnsi="Arial Narrow"/>
          <w:b/>
          <w:sz w:val="22"/>
          <w:szCs w:val="22"/>
        </w:rPr>
      </w:pPr>
      <w:r>
        <w:rPr>
          <w:rFonts w:ascii="Arial Narrow" w:hAnsi="Arial Narrow"/>
          <w:b/>
          <w:sz w:val="22"/>
          <w:szCs w:val="22"/>
        </w:rPr>
        <w:t xml:space="preserve"> </w:t>
      </w:r>
    </w:p>
    <w:p w:rsidR="00144755" w:rsidRPr="00144755" w:rsidRDefault="00144755" w:rsidP="00144755">
      <w:pPr>
        <w:rPr>
          <w:rFonts w:ascii="Arial Narrow" w:hAnsi="Arial Narrow" w:cs="Arial"/>
          <w:sz w:val="22"/>
          <w:szCs w:val="22"/>
        </w:rPr>
      </w:pPr>
      <w:r w:rsidRPr="00144755">
        <w:rPr>
          <w:rFonts w:ascii="Arial Narrow" w:hAnsi="Arial Narrow" w:cs="Arial"/>
          <w:sz w:val="22"/>
          <w:szCs w:val="22"/>
        </w:rPr>
        <w:t>Zgodnie z wymaganiami określonymi w art.24 ust.11 ustawy z dnia 29 stycznia 2004r. Prawo zamówień publicznych</w:t>
      </w:r>
    </w:p>
    <w:p w:rsidR="007A5F80" w:rsidRPr="00FE1688" w:rsidRDefault="00144755" w:rsidP="007A5F80">
      <w:pPr>
        <w:pStyle w:val="Tekstpodstawowy3"/>
        <w:spacing w:after="0"/>
        <w:jc w:val="center"/>
        <w:rPr>
          <w:rFonts w:ascii="Arial Narrow" w:hAnsi="Arial Narrow"/>
          <w:b/>
          <w:bCs/>
          <w:sz w:val="22"/>
          <w:szCs w:val="22"/>
        </w:rPr>
      </w:pPr>
      <w:proofErr w:type="spellStart"/>
      <w:r w:rsidRPr="00144755">
        <w:rPr>
          <w:rFonts w:ascii="Arial Narrow" w:hAnsi="Arial Narrow" w:cs="Arial"/>
          <w:sz w:val="22"/>
          <w:szCs w:val="22"/>
        </w:rPr>
        <w:t>Przystępując</w:t>
      </w:r>
      <w:proofErr w:type="spellEnd"/>
      <w:r w:rsidRPr="00144755">
        <w:rPr>
          <w:rFonts w:ascii="Arial Narrow" w:hAnsi="Arial Narrow" w:cs="Arial"/>
          <w:sz w:val="22"/>
          <w:szCs w:val="22"/>
        </w:rPr>
        <w:t xml:space="preserve"> do </w:t>
      </w:r>
      <w:proofErr w:type="spellStart"/>
      <w:r w:rsidRPr="00144755">
        <w:rPr>
          <w:rFonts w:ascii="Arial Narrow" w:hAnsi="Arial Narrow" w:cs="Arial"/>
          <w:sz w:val="22"/>
          <w:szCs w:val="22"/>
        </w:rPr>
        <w:t>udziału</w:t>
      </w:r>
      <w:proofErr w:type="spellEnd"/>
      <w:r w:rsidRPr="00144755">
        <w:rPr>
          <w:rFonts w:ascii="Arial Narrow" w:hAnsi="Arial Narrow" w:cs="Arial"/>
          <w:sz w:val="22"/>
          <w:szCs w:val="22"/>
        </w:rPr>
        <w:t xml:space="preserve"> w </w:t>
      </w:r>
      <w:proofErr w:type="spellStart"/>
      <w:r w:rsidRPr="00144755">
        <w:rPr>
          <w:rFonts w:ascii="Arial Narrow" w:hAnsi="Arial Narrow" w:cs="Arial"/>
          <w:sz w:val="22"/>
          <w:szCs w:val="22"/>
        </w:rPr>
        <w:t>postępowaniu</w:t>
      </w:r>
      <w:proofErr w:type="spellEnd"/>
      <w:r w:rsidRPr="00144755">
        <w:rPr>
          <w:rFonts w:ascii="Arial Narrow" w:hAnsi="Arial Narrow" w:cs="Arial"/>
          <w:sz w:val="22"/>
          <w:szCs w:val="22"/>
        </w:rPr>
        <w:t xml:space="preserve"> o </w:t>
      </w:r>
      <w:proofErr w:type="spellStart"/>
      <w:r w:rsidRPr="00144755">
        <w:rPr>
          <w:rFonts w:ascii="Arial Narrow" w:hAnsi="Arial Narrow" w:cs="Arial"/>
          <w:sz w:val="22"/>
          <w:szCs w:val="22"/>
        </w:rPr>
        <w:t>zamówienie</w:t>
      </w:r>
      <w:proofErr w:type="spellEnd"/>
      <w:r w:rsidRPr="00144755">
        <w:rPr>
          <w:rFonts w:ascii="Arial Narrow" w:hAnsi="Arial Narrow" w:cs="Arial"/>
          <w:sz w:val="22"/>
          <w:szCs w:val="22"/>
        </w:rPr>
        <w:t xml:space="preserve"> </w:t>
      </w:r>
      <w:proofErr w:type="spellStart"/>
      <w:r w:rsidRPr="00144755">
        <w:rPr>
          <w:rFonts w:ascii="Arial Narrow" w:hAnsi="Arial Narrow" w:cs="Arial"/>
          <w:sz w:val="22"/>
          <w:szCs w:val="22"/>
        </w:rPr>
        <w:t>publiczne</w:t>
      </w:r>
      <w:proofErr w:type="spellEnd"/>
      <w:r w:rsidRPr="00144755">
        <w:rPr>
          <w:rFonts w:ascii="Arial Narrow" w:hAnsi="Arial Narrow" w:cs="Arial"/>
          <w:sz w:val="22"/>
          <w:szCs w:val="22"/>
        </w:rPr>
        <w:t xml:space="preserve"> </w:t>
      </w:r>
      <w:proofErr w:type="spellStart"/>
      <w:r w:rsidRPr="00144755">
        <w:rPr>
          <w:rFonts w:ascii="Arial Narrow" w:hAnsi="Arial Narrow" w:cs="Arial"/>
          <w:sz w:val="22"/>
          <w:szCs w:val="22"/>
        </w:rPr>
        <w:t>na</w:t>
      </w:r>
      <w:proofErr w:type="spellEnd"/>
      <w:r w:rsidRPr="00144755">
        <w:rPr>
          <w:rFonts w:ascii="Arial Narrow" w:hAnsi="Arial Narrow" w:cs="Arial"/>
          <w:sz w:val="22"/>
          <w:szCs w:val="22"/>
        </w:rPr>
        <w:t xml:space="preserve">: </w:t>
      </w:r>
      <w:r w:rsidR="001B345D" w:rsidRPr="00FE1688">
        <w:rPr>
          <w:rFonts w:ascii="Arial Narrow" w:hAnsi="Arial Narrow" w:cs="Arial"/>
          <w:sz w:val="22"/>
          <w:szCs w:val="22"/>
        </w:rPr>
        <w:t xml:space="preserve">. </w:t>
      </w:r>
      <w:r w:rsidR="001B345D" w:rsidRPr="00FE1688">
        <w:rPr>
          <w:rFonts w:ascii="Arial Narrow" w:hAnsi="Arial Narrow"/>
          <w:b/>
          <w:bCs/>
          <w:sz w:val="22"/>
          <w:szCs w:val="22"/>
        </w:rPr>
        <w:t>„</w:t>
      </w:r>
      <w:r w:rsidR="00604EC2" w:rsidRPr="00604EC2">
        <w:rPr>
          <w:rFonts w:ascii="Arial Narrow" w:hAnsi="Arial Narrow" w:cs="Arial"/>
          <w:sz w:val="22"/>
          <w:szCs w:val="22"/>
        </w:rPr>
        <w:t xml:space="preserve"> </w:t>
      </w:r>
      <w:proofErr w:type="spellStart"/>
      <w:r w:rsidR="00604EC2" w:rsidRPr="004920B3">
        <w:rPr>
          <w:rFonts w:ascii="Arial Narrow" w:hAnsi="Arial Narrow" w:cs="Arial"/>
          <w:sz w:val="22"/>
          <w:szCs w:val="22"/>
        </w:rPr>
        <w:t>zakup</w:t>
      </w:r>
      <w:proofErr w:type="spellEnd"/>
      <w:r w:rsidR="00604EC2" w:rsidRPr="004920B3">
        <w:rPr>
          <w:rFonts w:ascii="Arial Narrow" w:hAnsi="Arial Narrow" w:cs="Arial"/>
          <w:sz w:val="22"/>
          <w:szCs w:val="22"/>
        </w:rPr>
        <w:t xml:space="preserve"> </w:t>
      </w:r>
      <w:proofErr w:type="spellStart"/>
      <w:r w:rsidR="00604EC2" w:rsidRPr="004920B3">
        <w:rPr>
          <w:rFonts w:ascii="Arial Narrow" w:hAnsi="Arial Narrow" w:cs="Arial"/>
          <w:sz w:val="22"/>
          <w:szCs w:val="22"/>
        </w:rPr>
        <w:t>i</w:t>
      </w:r>
      <w:proofErr w:type="spellEnd"/>
      <w:r w:rsidR="00604EC2" w:rsidRPr="004920B3">
        <w:rPr>
          <w:rFonts w:ascii="Arial Narrow" w:hAnsi="Arial Narrow" w:cs="Arial"/>
          <w:sz w:val="22"/>
          <w:szCs w:val="22"/>
        </w:rPr>
        <w:t xml:space="preserve"> </w:t>
      </w:r>
      <w:proofErr w:type="spellStart"/>
      <w:r w:rsidR="00604EC2" w:rsidRPr="004920B3">
        <w:rPr>
          <w:rFonts w:ascii="Arial Narrow" w:hAnsi="Arial Narrow" w:cs="Arial"/>
          <w:sz w:val="22"/>
          <w:szCs w:val="22"/>
        </w:rPr>
        <w:t>dostawa</w:t>
      </w:r>
      <w:proofErr w:type="spellEnd"/>
      <w:r w:rsidR="00604EC2" w:rsidRPr="004920B3">
        <w:rPr>
          <w:rFonts w:ascii="Arial Narrow" w:hAnsi="Arial Narrow" w:cs="Arial"/>
          <w:sz w:val="22"/>
          <w:szCs w:val="22"/>
        </w:rPr>
        <w:t xml:space="preserve"> </w:t>
      </w:r>
      <w:proofErr w:type="spellStart"/>
      <w:r w:rsidR="00604EC2" w:rsidRPr="004920B3">
        <w:rPr>
          <w:rFonts w:ascii="Arial Narrow" w:hAnsi="Arial Narrow" w:cs="Arial"/>
          <w:sz w:val="22"/>
          <w:szCs w:val="22"/>
        </w:rPr>
        <w:t>płynów</w:t>
      </w:r>
      <w:proofErr w:type="spellEnd"/>
      <w:r w:rsidR="00604EC2" w:rsidRPr="004920B3">
        <w:rPr>
          <w:rFonts w:ascii="Arial Narrow" w:hAnsi="Arial Narrow" w:cs="Arial"/>
          <w:sz w:val="22"/>
          <w:szCs w:val="22"/>
        </w:rPr>
        <w:t xml:space="preserve"> </w:t>
      </w:r>
      <w:proofErr w:type="spellStart"/>
      <w:r w:rsidR="00604EC2" w:rsidRPr="004920B3">
        <w:rPr>
          <w:rFonts w:ascii="Arial Narrow" w:hAnsi="Arial Narrow" w:cs="Arial"/>
          <w:sz w:val="22"/>
          <w:szCs w:val="22"/>
        </w:rPr>
        <w:t>infuzyjnych</w:t>
      </w:r>
      <w:proofErr w:type="spellEnd"/>
      <w:r w:rsidR="00604EC2" w:rsidRPr="004920B3">
        <w:rPr>
          <w:rFonts w:ascii="Arial Narrow" w:hAnsi="Arial Narrow" w:cs="Arial"/>
          <w:sz w:val="22"/>
          <w:szCs w:val="22"/>
        </w:rPr>
        <w:t xml:space="preserve">, </w:t>
      </w:r>
      <w:proofErr w:type="spellStart"/>
      <w:r w:rsidR="00604EC2" w:rsidRPr="004920B3">
        <w:rPr>
          <w:rFonts w:ascii="Arial Narrow" w:hAnsi="Arial Narrow" w:cs="Arial"/>
          <w:sz w:val="22"/>
          <w:szCs w:val="22"/>
        </w:rPr>
        <w:t>hemodializy</w:t>
      </w:r>
      <w:proofErr w:type="spellEnd"/>
      <w:r w:rsidR="00604EC2" w:rsidRPr="004920B3">
        <w:rPr>
          <w:rFonts w:ascii="Arial Narrow" w:hAnsi="Arial Narrow" w:cs="Arial"/>
          <w:sz w:val="22"/>
          <w:szCs w:val="22"/>
        </w:rPr>
        <w:t xml:space="preserve"> </w:t>
      </w:r>
      <w:proofErr w:type="spellStart"/>
      <w:r w:rsidR="00604EC2" w:rsidRPr="004920B3">
        <w:rPr>
          <w:rFonts w:ascii="Arial Narrow" w:hAnsi="Arial Narrow" w:cs="Arial"/>
          <w:sz w:val="22"/>
          <w:szCs w:val="22"/>
        </w:rPr>
        <w:t>i</w:t>
      </w:r>
      <w:proofErr w:type="spellEnd"/>
      <w:r w:rsidR="00604EC2" w:rsidRPr="004920B3">
        <w:rPr>
          <w:rFonts w:ascii="Arial Narrow" w:hAnsi="Arial Narrow" w:cs="Arial"/>
          <w:sz w:val="22"/>
          <w:szCs w:val="22"/>
        </w:rPr>
        <w:t xml:space="preserve"> </w:t>
      </w:r>
      <w:proofErr w:type="spellStart"/>
      <w:r w:rsidR="00604EC2" w:rsidRPr="004920B3">
        <w:rPr>
          <w:rFonts w:ascii="Arial Narrow" w:hAnsi="Arial Narrow" w:cs="Arial"/>
          <w:sz w:val="22"/>
          <w:szCs w:val="22"/>
        </w:rPr>
        <w:t>gazy</w:t>
      </w:r>
      <w:proofErr w:type="spellEnd"/>
      <w:r w:rsidR="00604EC2" w:rsidRPr="004920B3">
        <w:rPr>
          <w:rFonts w:ascii="Arial Narrow" w:hAnsi="Arial Narrow" w:cs="Arial"/>
          <w:sz w:val="22"/>
          <w:szCs w:val="22"/>
        </w:rPr>
        <w:t xml:space="preserve"> </w:t>
      </w:r>
      <w:proofErr w:type="spellStart"/>
      <w:r w:rsidR="00604EC2" w:rsidRPr="004920B3">
        <w:rPr>
          <w:rFonts w:ascii="Arial Narrow" w:hAnsi="Arial Narrow" w:cs="Arial"/>
          <w:sz w:val="22"/>
          <w:szCs w:val="22"/>
        </w:rPr>
        <w:t>medycznych</w:t>
      </w:r>
      <w:proofErr w:type="spellEnd"/>
      <w:r w:rsidR="00604EC2" w:rsidRPr="004920B3">
        <w:rPr>
          <w:rFonts w:ascii="Arial Narrow" w:hAnsi="Arial Narrow"/>
          <w:b/>
          <w:sz w:val="22"/>
          <w:szCs w:val="22"/>
        </w:rPr>
        <w:t>”</w:t>
      </w:r>
      <w:r w:rsidR="001B345D" w:rsidRPr="00FE1688">
        <w:rPr>
          <w:rFonts w:ascii="Arial Narrow" w:hAnsi="Arial Narrow"/>
          <w:b/>
          <w:bCs/>
          <w:sz w:val="22"/>
          <w:szCs w:val="22"/>
        </w:rPr>
        <w:t>”</w:t>
      </w:r>
    </w:p>
    <w:p w:rsidR="00144755" w:rsidRPr="00144755" w:rsidRDefault="00144755" w:rsidP="00144755">
      <w:pPr>
        <w:rPr>
          <w:rFonts w:ascii="Arial Narrow" w:hAnsi="Arial Narrow" w:cs="Arial"/>
          <w:sz w:val="22"/>
          <w:szCs w:val="22"/>
        </w:rPr>
      </w:pPr>
    </w:p>
    <w:p w:rsidR="00144755" w:rsidRPr="00144755" w:rsidRDefault="00144755" w:rsidP="00144755">
      <w:pPr>
        <w:rPr>
          <w:rFonts w:ascii="Arial Narrow" w:hAnsi="Arial Narrow" w:cs="Arial"/>
          <w:sz w:val="22"/>
          <w:szCs w:val="22"/>
        </w:rPr>
      </w:pPr>
    </w:p>
    <w:p w:rsidR="00144755" w:rsidRPr="00144755" w:rsidRDefault="00144755" w:rsidP="00144755">
      <w:pPr>
        <w:rPr>
          <w:rFonts w:ascii="Arial Narrow" w:hAnsi="Arial Narrow" w:cs="Arial"/>
          <w:sz w:val="22"/>
          <w:szCs w:val="22"/>
        </w:rPr>
      </w:pPr>
      <w:r w:rsidRPr="00144755">
        <w:rPr>
          <w:rFonts w:ascii="Arial Narrow" w:hAnsi="Arial Narrow" w:cs="Arial"/>
          <w:sz w:val="22"/>
          <w:szCs w:val="22"/>
        </w:rPr>
        <w:t xml:space="preserve">Oświadczam (-y), że wobec reprezentowanego przeze mnie podmiotu nie zachodzą przesłanki wykluczenia </w:t>
      </w:r>
      <w:r w:rsidRPr="00144755">
        <w:rPr>
          <w:rFonts w:ascii="Arial Narrow" w:hAnsi="Arial Narrow" w:cs="Arial"/>
          <w:sz w:val="22"/>
          <w:szCs w:val="22"/>
        </w:rPr>
        <w:br/>
        <w:t xml:space="preserve">z art. 24 ust. 1 </w:t>
      </w:r>
      <w:proofErr w:type="spellStart"/>
      <w:r w:rsidRPr="00144755">
        <w:rPr>
          <w:rFonts w:ascii="Arial Narrow" w:hAnsi="Arial Narrow" w:cs="Arial"/>
          <w:sz w:val="22"/>
          <w:szCs w:val="22"/>
        </w:rPr>
        <w:t>pkt</w:t>
      </w:r>
      <w:proofErr w:type="spellEnd"/>
      <w:r w:rsidRPr="00144755">
        <w:rPr>
          <w:rFonts w:ascii="Arial Narrow" w:hAnsi="Arial Narrow" w:cs="Arial"/>
          <w:sz w:val="22"/>
          <w:szCs w:val="22"/>
        </w:rPr>
        <w:t xml:space="preserve"> 23 </w:t>
      </w:r>
      <w:proofErr w:type="spellStart"/>
      <w:r w:rsidRPr="00144755">
        <w:rPr>
          <w:rFonts w:ascii="Arial Narrow" w:hAnsi="Arial Narrow" w:cs="Arial"/>
          <w:sz w:val="22"/>
          <w:szCs w:val="22"/>
        </w:rPr>
        <w:t>upzp</w:t>
      </w:r>
      <w:proofErr w:type="spellEnd"/>
    </w:p>
    <w:p w:rsidR="00144755" w:rsidRPr="00144755" w:rsidRDefault="00144755" w:rsidP="008746DC">
      <w:pPr>
        <w:pStyle w:val="Akapitzlist"/>
        <w:numPr>
          <w:ilvl w:val="0"/>
          <w:numId w:val="34"/>
        </w:numPr>
        <w:suppressAutoHyphens w:val="0"/>
        <w:spacing w:after="200"/>
        <w:contextualSpacing/>
        <w:jc w:val="both"/>
        <w:rPr>
          <w:rFonts w:ascii="Arial Narrow" w:hAnsi="Arial Narrow" w:cs="Arial"/>
          <w:sz w:val="22"/>
          <w:szCs w:val="22"/>
        </w:rPr>
      </w:pPr>
      <w:r w:rsidRPr="00144755">
        <w:rPr>
          <w:rFonts w:ascii="Arial Narrow" w:hAnsi="Arial Narrow" w:cs="Arial"/>
          <w:color w:val="000000"/>
          <w:sz w:val="22"/>
          <w:szCs w:val="22"/>
        </w:rPr>
        <w:t>Nie przynależę do tej samej grupy kapitałowej, w rozumieniu</w:t>
      </w:r>
      <w:r w:rsidRPr="00144755">
        <w:rPr>
          <w:rStyle w:val="apple-converted-space"/>
          <w:rFonts w:ascii="Arial Narrow" w:hAnsi="Arial Narrow" w:cs="Arial"/>
          <w:color w:val="000000"/>
          <w:sz w:val="22"/>
          <w:szCs w:val="22"/>
        </w:rPr>
        <w:t> </w:t>
      </w:r>
      <w:r w:rsidRPr="00144755">
        <w:rPr>
          <w:rFonts w:ascii="Arial Narrow" w:hAnsi="Arial Narrow" w:cs="Arial"/>
          <w:sz w:val="22"/>
          <w:szCs w:val="22"/>
        </w:rPr>
        <w:t>ustawy</w:t>
      </w:r>
      <w:r w:rsidRPr="00144755">
        <w:rPr>
          <w:rStyle w:val="apple-converted-space"/>
          <w:rFonts w:ascii="Arial Narrow" w:hAnsi="Arial Narrow" w:cs="Arial"/>
          <w:color w:val="000000"/>
          <w:sz w:val="22"/>
          <w:szCs w:val="22"/>
        </w:rPr>
        <w:t> </w:t>
      </w:r>
      <w:r w:rsidRPr="00144755">
        <w:rPr>
          <w:rFonts w:ascii="Arial Narrow" w:hAnsi="Arial Narrow" w:cs="Arial"/>
          <w:color w:val="000000"/>
          <w:sz w:val="22"/>
          <w:szCs w:val="22"/>
        </w:rPr>
        <w:t xml:space="preserve">z dnia 16 lutego 2007 r. o ochronie konkurencji i konsumentów (Dz. U. Nr 50, poz. 331, z </w:t>
      </w:r>
      <w:proofErr w:type="spellStart"/>
      <w:r w:rsidRPr="00144755">
        <w:rPr>
          <w:rFonts w:ascii="Arial Narrow" w:hAnsi="Arial Narrow" w:cs="Arial"/>
          <w:color w:val="000000"/>
          <w:sz w:val="22"/>
          <w:szCs w:val="22"/>
        </w:rPr>
        <w:t>późn</w:t>
      </w:r>
      <w:proofErr w:type="spellEnd"/>
      <w:r w:rsidRPr="00144755">
        <w:rPr>
          <w:rFonts w:ascii="Arial Narrow" w:hAnsi="Arial Narrow" w:cs="Arial"/>
          <w:color w:val="000000"/>
          <w:sz w:val="22"/>
          <w:szCs w:val="22"/>
        </w:rPr>
        <w:t xml:space="preserve">. </w:t>
      </w:r>
      <w:proofErr w:type="spellStart"/>
      <w:r w:rsidRPr="00144755">
        <w:rPr>
          <w:rFonts w:ascii="Arial Narrow" w:hAnsi="Arial Narrow" w:cs="Arial"/>
          <w:color w:val="000000"/>
          <w:sz w:val="22"/>
          <w:szCs w:val="22"/>
        </w:rPr>
        <w:t>zm</w:t>
      </w:r>
      <w:proofErr w:type="spellEnd"/>
      <w:r w:rsidRPr="00144755">
        <w:rPr>
          <w:rFonts w:ascii="Arial Narrow" w:hAnsi="Arial Narrow" w:cs="Arial"/>
          <w:color w:val="000000"/>
          <w:sz w:val="22"/>
          <w:szCs w:val="22"/>
        </w:rPr>
        <w:t>)</w:t>
      </w:r>
      <w:r w:rsidRPr="00144755">
        <w:rPr>
          <w:rFonts w:ascii="Arial Narrow" w:hAnsi="Arial Narrow" w:cs="Arial"/>
          <w:color w:val="000000"/>
          <w:sz w:val="22"/>
          <w:szCs w:val="22"/>
        </w:rPr>
        <w:br/>
        <w:t xml:space="preserve"> z Wykonawcami którzy złożyli odrębne oferty, oferty częściowe lub wnioski </w:t>
      </w:r>
      <w:r w:rsidRPr="00144755">
        <w:rPr>
          <w:rFonts w:ascii="Arial Narrow" w:hAnsi="Arial Narrow" w:cs="Arial"/>
          <w:color w:val="000000"/>
          <w:sz w:val="22"/>
          <w:szCs w:val="22"/>
        </w:rPr>
        <w:br/>
        <w:t xml:space="preserve">o dopuszczenie do udziału w przedmiotowym </w:t>
      </w:r>
      <w:proofErr w:type="spellStart"/>
      <w:r w:rsidRPr="00144755">
        <w:rPr>
          <w:rFonts w:ascii="Arial Narrow" w:hAnsi="Arial Narrow" w:cs="Arial"/>
          <w:color w:val="000000"/>
          <w:sz w:val="22"/>
          <w:szCs w:val="22"/>
        </w:rPr>
        <w:t>postepowaniu</w:t>
      </w:r>
      <w:proofErr w:type="spellEnd"/>
      <w:r w:rsidRPr="00144755">
        <w:rPr>
          <w:rFonts w:ascii="Arial Narrow" w:hAnsi="Arial Narrow" w:cs="Arial"/>
          <w:sz w:val="22"/>
          <w:szCs w:val="22"/>
        </w:rPr>
        <w:t>*</w:t>
      </w:r>
    </w:p>
    <w:p w:rsidR="00144755" w:rsidRPr="00144755" w:rsidRDefault="00144755" w:rsidP="00144755">
      <w:pPr>
        <w:spacing w:after="200"/>
        <w:contextualSpacing/>
        <w:jc w:val="both"/>
        <w:rPr>
          <w:rFonts w:ascii="Arial Narrow" w:hAnsi="Arial Narrow" w:cs="Arial"/>
          <w:sz w:val="22"/>
          <w:szCs w:val="22"/>
        </w:rPr>
      </w:pPr>
      <w:r w:rsidRPr="00144755">
        <w:rPr>
          <w:rFonts w:ascii="Arial Narrow" w:hAnsi="Arial Narrow" w:cs="Arial"/>
          <w:sz w:val="22"/>
          <w:szCs w:val="22"/>
        </w:rPr>
        <w:t>Lub</w:t>
      </w:r>
    </w:p>
    <w:p w:rsidR="00144755" w:rsidRPr="00144755" w:rsidRDefault="00144755" w:rsidP="008746DC">
      <w:pPr>
        <w:pStyle w:val="Akapitzlist"/>
        <w:numPr>
          <w:ilvl w:val="0"/>
          <w:numId w:val="34"/>
        </w:numPr>
        <w:suppressAutoHyphens w:val="0"/>
        <w:spacing w:after="200"/>
        <w:contextualSpacing/>
        <w:jc w:val="both"/>
        <w:rPr>
          <w:rFonts w:ascii="Arial Narrow" w:hAnsi="Arial Narrow" w:cs="Arial"/>
          <w:sz w:val="22"/>
          <w:szCs w:val="22"/>
        </w:rPr>
      </w:pPr>
      <w:r w:rsidRPr="00144755">
        <w:rPr>
          <w:rFonts w:ascii="Arial Narrow" w:hAnsi="Arial Narrow" w:cs="Arial"/>
          <w:sz w:val="22"/>
          <w:szCs w:val="22"/>
        </w:rPr>
        <w:t>Należę</w:t>
      </w:r>
      <w:r w:rsidRPr="00144755">
        <w:rPr>
          <w:rFonts w:ascii="Arial Narrow" w:hAnsi="Arial Narrow" w:cs="Arial"/>
          <w:color w:val="000000"/>
          <w:sz w:val="22"/>
          <w:szCs w:val="22"/>
        </w:rPr>
        <w:t xml:space="preserve"> do tej samej grupy kapitałowej, w rozumieniu</w:t>
      </w:r>
      <w:r w:rsidRPr="00144755">
        <w:rPr>
          <w:rStyle w:val="apple-converted-space"/>
          <w:rFonts w:ascii="Arial Narrow" w:hAnsi="Arial Narrow" w:cs="Arial"/>
          <w:color w:val="000000"/>
          <w:sz w:val="22"/>
          <w:szCs w:val="22"/>
        </w:rPr>
        <w:t> </w:t>
      </w:r>
      <w:r w:rsidRPr="00144755">
        <w:rPr>
          <w:rFonts w:ascii="Arial Narrow" w:hAnsi="Arial Narrow" w:cs="Arial"/>
          <w:sz w:val="22"/>
          <w:szCs w:val="22"/>
        </w:rPr>
        <w:t>ustawy</w:t>
      </w:r>
      <w:r w:rsidRPr="00144755">
        <w:rPr>
          <w:rStyle w:val="apple-converted-space"/>
          <w:rFonts w:ascii="Arial Narrow" w:hAnsi="Arial Narrow" w:cs="Arial"/>
          <w:color w:val="000000"/>
          <w:sz w:val="22"/>
          <w:szCs w:val="22"/>
        </w:rPr>
        <w:t> </w:t>
      </w:r>
      <w:r w:rsidRPr="00144755">
        <w:rPr>
          <w:rFonts w:ascii="Arial Narrow" w:hAnsi="Arial Narrow" w:cs="Arial"/>
          <w:color w:val="000000"/>
          <w:sz w:val="22"/>
          <w:szCs w:val="22"/>
        </w:rPr>
        <w:t xml:space="preserve">z dnia 16 lutego 2007 r. o ochronie konkurencji i konsumentów (Dz. U. Nr 50, poz. 331, z </w:t>
      </w:r>
      <w:proofErr w:type="spellStart"/>
      <w:r w:rsidRPr="00144755">
        <w:rPr>
          <w:rFonts w:ascii="Arial Narrow" w:hAnsi="Arial Narrow" w:cs="Arial"/>
          <w:color w:val="000000"/>
          <w:sz w:val="22"/>
          <w:szCs w:val="22"/>
        </w:rPr>
        <w:t>późn</w:t>
      </w:r>
      <w:proofErr w:type="spellEnd"/>
      <w:r w:rsidRPr="00144755">
        <w:rPr>
          <w:rFonts w:ascii="Arial Narrow" w:hAnsi="Arial Narrow" w:cs="Arial"/>
          <w:color w:val="000000"/>
          <w:sz w:val="22"/>
          <w:szCs w:val="22"/>
        </w:rPr>
        <w:t xml:space="preserve">. </w:t>
      </w:r>
      <w:proofErr w:type="spellStart"/>
      <w:r w:rsidRPr="00144755">
        <w:rPr>
          <w:rFonts w:ascii="Arial Narrow" w:hAnsi="Arial Narrow" w:cs="Arial"/>
          <w:color w:val="000000"/>
          <w:sz w:val="22"/>
          <w:szCs w:val="22"/>
        </w:rPr>
        <w:t>zm</w:t>
      </w:r>
      <w:proofErr w:type="spellEnd"/>
      <w:r w:rsidRPr="00144755">
        <w:rPr>
          <w:rFonts w:ascii="Arial Narrow" w:hAnsi="Arial Narrow" w:cs="Arial"/>
          <w:color w:val="000000"/>
          <w:sz w:val="22"/>
          <w:szCs w:val="22"/>
        </w:rPr>
        <w:t>)</w:t>
      </w:r>
      <w:r w:rsidRPr="00144755">
        <w:rPr>
          <w:rFonts w:ascii="Arial Narrow" w:hAnsi="Arial Narrow" w:cs="Arial"/>
          <w:color w:val="000000"/>
          <w:sz w:val="22"/>
          <w:szCs w:val="22"/>
        </w:rPr>
        <w:br/>
        <w:t xml:space="preserve"> z Wykonawcami którzy złożyli odrębne oferty, oferty częściowe lub wnioski </w:t>
      </w:r>
      <w:r w:rsidRPr="00144755">
        <w:rPr>
          <w:rFonts w:ascii="Arial Narrow" w:hAnsi="Arial Narrow" w:cs="Arial"/>
          <w:color w:val="000000"/>
          <w:sz w:val="22"/>
          <w:szCs w:val="22"/>
        </w:rPr>
        <w:br/>
        <w:t xml:space="preserve">o dopuszczenie do udziału w przedmiotowym </w:t>
      </w:r>
      <w:proofErr w:type="spellStart"/>
      <w:r w:rsidRPr="00144755">
        <w:rPr>
          <w:rFonts w:ascii="Arial Narrow" w:hAnsi="Arial Narrow" w:cs="Arial"/>
          <w:color w:val="000000"/>
          <w:sz w:val="22"/>
          <w:szCs w:val="22"/>
        </w:rPr>
        <w:t>postepowaniu</w:t>
      </w:r>
      <w:proofErr w:type="spellEnd"/>
      <w:r w:rsidRPr="00144755">
        <w:rPr>
          <w:rFonts w:ascii="Arial Narrow" w:hAnsi="Arial Narrow" w:cs="Arial"/>
          <w:sz w:val="22"/>
          <w:szCs w:val="22"/>
        </w:rPr>
        <w:t>*</w:t>
      </w:r>
    </w:p>
    <w:p w:rsidR="00144755" w:rsidRPr="00144755" w:rsidRDefault="00144755" w:rsidP="00144755">
      <w:pPr>
        <w:spacing w:after="200"/>
        <w:ind w:left="357"/>
        <w:contextualSpacing/>
        <w:jc w:val="both"/>
        <w:rPr>
          <w:rFonts w:ascii="Arial Narrow" w:hAnsi="Arial Narrow" w:cs="Arial"/>
          <w:sz w:val="22"/>
          <w:szCs w:val="22"/>
        </w:rPr>
      </w:pPr>
      <w:r w:rsidRPr="00144755">
        <w:rPr>
          <w:rFonts w:ascii="Arial Narrow" w:hAnsi="Arial Narrow" w:cs="Arial"/>
          <w:sz w:val="22"/>
          <w:szCs w:val="22"/>
        </w:rPr>
        <w:t xml:space="preserve">I składam (nie składam)* wyjaśnienia i dowody, że powiązania z innym Wykonawcą nie prowadzą do zakłócenia konkurencji w </w:t>
      </w:r>
      <w:proofErr w:type="spellStart"/>
      <w:r w:rsidRPr="00144755">
        <w:rPr>
          <w:rFonts w:ascii="Arial Narrow" w:hAnsi="Arial Narrow" w:cs="Arial"/>
          <w:sz w:val="22"/>
          <w:szCs w:val="22"/>
        </w:rPr>
        <w:t>postepowaniu</w:t>
      </w:r>
      <w:proofErr w:type="spellEnd"/>
      <w:r w:rsidRPr="00144755">
        <w:rPr>
          <w:rFonts w:ascii="Arial Narrow" w:hAnsi="Arial Narrow" w:cs="Arial"/>
          <w:sz w:val="22"/>
          <w:szCs w:val="22"/>
        </w:rPr>
        <w:t xml:space="preserve"> o udzielenie przedmiotowego zamówienia*</w:t>
      </w:r>
    </w:p>
    <w:p w:rsidR="00144755" w:rsidRPr="00144755" w:rsidRDefault="00144755" w:rsidP="00144755">
      <w:pPr>
        <w:rPr>
          <w:rFonts w:ascii="Arial Narrow" w:hAnsi="Arial Narrow" w:cs="Arial"/>
          <w:sz w:val="22"/>
          <w:szCs w:val="22"/>
        </w:rPr>
      </w:pPr>
    </w:p>
    <w:p w:rsidR="00144755" w:rsidRPr="00144755" w:rsidRDefault="00144755" w:rsidP="00144755">
      <w:pPr>
        <w:rPr>
          <w:rFonts w:ascii="Arial Narrow" w:hAnsi="Arial Narrow"/>
          <w:i/>
          <w:sz w:val="22"/>
          <w:szCs w:val="22"/>
        </w:rPr>
      </w:pPr>
      <w:r w:rsidRPr="00144755">
        <w:rPr>
          <w:rFonts w:ascii="Arial Narrow" w:hAnsi="Arial Narrow"/>
          <w:i/>
          <w:sz w:val="22"/>
          <w:szCs w:val="22"/>
        </w:rPr>
        <w:t>*- niepotrzebne skreślić</w:t>
      </w:r>
    </w:p>
    <w:p w:rsidR="00144755" w:rsidRPr="00144755" w:rsidRDefault="00144755" w:rsidP="00144755">
      <w:pPr>
        <w:rPr>
          <w:rFonts w:ascii="Arial Narrow" w:hAnsi="Arial Narrow"/>
          <w:sz w:val="22"/>
          <w:szCs w:val="22"/>
        </w:rPr>
      </w:pPr>
    </w:p>
    <w:p w:rsidR="00144755" w:rsidRPr="00144755" w:rsidRDefault="00144755" w:rsidP="00144755">
      <w:pPr>
        <w:rPr>
          <w:rFonts w:ascii="Arial Narrow" w:hAnsi="Arial Narrow"/>
          <w:sz w:val="22"/>
          <w:szCs w:val="22"/>
        </w:rPr>
      </w:pPr>
    </w:p>
    <w:p w:rsidR="00144755" w:rsidRPr="00144755" w:rsidRDefault="00144755" w:rsidP="00144755">
      <w:pPr>
        <w:jc w:val="both"/>
        <w:rPr>
          <w:rFonts w:ascii="Arial Narrow" w:hAnsi="Arial Narrow"/>
          <w:sz w:val="22"/>
          <w:szCs w:val="22"/>
        </w:rPr>
      </w:pPr>
    </w:p>
    <w:p w:rsidR="00144755" w:rsidRPr="00144755" w:rsidRDefault="00144755" w:rsidP="00144755">
      <w:pPr>
        <w:jc w:val="both"/>
        <w:rPr>
          <w:rFonts w:ascii="Arial Narrow" w:hAnsi="Arial Narrow"/>
          <w:sz w:val="22"/>
          <w:szCs w:val="22"/>
        </w:rPr>
      </w:pPr>
      <w:r w:rsidRPr="00144755">
        <w:rPr>
          <w:rFonts w:ascii="Arial Narrow" w:hAnsi="Arial Narrow"/>
          <w:sz w:val="22"/>
          <w:szCs w:val="22"/>
        </w:rPr>
        <w:t>________________________</w:t>
      </w:r>
      <w:r w:rsidRPr="00144755">
        <w:rPr>
          <w:rFonts w:ascii="Arial Narrow" w:hAnsi="Arial Narrow"/>
          <w:sz w:val="22"/>
          <w:szCs w:val="22"/>
        </w:rPr>
        <w:tab/>
      </w:r>
      <w:r w:rsidRPr="00144755">
        <w:rPr>
          <w:rFonts w:ascii="Arial Narrow" w:hAnsi="Arial Narrow"/>
          <w:sz w:val="22"/>
          <w:szCs w:val="22"/>
        </w:rPr>
        <w:tab/>
      </w:r>
      <w:r w:rsidRPr="00144755">
        <w:rPr>
          <w:rFonts w:ascii="Arial Narrow" w:hAnsi="Arial Narrow"/>
          <w:sz w:val="22"/>
          <w:szCs w:val="22"/>
        </w:rPr>
        <w:tab/>
      </w:r>
      <w:r w:rsidRPr="00144755">
        <w:rPr>
          <w:rFonts w:ascii="Arial Narrow" w:hAnsi="Arial Narrow"/>
          <w:sz w:val="22"/>
          <w:szCs w:val="22"/>
        </w:rPr>
        <w:tab/>
        <w:t>____________________________</w:t>
      </w:r>
    </w:p>
    <w:p w:rsidR="00144755" w:rsidRPr="00144755" w:rsidRDefault="00144755" w:rsidP="00144755">
      <w:pPr>
        <w:ind w:firstLine="708"/>
        <w:jc w:val="both"/>
        <w:rPr>
          <w:rFonts w:ascii="Arial Narrow" w:hAnsi="Arial Narrow"/>
          <w:sz w:val="22"/>
          <w:szCs w:val="22"/>
        </w:rPr>
      </w:pPr>
      <w:r w:rsidRPr="00144755">
        <w:rPr>
          <w:rFonts w:ascii="Arial Narrow" w:hAnsi="Arial Narrow"/>
          <w:sz w:val="22"/>
          <w:szCs w:val="22"/>
        </w:rPr>
        <w:t>miejsce, data</w:t>
      </w:r>
      <w:r w:rsidRPr="00144755">
        <w:rPr>
          <w:rFonts w:ascii="Arial Narrow" w:hAnsi="Arial Narrow"/>
          <w:sz w:val="22"/>
          <w:szCs w:val="22"/>
        </w:rPr>
        <w:tab/>
      </w:r>
      <w:r w:rsidRPr="00144755">
        <w:rPr>
          <w:rFonts w:ascii="Arial Narrow" w:hAnsi="Arial Narrow"/>
          <w:sz w:val="22"/>
          <w:szCs w:val="22"/>
        </w:rPr>
        <w:tab/>
      </w:r>
      <w:r w:rsidRPr="00144755">
        <w:rPr>
          <w:rFonts w:ascii="Arial Narrow" w:hAnsi="Arial Narrow"/>
          <w:sz w:val="22"/>
          <w:szCs w:val="22"/>
        </w:rPr>
        <w:tab/>
      </w:r>
      <w:r w:rsidRPr="00144755">
        <w:rPr>
          <w:rFonts w:ascii="Arial Narrow" w:hAnsi="Arial Narrow"/>
          <w:sz w:val="22"/>
          <w:szCs w:val="22"/>
        </w:rPr>
        <w:tab/>
      </w:r>
      <w:r w:rsidRPr="00144755">
        <w:rPr>
          <w:rFonts w:ascii="Arial Narrow" w:hAnsi="Arial Narrow"/>
          <w:sz w:val="22"/>
          <w:szCs w:val="22"/>
        </w:rPr>
        <w:tab/>
      </w:r>
      <w:r w:rsidRPr="00144755">
        <w:rPr>
          <w:rFonts w:ascii="Arial Narrow" w:hAnsi="Arial Narrow"/>
          <w:sz w:val="22"/>
          <w:szCs w:val="22"/>
        </w:rPr>
        <w:tab/>
        <w:t xml:space="preserve">     pieczęć i podpis wykonawcy</w:t>
      </w:r>
    </w:p>
    <w:p w:rsidR="00FE1688" w:rsidRPr="00FE1688" w:rsidRDefault="00FE1688" w:rsidP="00FE1688">
      <w:pPr>
        <w:autoSpaceDE w:val="0"/>
        <w:autoSpaceDN w:val="0"/>
        <w:adjustRightInd w:val="0"/>
        <w:rPr>
          <w:rFonts w:ascii="Arial Narrow" w:hAnsi="Arial Narrow" w:cs="Arial"/>
          <w:sz w:val="22"/>
          <w:szCs w:val="22"/>
        </w:rPr>
      </w:pPr>
    </w:p>
    <w:tbl>
      <w:tblPr>
        <w:tblW w:w="0" w:type="auto"/>
        <w:tblLook w:val="04A0"/>
      </w:tblPr>
      <w:tblGrid>
        <w:gridCol w:w="4746"/>
        <w:gridCol w:w="4747"/>
      </w:tblGrid>
      <w:tr w:rsidR="00FE1688" w:rsidRPr="00FE1688" w:rsidTr="00144755">
        <w:trPr>
          <w:trHeight w:val="1556"/>
        </w:trPr>
        <w:tc>
          <w:tcPr>
            <w:tcW w:w="4746" w:type="dxa"/>
            <w:vAlign w:val="center"/>
          </w:tcPr>
          <w:p w:rsidR="00FE1688" w:rsidRPr="00FE1688" w:rsidRDefault="00FE1688" w:rsidP="00D07A9C">
            <w:pPr>
              <w:autoSpaceDE w:val="0"/>
              <w:autoSpaceDN w:val="0"/>
              <w:adjustRightInd w:val="0"/>
              <w:jc w:val="center"/>
              <w:rPr>
                <w:rFonts w:ascii="Arial Narrow" w:hAnsi="Arial Narrow" w:cs="Arial"/>
              </w:rPr>
            </w:pPr>
          </w:p>
        </w:tc>
        <w:tc>
          <w:tcPr>
            <w:tcW w:w="4747" w:type="dxa"/>
          </w:tcPr>
          <w:p w:rsidR="00FE1688" w:rsidRPr="00FE1688" w:rsidRDefault="00FE1688" w:rsidP="00BE4A34">
            <w:pPr>
              <w:autoSpaceDE w:val="0"/>
              <w:autoSpaceDN w:val="0"/>
              <w:adjustRightInd w:val="0"/>
              <w:jc w:val="center"/>
              <w:rPr>
                <w:rFonts w:ascii="Arial Narrow" w:hAnsi="Arial Narrow" w:cs="Arial"/>
              </w:rPr>
            </w:pPr>
          </w:p>
        </w:tc>
      </w:tr>
    </w:tbl>
    <w:p w:rsidR="00FE1688" w:rsidRDefault="00FE1688" w:rsidP="00FE1688">
      <w:pPr>
        <w:jc w:val="both"/>
        <w:rPr>
          <w:rFonts w:ascii="Arial Narrow" w:hAnsi="Arial Narrow"/>
          <w:sz w:val="22"/>
          <w:szCs w:val="22"/>
        </w:rPr>
      </w:pPr>
    </w:p>
    <w:p w:rsidR="00D60A22" w:rsidRDefault="00D60A22" w:rsidP="00FE1688">
      <w:pPr>
        <w:jc w:val="both"/>
        <w:rPr>
          <w:rFonts w:ascii="Arial Narrow" w:hAnsi="Arial Narrow"/>
          <w:sz w:val="22"/>
          <w:szCs w:val="22"/>
        </w:rPr>
      </w:pPr>
    </w:p>
    <w:p w:rsidR="00C02C0D" w:rsidRDefault="00C02C0D" w:rsidP="00FE1688">
      <w:pPr>
        <w:jc w:val="both"/>
        <w:rPr>
          <w:rFonts w:ascii="Arial Narrow" w:hAnsi="Arial Narrow"/>
          <w:sz w:val="22"/>
          <w:szCs w:val="22"/>
        </w:rPr>
      </w:pPr>
    </w:p>
    <w:p w:rsidR="001B345D" w:rsidRDefault="001B345D" w:rsidP="00FE1688">
      <w:pPr>
        <w:jc w:val="both"/>
        <w:rPr>
          <w:rFonts w:ascii="Arial Narrow" w:hAnsi="Arial Narrow"/>
          <w:sz w:val="22"/>
          <w:szCs w:val="22"/>
        </w:rPr>
      </w:pPr>
    </w:p>
    <w:p w:rsidR="001B345D" w:rsidRDefault="001B345D" w:rsidP="00FE1688">
      <w:pPr>
        <w:jc w:val="both"/>
        <w:rPr>
          <w:rFonts w:ascii="Arial Narrow" w:hAnsi="Arial Narrow"/>
          <w:sz w:val="22"/>
          <w:szCs w:val="22"/>
        </w:rPr>
      </w:pPr>
    </w:p>
    <w:p w:rsidR="001B345D" w:rsidRDefault="001B345D" w:rsidP="00FE1688">
      <w:pPr>
        <w:jc w:val="both"/>
        <w:rPr>
          <w:rFonts w:ascii="Arial Narrow" w:hAnsi="Arial Narrow"/>
          <w:sz w:val="22"/>
          <w:szCs w:val="22"/>
        </w:rPr>
      </w:pPr>
    </w:p>
    <w:p w:rsidR="001B345D" w:rsidRDefault="001B345D" w:rsidP="00FE1688">
      <w:pPr>
        <w:jc w:val="both"/>
        <w:rPr>
          <w:rFonts w:ascii="Arial Narrow" w:hAnsi="Arial Narrow"/>
          <w:sz w:val="22"/>
          <w:szCs w:val="22"/>
        </w:rPr>
      </w:pPr>
    </w:p>
    <w:p w:rsidR="00C02C0D" w:rsidRDefault="00C02C0D" w:rsidP="00FE1688">
      <w:pPr>
        <w:jc w:val="both"/>
        <w:rPr>
          <w:rFonts w:ascii="Arial Narrow" w:hAnsi="Arial Narrow"/>
          <w:sz w:val="22"/>
          <w:szCs w:val="22"/>
        </w:rPr>
      </w:pPr>
    </w:p>
    <w:p w:rsidR="00D60A22" w:rsidRDefault="00D60A22" w:rsidP="00FE1688">
      <w:pPr>
        <w:jc w:val="both"/>
        <w:rPr>
          <w:rFonts w:ascii="Arial Narrow" w:hAnsi="Arial Narrow"/>
          <w:sz w:val="22"/>
          <w:szCs w:val="22"/>
        </w:rPr>
      </w:pPr>
    </w:p>
    <w:p w:rsidR="000E7AB7" w:rsidRDefault="00FE1688" w:rsidP="00FE1688">
      <w:pPr>
        <w:spacing w:line="360" w:lineRule="auto"/>
        <w:jc w:val="center"/>
        <w:rPr>
          <w:rFonts w:ascii="Arial Narrow" w:hAnsi="Arial Narrow"/>
          <w:b/>
          <w:sz w:val="22"/>
          <w:szCs w:val="22"/>
        </w:rPr>
      </w:pPr>
      <w:r w:rsidRPr="00FE1688">
        <w:rPr>
          <w:rFonts w:ascii="Arial Narrow" w:hAnsi="Arial Narrow"/>
          <w:b/>
          <w:sz w:val="22"/>
          <w:szCs w:val="22"/>
        </w:rPr>
        <w:t>Rozdział 3</w:t>
      </w:r>
      <w:r w:rsidR="000E7AB7">
        <w:rPr>
          <w:rFonts w:ascii="Arial Narrow" w:hAnsi="Arial Narrow"/>
          <w:b/>
          <w:sz w:val="22"/>
          <w:szCs w:val="22"/>
        </w:rPr>
        <w:t xml:space="preserve">                                               </w:t>
      </w:r>
    </w:p>
    <w:p w:rsidR="00FE1688" w:rsidRPr="00FE1688" w:rsidRDefault="000E7AB7" w:rsidP="00FE1688">
      <w:pPr>
        <w:spacing w:line="360" w:lineRule="auto"/>
        <w:jc w:val="center"/>
        <w:rPr>
          <w:rFonts w:ascii="Arial Narrow" w:hAnsi="Arial Narrow"/>
          <w:b/>
          <w:sz w:val="22"/>
          <w:szCs w:val="22"/>
        </w:rPr>
      </w:pPr>
      <w:r>
        <w:rPr>
          <w:rFonts w:ascii="Arial Narrow" w:hAnsi="Arial Narrow"/>
          <w:b/>
          <w:sz w:val="22"/>
          <w:szCs w:val="22"/>
        </w:rPr>
        <w:t xml:space="preserve">                                                                                                                                     </w:t>
      </w:r>
      <w:r w:rsidR="00303089">
        <w:rPr>
          <w:rFonts w:ascii="Arial Narrow" w:hAnsi="Arial Narrow"/>
          <w:b/>
          <w:sz w:val="22"/>
          <w:szCs w:val="22"/>
        </w:rPr>
        <w:t xml:space="preserve">                  Załącznik nr 7</w:t>
      </w:r>
    </w:p>
    <w:p w:rsidR="002830C9" w:rsidRPr="00303089" w:rsidRDefault="00174854" w:rsidP="002830C9">
      <w:pPr>
        <w:pStyle w:val="rozdzia"/>
        <w:spacing w:line="276" w:lineRule="auto"/>
        <w:ind w:right="-341"/>
        <w:jc w:val="center"/>
        <w:rPr>
          <w:rFonts w:ascii="Arial Narrow" w:hAnsi="Arial Narrow"/>
          <w:sz w:val="22"/>
          <w:szCs w:val="22"/>
        </w:rPr>
      </w:pPr>
      <w:r w:rsidRPr="00303089">
        <w:rPr>
          <w:rFonts w:ascii="Arial Narrow" w:hAnsi="Arial Narrow"/>
          <w:sz w:val="22"/>
          <w:szCs w:val="22"/>
        </w:rPr>
        <w:t>PROJEKT</w:t>
      </w:r>
      <w:r w:rsidR="002830C9" w:rsidRPr="00303089">
        <w:rPr>
          <w:rFonts w:ascii="Arial Narrow" w:hAnsi="Arial Narrow"/>
          <w:sz w:val="22"/>
          <w:szCs w:val="22"/>
        </w:rPr>
        <w:t xml:space="preserve"> UMOWY </w:t>
      </w:r>
    </w:p>
    <w:p w:rsidR="002830C9" w:rsidRPr="00303089" w:rsidRDefault="002830C9" w:rsidP="002830C9">
      <w:pPr>
        <w:jc w:val="center"/>
        <w:rPr>
          <w:rFonts w:ascii="Arial Narrow" w:hAnsi="Arial Narrow"/>
          <w:sz w:val="22"/>
          <w:szCs w:val="22"/>
        </w:rPr>
      </w:pPr>
    </w:p>
    <w:p w:rsidR="002830C9" w:rsidRPr="00303089" w:rsidRDefault="002830C9" w:rsidP="002830C9">
      <w:pPr>
        <w:jc w:val="center"/>
        <w:rPr>
          <w:rFonts w:ascii="Arial Narrow" w:hAnsi="Arial Narrow"/>
          <w:sz w:val="22"/>
          <w:szCs w:val="22"/>
        </w:rPr>
      </w:pPr>
    </w:p>
    <w:p w:rsidR="002830C9" w:rsidRPr="00303089" w:rsidRDefault="002830C9" w:rsidP="002830C9">
      <w:pPr>
        <w:jc w:val="center"/>
        <w:rPr>
          <w:rFonts w:ascii="Arial Narrow" w:hAnsi="Arial Narrow"/>
          <w:sz w:val="22"/>
          <w:szCs w:val="22"/>
        </w:rPr>
      </w:pPr>
      <w:r w:rsidRPr="00303089">
        <w:rPr>
          <w:rFonts w:ascii="Arial Narrow" w:hAnsi="Arial Narrow"/>
          <w:sz w:val="22"/>
          <w:szCs w:val="22"/>
        </w:rPr>
        <w:t>§ 1</w:t>
      </w:r>
    </w:p>
    <w:p w:rsidR="002830C9" w:rsidRPr="00303089" w:rsidRDefault="002830C9" w:rsidP="002830C9">
      <w:pPr>
        <w:pStyle w:val="Tekstpodstawowy3"/>
        <w:spacing w:after="0"/>
        <w:jc w:val="both"/>
        <w:rPr>
          <w:rFonts w:ascii="Arial Narrow" w:hAnsi="Arial Narrow"/>
          <w:b/>
          <w:bCs/>
          <w:sz w:val="22"/>
          <w:szCs w:val="22"/>
        </w:rPr>
      </w:pPr>
      <w:r w:rsidRPr="00303089">
        <w:rPr>
          <w:rFonts w:ascii="Arial Narrow" w:hAnsi="Arial Narrow"/>
          <w:sz w:val="22"/>
          <w:szCs w:val="22"/>
        </w:rPr>
        <w:t xml:space="preserve"> </w:t>
      </w:r>
      <w:proofErr w:type="spellStart"/>
      <w:r w:rsidRPr="00303089">
        <w:rPr>
          <w:rFonts w:ascii="Arial Narrow" w:hAnsi="Arial Narrow"/>
          <w:sz w:val="22"/>
          <w:szCs w:val="22"/>
        </w:rPr>
        <w:t>Podstawą</w:t>
      </w:r>
      <w:proofErr w:type="spellEnd"/>
      <w:r w:rsidRPr="00303089">
        <w:rPr>
          <w:rFonts w:ascii="Arial Narrow" w:hAnsi="Arial Narrow"/>
          <w:sz w:val="22"/>
          <w:szCs w:val="22"/>
        </w:rPr>
        <w:t xml:space="preserve"> do </w:t>
      </w:r>
      <w:proofErr w:type="spellStart"/>
      <w:r w:rsidRPr="00303089">
        <w:rPr>
          <w:rFonts w:ascii="Arial Narrow" w:hAnsi="Arial Narrow"/>
          <w:sz w:val="22"/>
          <w:szCs w:val="22"/>
        </w:rPr>
        <w:t>zawarcia</w:t>
      </w:r>
      <w:proofErr w:type="spellEnd"/>
      <w:r w:rsidRPr="00303089">
        <w:rPr>
          <w:rFonts w:ascii="Arial Narrow" w:hAnsi="Arial Narrow"/>
          <w:sz w:val="22"/>
          <w:szCs w:val="22"/>
        </w:rPr>
        <w:t xml:space="preserve"> </w:t>
      </w:r>
      <w:proofErr w:type="spellStart"/>
      <w:r w:rsidRPr="00303089">
        <w:rPr>
          <w:rFonts w:ascii="Arial Narrow" w:hAnsi="Arial Narrow"/>
          <w:sz w:val="22"/>
          <w:szCs w:val="22"/>
        </w:rPr>
        <w:t>niniejszej</w:t>
      </w:r>
      <w:proofErr w:type="spellEnd"/>
      <w:r w:rsidRPr="00303089">
        <w:rPr>
          <w:rFonts w:ascii="Arial Narrow" w:hAnsi="Arial Narrow"/>
          <w:sz w:val="22"/>
          <w:szCs w:val="22"/>
        </w:rPr>
        <w:t xml:space="preserve"> </w:t>
      </w:r>
      <w:proofErr w:type="spellStart"/>
      <w:r w:rsidRPr="00303089">
        <w:rPr>
          <w:rFonts w:ascii="Arial Narrow" w:hAnsi="Arial Narrow"/>
          <w:sz w:val="22"/>
          <w:szCs w:val="22"/>
        </w:rPr>
        <w:t>umowy</w:t>
      </w:r>
      <w:proofErr w:type="spellEnd"/>
      <w:r w:rsidRPr="00303089">
        <w:rPr>
          <w:rFonts w:ascii="Arial Narrow" w:hAnsi="Arial Narrow"/>
          <w:sz w:val="22"/>
          <w:szCs w:val="22"/>
        </w:rPr>
        <w:t xml:space="preserve"> jest </w:t>
      </w:r>
      <w:proofErr w:type="spellStart"/>
      <w:r w:rsidRPr="00303089">
        <w:rPr>
          <w:rFonts w:ascii="Arial Narrow" w:hAnsi="Arial Narrow"/>
          <w:sz w:val="22"/>
          <w:szCs w:val="22"/>
        </w:rPr>
        <w:t>rezultat</w:t>
      </w:r>
      <w:proofErr w:type="spellEnd"/>
      <w:r w:rsidRPr="00303089">
        <w:rPr>
          <w:rFonts w:ascii="Arial Narrow" w:hAnsi="Arial Narrow"/>
          <w:sz w:val="22"/>
          <w:szCs w:val="22"/>
        </w:rPr>
        <w:t xml:space="preserve">  </w:t>
      </w:r>
      <w:proofErr w:type="spellStart"/>
      <w:r w:rsidRPr="00303089">
        <w:rPr>
          <w:rFonts w:ascii="Arial Narrow" w:hAnsi="Arial Narrow"/>
          <w:sz w:val="22"/>
          <w:szCs w:val="22"/>
        </w:rPr>
        <w:t>przetargu</w:t>
      </w:r>
      <w:proofErr w:type="spellEnd"/>
      <w:r w:rsidRPr="00303089">
        <w:rPr>
          <w:rFonts w:ascii="Arial Narrow" w:hAnsi="Arial Narrow"/>
          <w:sz w:val="22"/>
          <w:szCs w:val="22"/>
        </w:rPr>
        <w:t xml:space="preserve"> </w:t>
      </w:r>
      <w:proofErr w:type="spellStart"/>
      <w:r w:rsidRPr="00303089">
        <w:rPr>
          <w:rFonts w:ascii="Arial Narrow" w:hAnsi="Arial Narrow"/>
          <w:sz w:val="22"/>
          <w:szCs w:val="22"/>
        </w:rPr>
        <w:t>nieograniczonego</w:t>
      </w:r>
      <w:proofErr w:type="spellEnd"/>
      <w:r w:rsidRPr="00303089">
        <w:rPr>
          <w:rFonts w:ascii="Arial Narrow" w:hAnsi="Arial Narrow"/>
          <w:sz w:val="22"/>
          <w:szCs w:val="22"/>
        </w:rPr>
        <w:t xml:space="preserve">  </w:t>
      </w:r>
      <w:proofErr w:type="spellStart"/>
      <w:r w:rsidRPr="00303089">
        <w:rPr>
          <w:rFonts w:ascii="Arial Narrow" w:hAnsi="Arial Narrow"/>
          <w:sz w:val="22"/>
          <w:szCs w:val="22"/>
        </w:rPr>
        <w:t>na</w:t>
      </w:r>
      <w:proofErr w:type="spellEnd"/>
      <w:r w:rsidRPr="00303089">
        <w:rPr>
          <w:rFonts w:ascii="Arial Narrow" w:hAnsi="Arial Narrow"/>
          <w:sz w:val="22"/>
          <w:szCs w:val="22"/>
        </w:rPr>
        <w:t xml:space="preserve"> . </w:t>
      </w:r>
      <w:r w:rsidRPr="00303089">
        <w:rPr>
          <w:rFonts w:ascii="Arial Narrow" w:hAnsi="Arial Narrow"/>
          <w:b/>
          <w:bCs/>
          <w:sz w:val="22"/>
          <w:szCs w:val="22"/>
        </w:rPr>
        <w:t>„</w:t>
      </w:r>
      <w:r w:rsidR="00303089" w:rsidRPr="00303089">
        <w:rPr>
          <w:rFonts w:ascii="Arial Narrow" w:hAnsi="Arial Narrow"/>
          <w:sz w:val="22"/>
          <w:szCs w:val="22"/>
        </w:rPr>
        <w:t xml:space="preserve"> </w:t>
      </w:r>
      <w:proofErr w:type="spellStart"/>
      <w:r w:rsidR="00303089" w:rsidRPr="00303089">
        <w:rPr>
          <w:rFonts w:ascii="Arial Narrow" w:hAnsi="Arial Narrow"/>
          <w:sz w:val="22"/>
          <w:szCs w:val="22"/>
        </w:rPr>
        <w:t>zakup</w:t>
      </w:r>
      <w:proofErr w:type="spellEnd"/>
      <w:r w:rsidR="00303089" w:rsidRPr="00303089">
        <w:rPr>
          <w:rFonts w:ascii="Arial Narrow" w:hAnsi="Arial Narrow"/>
          <w:sz w:val="22"/>
          <w:szCs w:val="22"/>
        </w:rPr>
        <w:t xml:space="preserve"> </w:t>
      </w:r>
      <w:proofErr w:type="spellStart"/>
      <w:r w:rsidR="00303089" w:rsidRPr="00303089">
        <w:rPr>
          <w:rFonts w:ascii="Arial Narrow" w:hAnsi="Arial Narrow"/>
          <w:sz w:val="22"/>
          <w:szCs w:val="22"/>
        </w:rPr>
        <w:t>i</w:t>
      </w:r>
      <w:proofErr w:type="spellEnd"/>
      <w:r w:rsidR="00303089" w:rsidRPr="00303089">
        <w:rPr>
          <w:rFonts w:ascii="Arial Narrow" w:hAnsi="Arial Narrow"/>
          <w:sz w:val="22"/>
          <w:szCs w:val="22"/>
        </w:rPr>
        <w:t xml:space="preserve"> </w:t>
      </w:r>
      <w:proofErr w:type="spellStart"/>
      <w:r w:rsidR="00303089" w:rsidRPr="00303089">
        <w:rPr>
          <w:rFonts w:ascii="Arial Narrow" w:hAnsi="Arial Narrow"/>
          <w:sz w:val="22"/>
          <w:szCs w:val="22"/>
        </w:rPr>
        <w:t>dostawę</w:t>
      </w:r>
      <w:proofErr w:type="spellEnd"/>
      <w:r w:rsidRPr="00303089">
        <w:rPr>
          <w:rFonts w:ascii="Arial Narrow" w:hAnsi="Arial Narrow"/>
          <w:sz w:val="22"/>
          <w:szCs w:val="22"/>
        </w:rPr>
        <w:t xml:space="preserve"> </w:t>
      </w:r>
      <w:proofErr w:type="spellStart"/>
      <w:r w:rsidRPr="00303089">
        <w:rPr>
          <w:rFonts w:ascii="Arial Narrow" w:hAnsi="Arial Narrow"/>
          <w:sz w:val="22"/>
          <w:szCs w:val="22"/>
        </w:rPr>
        <w:t>płynów</w:t>
      </w:r>
      <w:proofErr w:type="spellEnd"/>
      <w:r w:rsidR="00303089" w:rsidRPr="00303089">
        <w:rPr>
          <w:rFonts w:ascii="Arial Narrow" w:hAnsi="Arial Narrow"/>
          <w:sz w:val="22"/>
          <w:szCs w:val="22"/>
        </w:rPr>
        <w:t xml:space="preserve"> </w:t>
      </w:r>
      <w:proofErr w:type="spellStart"/>
      <w:r w:rsidR="00303089" w:rsidRPr="00303089">
        <w:rPr>
          <w:rFonts w:ascii="Arial Narrow" w:hAnsi="Arial Narrow"/>
          <w:sz w:val="22"/>
          <w:szCs w:val="22"/>
        </w:rPr>
        <w:t>infuzyjnych</w:t>
      </w:r>
      <w:proofErr w:type="spellEnd"/>
      <w:r w:rsidR="00303089" w:rsidRPr="00303089">
        <w:rPr>
          <w:rFonts w:ascii="Arial Narrow" w:hAnsi="Arial Narrow"/>
          <w:sz w:val="22"/>
          <w:szCs w:val="22"/>
        </w:rPr>
        <w:t xml:space="preserve">, </w:t>
      </w:r>
      <w:proofErr w:type="spellStart"/>
      <w:r w:rsidR="00303089" w:rsidRPr="00303089">
        <w:rPr>
          <w:rFonts w:ascii="Arial Narrow" w:hAnsi="Arial Narrow"/>
          <w:sz w:val="22"/>
          <w:szCs w:val="22"/>
        </w:rPr>
        <w:t>hemodializy</w:t>
      </w:r>
      <w:proofErr w:type="spellEnd"/>
      <w:r w:rsidR="00303089" w:rsidRPr="00303089">
        <w:rPr>
          <w:rFonts w:ascii="Arial Narrow" w:hAnsi="Arial Narrow"/>
          <w:sz w:val="22"/>
          <w:szCs w:val="22"/>
        </w:rPr>
        <w:t xml:space="preserve"> </w:t>
      </w:r>
      <w:proofErr w:type="spellStart"/>
      <w:r w:rsidR="00303089" w:rsidRPr="00303089">
        <w:rPr>
          <w:rFonts w:ascii="Arial Narrow" w:hAnsi="Arial Narrow"/>
          <w:sz w:val="22"/>
          <w:szCs w:val="22"/>
        </w:rPr>
        <w:t>i</w:t>
      </w:r>
      <w:proofErr w:type="spellEnd"/>
      <w:r w:rsidR="00303089" w:rsidRPr="00303089">
        <w:rPr>
          <w:rFonts w:ascii="Arial Narrow" w:hAnsi="Arial Narrow"/>
          <w:sz w:val="22"/>
          <w:szCs w:val="22"/>
        </w:rPr>
        <w:t xml:space="preserve"> </w:t>
      </w:r>
      <w:proofErr w:type="spellStart"/>
      <w:r w:rsidR="00303089" w:rsidRPr="00303089">
        <w:rPr>
          <w:rFonts w:ascii="Arial Narrow" w:hAnsi="Arial Narrow"/>
          <w:sz w:val="22"/>
          <w:szCs w:val="22"/>
        </w:rPr>
        <w:t>gazów</w:t>
      </w:r>
      <w:proofErr w:type="spellEnd"/>
      <w:r w:rsidRPr="00303089">
        <w:rPr>
          <w:rFonts w:ascii="Arial Narrow" w:hAnsi="Arial Narrow"/>
          <w:sz w:val="22"/>
          <w:szCs w:val="22"/>
        </w:rPr>
        <w:t xml:space="preserve"> </w:t>
      </w:r>
      <w:proofErr w:type="spellStart"/>
      <w:r w:rsidRPr="00303089">
        <w:rPr>
          <w:rFonts w:ascii="Arial Narrow" w:hAnsi="Arial Narrow"/>
          <w:sz w:val="22"/>
          <w:szCs w:val="22"/>
        </w:rPr>
        <w:t>medycznych</w:t>
      </w:r>
      <w:proofErr w:type="spellEnd"/>
      <w:r w:rsidRPr="00303089">
        <w:rPr>
          <w:rFonts w:ascii="Arial Narrow" w:hAnsi="Arial Narrow"/>
          <w:b/>
          <w:sz w:val="22"/>
          <w:szCs w:val="22"/>
        </w:rPr>
        <w:t>”</w:t>
      </w:r>
    </w:p>
    <w:p w:rsidR="002830C9" w:rsidRPr="00303089" w:rsidRDefault="002830C9" w:rsidP="002830C9">
      <w:pPr>
        <w:autoSpaceDE w:val="0"/>
        <w:spacing w:line="276" w:lineRule="auto"/>
        <w:ind w:right="15"/>
        <w:rPr>
          <w:rFonts w:ascii="Arial Narrow" w:hAnsi="Arial Narrow"/>
          <w:b/>
          <w:sz w:val="22"/>
          <w:szCs w:val="22"/>
        </w:rPr>
      </w:pPr>
    </w:p>
    <w:p w:rsidR="002830C9" w:rsidRPr="00303089" w:rsidRDefault="002830C9" w:rsidP="002830C9">
      <w:pPr>
        <w:jc w:val="center"/>
        <w:rPr>
          <w:rFonts w:ascii="Arial Narrow" w:hAnsi="Arial Narrow"/>
          <w:sz w:val="22"/>
          <w:szCs w:val="22"/>
        </w:rPr>
      </w:pPr>
      <w:r w:rsidRPr="00303089">
        <w:rPr>
          <w:rFonts w:ascii="Arial Narrow" w:hAnsi="Arial Narrow"/>
          <w:sz w:val="22"/>
          <w:szCs w:val="22"/>
        </w:rPr>
        <w:t>§ 2</w:t>
      </w:r>
    </w:p>
    <w:p w:rsidR="002830C9" w:rsidRPr="00303089" w:rsidRDefault="002830C9" w:rsidP="002830C9">
      <w:pPr>
        <w:rPr>
          <w:rFonts w:ascii="Arial Narrow" w:hAnsi="Arial Narrow"/>
          <w:sz w:val="22"/>
          <w:szCs w:val="22"/>
        </w:rPr>
      </w:pPr>
      <w:r w:rsidRPr="00303089">
        <w:rPr>
          <w:rFonts w:ascii="Arial Narrow" w:hAnsi="Arial Narrow"/>
          <w:sz w:val="22"/>
          <w:szCs w:val="22"/>
        </w:rPr>
        <w:t>Przedmiotem niniejszej umowy jest zakup i dostawa ……. w ilości oraz rodzaju określonym w załączniku nr 1 do niniejszej umowy.</w:t>
      </w:r>
    </w:p>
    <w:p w:rsidR="002830C9" w:rsidRPr="00303089" w:rsidRDefault="002830C9" w:rsidP="002830C9">
      <w:pPr>
        <w:jc w:val="center"/>
        <w:rPr>
          <w:rFonts w:ascii="Arial Narrow" w:hAnsi="Arial Narrow"/>
          <w:sz w:val="22"/>
          <w:szCs w:val="22"/>
        </w:rPr>
      </w:pPr>
      <w:r w:rsidRPr="00303089">
        <w:rPr>
          <w:rFonts w:ascii="Arial Narrow" w:hAnsi="Arial Narrow"/>
          <w:sz w:val="22"/>
          <w:szCs w:val="22"/>
        </w:rPr>
        <w:t>§ 3</w:t>
      </w:r>
    </w:p>
    <w:p w:rsidR="002830C9" w:rsidRPr="00303089" w:rsidRDefault="002830C9" w:rsidP="002830C9">
      <w:pPr>
        <w:tabs>
          <w:tab w:val="left" w:pos="360"/>
        </w:tabs>
        <w:rPr>
          <w:rFonts w:ascii="Arial Narrow" w:hAnsi="Arial Narrow"/>
          <w:b/>
          <w:spacing w:val="2"/>
          <w:sz w:val="22"/>
          <w:szCs w:val="22"/>
        </w:rPr>
      </w:pPr>
      <w:r w:rsidRPr="00303089">
        <w:rPr>
          <w:rFonts w:ascii="Arial Narrow" w:hAnsi="Arial Narrow"/>
          <w:sz w:val="22"/>
          <w:szCs w:val="22"/>
        </w:rPr>
        <w:t xml:space="preserve">1.Wykonawca zobowiązuje się dostarczać i wyładowywać przedmiot zamówienia na własny koszt i ryzyko transportem odpowiednim do przewożonych produktów leczniczych do apteki Zamawiającego, sukcesywnie w nieprzekraczalnym terminie </w:t>
      </w:r>
      <w:r w:rsidRPr="00303089">
        <w:rPr>
          <w:rFonts w:ascii="Arial Narrow" w:hAnsi="Arial Narrow"/>
          <w:b/>
          <w:spacing w:val="2"/>
          <w:sz w:val="22"/>
          <w:szCs w:val="22"/>
        </w:rPr>
        <w:t xml:space="preserve"> </w:t>
      </w:r>
      <w:r w:rsidRPr="00303089">
        <w:rPr>
          <w:rFonts w:ascii="Arial Narrow" w:hAnsi="Arial Narrow"/>
          <w:b/>
          <w:sz w:val="22"/>
          <w:szCs w:val="22"/>
        </w:rPr>
        <w:t xml:space="preserve">………… godz. od chwili zgłoszenia  </w:t>
      </w:r>
      <w:r w:rsidRPr="00303089">
        <w:rPr>
          <w:rFonts w:ascii="Arial Narrow" w:hAnsi="Arial Narrow"/>
          <w:b/>
          <w:spacing w:val="2"/>
          <w:sz w:val="22"/>
          <w:szCs w:val="22"/>
        </w:rPr>
        <w:t>w godz. od 7.30 do 13.30.</w:t>
      </w:r>
    </w:p>
    <w:p w:rsidR="002830C9" w:rsidRPr="00303089" w:rsidRDefault="002830C9" w:rsidP="002830C9">
      <w:pPr>
        <w:pStyle w:val="Tekstpodstawowywcity"/>
        <w:rPr>
          <w:rFonts w:ascii="Arial Narrow" w:hAnsi="Arial Narrow"/>
          <w:b w:val="0"/>
          <w:sz w:val="22"/>
          <w:szCs w:val="22"/>
        </w:rPr>
      </w:pPr>
      <w:r w:rsidRPr="00303089">
        <w:rPr>
          <w:rFonts w:ascii="Arial Narrow" w:hAnsi="Arial Narrow"/>
          <w:b w:val="0"/>
          <w:spacing w:val="2"/>
          <w:sz w:val="22"/>
          <w:szCs w:val="22"/>
        </w:rPr>
        <w:t>2.Jeżeli dostawa wypada w dniu wolnym od pracy lub poza godzinami pracy apteki szpitalnej dostawa nastąpi w pierwszym dniu roboczym po wyznaczonym terminie.</w:t>
      </w:r>
    </w:p>
    <w:p w:rsidR="002830C9" w:rsidRPr="00303089" w:rsidRDefault="002830C9" w:rsidP="002830C9">
      <w:pPr>
        <w:pStyle w:val="Tekstpodstawowywcity"/>
        <w:rPr>
          <w:rFonts w:ascii="Arial Narrow" w:hAnsi="Arial Narrow"/>
          <w:b w:val="0"/>
          <w:sz w:val="22"/>
          <w:szCs w:val="22"/>
        </w:rPr>
      </w:pPr>
      <w:r w:rsidRPr="00303089">
        <w:rPr>
          <w:rFonts w:ascii="Arial Narrow" w:hAnsi="Arial Narrow"/>
          <w:b w:val="0"/>
          <w:sz w:val="22"/>
          <w:szCs w:val="22"/>
        </w:rPr>
        <w:t>3. W przypadku opóźnienia w dostawie towaru Zamawiający ma prawo zakupić niedostarczony towar u innego sprzedawcy, a ewentualną różnicą w cenie oraz kosztami transportu obciążyć Wykonawcę, co nie wyłącza jego uprawnień wynikających z § 6 ust 1 pkt. 1.</w:t>
      </w:r>
    </w:p>
    <w:p w:rsidR="002830C9" w:rsidRPr="00303089" w:rsidRDefault="002830C9" w:rsidP="002830C9">
      <w:pPr>
        <w:rPr>
          <w:rFonts w:ascii="Arial Narrow" w:hAnsi="Arial Narrow"/>
          <w:sz w:val="22"/>
          <w:szCs w:val="22"/>
        </w:rPr>
      </w:pPr>
    </w:p>
    <w:p w:rsidR="002830C9" w:rsidRPr="00303089" w:rsidRDefault="002830C9" w:rsidP="002830C9">
      <w:pPr>
        <w:jc w:val="center"/>
        <w:rPr>
          <w:rFonts w:ascii="Arial Narrow" w:hAnsi="Arial Narrow"/>
          <w:sz w:val="22"/>
          <w:szCs w:val="22"/>
        </w:rPr>
      </w:pPr>
      <w:r w:rsidRPr="00303089">
        <w:rPr>
          <w:rFonts w:ascii="Arial Narrow" w:hAnsi="Arial Narrow"/>
          <w:sz w:val="22"/>
          <w:szCs w:val="22"/>
        </w:rPr>
        <w:t>§ 4</w:t>
      </w:r>
    </w:p>
    <w:p w:rsidR="002830C9" w:rsidRPr="00303089" w:rsidRDefault="002830C9" w:rsidP="002830C9">
      <w:pPr>
        <w:numPr>
          <w:ilvl w:val="0"/>
          <w:numId w:val="33"/>
        </w:numPr>
        <w:tabs>
          <w:tab w:val="clear" w:pos="360"/>
          <w:tab w:val="num" w:pos="0"/>
        </w:tabs>
        <w:overflowPunct w:val="0"/>
        <w:autoSpaceDE w:val="0"/>
        <w:ind w:left="0" w:firstLine="0"/>
        <w:jc w:val="both"/>
        <w:textAlignment w:val="baseline"/>
        <w:rPr>
          <w:rFonts w:ascii="Arial Narrow" w:hAnsi="Arial Narrow"/>
          <w:sz w:val="22"/>
          <w:szCs w:val="22"/>
        </w:rPr>
      </w:pPr>
      <w:r w:rsidRPr="00303089">
        <w:rPr>
          <w:rFonts w:ascii="Arial Narrow" w:hAnsi="Arial Narrow"/>
          <w:sz w:val="22"/>
          <w:szCs w:val="22"/>
        </w:rPr>
        <w:t xml:space="preserve">Za zamówiony towar Zamawiający będzie płacił Wykonawcy sukcesywnie w miarę dostarczania towaru, cenę stanowiącą iloczyn ceny określonej w załączniku nr 1 oraz ilości zamawianego towaru , zgodnie z przedstawioną przez Wykonawcę fakturą VAT w terminie 30 dni od daty jej otrzymania.  </w:t>
      </w:r>
    </w:p>
    <w:p w:rsidR="002830C9" w:rsidRPr="00303089" w:rsidRDefault="002830C9" w:rsidP="002830C9">
      <w:pPr>
        <w:numPr>
          <w:ilvl w:val="0"/>
          <w:numId w:val="33"/>
        </w:numPr>
        <w:tabs>
          <w:tab w:val="left" w:pos="0"/>
        </w:tabs>
        <w:jc w:val="both"/>
        <w:rPr>
          <w:rFonts w:ascii="Arial Narrow" w:hAnsi="Arial Narrow"/>
          <w:sz w:val="22"/>
          <w:szCs w:val="22"/>
        </w:rPr>
      </w:pPr>
      <w:r w:rsidRPr="00303089">
        <w:rPr>
          <w:rFonts w:ascii="Arial Narrow" w:hAnsi="Arial Narrow"/>
          <w:sz w:val="22"/>
          <w:szCs w:val="22"/>
        </w:rPr>
        <w:t>Wartość przedmiotu zamówienia nie może łącznie przekroczyć …….zł. netto ……… zł. brutto.</w:t>
      </w:r>
    </w:p>
    <w:p w:rsidR="002830C9" w:rsidRPr="00303089" w:rsidRDefault="002830C9" w:rsidP="002830C9">
      <w:pPr>
        <w:jc w:val="both"/>
        <w:rPr>
          <w:rFonts w:ascii="Arial Narrow" w:hAnsi="Arial Narrow"/>
          <w:sz w:val="22"/>
          <w:szCs w:val="22"/>
        </w:rPr>
      </w:pPr>
      <w:r w:rsidRPr="00303089">
        <w:rPr>
          <w:rFonts w:ascii="Arial Narrow" w:hAnsi="Arial Narrow"/>
          <w:sz w:val="22"/>
          <w:szCs w:val="22"/>
        </w:rPr>
        <w:t>3.W przypadkach okresowych promocji cenowych towaru – niższych niż określone w załączniku nr 1 – stosowanych przez producentów, strony uzgadniają, że w tym okresie dostawy towarów wyszczególnionych w załączniku do umowy będą realizowane przez Wykonawców w cenach promocyjnych.</w:t>
      </w:r>
    </w:p>
    <w:p w:rsidR="002830C9" w:rsidRPr="00303089" w:rsidRDefault="00174854" w:rsidP="002830C9">
      <w:pPr>
        <w:tabs>
          <w:tab w:val="left" w:pos="360"/>
        </w:tabs>
        <w:jc w:val="both"/>
        <w:rPr>
          <w:rFonts w:ascii="Arial Narrow" w:hAnsi="Arial Narrow"/>
          <w:sz w:val="22"/>
          <w:szCs w:val="22"/>
        </w:rPr>
      </w:pPr>
      <w:r w:rsidRPr="00303089">
        <w:rPr>
          <w:rFonts w:ascii="Arial Narrow" w:hAnsi="Arial Narrow"/>
          <w:sz w:val="22"/>
          <w:szCs w:val="22"/>
        </w:rPr>
        <w:t>4</w:t>
      </w:r>
      <w:r w:rsidR="002830C9" w:rsidRPr="00303089">
        <w:rPr>
          <w:rFonts w:ascii="Arial Narrow" w:hAnsi="Arial Narrow"/>
          <w:sz w:val="22"/>
          <w:szCs w:val="22"/>
        </w:rPr>
        <w:t>. Jako terminową wpłatę z tytułu regulowania zobowiązań przyjmuje się dzień złożenia polecenia przelewu  w banku  Zamawiającego na podany niżej rachunek bankowy Wykonawcy:…………………….</w:t>
      </w:r>
    </w:p>
    <w:p w:rsidR="002830C9" w:rsidRPr="00303089" w:rsidRDefault="002830C9" w:rsidP="002830C9">
      <w:pPr>
        <w:jc w:val="center"/>
        <w:rPr>
          <w:rFonts w:ascii="Arial Narrow" w:hAnsi="Arial Narrow"/>
          <w:sz w:val="22"/>
          <w:szCs w:val="22"/>
        </w:rPr>
      </w:pPr>
    </w:p>
    <w:p w:rsidR="002830C9" w:rsidRPr="00303089" w:rsidRDefault="002830C9" w:rsidP="002830C9">
      <w:pPr>
        <w:jc w:val="center"/>
        <w:rPr>
          <w:rFonts w:ascii="Arial Narrow" w:hAnsi="Arial Narrow"/>
          <w:sz w:val="22"/>
          <w:szCs w:val="22"/>
        </w:rPr>
      </w:pPr>
      <w:r w:rsidRPr="00303089">
        <w:rPr>
          <w:rFonts w:ascii="Arial Narrow" w:hAnsi="Arial Narrow"/>
          <w:sz w:val="22"/>
          <w:szCs w:val="22"/>
        </w:rPr>
        <w:t>§ 5</w:t>
      </w:r>
    </w:p>
    <w:p w:rsidR="002830C9" w:rsidRPr="00303089" w:rsidRDefault="002830C9" w:rsidP="002830C9">
      <w:pPr>
        <w:jc w:val="both"/>
        <w:rPr>
          <w:rFonts w:ascii="Arial Narrow" w:hAnsi="Arial Narrow"/>
          <w:sz w:val="22"/>
          <w:szCs w:val="22"/>
        </w:rPr>
      </w:pPr>
      <w:r w:rsidRPr="00303089">
        <w:rPr>
          <w:rFonts w:ascii="Arial Narrow" w:hAnsi="Arial Narrow"/>
          <w:sz w:val="22"/>
          <w:szCs w:val="22"/>
        </w:rPr>
        <w:t xml:space="preserve">1.Wykonawca gwarantuje, że przedmiot umowy jest wolny od wad i posiada co najmniej ……… miesięczny okres przydatności do użycia, liczony od dnia dostawy. </w:t>
      </w:r>
    </w:p>
    <w:p w:rsidR="002830C9" w:rsidRPr="00303089" w:rsidRDefault="002830C9" w:rsidP="002830C9">
      <w:pPr>
        <w:jc w:val="both"/>
        <w:rPr>
          <w:rFonts w:ascii="Arial Narrow" w:hAnsi="Arial Narrow"/>
          <w:sz w:val="22"/>
          <w:szCs w:val="22"/>
        </w:rPr>
      </w:pPr>
      <w:r w:rsidRPr="00303089">
        <w:rPr>
          <w:rFonts w:ascii="Arial Narrow" w:hAnsi="Arial Narrow"/>
          <w:sz w:val="22"/>
          <w:szCs w:val="22"/>
        </w:rPr>
        <w:t>2. Zamawiającemu przysługuje prawo odmowy przyjęcia towaru w przypadku:</w:t>
      </w:r>
    </w:p>
    <w:p w:rsidR="002830C9" w:rsidRPr="00303089" w:rsidRDefault="002830C9" w:rsidP="002830C9">
      <w:pPr>
        <w:tabs>
          <w:tab w:val="left" w:pos="2340"/>
        </w:tabs>
        <w:jc w:val="both"/>
        <w:rPr>
          <w:rFonts w:ascii="Arial Narrow" w:hAnsi="Arial Narrow"/>
          <w:sz w:val="22"/>
          <w:szCs w:val="22"/>
        </w:rPr>
      </w:pPr>
      <w:r w:rsidRPr="00303089">
        <w:rPr>
          <w:rFonts w:ascii="Arial Narrow" w:hAnsi="Arial Narrow"/>
          <w:sz w:val="22"/>
          <w:szCs w:val="22"/>
        </w:rPr>
        <w:t>1) dostarczenia towaru złej jakości, w tym nie posiadającego określonego w umowie terminu przydatności do użycia,</w:t>
      </w:r>
    </w:p>
    <w:p w:rsidR="002830C9" w:rsidRPr="00303089" w:rsidRDefault="002830C9" w:rsidP="002830C9">
      <w:pPr>
        <w:tabs>
          <w:tab w:val="left" w:pos="2340"/>
        </w:tabs>
        <w:jc w:val="both"/>
        <w:rPr>
          <w:rFonts w:ascii="Arial Narrow" w:hAnsi="Arial Narrow"/>
          <w:sz w:val="22"/>
          <w:szCs w:val="22"/>
        </w:rPr>
      </w:pPr>
      <w:r w:rsidRPr="00303089">
        <w:rPr>
          <w:rFonts w:ascii="Arial Narrow" w:hAnsi="Arial Narrow"/>
          <w:sz w:val="22"/>
          <w:szCs w:val="22"/>
        </w:rPr>
        <w:t>2) stwierdzenia, że dostarczony towar transportowany był w niewłaściwych warunkach,</w:t>
      </w:r>
    </w:p>
    <w:p w:rsidR="002830C9" w:rsidRPr="00303089" w:rsidRDefault="002830C9" w:rsidP="002830C9">
      <w:pPr>
        <w:tabs>
          <w:tab w:val="left" w:pos="2340"/>
        </w:tabs>
        <w:rPr>
          <w:rFonts w:ascii="Arial Narrow" w:hAnsi="Arial Narrow"/>
          <w:sz w:val="22"/>
          <w:szCs w:val="22"/>
        </w:rPr>
      </w:pPr>
      <w:r w:rsidRPr="00303089">
        <w:rPr>
          <w:rFonts w:ascii="Arial Narrow" w:hAnsi="Arial Narrow"/>
          <w:sz w:val="22"/>
          <w:szCs w:val="22"/>
        </w:rPr>
        <w:t>3) dostarczenia towaru niezgodnego z umową lub zamówieniem.</w:t>
      </w:r>
    </w:p>
    <w:p w:rsidR="002830C9" w:rsidRPr="00303089" w:rsidRDefault="002830C9" w:rsidP="002830C9">
      <w:pPr>
        <w:rPr>
          <w:rFonts w:ascii="Arial Narrow" w:hAnsi="Arial Narrow"/>
          <w:sz w:val="22"/>
          <w:szCs w:val="22"/>
        </w:rPr>
      </w:pPr>
    </w:p>
    <w:p w:rsidR="00174854" w:rsidRPr="00303089" w:rsidRDefault="00174854" w:rsidP="002830C9">
      <w:pPr>
        <w:jc w:val="center"/>
        <w:rPr>
          <w:rFonts w:ascii="Arial Narrow" w:hAnsi="Arial Narrow"/>
          <w:sz w:val="22"/>
          <w:szCs w:val="22"/>
        </w:rPr>
      </w:pPr>
    </w:p>
    <w:p w:rsidR="002830C9" w:rsidRPr="00303089" w:rsidRDefault="002830C9" w:rsidP="002830C9">
      <w:pPr>
        <w:jc w:val="center"/>
        <w:rPr>
          <w:rFonts w:ascii="Arial Narrow" w:hAnsi="Arial Narrow"/>
          <w:sz w:val="22"/>
          <w:szCs w:val="22"/>
        </w:rPr>
      </w:pPr>
      <w:r w:rsidRPr="00303089">
        <w:rPr>
          <w:rFonts w:ascii="Arial Narrow" w:hAnsi="Arial Narrow"/>
          <w:sz w:val="22"/>
          <w:szCs w:val="22"/>
        </w:rPr>
        <w:t>§ 6</w:t>
      </w:r>
    </w:p>
    <w:p w:rsidR="002830C9" w:rsidRPr="00303089" w:rsidRDefault="002830C9" w:rsidP="002830C9">
      <w:pPr>
        <w:numPr>
          <w:ilvl w:val="0"/>
          <w:numId w:val="32"/>
        </w:numPr>
        <w:tabs>
          <w:tab w:val="left" w:pos="0"/>
          <w:tab w:val="left" w:pos="360"/>
        </w:tabs>
        <w:overflowPunct w:val="0"/>
        <w:autoSpaceDE w:val="0"/>
        <w:ind w:left="360"/>
        <w:jc w:val="both"/>
        <w:textAlignment w:val="baseline"/>
        <w:rPr>
          <w:rFonts w:ascii="Arial Narrow" w:hAnsi="Arial Narrow"/>
          <w:sz w:val="22"/>
          <w:szCs w:val="22"/>
        </w:rPr>
      </w:pPr>
      <w:r w:rsidRPr="00303089">
        <w:rPr>
          <w:rFonts w:ascii="Arial Narrow" w:hAnsi="Arial Narrow"/>
          <w:sz w:val="22"/>
          <w:szCs w:val="22"/>
        </w:rPr>
        <w:t>Za niewykonanie lub nienależyte wykonanie umowy strony obowiązywać będzie stosowanie kar umownych w następujących przypadkach:</w:t>
      </w:r>
    </w:p>
    <w:p w:rsidR="002830C9" w:rsidRPr="00303089" w:rsidRDefault="002830C9" w:rsidP="002830C9">
      <w:pPr>
        <w:jc w:val="both"/>
        <w:rPr>
          <w:rFonts w:ascii="Arial Narrow" w:hAnsi="Arial Narrow"/>
          <w:sz w:val="22"/>
          <w:szCs w:val="22"/>
        </w:rPr>
      </w:pPr>
      <w:r w:rsidRPr="00303089">
        <w:rPr>
          <w:rFonts w:ascii="Arial Narrow" w:hAnsi="Arial Narrow"/>
          <w:sz w:val="22"/>
          <w:szCs w:val="22"/>
        </w:rPr>
        <w:t xml:space="preserve">       1/ Wykonawca zapłaci Zamawiającemu kary umowne w przypadku:</w:t>
      </w:r>
    </w:p>
    <w:p w:rsidR="00174854" w:rsidRPr="00303089" w:rsidRDefault="002830C9" w:rsidP="00174854">
      <w:pPr>
        <w:pStyle w:val="Akapitzlist"/>
        <w:numPr>
          <w:ilvl w:val="0"/>
          <w:numId w:val="46"/>
        </w:numPr>
        <w:jc w:val="both"/>
        <w:rPr>
          <w:rFonts w:ascii="Arial Narrow" w:hAnsi="Arial Narrow"/>
          <w:sz w:val="22"/>
          <w:szCs w:val="22"/>
        </w:rPr>
      </w:pPr>
      <w:r w:rsidRPr="00303089">
        <w:rPr>
          <w:rFonts w:ascii="Arial Narrow" w:hAnsi="Arial Narrow"/>
          <w:sz w:val="22"/>
          <w:szCs w:val="22"/>
        </w:rPr>
        <w:t xml:space="preserve">niewykonania całości lub części zamówienia w terminie  -  w wysokości 0,02% kwoty </w:t>
      </w:r>
    </w:p>
    <w:p w:rsidR="002830C9" w:rsidRPr="00303089" w:rsidRDefault="002830C9" w:rsidP="00174854">
      <w:pPr>
        <w:pStyle w:val="Akapitzlist"/>
        <w:ind w:left="900"/>
        <w:jc w:val="both"/>
        <w:rPr>
          <w:rFonts w:ascii="Arial Narrow" w:hAnsi="Arial Narrow"/>
          <w:sz w:val="22"/>
          <w:szCs w:val="22"/>
        </w:rPr>
      </w:pPr>
      <w:r w:rsidRPr="00303089">
        <w:rPr>
          <w:rFonts w:ascii="Arial Narrow" w:hAnsi="Arial Narrow"/>
          <w:sz w:val="22"/>
          <w:szCs w:val="22"/>
        </w:rPr>
        <w:t>brutto określonej w § 4 ust. 2,   za   każdy dzień opóźnienia, nie więcej jednak niż 10% kwota brutto określona w § 4 ust. 2.</w:t>
      </w:r>
    </w:p>
    <w:p w:rsidR="00174854" w:rsidRPr="00303089" w:rsidRDefault="002830C9" w:rsidP="00174854">
      <w:pPr>
        <w:pStyle w:val="Akapitzlist"/>
        <w:numPr>
          <w:ilvl w:val="0"/>
          <w:numId w:val="46"/>
        </w:numPr>
        <w:jc w:val="both"/>
        <w:rPr>
          <w:rFonts w:ascii="Arial Narrow" w:hAnsi="Arial Narrow"/>
          <w:sz w:val="22"/>
          <w:szCs w:val="22"/>
        </w:rPr>
      </w:pPr>
      <w:r w:rsidRPr="00303089">
        <w:rPr>
          <w:rFonts w:ascii="Arial Narrow" w:hAnsi="Arial Narrow"/>
          <w:sz w:val="22"/>
          <w:szCs w:val="22"/>
        </w:rPr>
        <w:t xml:space="preserve">rozwiązania umowy przez którąkolwiek ze stron z przyczyn leżących po stronie  </w:t>
      </w:r>
    </w:p>
    <w:p w:rsidR="002830C9" w:rsidRPr="00303089" w:rsidRDefault="00174854" w:rsidP="00174854">
      <w:pPr>
        <w:pStyle w:val="Akapitzlist"/>
        <w:ind w:left="900"/>
        <w:jc w:val="both"/>
        <w:rPr>
          <w:rFonts w:ascii="Arial Narrow" w:hAnsi="Arial Narrow"/>
          <w:sz w:val="22"/>
          <w:szCs w:val="22"/>
        </w:rPr>
      </w:pPr>
      <w:r w:rsidRPr="00303089">
        <w:rPr>
          <w:rFonts w:ascii="Arial Narrow" w:hAnsi="Arial Narrow"/>
          <w:sz w:val="22"/>
          <w:szCs w:val="22"/>
        </w:rPr>
        <w:t xml:space="preserve">Wykonawcy </w:t>
      </w:r>
      <w:r w:rsidR="002830C9" w:rsidRPr="00303089">
        <w:rPr>
          <w:rFonts w:ascii="Arial Narrow" w:hAnsi="Arial Narrow"/>
          <w:sz w:val="22"/>
          <w:szCs w:val="22"/>
        </w:rPr>
        <w:t xml:space="preserve">w wysokości 10%  kwoty  brutto wskazanej w § 4 ust. 2, </w:t>
      </w:r>
    </w:p>
    <w:p w:rsidR="00174854" w:rsidRPr="00303089" w:rsidRDefault="002830C9" w:rsidP="002830C9">
      <w:pPr>
        <w:jc w:val="both"/>
        <w:rPr>
          <w:rFonts w:ascii="Arial Narrow" w:hAnsi="Arial Narrow"/>
          <w:sz w:val="22"/>
          <w:szCs w:val="22"/>
        </w:rPr>
      </w:pPr>
      <w:r w:rsidRPr="00303089">
        <w:rPr>
          <w:rFonts w:ascii="Arial Narrow" w:hAnsi="Arial Narrow"/>
          <w:sz w:val="22"/>
          <w:szCs w:val="22"/>
        </w:rPr>
        <w:t xml:space="preserve">       2/ Zamawiający zapłaci Wykonawcy karę u</w:t>
      </w:r>
      <w:r w:rsidR="00303089" w:rsidRPr="00303089">
        <w:rPr>
          <w:rFonts w:ascii="Arial Narrow" w:hAnsi="Arial Narrow"/>
          <w:sz w:val="22"/>
          <w:szCs w:val="22"/>
        </w:rPr>
        <w:t>mowną w przypadku rozwiązania</w:t>
      </w:r>
      <w:r w:rsidRPr="00303089">
        <w:rPr>
          <w:rFonts w:ascii="Arial Narrow" w:hAnsi="Arial Narrow"/>
          <w:sz w:val="22"/>
          <w:szCs w:val="22"/>
        </w:rPr>
        <w:t xml:space="preserve"> umowy </w:t>
      </w:r>
    </w:p>
    <w:p w:rsidR="00174854" w:rsidRPr="00303089" w:rsidRDefault="00174854" w:rsidP="002830C9">
      <w:pPr>
        <w:jc w:val="both"/>
        <w:rPr>
          <w:rFonts w:ascii="Arial Narrow" w:hAnsi="Arial Narrow"/>
          <w:sz w:val="22"/>
          <w:szCs w:val="22"/>
        </w:rPr>
      </w:pPr>
      <w:r w:rsidRPr="00303089">
        <w:rPr>
          <w:rFonts w:ascii="Arial Narrow" w:hAnsi="Arial Narrow"/>
          <w:sz w:val="22"/>
          <w:szCs w:val="22"/>
        </w:rPr>
        <w:t xml:space="preserve">           </w:t>
      </w:r>
      <w:r w:rsidR="002830C9" w:rsidRPr="00303089">
        <w:rPr>
          <w:rFonts w:ascii="Arial Narrow" w:hAnsi="Arial Narrow"/>
          <w:sz w:val="22"/>
          <w:szCs w:val="22"/>
        </w:rPr>
        <w:t xml:space="preserve">przez którąkolwiek ze   stron z przyczyn leżących po stronie   Zamawiającego w </w:t>
      </w:r>
    </w:p>
    <w:p w:rsidR="00174854" w:rsidRPr="00303089" w:rsidRDefault="00174854" w:rsidP="002830C9">
      <w:pPr>
        <w:jc w:val="both"/>
        <w:rPr>
          <w:rFonts w:ascii="Arial Narrow" w:hAnsi="Arial Narrow"/>
          <w:sz w:val="22"/>
          <w:szCs w:val="22"/>
        </w:rPr>
      </w:pPr>
      <w:r w:rsidRPr="00303089">
        <w:rPr>
          <w:rFonts w:ascii="Arial Narrow" w:hAnsi="Arial Narrow"/>
          <w:sz w:val="22"/>
          <w:szCs w:val="22"/>
        </w:rPr>
        <w:lastRenderedPageBreak/>
        <w:t xml:space="preserve">          </w:t>
      </w:r>
      <w:r w:rsidR="002830C9" w:rsidRPr="00303089">
        <w:rPr>
          <w:rFonts w:ascii="Arial Narrow" w:hAnsi="Arial Narrow"/>
          <w:sz w:val="22"/>
          <w:szCs w:val="22"/>
        </w:rPr>
        <w:t xml:space="preserve">wysokości 10%  kwoty  brutto wskazanej w § 4    ust. 2, poza przypadkiem określonym w </w:t>
      </w:r>
      <w:r w:rsidRPr="00303089">
        <w:rPr>
          <w:rFonts w:ascii="Arial Narrow" w:hAnsi="Arial Narrow"/>
          <w:sz w:val="22"/>
          <w:szCs w:val="22"/>
        </w:rPr>
        <w:t xml:space="preserve"> </w:t>
      </w:r>
    </w:p>
    <w:p w:rsidR="002830C9" w:rsidRPr="00303089" w:rsidRDefault="00174854" w:rsidP="002830C9">
      <w:pPr>
        <w:jc w:val="both"/>
        <w:rPr>
          <w:rFonts w:ascii="Arial Narrow" w:hAnsi="Arial Narrow"/>
          <w:sz w:val="22"/>
          <w:szCs w:val="22"/>
        </w:rPr>
      </w:pPr>
      <w:r w:rsidRPr="00303089">
        <w:rPr>
          <w:rFonts w:ascii="Arial Narrow" w:hAnsi="Arial Narrow"/>
          <w:sz w:val="22"/>
          <w:szCs w:val="22"/>
        </w:rPr>
        <w:t xml:space="preserve">          </w:t>
      </w:r>
      <w:r w:rsidR="002830C9" w:rsidRPr="00303089">
        <w:rPr>
          <w:rFonts w:ascii="Arial Narrow" w:hAnsi="Arial Narrow"/>
          <w:sz w:val="22"/>
          <w:szCs w:val="22"/>
        </w:rPr>
        <w:t>art. 145  ustawy Prawo zamówień publicznych.</w:t>
      </w:r>
    </w:p>
    <w:p w:rsidR="002830C9" w:rsidRPr="00303089" w:rsidRDefault="002830C9" w:rsidP="002830C9">
      <w:pPr>
        <w:tabs>
          <w:tab w:val="left" w:pos="360"/>
        </w:tabs>
        <w:jc w:val="both"/>
        <w:rPr>
          <w:rFonts w:ascii="Arial Narrow" w:hAnsi="Arial Narrow"/>
          <w:sz w:val="22"/>
          <w:szCs w:val="22"/>
        </w:rPr>
      </w:pPr>
      <w:r w:rsidRPr="00303089">
        <w:rPr>
          <w:rFonts w:ascii="Arial Narrow" w:hAnsi="Arial Narrow"/>
          <w:sz w:val="22"/>
          <w:szCs w:val="22"/>
        </w:rPr>
        <w:t xml:space="preserve">2 Wykonawca wyraża zgodę na potrącenie kar umownych bezpośrednio z należności </w:t>
      </w:r>
      <w:r w:rsidR="00174854" w:rsidRPr="00303089">
        <w:rPr>
          <w:rFonts w:ascii="Arial Narrow" w:hAnsi="Arial Narrow"/>
          <w:sz w:val="22"/>
          <w:szCs w:val="22"/>
        </w:rPr>
        <w:t xml:space="preserve">    wynikającej z   faktury d</w:t>
      </w:r>
      <w:r w:rsidRPr="00303089">
        <w:rPr>
          <w:rFonts w:ascii="Arial Narrow" w:hAnsi="Arial Narrow"/>
          <w:sz w:val="22"/>
          <w:szCs w:val="22"/>
        </w:rPr>
        <w:t>ostarczonej  po  zrealizowaniu dostawy, której kara umowna  dotyczy.</w:t>
      </w:r>
    </w:p>
    <w:p w:rsidR="002830C9" w:rsidRPr="00303089" w:rsidRDefault="002830C9" w:rsidP="002830C9">
      <w:pPr>
        <w:tabs>
          <w:tab w:val="left" w:pos="360"/>
        </w:tabs>
        <w:jc w:val="both"/>
        <w:rPr>
          <w:rFonts w:ascii="Arial Narrow" w:hAnsi="Arial Narrow"/>
          <w:sz w:val="22"/>
          <w:szCs w:val="22"/>
        </w:rPr>
      </w:pPr>
      <w:r w:rsidRPr="00303089">
        <w:rPr>
          <w:rFonts w:ascii="Arial Narrow" w:hAnsi="Arial Narrow"/>
          <w:sz w:val="22"/>
          <w:szCs w:val="22"/>
        </w:rPr>
        <w:t>3 Za opóźnienie w zapłacie  Wykonawca naliczy Zamawiającemu odsetki ustawowe za opóźnienie w transakcjach handlowych. .</w:t>
      </w:r>
    </w:p>
    <w:p w:rsidR="002830C9" w:rsidRPr="00303089" w:rsidRDefault="002830C9" w:rsidP="002830C9">
      <w:pPr>
        <w:tabs>
          <w:tab w:val="left" w:pos="360"/>
        </w:tabs>
        <w:jc w:val="both"/>
        <w:rPr>
          <w:rFonts w:ascii="Arial Narrow" w:hAnsi="Arial Narrow"/>
          <w:sz w:val="22"/>
          <w:szCs w:val="22"/>
        </w:rPr>
      </w:pPr>
      <w:r w:rsidRPr="00303089">
        <w:rPr>
          <w:rFonts w:ascii="Arial Narrow" w:hAnsi="Arial Narrow"/>
          <w:sz w:val="22"/>
          <w:szCs w:val="22"/>
        </w:rPr>
        <w:t>4.Stronom przysługuje prawo dochodzenia odszkodowania przewyższającego karę umowną, do wysokości   rzeczywiście poniesionej szkody, na zasadach ogólnych.</w:t>
      </w:r>
    </w:p>
    <w:p w:rsidR="002830C9" w:rsidRPr="00303089" w:rsidRDefault="002830C9" w:rsidP="002830C9">
      <w:pPr>
        <w:jc w:val="both"/>
        <w:rPr>
          <w:rFonts w:ascii="Arial Narrow" w:hAnsi="Arial Narrow"/>
          <w:sz w:val="22"/>
          <w:szCs w:val="22"/>
        </w:rPr>
      </w:pPr>
      <w:r w:rsidRPr="00303089">
        <w:rPr>
          <w:rFonts w:ascii="Arial Narrow" w:hAnsi="Arial Narrow"/>
          <w:sz w:val="22"/>
          <w:szCs w:val="22"/>
        </w:rPr>
        <w:t>5. Niezrealizowanie całości zamówienia przez Zamawiającego nie może stanowić  podstawy jakichkolwiek roszczeń ze strony Wykonawcy, pod warunkiem, że niezrealizowana wartość umowy przez Zamawiającego nie będzie większa niż 20 % wartości umowy.</w:t>
      </w:r>
    </w:p>
    <w:p w:rsidR="002830C9" w:rsidRPr="00303089" w:rsidRDefault="002830C9" w:rsidP="002830C9">
      <w:pPr>
        <w:jc w:val="center"/>
        <w:rPr>
          <w:rFonts w:ascii="Arial Narrow" w:hAnsi="Arial Narrow"/>
          <w:sz w:val="22"/>
          <w:szCs w:val="22"/>
        </w:rPr>
      </w:pPr>
      <w:r w:rsidRPr="00303089">
        <w:rPr>
          <w:rFonts w:ascii="Arial Narrow" w:hAnsi="Arial Narrow"/>
          <w:sz w:val="22"/>
          <w:szCs w:val="22"/>
        </w:rPr>
        <w:t>§ 7</w:t>
      </w:r>
    </w:p>
    <w:p w:rsidR="002830C9" w:rsidRPr="00303089" w:rsidRDefault="002830C9" w:rsidP="002830C9">
      <w:pPr>
        <w:rPr>
          <w:rFonts w:ascii="Arial Narrow" w:hAnsi="Arial Narrow"/>
          <w:sz w:val="22"/>
          <w:szCs w:val="22"/>
        </w:rPr>
      </w:pPr>
      <w:r w:rsidRPr="00303089">
        <w:rPr>
          <w:rFonts w:ascii="Arial Narrow" w:hAnsi="Arial Narrow"/>
          <w:sz w:val="22"/>
          <w:szCs w:val="22"/>
        </w:rPr>
        <w:t>Jeżeli dostarczony towar jest wadliwy Wykonawca dostarczy towar wolny od wad najpóźniej w terminie   24 godzin.</w:t>
      </w:r>
    </w:p>
    <w:p w:rsidR="002830C9" w:rsidRPr="00303089" w:rsidRDefault="002830C9" w:rsidP="002830C9">
      <w:pPr>
        <w:rPr>
          <w:rFonts w:ascii="Arial Narrow" w:hAnsi="Arial Narrow"/>
          <w:sz w:val="22"/>
          <w:szCs w:val="22"/>
        </w:rPr>
      </w:pPr>
    </w:p>
    <w:p w:rsidR="002830C9" w:rsidRPr="00303089" w:rsidRDefault="002830C9" w:rsidP="002830C9">
      <w:pPr>
        <w:jc w:val="center"/>
        <w:rPr>
          <w:rFonts w:ascii="Arial Narrow" w:hAnsi="Arial Narrow"/>
          <w:sz w:val="22"/>
          <w:szCs w:val="22"/>
        </w:rPr>
      </w:pPr>
      <w:r w:rsidRPr="00303089">
        <w:rPr>
          <w:rFonts w:ascii="Arial Narrow" w:hAnsi="Arial Narrow"/>
          <w:sz w:val="22"/>
          <w:szCs w:val="22"/>
        </w:rPr>
        <w:t>§ 8</w:t>
      </w:r>
    </w:p>
    <w:p w:rsidR="002830C9" w:rsidRPr="00303089" w:rsidRDefault="002830C9" w:rsidP="002830C9">
      <w:pPr>
        <w:jc w:val="both"/>
        <w:rPr>
          <w:rFonts w:ascii="Arial Narrow" w:hAnsi="Arial Narrow"/>
          <w:sz w:val="22"/>
          <w:szCs w:val="22"/>
        </w:rPr>
      </w:pPr>
      <w:r w:rsidRPr="00303089">
        <w:rPr>
          <w:rFonts w:ascii="Arial Narrow" w:hAnsi="Arial Narrow"/>
          <w:sz w:val="22"/>
          <w:szCs w:val="22"/>
        </w:rPr>
        <w:t>Strony oświadczają, iż wierzytelności wynikające z niniejszej umowy nie mogą być przeniesione na osoby trzecie , bez pisemnej zgody Zamawiającego.</w:t>
      </w:r>
    </w:p>
    <w:p w:rsidR="002830C9" w:rsidRPr="00303089" w:rsidRDefault="002830C9" w:rsidP="002830C9">
      <w:pPr>
        <w:rPr>
          <w:rFonts w:ascii="Arial Narrow" w:hAnsi="Arial Narrow"/>
          <w:sz w:val="22"/>
          <w:szCs w:val="22"/>
        </w:rPr>
      </w:pPr>
    </w:p>
    <w:p w:rsidR="002830C9" w:rsidRPr="00303089" w:rsidRDefault="002830C9" w:rsidP="002830C9">
      <w:pPr>
        <w:jc w:val="center"/>
        <w:rPr>
          <w:rFonts w:ascii="Arial Narrow" w:hAnsi="Arial Narrow"/>
          <w:sz w:val="22"/>
          <w:szCs w:val="22"/>
        </w:rPr>
      </w:pPr>
      <w:r w:rsidRPr="00303089">
        <w:rPr>
          <w:rFonts w:ascii="Arial Narrow" w:hAnsi="Arial Narrow"/>
          <w:sz w:val="22"/>
          <w:szCs w:val="22"/>
        </w:rPr>
        <w:t>§ 9</w:t>
      </w:r>
    </w:p>
    <w:p w:rsidR="002830C9" w:rsidRPr="00303089" w:rsidRDefault="002830C9" w:rsidP="002830C9">
      <w:pPr>
        <w:jc w:val="both"/>
        <w:rPr>
          <w:rFonts w:ascii="Arial Narrow" w:hAnsi="Arial Narrow"/>
          <w:sz w:val="22"/>
          <w:szCs w:val="22"/>
        </w:rPr>
      </w:pPr>
      <w:r w:rsidRPr="00303089">
        <w:rPr>
          <w:rFonts w:ascii="Arial Narrow" w:hAnsi="Arial Narrow"/>
          <w:sz w:val="22"/>
          <w:szCs w:val="22"/>
        </w:rPr>
        <w:t>Strony mają obowiązek niezwłocznie poinformować się wzajemnie o wszelkich zmianach statusu prawnego swojej firmy, a także o wszczęciu postępowania upadłościowego, układowego i likwidacyjnego.</w:t>
      </w:r>
    </w:p>
    <w:p w:rsidR="002830C9" w:rsidRPr="00303089" w:rsidRDefault="002830C9" w:rsidP="002830C9">
      <w:pPr>
        <w:jc w:val="center"/>
        <w:rPr>
          <w:rFonts w:ascii="Arial Narrow" w:hAnsi="Arial Narrow"/>
          <w:sz w:val="22"/>
          <w:szCs w:val="22"/>
        </w:rPr>
      </w:pPr>
    </w:p>
    <w:p w:rsidR="002830C9" w:rsidRPr="00303089" w:rsidRDefault="002830C9" w:rsidP="002830C9">
      <w:pPr>
        <w:ind w:left="360"/>
        <w:jc w:val="center"/>
        <w:rPr>
          <w:rFonts w:ascii="Arial Narrow" w:hAnsi="Arial Narrow"/>
          <w:sz w:val="22"/>
          <w:szCs w:val="22"/>
        </w:rPr>
      </w:pPr>
      <w:r w:rsidRPr="00303089">
        <w:rPr>
          <w:rFonts w:ascii="Arial Narrow" w:hAnsi="Arial Narrow"/>
          <w:sz w:val="22"/>
          <w:szCs w:val="22"/>
        </w:rPr>
        <w:t>§ 10</w:t>
      </w:r>
    </w:p>
    <w:p w:rsidR="002830C9" w:rsidRPr="00303089" w:rsidRDefault="00303089" w:rsidP="00303089">
      <w:pPr>
        <w:jc w:val="both"/>
        <w:rPr>
          <w:rFonts w:ascii="Arial Narrow" w:hAnsi="Arial Narrow"/>
          <w:sz w:val="22"/>
          <w:szCs w:val="22"/>
        </w:rPr>
      </w:pPr>
      <w:r>
        <w:rPr>
          <w:rFonts w:ascii="Arial Narrow" w:hAnsi="Arial Narrow"/>
          <w:sz w:val="22"/>
          <w:szCs w:val="22"/>
        </w:rPr>
        <w:t>1.</w:t>
      </w:r>
      <w:r w:rsidR="002830C9" w:rsidRPr="00303089">
        <w:rPr>
          <w:rFonts w:ascii="Arial Narrow" w:hAnsi="Arial Narrow"/>
          <w:sz w:val="22"/>
          <w:szCs w:val="22"/>
        </w:rPr>
        <w:t>Umowa została zawarta na czas  od ……… do ………… lub do wyczerpania kwoty określonej w § 4 ust 2.</w:t>
      </w:r>
    </w:p>
    <w:p w:rsidR="00303089" w:rsidRPr="00303089" w:rsidRDefault="00303089" w:rsidP="00303089">
      <w:pPr>
        <w:tabs>
          <w:tab w:val="left" w:pos="360"/>
        </w:tabs>
        <w:overflowPunct w:val="0"/>
        <w:autoSpaceDE w:val="0"/>
        <w:autoSpaceDN w:val="0"/>
        <w:adjustRightInd w:val="0"/>
        <w:jc w:val="both"/>
        <w:textAlignment w:val="baseline"/>
        <w:rPr>
          <w:rFonts w:ascii="Arial Narrow" w:hAnsi="Arial Narrow"/>
          <w:sz w:val="22"/>
          <w:szCs w:val="22"/>
        </w:rPr>
      </w:pPr>
      <w:r w:rsidRPr="00303089">
        <w:rPr>
          <w:rFonts w:ascii="Arial Narrow" w:hAnsi="Arial Narrow"/>
          <w:sz w:val="22"/>
          <w:szCs w:val="22"/>
        </w:rPr>
        <w:t>2.Zamawiający może odstąpić od umowy w razie wystąpienia istotnych zmian okoliczności powodujących, że wykonanie umowy nie leży w interesie publicznym , czego nie można było przewidzieć w chwili zawarcia umowy, lub dalsze wykonywanie umowy może zagrozić istotnemu interesowi bezpieczeństwa państwa lub bezpieczeństwu publicznemu.</w:t>
      </w:r>
    </w:p>
    <w:p w:rsidR="00303089" w:rsidRPr="00303089" w:rsidRDefault="00303089" w:rsidP="00303089">
      <w:pPr>
        <w:tabs>
          <w:tab w:val="left" w:pos="360"/>
        </w:tabs>
        <w:overflowPunct w:val="0"/>
        <w:autoSpaceDE w:val="0"/>
        <w:autoSpaceDN w:val="0"/>
        <w:adjustRightInd w:val="0"/>
        <w:jc w:val="both"/>
        <w:textAlignment w:val="baseline"/>
        <w:rPr>
          <w:rFonts w:ascii="Arial Narrow" w:hAnsi="Arial Narrow"/>
          <w:sz w:val="22"/>
          <w:szCs w:val="22"/>
        </w:rPr>
      </w:pPr>
      <w:r w:rsidRPr="00303089">
        <w:rPr>
          <w:rFonts w:ascii="Arial Narrow" w:hAnsi="Arial Narrow"/>
          <w:sz w:val="22"/>
          <w:szCs w:val="22"/>
        </w:rPr>
        <w:t>3.Odstąpienie od umowy może nastąpić w terminie 30 dni licząc od powzięcia wiadomości o powyższych okolicznościach. W przypadku odstąpienia od umowy, o którym mowa w ust. 3 , Wykonawca ma prawo żądać wynagrodzenia należnego za wykonanie przedmiotu umowy, które nastąpiło do dnia odstąpienia od umowy</w:t>
      </w:r>
    </w:p>
    <w:p w:rsidR="00303089" w:rsidRPr="00303089" w:rsidRDefault="00303089" w:rsidP="00303089">
      <w:pPr>
        <w:shd w:val="clear" w:color="auto" w:fill="FFFFFF"/>
        <w:jc w:val="both"/>
        <w:rPr>
          <w:rFonts w:ascii="Arial Narrow" w:hAnsi="Arial Narrow"/>
          <w:sz w:val="22"/>
          <w:szCs w:val="22"/>
        </w:rPr>
      </w:pPr>
      <w:r w:rsidRPr="00303089">
        <w:rPr>
          <w:rFonts w:ascii="Arial Narrow" w:hAnsi="Arial Narrow"/>
          <w:sz w:val="22"/>
          <w:szCs w:val="22"/>
        </w:rPr>
        <w:t>4.Zamawiający może rozwiązać umowę, jeżeli zachodzi co najmniej jedna z następujących okoliczności:</w:t>
      </w:r>
    </w:p>
    <w:p w:rsidR="00303089" w:rsidRPr="00303089" w:rsidRDefault="00303089" w:rsidP="00303089">
      <w:pPr>
        <w:numPr>
          <w:ilvl w:val="0"/>
          <w:numId w:val="47"/>
        </w:numPr>
        <w:shd w:val="clear" w:color="auto" w:fill="FFFFFF"/>
        <w:jc w:val="both"/>
        <w:rPr>
          <w:rFonts w:ascii="Arial Narrow" w:hAnsi="Arial Narrow"/>
          <w:sz w:val="22"/>
          <w:szCs w:val="22"/>
        </w:rPr>
      </w:pPr>
      <w:r w:rsidRPr="00303089">
        <w:rPr>
          <w:rFonts w:ascii="Arial Narrow" w:hAnsi="Arial Narrow"/>
          <w:sz w:val="22"/>
          <w:szCs w:val="22"/>
        </w:rPr>
        <w:t>zmiana umowy została dokonana z naruszeniem art. 144 ust. 1-1b, 1d i 1e;</w:t>
      </w:r>
    </w:p>
    <w:p w:rsidR="00303089" w:rsidRPr="00303089" w:rsidRDefault="00303089" w:rsidP="00303089">
      <w:pPr>
        <w:numPr>
          <w:ilvl w:val="0"/>
          <w:numId w:val="47"/>
        </w:numPr>
        <w:shd w:val="clear" w:color="auto" w:fill="FFFFFF"/>
        <w:ind w:left="0" w:firstLine="284"/>
        <w:jc w:val="both"/>
        <w:rPr>
          <w:rFonts w:ascii="Arial Narrow" w:hAnsi="Arial Narrow"/>
          <w:sz w:val="22"/>
          <w:szCs w:val="22"/>
        </w:rPr>
      </w:pPr>
      <w:r w:rsidRPr="00303089">
        <w:rPr>
          <w:rFonts w:ascii="Arial Narrow" w:hAnsi="Arial Narrow"/>
          <w:sz w:val="22"/>
          <w:szCs w:val="22"/>
        </w:rPr>
        <w:t xml:space="preserve">wykonawca w chwili zawarcia umowy podlegał wykluczeniu z postępowania </w:t>
      </w:r>
    </w:p>
    <w:p w:rsidR="00303089" w:rsidRPr="00303089" w:rsidRDefault="00303089" w:rsidP="00303089">
      <w:pPr>
        <w:shd w:val="clear" w:color="auto" w:fill="FFFFFF"/>
        <w:ind w:left="284"/>
        <w:jc w:val="both"/>
        <w:rPr>
          <w:rFonts w:ascii="Arial Narrow" w:hAnsi="Arial Narrow"/>
          <w:sz w:val="22"/>
          <w:szCs w:val="22"/>
        </w:rPr>
      </w:pPr>
      <w:r w:rsidRPr="00303089">
        <w:rPr>
          <w:rFonts w:ascii="Arial Narrow" w:hAnsi="Arial Narrow"/>
          <w:sz w:val="22"/>
          <w:szCs w:val="22"/>
        </w:rPr>
        <w:t xml:space="preserve">        na podstawie art. 24 ust. 1;</w:t>
      </w:r>
    </w:p>
    <w:p w:rsidR="00303089" w:rsidRPr="00303089" w:rsidRDefault="00303089" w:rsidP="00303089">
      <w:pPr>
        <w:numPr>
          <w:ilvl w:val="0"/>
          <w:numId w:val="47"/>
        </w:numPr>
        <w:shd w:val="clear" w:color="auto" w:fill="FFFFFF"/>
        <w:ind w:left="0" w:firstLine="284"/>
        <w:jc w:val="both"/>
        <w:rPr>
          <w:rFonts w:ascii="Arial Narrow" w:hAnsi="Arial Narrow"/>
          <w:sz w:val="22"/>
          <w:szCs w:val="22"/>
        </w:rPr>
      </w:pPr>
      <w:r w:rsidRPr="00303089">
        <w:rPr>
          <w:rFonts w:ascii="Arial Narrow" w:hAnsi="Arial Narrow"/>
          <w:sz w:val="22"/>
          <w:szCs w:val="22"/>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rsidR="002830C9" w:rsidRPr="00303089" w:rsidRDefault="002830C9" w:rsidP="002830C9">
      <w:pPr>
        <w:jc w:val="center"/>
        <w:rPr>
          <w:rFonts w:ascii="Arial Narrow" w:hAnsi="Arial Narrow"/>
          <w:sz w:val="22"/>
          <w:szCs w:val="22"/>
        </w:rPr>
      </w:pPr>
    </w:p>
    <w:p w:rsidR="002830C9" w:rsidRPr="00303089" w:rsidRDefault="002830C9" w:rsidP="002830C9">
      <w:pPr>
        <w:jc w:val="center"/>
        <w:rPr>
          <w:rFonts w:ascii="Arial Narrow" w:hAnsi="Arial Narrow"/>
          <w:sz w:val="22"/>
          <w:szCs w:val="22"/>
        </w:rPr>
      </w:pPr>
      <w:r w:rsidRPr="00303089">
        <w:rPr>
          <w:rFonts w:ascii="Arial Narrow" w:hAnsi="Arial Narrow"/>
          <w:sz w:val="22"/>
          <w:szCs w:val="22"/>
        </w:rPr>
        <w:t xml:space="preserve">§11 </w:t>
      </w:r>
    </w:p>
    <w:p w:rsidR="002830C9" w:rsidRPr="00303089" w:rsidRDefault="002830C9" w:rsidP="002830C9">
      <w:pPr>
        <w:rPr>
          <w:rFonts w:ascii="Arial Narrow" w:hAnsi="Arial Narrow"/>
          <w:sz w:val="22"/>
          <w:szCs w:val="22"/>
        </w:rPr>
      </w:pPr>
      <w:r w:rsidRPr="00303089">
        <w:rPr>
          <w:rFonts w:ascii="Arial Narrow" w:hAnsi="Arial Narrow"/>
          <w:sz w:val="22"/>
          <w:szCs w:val="22"/>
        </w:rPr>
        <w:t>W razie naruszenia przez Wykonawcę postanowień umowy, Zamawiający zastrzega sobie prawo jej rozwiązania ze skutkiem natychmiastowym .</w:t>
      </w:r>
    </w:p>
    <w:p w:rsidR="002830C9" w:rsidRPr="00303089" w:rsidRDefault="002830C9" w:rsidP="002830C9">
      <w:pPr>
        <w:jc w:val="center"/>
        <w:rPr>
          <w:rFonts w:ascii="Arial Narrow" w:hAnsi="Arial Narrow"/>
          <w:sz w:val="22"/>
          <w:szCs w:val="22"/>
        </w:rPr>
      </w:pPr>
      <w:r w:rsidRPr="00303089">
        <w:rPr>
          <w:rFonts w:ascii="Arial Narrow" w:hAnsi="Arial Narrow"/>
          <w:sz w:val="22"/>
          <w:szCs w:val="22"/>
        </w:rPr>
        <w:t>§ 12</w:t>
      </w:r>
    </w:p>
    <w:p w:rsidR="002830C9" w:rsidRPr="00303089" w:rsidRDefault="002830C9" w:rsidP="002830C9">
      <w:pPr>
        <w:rPr>
          <w:rFonts w:ascii="Arial Narrow" w:hAnsi="Arial Narrow"/>
          <w:sz w:val="22"/>
          <w:szCs w:val="22"/>
        </w:rPr>
      </w:pPr>
      <w:r w:rsidRPr="00303089">
        <w:rPr>
          <w:rFonts w:ascii="Arial Narrow" w:hAnsi="Arial Narrow"/>
          <w:sz w:val="22"/>
          <w:szCs w:val="22"/>
        </w:rPr>
        <w:t>Spory mogące powstać na tle stosowania niniejszej umowy strony poddają pod rozstrzygnięcie sądowi właściwemu miejscowo dla siedziby Zamawiającego.</w:t>
      </w:r>
    </w:p>
    <w:p w:rsidR="002830C9" w:rsidRPr="00303089" w:rsidRDefault="002830C9" w:rsidP="002830C9">
      <w:pPr>
        <w:jc w:val="center"/>
        <w:rPr>
          <w:rFonts w:ascii="Arial Narrow" w:hAnsi="Arial Narrow"/>
          <w:sz w:val="22"/>
          <w:szCs w:val="22"/>
        </w:rPr>
      </w:pPr>
      <w:r w:rsidRPr="00303089">
        <w:rPr>
          <w:rFonts w:ascii="Arial Narrow" w:hAnsi="Arial Narrow"/>
          <w:sz w:val="22"/>
          <w:szCs w:val="22"/>
        </w:rPr>
        <w:t>§ 13</w:t>
      </w:r>
    </w:p>
    <w:p w:rsidR="002830C9" w:rsidRPr="00303089" w:rsidRDefault="002830C9" w:rsidP="002830C9">
      <w:pPr>
        <w:rPr>
          <w:rFonts w:ascii="Arial Narrow" w:hAnsi="Arial Narrow"/>
          <w:sz w:val="22"/>
          <w:szCs w:val="22"/>
        </w:rPr>
      </w:pPr>
      <w:r w:rsidRPr="00303089">
        <w:rPr>
          <w:rFonts w:ascii="Arial Narrow" w:hAnsi="Arial Narrow"/>
          <w:sz w:val="22"/>
          <w:szCs w:val="22"/>
        </w:rPr>
        <w:t>W sprawach nie uregulowanych niniejszą umową mają zastosowanie przepisy ustawy Prawo zamówień publicznych oraz kodeksu cywilnego .</w:t>
      </w:r>
    </w:p>
    <w:p w:rsidR="002830C9" w:rsidRPr="00303089" w:rsidRDefault="002830C9" w:rsidP="002830C9">
      <w:pPr>
        <w:jc w:val="center"/>
        <w:rPr>
          <w:rFonts w:ascii="Arial Narrow" w:hAnsi="Arial Narrow"/>
          <w:sz w:val="22"/>
          <w:szCs w:val="22"/>
        </w:rPr>
      </w:pPr>
      <w:r w:rsidRPr="00303089">
        <w:rPr>
          <w:rFonts w:ascii="Arial Narrow" w:hAnsi="Arial Narrow"/>
          <w:sz w:val="22"/>
          <w:szCs w:val="22"/>
        </w:rPr>
        <w:t>§ 14</w:t>
      </w:r>
    </w:p>
    <w:p w:rsidR="002830C9" w:rsidRPr="00303089" w:rsidRDefault="002830C9" w:rsidP="002830C9">
      <w:pPr>
        <w:tabs>
          <w:tab w:val="num" w:pos="426"/>
        </w:tabs>
        <w:spacing w:line="21" w:lineRule="atLeast"/>
        <w:jc w:val="both"/>
        <w:rPr>
          <w:rFonts w:ascii="Arial Narrow" w:hAnsi="Arial Narrow"/>
          <w:color w:val="000000"/>
          <w:sz w:val="22"/>
          <w:szCs w:val="22"/>
        </w:rPr>
      </w:pPr>
      <w:r w:rsidRPr="00303089">
        <w:rPr>
          <w:rFonts w:ascii="Arial Narrow" w:hAnsi="Arial Narrow"/>
          <w:color w:val="000000"/>
          <w:sz w:val="22"/>
          <w:szCs w:val="22"/>
        </w:rPr>
        <w:t>Zamawiający dopuszcza zmianę postanowień zawartej umowy w stosunku do treści oferty cenowej, na podstawie której dokonano wyboru Wykonawcy w następujących przypadkach i na określonych warunkach:</w:t>
      </w:r>
    </w:p>
    <w:p w:rsidR="002830C9" w:rsidRPr="00303089" w:rsidRDefault="002830C9" w:rsidP="002830C9">
      <w:pPr>
        <w:tabs>
          <w:tab w:val="num" w:pos="426"/>
        </w:tabs>
        <w:spacing w:line="21" w:lineRule="atLeast"/>
        <w:jc w:val="both"/>
        <w:rPr>
          <w:rFonts w:ascii="Arial Narrow" w:hAnsi="Arial Narrow"/>
          <w:sz w:val="22"/>
          <w:szCs w:val="22"/>
        </w:rPr>
      </w:pPr>
    </w:p>
    <w:p w:rsidR="002830C9" w:rsidRPr="00303089" w:rsidRDefault="002830C9" w:rsidP="002830C9">
      <w:pPr>
        <w:pStyle w:val="Default"/>
        <w:numPr>
          <w:ilvl w:val="0"/>
          <w:numId w:val="45"/>
        </w:numPr>
        <w:tabs>
          <w:tab w:val="left" w:pos="360"/>
          <w:tab w:val="left" w:pos="720"/>
        </w:tabs>
        <w:overflowPunct w:val="0"/>
        <w:jc w:val="both"/>
        <w:textAlignment w:val="baseline"/>
        <w:rPr>
          <w:rFonts w:ascii="Arial Narrow" w:hAnsi="Arial Narrow"/>
          <w:color w:val="auto"/>
          <w:sz w:val="22"/>
          <w:szCs w:val="22"/>
        </w:rPr>
      </w:pPr>
      <w:r w:rsidRPr="00303089">
        <w:rPr>
          <w:rFonts w:ascii="Arial Narrow" w:hAnsi="Arial Narrow"/>
          <w:color w:val="auto"/>
          <w:sz w:val="22"/>
          <w:szCs w:val="22"/>
        </w:rPr>
        <w:t>dopuszczalna jest zmiana umowy w zakresie ilości danego produktu w obrębie pakietu w ramach jego wartości,</w:t>
      </w:r>
    </w:p>
    <w:p w:rsidR="002830C9" w:rsidRPr="00303089" w:rsidRDefault="002830C9" w:rsidP="002830C9">
      <w:pPr>
        <w:numPr>
          <w:ilvl w:val="0"/>
          <w:numId w:val="45"/>
        </w:numPr>
        <w:tabs>
          <w:tab w:val="left" w:pos="851"/>
        </w:tabs>
        <w:autoSpaceDE w:val="0"/>
        <w:autoSpaceDN w:val="0"/>
        <w:adjustRightInd w:val="0"/>
        <w:spacing w:line="21" w:lineRule="atLeast"/>
        <w:jc w:val="both"/>
        <w:rPr>
          <w:rFonts w:ascii="Arial Narrow" w:hAnsi="Arial Narrow"/>
          <w:b/>
          <w:sz w:val="22"/>
          <w:szCs w:val="22"/>
        </w:rPr>
      </w:pPr>
      <w:r w:rsidRPr="00303089">
        <w:rPr>
          <w:rFonts w:ascii="Arial Narrow" w:hAnsi="Arial Narrow"/>
          <w:sz w:val="22"/>
          <w:szCs w:val="22"/>
        </w:rPr>
        <w:lastRenderedPageBreak/>
        <w:t xml:space="preserve">dopuszczalne jest wydłużenie czasu trwania umowy w sytuacji niewykorzystania przez Zamawiającego przedmiotu umowy przy zachowaniu jej wartości, </w:t>
      </w:r>
    </w:p>
    <w:p w:rsidR="002830C9" w:rsidRPr="00303089" w:rsidRDefault="002830C9" w:rsidP="002830C9">
      <w:pPr>
        <w:tabs>
          <w:tab w:val="left" w:pos="851"/>
        </w:tabs>
        <w:spacing w:line="21" w:lineRule="atLeast"/>
        <w:ind w:left="360"/>
        <w:jc w:val="both"/>
        <w:rPr>
          <w:rFonts w:ascii="Arial Narrow" w:hAnsi="Arial Narrow"/>
          <w:sz w:val="22"/>
          <w:szCs w:val="22"/>
        </w:rPr>
      </w:pPr>
      <w:r w:rsidRPr="00303089">
        <w:rPr>
          <w:rFonts w:ascii="Arial Narrow" w:hAnsi="Arial Narrow"/>
          <w:sz w:val="22"/>
          <w:szCs w:val="22"/>
        </w:rPr>
        <w:t xml:space="preserve">3. dopuszczalne są zmiany określone w art. 144 ust 1 </w:t>
      </w:r>
      <w:proofErr w:type="spellStart"/>
      <w:r w:rsidRPr="00303089">
        <w:rPr>
          <w:rFonts w:ascii="Arial Narrow" w:hAnsi="Arial Narrow"/>
          <w:sz w:val="22"/>
          <w:szCs w:val="22"/>
        </w:rPr>
        <w:t>pkt</w:t>
      </w:r>
      <w:proofErr w:type="spellEnd"/>
      <w:r w:rsidRPr="00303089">
        <w:rPr>
          <w:rFonts w:ascii="Arial Narrow" w:hAnsi="Arial Narrow"/>
          <w:sz w:val="22"/>
          <w:szCs w:val="22"/>
        </w:rPr>
        <w:t xml:space="preserve"> 1 -6 ustawy Prawo zamówień publicznych</w:t>
      </w:r>
    </w:p>
    <w:p w:rsidR="002830C9" w:rsidRPr="00303089" w:rsidRDefault="002830C9" w:rsidP="002830C9">
      <w:pPr>
        <w:tabs>
          <w:tab w:val="left" w:pos="851"/>
        </w:tabs>
        <w:spacing w:line="21" w:lineRule="atLeast"/>
        <w:ind w:left="360"/>
        <w:jc w:val="both"/>
        <w:rPr>
          <w:rFonts w:ascii="Arial Narrow" w:hAnsi="Arial Narrow"/>
          <w:sz w:val="22"/>
          <w:szCs w:val="22"/>
        </w:rPr>
      </w:pPr>
      <w:r w:rsidRPr="00303089">
        <w:rPr>
          <w:rFonts w:ascii="Arial Narrow" w:hAnsi="Arial Narrow"/>
          <w:sz w:val="22"/>
          <w:szCs w:val="22"/>
        </w:rPr>
        <w:t>4. zmiany wynagrodzenia należnego Wykonawcy spowodowane wzrostem albo zmniejszeniem stawki VAT. Jeśli zmiana stawki VAT będzie powodować zwiększenie kosztów wykonania umowy stronie Wykonawcy, Zamawiający dopuszcza możliwość zwiększenia wynagrodzenia Wykonawcy o kwotę równą różnicy w kwocie podatku VAT zapłaconego przez Wykonawcę. Jeśli zmiana stawki VAT będzie powodować zmniejszenie kosztów wykonania umowy  po stronie Wykonawcy, Zamawiający dopuszcza możliwość zmniejszenia wynagrodzenia o kwotę stanowiącą różnicę kwoty podatku VAT zapłaconego przez Wykonawcę</w:t>
      </w:r>
    </w:p>
    <w:p w:rsidR="002830C9" w:rsidRPr="00303089" w:rsidRDefault="002830C9" w:rsidP="002830C9">
      <w:pPr>
        <w:jc w:val="center"/>
        <w:rPr>
          <w:rFonts w:ascii="Arial Narrow" w:hAnsi="Arial Narrow"/>
          <w:sz w:val="22"/>
          <w:szCs w:val="22"/>
        </w:rPr>
      </w:pPr>
    </w:p>
    <w:p w:rsidR="002830C9" w:rsidRPr="00303089" w:rsidRDefault="002830C9" w:rsidP="002830C9">
      <w:pPr>
        <w:jc w:val="center"/>
        <w:rPr>
          <w:rFonts w:ascii="Arial Narrow" w:hAnsi="Arial Narrow"/>
          <w:sz w:val="22"/>
          <w:szCs w:val="22"/>
        </w:rPr>
      </w:pPr>
      <w:r w:rsidRPr="00303089">
        <w:rPr>
          <w:rFonts w:ascii="Arial Narrow" w:hAnsi="Arial Narrow"/>
          <w:sz w:val="22"/>
          <w:szCs w:val="22"/>
        </w:rPr>
        <w:t>§ 15</w:t>
      </w:r>
    </w:p>
    <w:p w:rsidR="00A57CA7" w:rsidRPr="00B404CD" w:rsidRDefault="00A57CA7" w:rsidP="00A57CA7">
      <w:pPr>
        <w:rPr>
          <w:rFonts w:ascii="Arial Narrow" w:hAnsi="Arial Narrow"/>
          <w:b/>
          <w:sz w:val="22"/>
          <w:szCs w:val="22"/>
        </w:rPr>
      </w:pPr>
      <w:r w:rsidRPr="00B404CD">
        <w:rPr>
          <w:rFonts w:ascii="Arial Narrow" w:hAnsi="Arial Narrow"/>
          <w:sz w:val="22"/>
          <w:szCs w:val="22"/>
        </w:rPr>
        <w:t xml:space="preserve">Umowa niniejsza została sporządzona </w:t>
      </w:r>
      <w:r w:rsidRPr="00B404CD">
        <w:rPr>
          <w:rFonts w:ascii="Arial Narrow" w:eastAsia="BookmanOldStyle" w:hAnsi="Arial Narrow"/>
          <w:sz w:val="22"/>
          <w:szCs w:val="22"/>
        </w:rPr>
        <w:t>w trzech jednobrzmiących egzemplarzach, jednym dla Wykonawcy i dwóch dla Zamawiającego</w:t>
      </w:r>
    </w:p>
    <w:p w:rsidR="002830C9" w:rsidRPr="00303089" w:rsidRDefault="002830C9" w:rsidP="002830C9">
      <w:pPr>
        <w:jc w:val="center"/>
        <w:rPr>
          <w:rFonts w:ascii="Arial Narrow" w:hAnsi="Arial Narrow"/>
          <w:sz w:val="22"/>
          <w:szCs w:val="22"/>
        </w:rPr>
      </w:pPr>
    </w:p>
    <w:p w:rsidR="002830C9" w:rsidRPr="00303089" w:rsidRDefault="002830C9" w:rsidP="002830C9">
      <w:pPr>
        <w:jc w:val="center"/>
        <w:rPr>
          <w:rFonts w:ascii="Arial Narrow" w:hAnsi="Arial Narrow"/>
          <w:sz w:val="22"/>
          <w:szCs w:val="22"/>
        </w:rPr>
      </w:pPr>
    </w:p>
    <w:p w:rsidR="002830C9" w:rsidRPr="00303089" w:rsidRDefault="002830C9" w:rsidP="002830C9">
      <w:pPr>
        <w:jc w:val="center"/>
        <w:rPr>
          <w:rFonts w:ascii="Arial Narrow" w:hAnsi="Arial Narrow"/>
          <w:sz w:val="22"/>
          <w:szCs w:val="22"/>
        </w:rPr>
      </w:pPr>
    </w:p>
    <w:p w:rsidR="002830C9" w:rsidRPr="00303089" w:rsidRDefault="002830C9" w:rsidP="002830C9">
      <w:pPr>
        <w:jc w:val="center"/>
        <w:rPr>
          <w:rFonts w:ascii="Arial Narrow" w:hAnsi="Arial Narrow"/>
          <w:sz w:val="22"/>
          <w:szCs w:val="22"/>
        </w:rPr>
      </w:pPr>
    </w:p>
    <w:p w:rsidR="00174854" w:rsidRPr="00303089" w:rsidRDefault="00174854" w:rsidP="002830C9">
      <w:pPr>
        <w:jc w:val="center"/>
        <w:rPr>
          <w:rFonts w:ascii="Arial Narrow" w:hAnsi="Arial Narrow"/>
          <w:sz w:val="22"/>
          <w:szCs w:val="22"/>
        </w:rPr>
      </w:pPr>
    </w:p>
    <w:p w:rsidR="00174854" w:rsidRPr="00303089" w:rsidRDefault="00174854" w:rsidP="002830C9">
      <w:pPr>
        <w:jc w:val="center"/>
        <w:rPr>
          <w:rFonts w:ascii="Arial Narrow" w:hAnsi="Arial Narrow"/>
          <w:sz w:val="22"/>
          <w:szCs w:val="22"/>
        </w:rPr>
      </w:pPr>
    </w:p>
    <w:p w:rsidR="002830C9" w:rsidRPr="00303089" w:rsidRDefault="002830C9" w:rsidP="002830C9">
      <w:pPr>
        <w:jc w:val="center"/>
        <w:rPr>
          <w:rFonts w:ascii="Arial Narrow" w:hAnsi="Arial Narrow"/>
          <w:sz w:val="22"/>
          <w:szCs w:val="22"/>
        </w:rPr>
      </w:pPr>
    </w:p>
    <w:p w:rsidR="002830C9" w:rsidRPr="00303089" w:rsidRDefault="002830C9" w:rsidP="002830C9">
      <w:pPr>
        <w:keepNext/>
        <w:ind w:left="-360"/>
        <w:jc w:val="center"/>
        <w:outlineLvl w:val="2"/>
        <w:rPr>
          <w:rFonts w:ascii="Arial Narrow" w:eastAsia="Arial Unicode MS" w:hAnsi="Arial Narrow"/>
          <w:b/>
          <w:bCs/>
          <w:color w:val="000000"/>
          <w:sz w:val="22"/>
          <w:szCs w:val="22"/>
        </w:rPr>
      </w:pPr>
      <w:r w:rsidRPr="00303089">
        <w:rPr>
          <w:rFonts w:ascii="Arial Narrow" w:hAnsi="Arial Narrow"/>
          <w:b/>
          <w:bCs/>
          <w:color w:val="000000"/>
          <w:sz w:val="22"/>
          <w:szCs w:val="22"/>
        </w:rPr>
        <w:t>Wzór umowy dla pakietu nr 8-11</w:t>
      </w:r>
    </w:p>
    <w:p w:rsidR="002830C9" w:rsidRPr="00303089" w:rsidRDefault="002830C9" w:rsidP="002830C9">
      <w:pPr>
        <w:rPr>
          <w:rFonts w:ascii="Arial Narrow" w:hAnsi="Arial Narrow"/>
          <w:sz w:val="22"/>
          <w:szCs w:val="22"/>
        </w:rPr>
      </w:pPr>
    </w:p>
    <w:p w:rsidR="002830C9" w:rsidRPr="00303089" w:rsidRDefault="002830C9" w:rsidP="002830C9">
      <w:pPr>
        <w:rPr>
          <w:rFonts w:ascii="Arial Narrow" w:hAnsi="Arial Narrow"/>
          <w:sz w:val="22"/>
          <w:szCs w:val="22"/>
        </w:rPr>
      </w:pPr>
    </w:p>
    <w:p w:rsidR="002830C9" w:rsidRPr="00303089" w:rsidRDefault="002830C9" w:rsidP="002830C9">
      <w:pPr>
        <w:jc w:val="center"/>
        <w:rPr>
          <w:rFonts w:ascii="Arial Narrow" w:hAnsi="Arial Narrow"/>
          <w:sz w:val="22"/>
          <w:szCs w:val="22"/>
        </w:rPr>
      </w:pPr>
      <w:r w:rsidRPr="00303089">
        <w:rPr>
          <w:rFonts w:ascii="Arial Narrow" w:hAnsi="Arial Narrow"/>
          <w:sz w:val="22"/>
          <w:szCs w:val="22"/>
        </w:rPr>
        <w:t>§ 1</w:t>
      </w:r>
    </w:p>
    <w:p w:rsidR="002830C9" w:rsidRPr="00303089" w:rsidRDefault="002830C9" w:rsidP="002830C9">
      <w:pPr>
        <w:autoSpaceDE w:val="0"/>
        <w:spacing w:line="276" w:lineRule="auto"/>
        <w:ind w:right="15"/>
        <w:rPr>
          <w:rFonts w:ascii="Arial Narrow" w:hAnsi="Arial Narrow"/>
          <w:b/>
          <w:sz w:val="22"/>
          <w:szCs w:val="22"/>
        </w:rPr>
      </w:pPr>
      <w:r w:rsidRPr="00303089">
        <w:rPr>
          <w:rFonts w:ascii="Arial Narrow" w:hAnsi="Arial Narrow"/>
          <w:sz w:val="22"/>
          <w:szCs w:val="22"/>
        </w:rPr>
        <w:t xml:space="preserve"> Podstawą do zawarcia niniejszej umowy jest rezultat  przetargu nieograniczonego  na </w:t>
      </w:r>
      <w:r w:rsidRPr="00303089">
        <w:rPr>
          <w:rFonts w:ascii="Arial Narrow" w:hAnsi="Arial Narrow"/>
          <w:b/>
          <w:sz w:val="22"/>
          <w:szCs w:val="22"/>
        </w:rPr>
        <w:t xml:space="preserve"> ……</w:t>
      </w:r>
      <w:r w:rsidRPr="00303089">
        <w:rPr>
          <w:rFonts w:ascii="Arial Narrow" w:hAnsi="Arial Narrow"/>
          <w:sz w:val="22"/>
          <w:szCs w:val="22"/>
        </w:rPr>
        <w:t xml:space="preserve">   </w:t>
      </w:r>
      <w:r w:rsidRPr="00303089">
        <w:rPr>
          <w:rFonts w:ascii="Arial Narrow" w:hAnsi="Arial Narrow"/>
          <w:b/>
          <w:i/>
          <w:sz w:val="22"/>
          <w:szCs w:val="22"/>
        </w:rPr>
        <w:t xml:space="preserve"> </w:t>
      </w:r>
    </w:p>
    <w:p w:rsidR="002830C9" w:rsidRPr="00303089" w:rsidRDefault="002830C9" w:rsidP="002830C9">
      <w:pPr>
        <w:pStyle w:val="Tekstpodstawowy31"/>
        <w:rPr>
          <w:rFonts w:ascii="Arial Narrow" w:hAnsi="Arial Narrow"/>
          <w:sz w:val="22"/>
          <w:szCs w:val="22"/>
        </w:rPr>
      </w:pPr>
    </w:p>
    <w:p w:rsidR="002830C9" w:rsidRPr="00303089" w:rsidRDefault="002830C9" w:rsidP="002830C9">
      <w:pPr>
        <w:jc w:val="center"/>
        <w:rPr>
          <w:rFonts w:ascii="Arial Narrow" w:hAnsi="Arial Narrow"/>
          <w:sz w:val="22"/>
          <w:szCs w:val="22"/>
        </w:rPr>
      </w:pPr>
      <w:r w:rsidRPr="00303089">
        <w:rPr>
          <w:rFonts w:ascii="Arial Narrow" w:hAnsi="Arial Narrow"/>
          <w:sz w:val="22"/>
          <w:szCs w:val="22"/>
        </w:rPr>
        <w:t>§ 2</w:t>
      </w:r>
    </w:p>
    <w:p w:rsidR="002830C9" w:rsidRPr="00303089" w:rsidRDefault="002830C9" w:rsidP="002830C9">
      <w:pPr>
        <w:rPr>
          <w:rFonts w:ascii="Arial Narrow" w:hAnsi="Arial Narrow"/>
          <w:sz w:val="22"/>
          <w:szCs w:val="22"/>
        </w:rPr>
      </w:pPr>
      <w:r w:rsidRPr="00303089">
        <w:rPr>
          <w:rFonts w:ascii="Arial Narrow" w:hAnsi="Arial Narrow"/>
          <w:sz w:val="22"/>
          <w:szCs w:val="22"/>
        </w:rPr>
        <w:t>Przedmiotem ninie</w:t>
      </w:r>
      <w:r w:rsidR="00174854" w:rsidRPr="00303089">
        <w:rPr>
          <w:rFonts w:ascii="Arial Narrow" w:hAnsi="Arial Narrow"/>
          <w:sz w:val="22"/>
          <w:szCs w:val="22"/>
        </w:rPr>
        <w:t>jszej umowy jest zakup i dostawa</w:t>
      </w:r>
      <w:r w:rsidRPr="00303089">
        <w:rPr>
          <w:rFonts w:ascii="Arial Narrow" w:hAnsi="Arial Narrow"/>
          <w:sz w:val="22"/>
          <w:szCs w:val="22"/>
        </w:rPr>
        <w:t xml:space="preserve">  ……….– pakiet ….. w ilości oraz rodzaju określonym w załączniku nr 1 do niniejszej umowy.</w:t>
      </w:r>
    </w:p>
    <w:p w:rsidR="002830C9" w:rsidRPr="00303089" w:rsidRDefault="002830C9" w:rsidP="002830C9">
      <w:pPr>
        <w:rPr>
          <w:rFonts w:ascii="Arial Narrow" w:hAnsi="Arial Narrow"/>
          <w:sz w:val="22"/>
          <w:szCs w:val="22"/>
        </w:rPr>
      </w:pPr>
    </w:p>
    <w:p w:rsidR="002830C9" w:rsidRPr="00303089" w:rsidRDefault="002830C9" w:rsidP="002830C9">
      <w:pPr>
        <w:jc w:val="center"/>
        <w:rPr>
          <w:rFonts w:ascii="Arial Narrow" w:hAnsi="Arial Narrow"/>
          <w:sz w:val="22"/>
          <w:szCs w:val="22"/>
        </w:rPr>
      </w:pPr>
      <w:r w:rsidRPr="00303089">
        <w:rPr>
          <w:rFonts w:ascii="Arial Narrow" w:hAnsi="Arial Narrow"/>
          <w:sz w:val="22"/>
          <w:szCs w:val="22"/>
        </w:rPr>
        <w:t>§ 3</w:t>
      </w:r>
    </w:p>
    <w:p w:rsidR="002830C9" w:rsidRPr="00303089" w:rsidRDefault="002830C9" w:rsidP="002830C9">
      <w:pPr>
        <w:tabs>
          <w:tab w:val="left" w:pos="360"/>
        </w:tabs>
        <w:rPr>
          <w:rFonts w:ascii="Arial Narrow" w:hAnsi="Arial Narrow"/>
          <w:sz w:val="22"/>
          <w:szCs w:val="22"/>
        </w:rPr>
      </w:pPr>
      <w:r w:rsidRPr="00303089">
        <w:rPr>
          <w:rFonts w:ascii="Arial Narrow" w:hAnsi="Arial Narrow"/>
          <w:sz w:val="22"/>
          <w:szCs w:val="22"/>
        </w:rPr>
        <w:t xml:space="preserve">1.Wykonawca zobowiązuje się dostarczać i wyładowywać przedmiot zamówienia na własny koszt i ryzyko do apteki Zamawiającego, sukcesywnie w nieprzekraczalnym terminie …….. od  złożenia  zamówienia przez Zamawiającego telefonicznie, faksem bądź emailem. </w:t>
      </w:r>
    </w:p>
    <w:p w:rsidR="002830C9" w:rsidRPr="00303089" w:rsidRDefault="002830C9" w:rsidP="002830C9">
      <w:pPr>
        <w:tabs>
          <w:tab w:val="left" w:pos="360"/>
        </w:tabs>
        <w:jc w:val="both"/>
        <w:rPr>
          <w:rFonts w:ascii="Arial Narrow" w:hAnsi="Arial Narrow"/>
          <w:sz w:val="22"/>
          <w:szCs w:val="22"/>
        </w:rPr>
      </w:pPr>
      <w:r w:rsidRPr="00303089">
        <w:rPr>
          <w:rFonts w:ascii="Arial Narrow" w:hAnsi="Arial Narrow"/>
          <w:sz w:val="22"/>
          <w:szCs w:val="22"/>
        </w:rPr>
        <w:t>2.Dostawy realizowane będą po uzgodnieniu ze wskazana osobą .Do każdej partii dostarczonego towaru załączona będzie faktura wraz z kopiami.</w:t>
      </w:r>
    </w:p>
    <w:p w:rsidR="002830C9" w:rsidRPr="00303089" w:rsidRDefault="002830C9" w:rsidP="002830C9">
      <w:pPr>
        <w:jc w:val="center"/>
        <w:rPr>
          <w:rFonts w:ascii="Arial Narrow" w:hAnsi="Arial Narrow"/>
          <w:sz w:val="22"/>
          <w:szCs w:val="22"/>
        </w:rPr>
      </w:pPr>
    </w:p>
    <w:p w:rsidR="002830C9" w:rsidRPr="00303089" w:rsidRDefault="002830C9" w:rsidP="002830C9">
      <w:pPr>
        <w:jc w:val="center"/>
        <w:rPr>
          <w:rFonts w:ascii="Arial Narrow" w:hAnsi="Arial Narrow"/>
          <w:sz w:val="22"/>
          <w:szCs w:val="22"/>
        </w:rPr>
      </w:pPr>
      <w:r w:rsidRPr="00303089">
        <w:rPr>
          <w:rFonts w:ascii="Arial Narrow" w:hAnsi="Arial Narrow"/>
          <w:sz w:val="22"/>
          <w:szCs w:val="22"/>
        </w:rPr>
        <w:t>DZIERŻAWA</w:t>
      </w:r>
    </w:p>
    <w:p w:rsidR="002830C9" w:rsidRPr="00303089" w:rsidRDefault="002830C9" w:rsidP="002830C9">
      <w:pPr>
        <w:jc w:val="center"/>
        <w:rPr>
          <w:rFonts w:ascii="Arial Narrow" w:hAnsi="Arial Narrow"/>
          <w:sz w:val="22"/>
          <w:szCs w:val="22"/>
        </w:rPr>
      </w:pPr>
      <w:r w:rsidRPr="00303089">
        <w:rPr>
          <w:rFonts w:ascii="Arial Narrow" w:hAnsi="Arial Narrow"/>
          <w:sz w:val="22"/>
          <w:szCs w:val="22"/>
        </w:rPr>
        <w:t>§ 4</w:t>
      </w:r>
    </w:p>
    <w:p w:rsidR="002830C9" w:rsidRPr="00303089" w:rsidRDefault="002830C9" w:rsidP="002830C9">
      <w:pPr>
        <w:rPr>
          <w:rFonts w:ascii="Arial Narrow" w:hAnsi="Arial Narrow"/>
          <w:sz w:val="22"/>
          <w:szCs w:val="22"/>
        </w:rPr>
      </w:pPr>
      <w:r w:rsidRPr="00303089">
        <w:rPr>
          <w:rFonts w:ascii="Arial Narrow" w:hAnsi="Arial Narrow"/>
          <w:sz w:val="22"/>
          <w:szCs w:val="22"/>
        </w:rPr>
        <w:t xml:space="preserve">1.Wykonawca zobowiązuję się oddać z dniem ………… </w:t>
      </w:r>
      <w:proofErr w:type="spellStart"/>
      <w:r w:rsidRPr="00303089">
        <w:rPr>
          <w:rFonts w:ascii="Arial Narrow" w:hAnsi="Arial Narrow"/>
          <w:sz w:val="22"/>
          <w:szCs w:val="22"/>
        </w:rPr>
        <w:t>r</w:t>
      </w:r>
      <w:proofErr w:type="spellEnd"/>
      <w:r w:rsidRPr="00303089">
        <w:rPr>
          <w:rFonts w:ascii="Arial Narrow" w:hAnsi="Arial Narrow"/>
          <w:sz w:val="22"/>
          <w:szCs w:val="22"/>
        </w:rPr>
        <w:t xml:space="preserve"> Zamawiającemu do używania i pobierania pożytków butle .</w:t>
      </w:r>
    </w:p>
    <w:p w:rsidR="002830C9" w:rsidRPr="00303089" w:rsidRDefault="002830C9" w:rsidP="002830C9">
      <w:pPr>
        <w:rPr>
          <w:rFonts w:ascii="Arial Narrow" w:hAnsi="Arial Narrow"/>
          <w:sz w:val="22"/>
          <w:szCs w:val="22"/>
        </w:rPr>
      </w:pPr>
      <w:r w:rsidRPr="00303089">
        <w:rPr>
          <w:rFonts w:ascii="Arial Narrow" w:hAnsi="Arial Narrow"/>
          <w:sz w:val="22"/>
          <w:szCs w:val="22"/>
        </w:rPr>
        <w:t>2. Wartość butli do tlenu wynosi:</w:t>
      </w:r>
    </w:p>
    <w:p w:rsidR="002830C9" w:rsidRPr="00303089" w:rsidRDefault="002830C9" w:rsidP="002830C9">
      <w:pPr>
        <w:rPr>
          <w:rFonts w:ascii="Arial Narrow" w:hAnsi="Arial Narrow"/>
          <w:sz w:val="22"/>
          <w:szCs w:val="22"/>
        </w:rPr>
      </w:pPr>
      <w:r w:rsidRPr="00303089">
        <w:rPr>
          <w:rFonts w:ascii="Arial Narrow" w:hAnsi="Arial Narrow"/>
          <w:sz w:val="22"/>
          <w:szCs w:val="22"/>
        </w:rPr>
        <w:t>…………………………</w:t>
      </w:r>
    </w:p>
    <w:p w:rsidR="002830C9" w:rsidRPr="00303089" w:rsidRDefault="002830C9" w:rsidP="002830C9">
      <w:pPr>
        <w:jc w:val="center"/>
        <w:rPr>
          <w:rFonts w:ascii="Arial Narrow" w:hAnsi="Arial Narrow"/>
          <w:sz w:val="22"/>
          <w:szCs w:val="22"/>
        </w:rPr>
      </w:pPr>
      <w:r w:rsidRPr="00303089">
        <w:rPr>
          <w:rFonts w:ascii="Arial Narrow" w:hAnsi="Arial Narrow"/>
          <w:sz w:val="22"/>
          <w:szCs w:val="22"/>
        </w:rPr>
        <w:t>§ 5</w:t>
      </w:r>
    </w:p>
    <w:p w:rsidR="002830C9" w:rsidRPr="00303089" w:rsidRDefault="002830C9" w:rsidP="002830C9">
      <w:pPr>
        <w:rPr>
          <w:rFonts w:ascii="Arial Narrow" w:hAnsi="Arial Narrow"/>
          <w:sz w:val="22"/>
          <w:szCs w:val="22"/>
        </w:rPr>
      </w:pPr>
      <w:r w:rsidRPr="00303089">
        <w:rPr>
          <w:rFonts w:ascii="Arial Narrow" w:hAnsi="Arial Narrow"/>
          <w:sz w:val="22"/>
          <w:szCs w:val="22"/>
        </w:rPr>
        <w:t>Strony umowy oświadczają , że jest im wiadomo , że przedmiot dzierżawy opisany w § 4 jest sprawny , zakupiony został  ze środków własnych Wykonawcy i posiada wymagane przepisami prawa deklaracje zgodności z dokumentami odniesienia lub certyfikaty .</w:t>
      </w:r>
    </w:p>
    <w:p w:rsidR="002830C9" w:rsidRPr="00303089" w:rsidRDefault="002830C9" w:rsidP="002830C9">
      <w:pPr>
        <w:jc w:val="center"/>
        <w:rPr>
          <w:rFonts w:ascii="Arial Narrow" w:hAnsi="Arial Narrow"/>
          <w:sz w:val="22"/>
          <w:szCs w:val="22"/>
        </w:rPr>
      </w:pPr>
      <w:r w:rsidRPr="00303089">
        <w:rPr>
          <w:rFonts w:ascii="Arial Narrow" w:hAnsi="Arial Narrow"/>
          <w:sz w:val="22"/>
          <w:szCs w:val="22"/>
        </w:rPr>
        <w:t>§ 6</w:t>
      </w:r>
    </w:p>
    <w:p w:rsidR="002830C9" w:rsidRPr="00303089" w:rsidRDefault="002830C9" w:rsidP="002830C9">
      <w:pPr>
        <w:rPr>
          <w:rFonts w:ascii="Arial Narrow" w:hAnsi="Arial Narrow"/>
          <w:sz w:val="22"/>
          <w:szCs w:val="22"/>
        </w:rPr>
      </w:pPr>
      <w:r w:rsidRPr="00303089">
        <w:rPr>
          <w:rFonts w:ascii="Arial Narrow" w:hAnsi="Arial Narrow"/>
          <w:sz w:val="22"/>
          <w:szCs w:val="22"/>
        </w:rPr>
        <w:t>Zamawiający zobowiązuje się użytkować przedmiot dzierżawy zgodnie z jego przeznaczeniem i wymogami prawidłowej eksploatacji, a także nie zmieniać przyjętego przedmiotu dzierżawy bez zgody Wykonawcy.</w:t>
      </w:r>
    </w:p>
    <w:p w:rsidR="002830C9" w:rsidRPr="00303089" w:rsidRDefault="002830C9" w:rsidP="002830C9">
      <w:pPr>
        <w:jc w:val="center"/>
        <w:rPr>
          <w:rFonts w:ascii="Arial Narrow" w:hAnsi="Arial Narrow"/>
          <w:sz w:val="22"/>
          <w:szCs w:val="22"/>
        </w:rPr>
      </w:pPr>
    </w:p>
    <w:p w:rsidR="002830C9" w:rsidRPr="00303089" w:rsidRDefault="002830C9" w:rsidP="002830C9">
      <w:pPr>
        <w:jc w:val="center"/>
        <w:rPr>
          <w:rFonts w:ascii="Arial Narrow" w:hAnsi="Arial Narrow"/>
          <w:sz w:val="22"/>
          <w:szCs w:val="22"/>
        </w:rPr>
      </w:pPr>
      <w:r w:rsidRPr="00303089">
        <w:rPr>
          <w:rFonts w:ascii="Arial Narrow" w:hAnsi="Arial Narrow"/>
          <w:sz w:val="22"/>
          <w:szCs w:val="22"/>
        </w:rPr>
        <w:t>§ 7</w:t>
      </w:r>
    </w:p>
    <w:p w:rsidR="002830C9" w:rsidRPr="00303089" w:rsidRDefault="002830C9" w:rsidP="002830C9">
      <w:pPr>
        <w:jc w:val="both"/>
        <w:rPr>
          <w:rFonts w:ascii="Arial Narrow" w:hAnsi="Arial Narrow"/>
          <w:sz w:val="22"/>
          <w:szCs w:val="22"/>
        </w:rPr>
      </w:pPr>
      <w:r w:rsidRPr="00303089">
        <w:rPr>
          <w:rFonts w:ascii="Arial Narrow" w:hAnsi="Arial Narrow"/>
          <w:sz w:val="22"/>
          <w:szCs w:val="22"/>
        </w:rPr>
        <w:t xml:space="preserve">Zamawiający zobowiązuje się ponosić koszty i opłaty związane z  należytą eksploatacją przedmiotu dzierżawy </w:t>
      </w:r>
    </w:p>
    <w:p w:rsidR="002830C9" w:rsidRPr="00303089" w:rsidRDefault="002830C9" w:rsidP="002830C9">
      <w:pPr>
        <w:jc w:val="center"/>
        <w:rPr>
          <w:rFonts w:ascii="Arial Narrow" w:hAnsi="Arial Narrow"/>
          <w:sz w:val="22"/>
          <w:szCs w:val="22"/>
        </w:rPr>
      </w:pPr>
    </w:p>
    <w:p w:rsidR="002830C9" w:rsidRPr="00303089" w:rsidRDefault="002830C9" w:rsidP="002830C9">
      <w:pPr>
        <w:jc w:val="center"/>
        <w:rPr>
          <w:rFonts w:ascii="Arial Narrow" w:hAnsi="Arial Narrow"/>
          <w:sz w:val="22"/>
          <w:szCs w:val="22"/>
        </w:rPr>
      </w:pPr>
      <w:r w:rsidRPr="00303089">
        <w:rPr>
          <w:rFonts w:ascii="Arial Narrow" w:hAnsi="Arial Narrow"/>
          <w:sz w:val="22"/>
          <w:szCs w:val="22"/>
        </w:rPr>
        <w:t>§ 8</w:t>
      </w:r>
    </w:p>
    <w:p w:rsidR="002830C9" w:rsidRPr="00303089" w:rsidRDefault="002830C9" w:rsidP="002830C9">
      <w:pPr>
        <w:rPr>
          <w:rFonts w:ascii="Arial Narrow" w:hAnsi="Arial Narrow"/>
          <w:sz w:val="22"/>
          <w:szCs w:val="22"/>
        </w:rPr>
      </w:pPr>
      <w:r w:rsidRPr="00303089">
        <w:rPr>
          <w:rFonts w:ascii="Arial Narrow" w:hAnsi="Arial Narrow"/>
          <w:sz w:val="22"/>
          <w:szCs w:val="22"/>
        </w:rPr>
        <w:lastRenderedPageBreak/>
        <w:t xml:space="preserve">Po zakończeniu dzierżawy Zamawiający zobowiązany jest zwrócić przedmiot dzierżawy w stanie nie pogorszonym ponad zużycie wynikające z normalnej eksploatacji .                                                                           </w:t>
      </w:r>
    </w:p>
    <w:p w:rsidR="002830C9" w:rsidRPr="00303089" w:rsidRDefault="002830C9" w:rsidP="002830C9">
      <w:pPr>
        <w:jc w:val="center"/>
        <w:rPr>
          <w:rFonts w:ascii="Arial Narrow" w:hAnsi="Arial Narrow"/>
          <w:sz w:val="22"/>
          <w:szCs w:val="22"/>
        </w:rPr>
      </w:pPr>
      <w:r w:rsidRPr="00303089">
        <w:rPr>
          <w:rFonts w:ascii="Arial Narrow" w:hAnsi="Arial Narrow"/>
          <w:sz w:val="22"/>
          <w:szCs w:val="22"/>
        </w:rPr>
        <w:t>§ 9</w:t>
      </w:r>
    </w:p>
    <w:p w:rsidR="002830C9" w:rsidRPr="00303089" w:rsidRDefault="002830C9" w:rsidP="002830C9">
      <w:pPr>
        <w:rPr>
          <w:rFonts w:ascii="Arial Narrow" w:hAnsi="Arial Narrow"/>
          <w:sz w:val="22"/>
          <w:szCs w:val="22"/>
        </w:rPr>
      </w:pPr>
      <w:r w:rsidRPr="00303089">
        <w:rPr>
          <w:rFonts w:ascii="Arial Narrow" w:hAnsi="Arial Narrow"/>
          <w:sz w:val="22"/>
          <w:szCs w:val="22"/>
        </w:rPr>
        <w:t>Rozpoczęcie i zakończenie dzierżawy zostanie potwierdzone protokołami podpisanymi przez obie strony</w:t>
      </w:r>
    </w:p>
    <w:p w:rsidR="002830C9" w:rsidRPr="00303089" w:rsidRDefault="002830C9" w:rsidP="002830C9">
      <w:pPr>
        <w:jc w:val="center"/>
        <w:rPr>
          <w:rFonts w:ascii="Arial Narrow" w:hAnsi="Arial Narrow"/>
          <w:sz w:val="22"/>
          <w:szCs w:val="22"/>
        </w:rPr>
      </w:pPr>
    </w:p>
    <w:p w:rsidR="002830C9" w:rsidRPr="00303089" w:rsidRDefault="002830C9" w:rsidP="002830C9">
      <w:pPr>
        <w:jc w:val="center"/>
        <w:rPr>
          <w:rFonts w:ascii="Arial Narrow" w:hAnsi="Arial Narrow"/>
          <w:sz w:val="22"/>
          <w:szCs w:val="22"/>
        </w:rPr>
      </w:pPr>
      <w:r w:rsidRPr="00303089">
        <w:rPr>
          <w:rFonts w:ascii="Arial Narrow" w:hAnsi="Arial Narrow"/>
          <w:sz w:val="22"/>
          <w:szCs w:val="22"/>
        </w:rPr>
        <w:t>§ 10</w:t>
      </w:r>
    </w:p>
    <w:p w:rsidR="002830C9" w:rsidRPr="00303089" w:rsidRDefault="002830C9" w:rsidP="002830C9">
      <w:pPr>
        <w:rPr>
          <w:rFonts w:ascii="Arial Narrow" w:hAnsi="Arial Narrow"/>
          <w:sz w:val="22"/>
          <w:szCs w:val="22"/>
        </w:rPr>
      </w:pPr>
      <w:r w:rsidRPr="00303089">
        <w:rPr>
          <w:rFonts w:ascii="Arial Narrow" w:hAnsi="Arial Narrow"/>
          <w:sz w:val="22"/>
          <w:szCs w:val="22"/>
        </w:rPr>
        <w:t>Czynsz dzierżawny za  dzierżawę butli wynosi: ………. zł netto,    ………….. zł. brutto</w:t>
      </w:r>
    </w:p>
    <w:p w:rsidR="002830C9" w:rsidRPr="00303089" w:rsidRDefault="002830C9" w:rsidP="002830C9">
      <w:pPr>
        <w:rPr>
          <w:rFonts w:ascii="Arial Narrow" w:hAnsi="Arial Narrow"/>
          <w:sz w:val="22"/>
          <w:szCs w:val="22"/>
        </w:rPr>
      </w:pPr>
      <w:r w:rsidRPr="00303089">
        <w:rPr>
          <w:rFonts w:ascii="Arial Narrow" w:hAnsi="Arial Narrow"/>
          <w:sz w:val="22"/>
          <w:szCs w:val="22"/>
        </w:rPr>
        <w:t xml:space="preserve">i będzie regulowany </w:t>
      </w:r>
      <w:proofErr w:type="spellStart"/>
      <w:r w:rsidRPr="00303089">
        <w:rPr>
          <w:rFonts w:ascii="Arial Narrow" w:hAnsi="Arial Narrow"/>
          <w:sz w:val="22"/>
          <w:szCs w:val="22"/>
        </w:rPr>
        <w:t>wg</w:t>
      </w:r>
      <w:proofErr w:type="spellEnd"/>
      <w:r w:rsidRPr="00303089">
        <w:rPr>
          <w:rFonts w:ascii="Arial Narrow" w:hAnsi="Arial Narrow"/>
          <w:sz w:val="22"/>
          <w:szCs w:val="22"/>
        </w:rPr>
        <w:t>. zasad określonych w § 11 ust 3 niniejszej umowy .</w:t>
      </w:r>
    </w:p>
    <w:p w:rsidR="002830C9" w:rsidRPr="00303089" w:rsidRDefault="002830C9" w:rsidP="002830C9">
      <w:pPr>
        <w:rPr>
          <w:rFonts w:ascii="Arial Narrow" w:hAnsi="Arial Narrow"/>
          <w:sz w:val="22"/>
          <w:szCs w:val="22"/>
        </w:rPr>
      </w:pPr>
      <w:r w:rsidRPr="00303089">
        <w:rPr>
          <w:rFonts w:ascii="Arial Narrow" w:hAnsi="Arial Narrow"/>
          <w:sz w:val="22"/>
          <w:szCs w:val="22"/>
        </w:rPr>
        <w:t xml:space="preserve">         </w:t>
      </w:r>
    </w:p>
    <w:p w:rsidR="002830C9" w:rsidRPr="00303089" w:rsidRDefault="002830C9" w:rsidP="002830C9">
      <w:pPr>
        <w:jc w:val="center"/>
        <w:rPr>
          <w:rFonts w:ascii="Arial Narrow" w:hAnsi="Arial Narrow"/>
          <w:sz w:val="22"/>
          <w:szCs w:val="22"/>
        </w:rPr>
      </w:pPr>
      <w:r w:rsidRPr="00303089">
        <w:rPr>
          <w:rFonts w:ascii="Arial Narrow" w:hAnsi="Arial Narrow"/>
          <w:sz w:val="22"/>
          <w:szCs w:val="22"/>
        </w:rPr>
        <w:t>§ 11</w:t>
      </w:r>
    </w:p>
    <w:p w:rsidR="002830C9" w:rsidRPr="00303089" w:rsidRDefault="002830C9" w:rsidP="002830C9">
      <w:pPr>
        <w:tabs>
          <w:tab w:val="left" w:pos="360"/>
          <w:tab w:val="left" w:pos="3119"/>
        </w:tabs>
        <w:overflowPunct w:val="0"/>
        <w:autoSpaceDE w:val="0"/>
        <w:autoSpaceDN w:val="0"/>
        <w:adjustRightInd w:val="0"/>
        <w:textAlignment w:val="baseline"/>
        <w:rPr>
          <w:rFonts w:ascii="Arial Narrow" w:hAnsi="Arial Narrow"/>
          <w:sz w:val="22"/>
          <w:szCs w:val="22"/>
        </w:rPr>
      </w:pPr>
      <w:r w:rsidRPr="00303089">
        <w:rPr>
          <w:rFonts w:ascii="Arial Narrow" w:hAnsi="Arial Narrow"/>
          <w:sz w:val="22"/>
          <w:szCs w:val="22"/>
        </w:rPr>
        <w:t>1. Za wydany towar Wykonawca wystawi Zamawiającemu asygnatę będącą podstawą miesięcznego rozliczenia między stronami . Dla swej ważności asygnata musi zawierać podpisy upoważnionych przedstawicieli obu stron umowy , dzień dostarczenia towaru oraz jego ilość.</w:t>
      </w:r>
    </w:p>
    <w:p w:rsidR="002830C9" w:rsidRPr="00303089" w:rsidRDefault="002830C9" w:rsidP="002830C9">
      <w:pPr>
        <w:rPr>
          <w:rFonts w:ascii="Arial Narrow" w:hAnsi="Arial Narrow"/>
          <w:sz w:val="22"/>
          <w:szCs w:val="22"/>
        </w:rPr>
      </w:pPr>
      <w:r w:rsidRPr="00303089">
        <w:rPr>
          <w:rFonts w:ascii="Arial Narrow" w:hAnsi="Arial Narrow"/>
          <w:sz w:val="22"/>
          <w:szCs w:val="22"/>
        </w:rPr>
        <w:t xml:space="preserve">2. Wartość przedmiotu zamówienia nie może łącznie przekroczyć ……. zł. netto , …….. zł. brutto. </w:t>
      </w:r>
    </w:p>
    <w:p w:rsidR="002830C9" w:rsidRPr="00303089" w:rsidRDefault="002830C9" w:rsidP="002830C9">
      <w:pPr>
        <w:rPr>
          <w:rFonts w:ascii="Arial Narrow" w:hAnsi="Arial Narrow"/>
          <w:sz w:val="22"/>
          <w:szCs w:val="22"/>
        </w:rPr>
      </w:pPr>
      <w:r w:rsidRPr="00303089">
        <w:rPr>
          <w:rFonts w:ascii="Arial Narrow" w:hAnsi="Arial Narrow"/>
          <w:sz w:val="22"/>
          <w:szCs w:val="22"/>
        </w:rPr>
        <w:t>3. Za dzierżawę Zamawiający zapłaci wykonawcy miesięczny czynsz w wysokości 1/12  kwoty ustalonej w § 10 umowy, zgodnie z przedstawioną przez Wykonawcę fakturą w terminie 30 dni od daty jej otrzymania</w:t>
      </w:r>
    </w:p>
    <w:p w:rsidR="002830C9" w:rsidRPr="00303089" w:rsidRDefault="002830C9" w:rsidP="002830C9">
      <w:pPr>
        <w:rPr>
          <w:rFonts w:ascii="Arial Narrow" w:hAnsi="Arial Narrow"/>
          <w:sz w:val="22"/>
          <w:szCs w:val="22"/>
        </w:rPr>
      </w:pPr>
      <w:r w:rsidRPr="00303089">
        <w:rPr>
          <w:rFonts w:ascii="Arial Narrow" w:hAnsi="Arial Narrow"/>
          <w:sz w:val="22"/>
          <w:szCs w:val="22"/>
        </w:rPr>
        <w:t xml:space="preserve">4.Kwota określona w ust. 2 stanowi górną granicę wartości zamówienia i jej niezrealizowanie nie może być podstawą jakichkolwiek roszczeń ze strony Wykonawcy. </w:t>
      </w:r>
    </w:p>
    <w:p w:rsidR="002830C9" w:rsidRPr="00303089" w:rsidRDefault="002830C9" w:rsidP="002830C9">
      <w:pPr>
        <w:tabs>
          <w:tab w:val="left" w:pos="360"/>
        </w:tabs>
        <w:rPr>
          <w:rFonts w:ascii="Arial Narrow" w:hAnsi="Arial Narrow"/>
          <w:sz w:val="22"/>
          <w:szCs w:val="22"/>
        </w:rPr>
      </w:pPr>
      <w:r w:rsidRPr="00303089">
        <w:rPr>
          <w:rFonts w:ascii="Arial Narrow" w:hAnsi="Arial Narrow"/>
          <w:sz w:val="22"/>
          <w:szCs w:val="22"/>
        </w:rPr>
        <w:t>5. Jako terminową wpłatę z tytułu regulowania zobowiązań przyjmuje się dzień złożenia polecenia przelewu  w banku  Zamawiającego na podany niżej rachunek bankowy Wykonawcy: ……………...</w:t>
      </w:r>
    </w:p>
    <w:p w:rsidR="002830C9" w:rsidRPr="00303089" w:rsidRDefault="002830C9" w:rsidP="002830C9">
      <w:pPr>
        <w:jc w:val="center"/>
        <w:rPr>
          <w:rFonts w:ascii="Arial Narrow" w:hAnsi="Arial Narrow"/>
          <w:sz w:val="22"/>
          <w:szCs w:val="22"/>
        </w:rPr>
      </w:pPr>
    </w:p>
    <w:p w:rsidR="002830C9" w:rsidRPr="00303089" w:rsidRDefault="002830C9" w:rsidP="002830C9">
      <w:pPr>
        <w:jc w:val="center"/>
        <w:rPr>
          <w:rFonts w:ascii="Arial Narrow" w:hAnsi="Arial Narrow"/>
          <w:sz w:val="22"/>
          <w:szCs w:val="22"/>
        </w:rPr>
      </w:pPr>
      <w:r w:rsidRPr="00303089">
        <w:rPr>
          <w:rFonts w:ascii="Arial Narrow" w:hAnsi="Arial Narrow"/>
          <w:sz w:val="22"/>
          <w:szCs w:val="22"/>
        </w:rPr>
        <w:t>§ 12</w:t>
      </w:r>
    </w:p>
    <w:p w:rsidR="002830C9" w:rsidRPr="00303089" w:rsidRDefault="002830C9" w:rsidP="002830C9">
      <w:pPr>
        <w:rPr>
          <w:rFonts w:ascii="Arial Narrow" w:hAnsi="Arial Narrow"/>
          <w:sz w:val="22"/>
          <w:szCs w:val="22"/>
        </w:rPr>
      </w:pPr>
      <w:r w:rsidRPr="00303089">
        <w:rPr>
          <w:rFonts w:ascii="Arial Narrow" w:hAnsi="Arial Narrow"/>
          <w:sz w:val="22"/>
          <w:szCs w:val="22"/>
        </w:rPr>
        <w:t>1. Za niewykonanie lub nienależyte wykonanie umowy strony obowiązywać będzie stosowanie kar umownych w następujących przypadkach:</w:t>
      </w:r>
    </w:p>
    <w:p w:rsidR="002830C9" w:rsidRPr="00303089" w:rsidRDefault="002830C9" w:rsidP="002830C9">
      <w:pPr>
        <w:rPr>
          <w:rFonts w:ascii="Arial Narrow" w:hAnsi="Arial Narrow"/>
          <w:sz w:val="22"/>
          <w:szCs w:val="22"/>
        </w:rPr>
      </w:pPr>
      <w:r w:rsidRPr="00303089">
        <w:rPr>
          <w:rFonts w:ascii="Arial Narrow" w:hAnsi="Arial Narrow"/>
          <w:sz w:val="22"/>
          <w:szCs w:val="22"/>
        </w:rPr>
        <w:t>1) Wykonawca zapłaci Zamawiającemu kary umowne w przypadku:</w:t>
      </w:r>
    </w:p>
    <w:p w:rsidR="002830C9" w:rsidRPr="00303089" w:rsidRDefault="002830C9" w:rsidP="002830C9">
      <w:pPr>
        <w:rPr>
          <w:rFonts w:ascii="Arial Narrow" w:hAnsi="Arial Narrow"/>
          <w:sz w:val="22"/>
          <w:szCs w:val="22"/>
        </w:rPr>
      </w:pPr>
      <w:r w:rsidRPr="00303089">
        <w:rPr>
          <w:rFonts w:ascii="Arial Narrow" w:hAnsi="Arial Narrow"/>
          <w:sz w:val="22"/>
          <w:szCs w:val="22"/>
        </w:rPr>
        <w:t>a) niewykonania całości lub części zamówienia w terminie -  w wysokości 0,02 % kwoty brutto określonej w § 11 ust. 2 umowy,  za każdy dzień opóźnienia,</w:t>
      </w:r>
    </w:p>
    <w:p w:rsidR="002830C9" w:rsidRPr="00303089" w:rsidRDefault="002830C9" w:rsidP="002830C9">
      <w:pPr>
        <w:rPr>
          <w:rFonts w:ascii="Arial Narrow" w:hAnsi="Arial Narrow"/>
          <w:sz w:val="22"/>
          <w:szCs w:val="22"/>
        </w:rPr>
      </w:pPr>
      <w:r w:rsidRPr="00303089">
        <w:rPr>
          <w:rFonts w:ascii="Arial Narrow" w:hAnsi="Arial Narrow"/>
          <w:sz w:val="22"/>
          <w:szCs w:val="22"/>
        </w:rPr>
        <w:t xml:space="preserve"> b) rozwiązania umowy z przyczyn leżących po stronie Wykonawcy w  wysokości 10% kwoty brutto określonej w § 11 ust. 2 umowy,</w:t>
      </w:r>
    </w:p>
    <w:p w:rsidR="002830C9" w:rsidRPr="00303089" w:rsidRDefault="002830C9" w:rsidP="002830C9">
      <w:pPr>
        <w:rPr>
          <w:rFonts w:ascii="Arial Narrow" w:hAnsi="Arial Narrow"/>
          <w:sz w:val="22"/>
          <w:szCs w:val="22"/>
        </w:rPr>
      </w:pPr>
      <w:r w:rsidRPr="00303089">
        <w:rPr>
          <w:rFonts w:ascii="Arial Narrow" w:hAnsi="Arial Narrow"/>
          <w:sz w:val="22"/>
          <w:szCs w:val="22"/>
        </w:rPr>
        <w:t>2)Zamawiający zapłaci Wykonawcy karę umowną w przypadku: rozwiązania umowy z przyczyn leżących po stronie Zamawiającego w wysokości 10% kwoty brutto określonej w § 11 ust. 2  umowy, poza przypadkiem określonym w art. 145 ustawy Prawo zamówień publicznych.</w:t>
      </w:r>
    </w:p>
    <w:p w:rsidR="002830C9" w:rsidRPr="00303089" w:rsidRDefault="002830C9" w:rsidP="002830C9">
      <w:pPr>
        <w:rPr>
          <w:rFonts w:ascii="Arial Narrow" w:hAnsi="Arial Narrow"/>
          <w:sz w:val="22"/>
          <w:szCs w:val="22"/>
        </w:rPr>
      </w:pPr>
      <w:r w:rsidRPr="00303089">
        <w:rPr>
          <w:rFonts w:ascii="Arial Narrow" w:hAnsi="Arial Narrow"/>
          <w:sz w:val="22"/>
          <w:szCs w:val="22"/>
        </w:rPr>
        <w:t>2. Wykonawca wyraża zgodę na potrącenie kar umownych z faktury dostarczonej bezpośrednio po wystąpieniu okoliczności, których kara umowna dotyczy.</w:t>
      </w:r>
    </w:p>
    <w:p w:rsidR="002830C9" w:rsidRPr="00303089" w:rsidRDefault="002830C9" w:rsidP="002830C9">
      <w:pPr>
        <w:tabs>
          <w:tab w:val="left" w:pos="360"/>
        </w:tabs>
        <w:rPr>
          <w:rFonts w:ascii="Arial Narrow" w:hAnsi="Arial Narrow"/>
          <w:sz w:val="22"/>
          <w:szCs w:val="22"/>
        </w:rPr>
      </w:pPr>
      <w:r w:rsidRPr="00303089">
        <w:rPr>
          <w:rFonts w:ascii="Arial Narrow" w:hAnsi="Arial Narrow"/>
          <w:sz w:val="22"/>
          <w:szCs w:val="22"/>
        </w:rPr>
        <w:t>3.Stronom przysługuje prawo dochodzenia odszkodowania przewyższającego karę umowną na zasadach ogólnych.</w:t>
      </w:r>
    </w:p>
    <w:p w:rsidR="002830C9" w:rsidRPr="00303089" w:rsidRDefault="002830C9" w:rsidP="002830C9">
      <w:pPr>
        <w:tabs>
          <w:tab w:val="left" w:pos="360"/>
        </w:tabs>
        <w:rPr>
          <w:rFonts w:ascii="Arial Narrow" w:hAnsi="Arial Narrow"/>
          <w:sz w:val="22"/>
          <w:szCs w:val="22"/>
        </w:rPr>
      </w:pPr>
      <w:r w:rsidRPr="00303089">
        <w:rPr>
          <w:rFonts w:ascii="Arial Narrow" w:hAnsi="Arial Narrow"/>
          <w:sz w:val="22"/>
          <w:szCs w:val="22"/>
        </w:rPr>
        <w:t xml:space="preserve">4.W razie opóźnienia w zapłacie Wykonawcy należą się odsetki ustawowe </w:t>
      </w:r>
      <w:r w:rsidR="00174854" w:rsidRPr="00303089">
        <w:rPr>
          <w:rFonts w:ascii="Arial Narrow" w:hAnsi="Arial Narrow"/>
          <w:sz w:val="22"/>
          <w:szCs w:val="22"/>
        </w:rPr>
        <w:t xml:space="preserve">za opóźnienia </w:t>
      </w:r>
      <w:r w:rsidRPr="00303089">
        <w:rPr>
          <w:rFonts w:ascii="Arial Narrow" w:hAnsi="Arial Narrow"/>
          <w:sz w:val="22"/>
          <w:szCs w:val="22"/>
        </w:rPr>
        <w:t>w transakcjach handlowych.</w:t>
      </w:r>
    </w:p>
    <w:p w:rsidR="002830C9" w:rsidRPr="00303089" w:rsidRDefault="002830C9" w:rsidP="002830C9">
      <w:pPr>
        <w:tabs>
          <w:tab w:val="left" w:pos="360"/>
        </w:tabs>
        <w:rPr>
          <w:rFonts w:ascii="Arial Narrow" w:hAnsi="Arial Narrow"/>
          <w:sz w:val="22"/>
          <w:szCs w:val="22"/>
        </w:rPr>
      </w:pPr>
      <w:r w:rsidRPr="00303089">
        <w:rPr>
          <w:rFonts w:ascii="Arial Narrow" w:hAnsi="Arial Narrow"/>
          <w:sz w:val="22"/>
          <w:szCs w:val="22"/>
        </w:rPr>
        <w:t>5.Stronom przysługuje prawo dochodzenia odszkodowania przewyższającego karę umowną, do wysokości rzeczywiście poniesionej szkody, na zasadach ogólnych.</w:t>
      </w:r>
    </w:p>
    <w:p w:rsidR="002830C9" w:rsidRPr="00303089" w:rsidRDefault="002830C9" w:rsidP="002830C9">
      <w:pPr>
        <w:rPr>
          <w:rFonts w:ascii="Arial Narrow" w:hAnsi="Arial Narrow"/>
          <w:sz w:val="22"/>
          <w:szCs w:val="22"/>
        </w:rPr>
      </w:pPr>
    </w:p>
    <w:p w:rsidR="002830C9" w:rsidRPr="00303089" w:rsidRDefault="002830C9" w:rsidP="002830C9">
      <w:pPr>
        <w:jc w:val="center"/>
        <w:rPr>
          <w:rFonts w:ascii="Arial Narrow" w:hAnsi="Arial Narrow"/>
          <w:sz w:val="22"/>
          <w:szCs w:val="22"/>
        </w:rPr>
      </w:pPr>
      <w:r w:rsidRPr="00303089">
        <w:rPr>
          <w:rFonts w:ascii="Arial Narrow" w:hAnsi="Arial Narrow"/>
          <w:sz w:val="22"/>
          <w:szCs w:val="22"/>
        </w:rPr>
        <w:t>§ 13</w:t>
      </w:r>
    </w:p>
    <w:p w:rsidR="002830C9" w:rsidRPr="00303089" w:rsidRDefault="002830C9" w:rsidP="002830C9">
      <w:pPr>
        <w:rPr>
          <w:rFonts w:ascii="Arial Narrow" w:hAnsi="Arial Narrow"/>
          <w:sz w:val="22"/>
          <w:szCs w:val="22"/>
        </w:rPr>
      </w:pPr>
      <w:r w:rsidRPr="00303089">
        <w:rPr>
          <w:rFonts w:ascii="Arial Narrow" w:hAnsi="Arial Narrow"/>
          <w:sz w:val="22"/>
          <w:szCs w:val="22"/>
        </w:rPr>
        <w:t>1.Zamawiającemu przysługuje prawo odmowy przyjęcia towaru w przypadku:</w:t>
      </w:r>
    </w:p>
    <w:p w:rsidR="002830C9" w:rsidRPr="00303089" w:rsidRDefault="002830C9" w:rsidP="002830C9">
      <w:pPr>
        <w:tabs>
          <w:tab w:val="left" w:pos="2340"/>
        </w:tabs>
        <w:jc w:val="both"/>
        <w:rPr>
          <w:rFonts w:ascii="Arial Narrow" w:hAnsi="Arial Narrow"/>
          <w:sz w:val="22"/>
          <w:szCs w:val="22"/>
        </w:rPr>
      </w:pPr>
      <w:r w:rsidRPr="00303089">
        <w:rPr>
          <w:rFonts w:ascii="Arial Narrow" w:hAnsi="Arial Narrow"/>
          <w:sz w:val="22"/>
          <w:szCs w:val="22"/>
        </w:rPr>
        <w:t xml:space="preserve">1) dostarczenia towaru złej jakości, </w:t>
      </w:r>
    </w:p>
    <w:p w:rsidR="002830C9" w:rsidRPr="00303089" w:rsidRDefault="002830C9" w:rsidP="002830C9">
      <w:pPr>
        <w:tabs>
          <w:tab w:val="left" w:pos="2340"/>
        </w:tabs>
        <w:jc w:val="both"/>
        <w:rPr>
          <w:rFonts w:ascii="Arial Narrow" w:hAnsi="Arial Narrow"/>
          <w:sz w:val="22"/>
          <w:szCs w:val="22"/>
        </w:rPr>
      </w:pPr>
      <w:r w:rsidRPr="00303089">
        <w:rPr>
          <w:rFonts w:ascii="Arial Narrow" w:hAnsi="Arial Narrow"/>
          <w:sz w:val="22"/>
          <w:szCs w:val="22"/>
        </w:rPr>
        <w:t>2) stwierdzenia, że dostarczony towar transportowany był w niewłaściwych warunkach,</w:t>
      </w:r>
    </w:p>
    <w:p w:rsidR="002830C9" w:rsidRPr="00303089" w:rsidRDefault="002830C9" w:rsidP="002830C9">
      <w:pPr>
        <w:rPr>
          <w:rFonts w:ascii="Arial Narrow" w:hAnsi="Arial Narrow"/>
          <w:sz w:val="22"/>
          <w:szCs w:val="22"/>
        </w:rPr>
      </w:pPr>
      <w:r w:rsidRPr="00303089">
        <w:rPr>
          <w:rFonts w:ascii="Arial Narrow" w:hAnsi="Arial Narrow"/>
          <w:sz w:val="22"/>
          <w:szCs w:val="22"/>
        </w:rPr>
        <w:t>3) dostarczenia towaru niezgodnego z umową lub zamówieniem.</w:t>
      </w:r>
    </w:p>
    <w:p w:rsidR="002830C9" w:rsidRPr="00303089" w:rsidRDefault="002830C9" w:rsidP="002830C9">
      <w:pPr>
        <w:rPr>
          <w:rFonts w:ascii="Arial Narrow" w:hAnsi="Arial Narrow"/>
          <w:sz w:val="22"/>
          <w:szCs w:val="22"/>
        </w:rPr>
      </w:pPr>
      <w:r w:rsidRPr="00303089">
        <w:rPr>
          <w:rFonts w:ascii="Arial Narrow" w:hAnsi="Arial Narrow"/>
          <w:sz w:val="22"/>
          <w:szCs w:val="22"/>
        </w:rPr>
        <w:t>2. Po przekroczeniu przez Wykonawcę terminu wskazanego w § 3 ust. 1, Zamawiający może zakupić towar u innego dostawcy, a kosztami transportu oraz różnicą w cenie obciążyć Wykonawcę, niezależnie od uprawnień określonych w § 12.</w:t>
      </w:r>
    </w:p>
    <w:p w:rsidR="002830C9" w:rsidRPr="00303089" w:rsidRDefault="002830C9" w:rsidP="002830C9">
      <w:pPr>
        <w:jc w:val="center"/>
        <w:rPr>
          <w:rFonts w:ascii="Arial Narrow" w:hAnsi="Arial Narrow"/>
          <w:sz w:val="22"/>
          <w:szCs w:val="22"/>
        </w:rPr>
      </w:pPr>
    </w:p>
    <w:p w:rsidR="002830C9" w:rsidRPr="00303089" w:rsidRDefault="002830C9" w:rsidP="002830C9">
      <w:pPr>
        <w:jc w:val="center"/>
        <w:rPr>
          <w:rFonts w:ascii="Arial Narrow" w:hAnsi="Arial Narrow"/>
          <w:sz w:val="22"/>
          <w:szCs w:val="22"/>
        </w:rPr>
      </w:pPr>
      <w:r w:rsidRPr="00303089">
        <w:rPr>
          <w:rFonts w:ascii="Arial Narrow" w:hAnsi="Arial Narrow"/>
          <w:sz w:val="22"/>
          <w:szCs w:val="22"/>
        </w:rPr>
        <w:t>§ 14</w:t>
      </w:r>
    </w:p>
    <w:p w:rsidR="002830C9" w:rsidRPr="00303089" w:rsidRDefault="002830C9" w:rsidP="002830C9">
      <w:pPr>
        <w:rPr>
          <w:rFonts w:ascii="Arial Narrow" w:hAnsi="Arial Narrow"/>
          <w:sz w:val="22"/>
          <w:szCs w:val="22"/>
        </w:rPr>
      </w:pPr>
      <w:r w:rsidRPr="00303089">
        <w:rPr>
          <w:rFonts w:ascii="Arial Narrow" w:hAnsi="Arial Narrow"/>
          <w:sz w:val="22"/>
          <w:szCs w:val="22"/>
        </w:rPr>
        <w:t>W przypadkach okresowych promocji cenowych towaru – niższych niż określone w załączniku nr 1 – stosowanych przez producentów, strony uzgadniają, że w tym okresie dostawy towarów wyszczególnionych w załączniku do umowy będą realizowane przez Wykonawców w cenach promocyjnych.</w:t>
      </w:r>
    </w:p>
    <w:p w:rsidR="002830C9" w:rsidRPr="00303089" w:rsidRDefault="002830C9" w:rsidP="002830C9">
      <w:pPr>
        <w:jc w:val="center"/>
        <w:rPr>
          <w:rFonts w:ascii="Arial Narrow" w:hAnsi="Arial Narrow"/>
          <w:sz w:val="22"/>
          <w:szCs w:val="22"/>
        </w:rPr>
      </w:pPr>
      <w:r w:rsidRPr="00303089">
        <w:rPr>
          <w:rFonts w:ascii="Arial Narrow" w:hAnsi="Arial Narrow"/>
          <w:sz w:val="22"/>
          <w:szCs w:val="22"/>
        </w:rPr>
        <w:t>§ 15</w:t>
      </w:r>
    </w:p>
    <w:p w:rsidR="002830C9" w:rsidRPr="00303089" w:rsidRDefault="002830C9" w:rsidP="002830C9">
      <w:pPr>
        <w:rPr>
          <w:rFonts w:ascii="Arial Narrow" w:hAnsi="Arial Narrow"/>
          <w:sz w:val="22"/>
          <w:szCs w:val="22"/>
        </w:rPr>
      </w:pPr>
      <w:r w:rsidRPr="00303089">
        <w:rPr>
          <w:rFonts w:ascii="Arial Narrow" w:hAnsi="Arial Narrow"/>
          <w:sz w:val="22"/>
          <w:szCs w:val="22"/>
        </w:rPr>
        <w:t>Strony oświadczają , iż wierzytelności wynikające z niniejszej umowy nie mogą być przeniesione na osoby trzecie, bez zgody Zamawiającego.</w:t>
      </w:r>
    </w:p>
    <w:p w:rsidR="002830C9" w:rsidRPr="00303089" w:rsidRDefault="002830C9" w:rsidP="002830C9">
      <w:pPr>
        <w:jc w:val="center"/>
        <w:rPr>
          <w:rFonts w:ascii="Arial Narrow" w:hAnsi="Arial Narrow"/>
          <w:sz w:val="22"/>
          <w:szCs w:val="22"/>
        </w:rPr>
      </w:pPr>
    </w:p>
    <w:p w:rsidR="002830C9" w:rsidRPr="00303089" w:rsidRDefault="002830C9" w:rsidP="002830C9">
      <w:pPr>
        <w:jc w:val="center"/>
        <w:rPr>
          <w:rFonts w:ascii="Arial Narrow" w:hAnsi="Arial Narrow"/>
          <w:sz w:val="22"/>
          <w:szCs w:val="22"/>
        </w:rPr>
      </w:pPr>
      <w:r w:rsidRPr="00303089">
        <w:rPr>
          <w:rFonts w:ascii="Arial Narrow" w:hAnsi="Arial Narrow"/>
          <w:sz w:val="22"/>
          <w:szCs w:val="22"/>
        </w:rPr>
        <w:t>§ 16</w:t>
      </w:r>
    </w:p>
    <w:p w:rsidR="002830C9" w:rsidRPr="00303089" w:rsidRDefault="002830C9" w:rsidP="002830C9">
      <w:pPr>
        <w:rPr>
          <w:rFonts w:ascii="Arial Narrow" w:hAnsi="Arial Narrow"/>
          <w:sz w:val="22"/>
          <w:szCs w:val="22"/>
        </w:rPr>
      </w:pPr>
      <w:r w:rsidRPr="00303089">
        <w:rPr>
          <w:rFonts w:ascii="Arial Narrow" w:hAnsi="Arial Narrow"/>
          <w:sz w:val="22"/>
          <w:szCs w:val="22"/>
        </w:rPr>
        <w:t>Strony mają obowiązek niezwłocznie poinformować się wzajemnie o wszelkich zmianach statusu prawnego swojej firmy, a także o wszczęciu postępowania upadłościowego, układowego i likwidacyjnego.</w:t>
      </w:r>
    </w:p>
    <w:p w:rsidR="002830C9" w:rsidRPr="00303089" w:rsidRDefault="002830C9" w:rsidP="002830C9">
      <w:pPr>
        <w:jc w:val="center"/>
        <w:rPr>
          <w:rFonts w:ascii="Arial Narrow" w:hAnsi="Arial Narrow"/>
          <w:sz w:val="22"/>
          <w:szCs w:val="22"/>
        </w:rPr>
      </w:pPr>
      <w:r w:rsidRPr="00303089">
        <w:rPr>
          <w:rFonts w:ascii="Arial Narrow" w:hAnsi="Arial Narrow"/>
          <w:sz w:val="22"/>
          <w:szCs w:val="22"/>
        </w:rPr>
        <w:t>§ 17</w:t>
      </w:r>
    </w:p>
    <w:p w:rsidR="002830C9" w:rsidRPr="00303089" w:rsidRDefault="002830C9" w:rsidP="002830C9">
      <w:pPr>
        <w:rPr>
          <w:rFonts w:ascii="Arial Narrow" w:hAnsi="Arial Narrow"/>
          <w:sz w:val="22"/>
          <w:szCs w:val="22"/>
        </w:rPr>
      </w:pPr>
      <w:r w:rsidRPr="00303089">
        <w:rPr>
          <w:rFonts w:ascii="Arial Narrow" w:hAnsi="Arial Narrow"/>
          <w:sz w:val="22"/>
          <w:szCs w:val="22"/>
        </w:rPr>
        <w:t>1.Umowa została zawarta na czas  od  …………. r. do  ………….r.</w:t>
      </w:r>
    </w:p>
    <w:p w:rsidR="00303089" w:rsidRPr="00820453" w:rsidRDefault="00303089" w:rsidP="00303089">
      <w:pPr>
        <w:tabs>
          <w:tab w:val="left" w:pos="360"/>
        </w:tabs>
        <w:overflowPunct w:val="0"/>
        <w:autoSpaceDE w:val="0"/>
        <w:autoSpaceDN w:val="0"/>
        <w:adjustRightInd w:val="0"/>
        <w:jc w:val="both"/>
        <w:textAlignment w:val="baseline"/>
        <w:rPr>
          <w:rFonts w:ascii="Arial Narrow" w:hAnsi="Arial Narrow"/>
          <w:sz w:val="22"/>
          <w:szCs w:val="22"/>
        </w:rPr>
      </w:pPr>
      <w:r>
        <w:rPr>
          <w:rFonts w:ascii="Arial Narrow" w:hAnsi="Arial Narrow"/>
          <w:sz w:val="22"/>
          <w:szCs w:val="22"/>
        </w:rPr>
        <w:t>2</w:t>
      </w:r>
      <w:r w:rsidRPr="00820453">
        <w:rPr>
          <w:rFonts w:ascii="Arial Narrow" w:hAnsi="Arial Narrow"/>
          <w:sz w:val="22"/>
          <w:szCs w:val="22"/>
        </w:rPr>
        <w:t>.Zamawiający może odstąpić od umowy w razie wystąpienia istotnych zmian okoliczności powodujących, że wykonanie umowy nie leży w interesie publicznym , czego nie można było przewidzieć w chwili zawarcia umowy, lub dalsze wykonywanie umowy może zagrozić istotnemu interesowi bezpieczeństwa państwa</w:t>
      </w:r>
      <w:r>
        <w:rPr>
          <w:rFonts w:ascii="Arial Narrow" w:hAnsi="Arial Narrow"/>
          <w:sz w:val="22"/>
          <w:szCs w:val="22"/>
        </w:rPr>
        <w:t xml:space="preserve"> lub bezpieczeństwu publicznemu.</w:t>
      </w:r>
    </w:p>
    <w:p w:rsidR="00303089" w:rsidRPr="00820453" w:rsidRDefault="00303089" w:rsidP="00303089">
      <w:pPr>
        <w:tabs>
          <w:tab w:val="left" w:pos="360"/>
        </w:tabs>
        <w:overflowPunct w:val="0"/>
        <w:autoSpaceDE w:val="0"/>
        <w:autoSpaceDN w:val="0"/>
        <w:adjustRightInd w:val="0"/>
        <w:jc w:val="both"/>
        <w:textAlignment w:val="baseline"/>
        <w:rPr>
          <w:rFonts w:ascii="Arial Narrow" w:hAnsi="Arial Narrow"/>
          <w:sz w:val="22"/>
          <w:szCs w:val="22"/>
        </w:rPr>
      </w:pPr>
      <w:r>
        <w:rPr>
          <w:rFonts w:ascii="Arial Narrow" w:hAnsi="Arial Narrow"/>
          <w:sz w:val="22"/>
          <w:szCs w:val="22"/>
        </w:rPr>
        <w:t>3</w:t>
      </w:r>
      <w:r w:rsidRPr="00820453">
        <w:rPr>
          <w:rFonts w:ascii="Arial Narrow" w:hAnsi="Arial Narrow"/>
          <w:sz w:val="22"/>
          <w:szCs w:val="22"/>
        </w:rPr>
        <w:t xml:space="preserve">.Odstąpienie od umowy może nastąpić w terminie 30 dni licząc od powzięcia wiadomości o powyższych okolicznościach. W przypadku odstąpienia </w:t>
      </w:r>
      <w:r>
        <w:rPr>
          <w:rFonts w:ascii="Arial Narrow" w:hAnsi="Arial Narrow"/>
          <w:sz w:val="22"/>
          <w:szCs w:val="22"/>
        </w:rPr>
        <w:t>od umowy, o którym mowa w ust. 3</w:t>
      </w:r>
      <w:r w:rsidRPr="00820453">
        <w:rPr>
          <w:rFonts w:ascii="Arial Narrow" w:hAnsi="Arial Narrow"/>
          <w:sz w:val="22"/>
          <w:szCs w:val="22"/>
        </w:rPr>
        <w:t xml:space="preserve"> , Wykonawca ma prawo żądać wynagrodzenia należnego za wykonanie przedmiotu umowy, które nastąpiło do dnia odstąpienia od umowy</w:t>
      </w:r>
    </w:p>
    <w:p w:rsidR="00303089" w:rsidRPr="00820453" w:rsidRDefault="00303089" w:rsidP="00303089">
      <w:pPr>
        <w:shd w:val="clear" w:color="auto" w:fill="FFFFFF"/>
        <w:jc w:val="both"/>
        <w:rPr>
          <w:rFonts w:ascii="Arial Narrow" w:hAnsi="Arial Narrow"/>
          <w:sz w:val="22"/>
          <w:szCs w:val="22"/>
        </w:rPr>
      </w:pPr>
      <w:r>
        <w:rPr>
          <w:rFonts w:ascii="Arial Narrow" w:hAnsi="Arial Narrow"/>
          <w:sz w:val="22"/>
          <w:szCs w:val="22"/>
        </w:rPr>
        <w:t>4</w:t>
      </w:r>
      <w:r w:rsidRPr="00820453">
        <w:rPr>
          <w:rFonts w:ascii="Arial Narrow" w:hAnsi="Arial Narrow"/>
          <w:sz w:val="22"/>
          <w:szCs w:val="22"/>
        </w:rPr>
        <w:t>.Zamawiający może rozwiązać umowę, jeżeli zachodzi co najmniej jedna z następujących okoliczności:</w:t>
      </w:r>
    </w:p>
    <w:p w:rsidR="00303089" w:rsidRPr="00820453" w:rsidRDefault="00303089" w:rsidP="00303089">
      <w:pPr>
        <w:numPr>
          <w:ilvl w:val="0"/>
          <w:numId w:val="48"/>
        </w:numPr>
        <w:shd w:val="clear" w:color="auto" w:fill="FFFFFF"/>
        <w:jc w:val="both"/>
        <w:rPr>
          <w:rFonts w:ascii="Arial Narrow" w:hAnsi="Arial Narrow"/>
          <w:sz w:val="22"/>
          <w:szCs w:val="22"/>
        </w:rPr>
      </w:pPr>
      <w:r w:rsidRPr="00820453">
        <w:rPr>
          <w:rFonts w:ascii="Arial Narrow" w:hAnsi="Arial Narrow"/>
          <w:sz w:val="22"/>
          <w:szCs w:val="22"/>
        </w:rPr>
        <w:t>zmiana umowy została dokonana z naruszeniem art. 144 ust. 1-1b, 1d i 1e;</w:t>
      </w:r>
    </w:p>
    <w:p w:rsidR="00303089" w:rsidRPr="00820453" w:rsidRDefault="00303089" w:rsidP="00303089">
      <w:pPr>
        <w:numPr>
          <w:ilvl w:val="0"/>
          <w:numId w:val="48"/>
        </w:numPr>
        <w:shd w:val="clear" w:color="auto" w:fill="FFFFFF"/>
        <w:ind w:left="0" w:firstLine="284"/>
        <w:jc w:val="both"/>
        <w:rPr>
          <w:rFonts w:ascii="Arial Narrow" w:hAnsi="Arial Narrow"/>
          <w:sz w:val="22"/>
          <w:szCs w:val="22"/>
        </w:rPr>
      </w:pPr>
      <w:r w:rsidRPr="00820453">
        <w:rPr>
          <w:rFonts w:ascii="Arial Narrow" w:hAnsi="Arial Narrow"/>
          <w:sz w:val="22"/>
          <w:szCs w:val="22"/>
        </w:rPr>
        <w:t xml:space="preserve">wykonawca w chwili zawarcia umowy podlegał wykluczeniu z postępowania </w:t>
      </w:r>
    </w:p>
    <w:p w:rsidR="00303089" w:rsidRPr="00820453" w:rsidRDefault="00303089" w:rsidP="00303089">
      <w:pPr>
        <w:shd w:val="clear" w:color="auto" w:fill="FFFFFF"/>
        <w:ind w:left="284"/>
        <w:jc w:val="both"/>
        <w:rPr>
          <w:rFonts w:ascii="Arial Narrow" w:hAnsi="Arial Narrow"/>
          <w:sz w:val="22"/>
          <w:szCs w:val="22"/>
        </w:rPr>
      </w:pPr>
      <w:r w:rsidRPr="00820453">
        <w:rPr>
          <w:rFonts w:ascii="Arial Narrow" w:hAnsi="Arial Narrow"/>
          <w:sz w:val="22"/>
          <w:szCs w:val="22"/>
        </w:rPr>
        <w:t xml:space="preserve">        na podstawie art. 24 ust. 1;</w:t>
      </w:r>
    </w:p>
    <w:p w:rsidR="00303089" w:rsidRPr="00820453" w:rsidRDefault="00303089" w:rsidP="00303089">
      <w:pPr>
        <w:numPr>
          <w:ilvl w:val="0"/>
          <w:numId w:val="48"/>
        </w:numPr>
        <w:shd w:val="clear" w:color="auto" w:fill="FFFFFF"/>
        <w:ind w:left="0" w:firstLine="284"/>
        <w:jc w:val="both"/>
        <w:rPr>
          <w:rFonts w:ascii="Arial Narrow" w:hAnsi="Arial Narrow"/>
          <w:sz w:val="22"/>
          <w:szCs w:val="22"/>
        </w:rPr>
      </w:pPr>
      <w:r w:rsidRPr="00820453">
        <w:rPr>
          <w:rFonts w:ascii="Arial Narrow" w:hAnsi="Arial Narrow"/>
          <w:sz w:val="22"/>
          <w:szCs w:val="22"/>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rsidR="00303089" w:rsidRDefault="00303089" w:rsidP="002830C9">
      <w:pPr>
        <w:jc w:val="center"/>
        <w:rPr>
          <w:rFonts w:ascii="Arial Narrow" w:hAnsi="Arial Narrow"/>
          <w:sz w:val="22"/>
          <w:szCs w:val="22"/>
        </w:rPr>
      </w:pPr>
    </w:p>
    <w:p w:rsidR="002830C9" w:rsidRPr="00303089" w:rsidRDefault="002830C9" w:rsidP="002830C9">
      <w:pPr>
        <w:jc w:val="center"/>
        <w:rPr>
          <w:rFonts w:ascii="Arial Narrow" w:hAnsi="Arial Narrow"/>
          <w:sz w:val="22"/>
          <w:szCs w:val="22"/>
        </w:rPr>
      </w:pPr>
      <w:r w:rsidRPr="00303089">
        <w:rPr>
          <w:rFonts w:ascii="Arial Narrow" w:hAnsi="Arial Narrow"/>
          <w:sz w:val="22"/>
          <w:szCs w:val="22"/>
        </w:rPr>
        <w:t>§18</w:t>
      </w:r>
    </w:p>
    <w:p w:rsidR="002830C9" w:rsidRPr="00303089" w:rsidRDefault="002830C9" w:rsidP="002830C9">
      <w:pPr>
        <w:rPr>
          <w:rFonts w:ascii="Arial Narrow" w:hAnsi="Arial Narrow"/>
          <w:sz w:val="22"/>
          <w:szCs w:val="22"/>
        </w:rPr>
      </w:pPr>
      <w:r w:rsidRPr="00303089">
        <w:rPr>
          <w:rFonts w:ascii="Arial Narrow" w:hAnsi="Arial Narrow"/>
          <w:sz w:val="22"/>
          <w:szCs w:val="22"/>
        </w:rPr>
        <w:t>W razie naruszenia przez Wykonawcę postanowień umowy, Zamawiający zastrzega sobie prawo jej rozwiązania ze skutkiem natychmiastowym .</w:t>
      </w:r>
    </w:p>
    <w:p w:rsidR="002830C9" w:rsidRPr="00303089" w:rsidRDefault="002830C9" w:rsidP="002830C9">
      <w:pPr>
        <w:rPr>
          <w:rFonts w:ascii="Arial Narrow" w:hAnsi="Arial Narrow"/>
          <w:i/>
          <w:sz w:val="22"/>
          <w:szCs w:val="22"/>
        </w:rPr>
      </w:pPr>
    </w:p>
    <w:p w:rsidR="002830C9" w:rsidRPr="00303089" w:rsidRDefault="002830C9" w:rsidP="002830C9">
      <w:pPr>
        <w:jc w:val="center"/>
        <w:rPr>
          <w:rFonts w:ascii="Arial Narrow" w:hAnsi="Arial Narrow"/>
          <w:sz w:val="22"/>
          <w:szCs w:val="22"/>
        </w:rPr>
      </w:pPr>
      <w:r w:rsidRPr="00303089">
        <w:rPr>
          <w:rFonts w:ascii="Arial Narrow" w:hAnsi="Arial Narrow"/>
          <w:sz w:val="22"/>
          <w:szCs w:val="22"/>
        </w:rPr>
        <w:t>§ 19</w:t>
      </w:r>
    </w:p>
    <w:p w:rsidR="002830C9" w:rsidRPr="00303089" w:rsidRDefault="002830C9" w:rsidP="002830C9">
      <w:pPr>
        <w:rPr>
          <w:rFonts w:ascii="Arial Narrow" w:hAnsi="Arial Narrow"/>
          <w:sz w:val="22"/>
          <w:szCs w:val="22"/>
        </w:rPr>
      </w:pPr>
      <w:r w:rsidRPr="00303089">
        <w:rPr>
          <w:rFonts w:ascii="Arial Narrow" w:hAnsi="Arial Narrow"/>
          <w:sz w:val="22"/>
          <w:szCs w:val="22"/>
        </w:rPr>
        <w:t>Spory mogące powstać na tle stosowania niniejszej umowy strony poddają pod rozstrzygnięcie sądowi właściwemu miejscowo dla siedziby Zamawiającego.</w:t>
      </w:r>
    </w:p>
    <w:p w:rsidR="002830C9" w:rsidRPr="00303089" w:rsidRDefault="002830C9" w:rsidP="002830C9">
      <w:pPr>
        <w:rPr>
          <w:rFonts w:ascii="Arial Narrow" w:hAnsi="Arial Narrow"/>
          <w:sz w:val="22"/>
          <w:szCs w:val="22"/>
        </w:rPr>
      </w:pPr>
    </w:p>
    <w:p w:rsidR="002830C9" w:rsidRPr="00303089" w:rsidRDefault="002830C9" w:rsidP="002830C9">
      <w:pPr>
        <w:jc w:val="center"/>
        <w:rPr>
          <w:rFonts w:ascii="Arial Narrow" w:hAnsi="Arial Narrow"/>
          <w:sz w:val="22"/>
          <w:szCs w:val="22"/>
        </w:rPr>
      </w:pPr>
      <w:r w:rsidRPr="00303089">
        <w:rPr>
          <w:rFonts w:ascii="Arial Narrow" w:hAnsi="Arial Narrow"/>
          <w:sz w:val="22"/>
          <w:szCs w:val="22"/>
        </w:rPr>
        <w:t>§ 20</w:t>
      </w:r>
    </w:p>
    <w:p w:rsidR="002830C9" w:rsidRPr="00303089" w:rsidRDefault="002830C9" w:rsidP="002830C9">
      <w:pPr>
        <w:rPr>
          <w:rFonts w:ascii="Arial Narrow" w:hAnsi="Arial Narrow"/>
          <w:sz w:val="22"/>
          <w:szCs w:val="22"/>
        </w:rPr>
      </w:pPr>
      <w:r w:rsidRPr="00303089">
        <w:rPr>
          <w:rFonts w:ascii="Arial Narrow" w:hAnsi="Arial Narrow"/>
          <w:sz w:val="22"/>
          <w:szCs w:val="22"/>
        </w:rPr>
        <w:t>W sprawach nie uregulowanych niniejszą umową mają zastosowanie przepisy ustawy Prawo zamówień publicznych oraz kodeksu cywilnego .</w:t>
      </w:r>
    </w:p>
    <w:p w:rsidR="002830C9" w:rsidRPr="00303089" w:rsidRDefault="002830C9" w:rsidP="002830C9">
      <w:pPr>
        <w:rPr>
          <w:rFonts w:ascii="Arial Narrow" w:hAnsi="Arial Narrow"/>
          <w:sz w:val="22"/>
          <w:szCs w:val="22"/>
        </w:rPr>
      </w:pPr>
    </w:p>
    <w:p w:rsidR="002830C9" w:rsidRPr="00303089" w:rsidRDefault="002830C9" w:rsidP="002830C9">
      <w:pPr>
        <w:jc w:val="center"/>
        <w:rPr>
          <w:rFonts w:ascii="Arial Narrow" w:hAnsi="Arial Narrow"/>
          <w:sz w:val="22"/>
          <w:szCs w:val="22"/>
        </w:rPr>
      </w:pPr>
      <w:r w:rsidRPr="00303089">
        <w:rPr>
          <w:rFonts w:ascii="Arial Narrow" w:hAnsi="Arial Narrow"/>
          <w:sz w:val="22"/>
          <w:szCs w:val="22"/>
        </w:rPr>
        <w:t>§ 21</w:t>
      </w:r>
    </w:p>
    <w:p w:rsidR="002830C9" w:rsidRPr="00303089" w:rsidRDefault="002830C9" w:rsidP="002830C9">
      <w:pPr>
        <w:tabs>
          <w:tab w:val="num" w:pos="426"/>
        </w:tabs>
        <w:spacing w:line="21" w:lineRule="atLeast"/>
        <w:jc w:val="both"/>
        <w:rPr>
          <w:rFonts w:ascii="Arial Narrow" w:hAnsi="Arial Narrow"/>
          <w:color w:val="000000"/>
          <w:sz w:val="22"/>
          <w:szCs w:val="22"/>
        </w:rPr>
      </w:pPr>
      <w:r w:rsidRPr="00303089">
        <w:rPr>
          <w:rFonts w:ascii="Arial Narrow" w:hAnsi="Arial Narrow"/>
          <w:color w:val="000000"/>
          <w:sz w:val="22"/>
          <w:szCs w:val="22"/>
        </w:rPr>
        <w:t>Zamawiający dopuszcza zmianę postanowień zawartej umowy w stosunku do treści oferty cenowej, na podstawie której dokonano wyboru Wykonawcy w następujących przypadkach i na określonych warunkach:</w:t>
      </w:r>
    </w:p>
    <w:p w:rsidR="002830C9" w:rsidRPr="00303089" w:rsidRDefault="002830C9" w:rsidP="002830C9">
      <w:pPr>
        <w:tabs>
          <w:tab w:val="num" w:pos="426"/>
        </w:tabs>
        <w:spacing w:line="21" w:lineRule="atLeast"/>
        <w:jc w:val="both"/>
        <w:rPr>
          <w:rFonts w:ascii="Arial Narrow" w:hAnsi="Arial Narrow"/>
          <w:sz w:val="22"/>
          <w:szCs w:val="22"/>
        </w:rPr>
      </w:pPr>
    </w:p>
    <w:p w:rsidR="002830C9" w:rsidRPr="00303089" w:rsidRDefault="002830C9" w:rsidP="002830C9">
      <w:pPr>
        <w:pStyle w:val="Default"/>
        <w:numPr>
          <w:ilvl w:val="0"/>
          <w:numId w:val="45"/>
        </w:numPr>
        <w:tabs>
          <w:tab w:val="left" w:pos="360"/>
          <w:tab w:val="left" w:pos="720"/>
        </w:tabs>
        <w:overflowPunct w:val="0"/>
        <w:jc w:val="both"/>
        <w:textAlignment w:val="baseline"/>
        <w:rPr>
          <w:rFonts w:ascii="Arial Narrow" w:hAnsi="Arial Narrow"/>
          <w:color w:val="auto"/>
          <w:sz w:val="22"/>
          <w:szCs w:val="22"/>
        </w:rPr>
      </w:pPr>
      <w:r w:rsidRPr="00303089">
        <w:rPr>
          <w:rFonts w:ascii="Arial Narrow" w:hAnsi="Arial Narrow"/>
          <w:color w:val="auto"/>
          <w:sz w:val="22"/>
          <w:szCs w:val="22"/>
        </w:rPr>
        <w:t>dopuszczalna jest zmiana umowy w zakresie ilości danego produktu w obrębie pakietu w ramach jego wartości,</w:t>
      </w:r>
    </w:p>
    <w:p w:rsidR="002830C9" w:rsidRPr="00303089" w:rsidRDefault="002830C9" w:rsidP="002830C9">
      <w:pPr>
        <w:numPr>
          <w:ilvl w:val="0"/>
          <w:numId w:val="45"/>
        </w:numPr>
        <w:tabs>
          <w:tab w:val="left" w:pos="851"/>
        </w:tabs>
        <w:autoSpaceDE w:val="0"/>
        <w:autoSpaceDN w:val="0"/>
        <w:adjustRightInd w:val="0"/>
        <w:spacing w:line="21" w:lineRule="atLeast"/>
        <w:jc w:val="both"/>
        <w:rPr>
          <w:rFonts w:ascii="Arial Narrow" w:hAnsi="Arial Narrow"/>
          <w:b/>
          <w:sz w:val="22"/>
          <w:szCs w:val="22"/>
        </w:rPr>
      </w:pPr>
      <w:r w:rsidRPr="00303089">
        <w:rPr>
          <w:rFonts w:ascii="Arial Narrow" w:hAnsi="Arial Narrow"/>
          <w:sz w:val="22"/>
          <w:szCs w:val="22"/>
        </w:rPr>
        <w:t xml:space="preserve">dopuszczalne jest wydłużenie czasu trwania umowy w sytuacji niewykorzystania przez Zamawiającego przedmiotu umowy przy zachowaniu jej wartości, </w:t>
      </w:r>
    </w:p>
    <w:p w:rsidR="002830C9" w:rsidRPr="00303089" w:rsidRDefault="002830C9" w:rsidP="002830C9">
      <w:pPr>
        <w:tabs>
          <w:tab w:val="left" w:pos="851"/>
        </w:tabs>
        <w:spacing w:line="21" w:lineRule="atLeast"/>
        <w:ind w:left="360"/>
        <w:jc w:val="both"/>
        <w:rPr>
          <w:rFonts w:ascii="Arial Narrow" w:hAnsi="Arial Narrow"/>
          <w:sz w:val="22"/>
          <w:szCs w:val="22"/>
        </w:rPr>
      </w:pPr>
      <w:r w:rsidRPr="00303089">
        <w:rPr>
          <w:rFonts w:ascii="Arial Narrow" w:hAnsi="Arial Narrow"/>
          <w:sz w:val="22"/>
          <w:szCs w:val="22"/>
        </w:rPr>
        <w:t xml:space="preserve">3. dopuszczalne są zmiany określone w art. 144 ust 1 </w:t>
      </w:r>
      <w:proofErr w:type="spellStart"/>
      <w:r w:rsidRPr="00303089">
        <w:rPr>
          <w:rFonts w:ascii="Arial Narrow" w:hAnsi="Arial Narrow"/>
          <w:sz w:val="22"/>
          <w:szCs w:val="22"/>
        </w:rPr>
        <w:t>pkt</w:t>
      </w:r>
      <w:proofErr w:type="spellEnd"/>
      <w:r w:rsidRPr="00303089">
        <w:rPr>
          <w:rFonts w:ascii="Arial Narrow" w:hAnsi="Arial Narrow"/>
          <w:sz w:val="22"/>
          <w:szCs w:val="22"/>
        </w:rPr>
        <w:t xml:space="preserve"> 1 -6 ustawy Prawo zamówień publicznych</w:t>
      </w:r>
    </w:p>
    <w:p w:rsidR="002830C9" w:rsidRPr="00303089" w:rsidRDefault="002830C9" w:rsidP="002830C9">
      <w:pPr>
        <w:tabs>
          <w:tab w:val="left" w:pos="851"/>
        </w:tabs>
        <w:spacing w:line="21" w:lineRule="atLeast"/>
        <w:ind w:left="360"/>
        <w:jc w:val="both"/>
        <w:rPr>
          <w:rFonts w:ascii="Arial Narrow" w:hAnsi="Arial Narrow"/>
          <w:sz w:val="22"/>
          <w:szCs w:val="22"/>
        </w:rPr>
      </w:pPr>
      <w:r w:rsidRPr="00303089">
        <w:rPr>
          <w:rFonts w:ascii="Arial Narrow" w:hAnsi="Arial Narrow"/>
          <w:sz w:val="22"/>
          <w:szCs w:val="22"/>
        </w:rPr>
        <w:t>4. zmiany wynagrodzenia należnego Wykonawcy spowodowane wzrostem albo zmniejszeniem stawki VAT. Jeśli zmiana stawki VAT będzie powodować zwiększenie kosztów wykonania umowy stronie Wykonawcy, Zamawiający dopuszcza możliwość zwiększenia wynagrodzenia Wykonawcy o kwotę równą różnicy w kwocie podatku VAT zapłaconego przez Wykonawcę. Jeśli zmiana stawki VAT będzie powodować zmniejszenie kosztów wykonania umowy  po stronie Wykonawcy, Zamawiający dopuszcza możliwość zmniejszenia wynagrodzenia o kwotę stanowiącą różnicę kwoty podatku VAT zapłaconego przez Wykonawcę</w:t>
      </w:r>
    </w:p>
    <w:p w:rsidR="002830C9" w:rsidRPr="00303089" w:rsidRDefault="002830C9" w:rsidP="002830C9">
      <w:pPr>
        <w:jc w:val="center"/>
        <w:rPr>
          <w:rFonts w:ascii="Arial Narrow" w:hAnsi="Arial Narrow"/>
          <w:sz w:val="22"/>
          <w:szCs w:val="22"/>
        </w:rPr>
      </w:pPr>
    </w:p>
    <w:p w:rsidR="002830C9" w:rsidRPr="00303089" w:rsidRDefault="002830C9" w:rsidP="002830C9">
      <w:pPr>
        <w:jc w:val="center"/>
        <w:rPr>
          <w:rFonts w:ascii="Arial Narrow" w:hAnsi="Arial Narrow"/>
          <w:sz w:val="22"/>
          <w:szCs w:val="22"/>
        </w:rPr>
      </w:pPr>
      <w:r w:rsidRPr="00303089">
        <w:rPr>
          <w:rFonts w:ascii="Arial Narrow" w:hAnsi="Arial Narrow"/>
          <w:sz w:val="22"/>
          <w:szCs w:val="22"/>
        </w:rPr>
        <w:t>§ 22</w:t>
      </w:r>
    </w:p>
    <w:p w:rsidR="002830C9" w:rsidRPr="00303089" w:rsidRDefault="002830C9" w:rsidP="002830C9">
      <w:pPr>
        <w:rPr>
          <w:rFonts w:ascii="Arial Narrow" w:hAnsi="Arial Narrow"/>
          <w:b/>
          <w:color w:val="000000"/>
          <w:sz w:val="22"/>
          <w:szCs w:val="22"/>
        </w:rPr>
      </w:pPr>
    </w:p>
    <w:p w:rsidR="00A6731E" w:rsidRPr="00B404CD" w:rsidRDefault="00A6731E" w:rsidP="00A6731E">
      <w:pPr>
        <w:rPr>
          <w:rFonts w:ascii="Arial Narrow" w:hAnsi="Arial Narrow"/>
          <w:b/>
          <w:sz w:val="22"/>
          <w:szCs w:val="22"/>
        </w:rPr>
      </w:pPr>
      <w:r w:rsidRPr="00B404CD">
        <w:rPr>
          <w:rFonts w:ascii="Arial Narrow" w:hAnsi="Arial Narrow"/>
          <w:sz w:val="22"/>
          <w:szCs w:val="22"/>
        </w:rPr>
        <w:t xml:space="preserve">Umowa niniejsza została sporządzona </w:t>
      </w:r>
      <w:r w:rsidRPr="00B404CD">
        <w:rPr>
          <w:rFonts w:ascii="Arial Narrow" w:eastAsia="BookmanOldStyle" w:hAnsi="Arial Narrow"/>
          <w:sz w:val="22"/>
          <w:szCs w:val="22"/>
        </w:rPr>
        <w:t>w trzech jednobrzmiących egzemplarzach, jednym dla Wykonawcy i dwóch dla Zamawiającego</w:t>
      </w:r>
    </w:p>
    <w:p w:rsidR="002830C9" w:rsidRDefault="002830C9" w:rsidP="002830C9">
      <w:pPr>
        <w:jc w:val="center"/>
        <w:rPr>
          <w:rFonts w:ascii="Arial Narrow" w:hAnsi="Arial Narrow" w:cs="Arial Narrow"/>
          <w:sz w:val="22"/>
          <w:szCs w:val="22"/>
        </w:rPr>
      </w:pPr>
    </w:p>
    <w:p w:rsidR="00A6731E" w:rsidRDefault="00A6731E" w:rsidP="002830C9">
      <w:pPr>
        <w:jc w:val="center"/>
        <w:rPr>
          <w:rFonts w:ascii="Arial Narrow" w:hAnsi="Arial Narrow" w:cs="Arial Narrow"/>
          <w:sz w:val="22"/>
          <w:szCs w:val="22"/>
        </w:rPr>
      </w:pPr>
    </w:p>
    <w:p w:rsidR="002830C9" w:rsidRDefault="002830C9" w:rsidP="002830C9">
      <w:pPr>
        <w:jc w:val="center"/>
        <w:rPr>
          <w:rFonts w:ascii="Arial Narrow" w:hAnsi="Arial Narrow" w:cs="Arial Narrow"/>
          <w:sz w:val="22"/>
          <w:szCs w:val="22"/>
        </w:rPr>
      </w:pPr>
    </w:p>
    <w:p w:rsidR="002830C9" w:rsidRPr="00FE1688" w:rsidRDefault="002830C9" w:rsidP="002830C9">
      <w:pPr>
        <w:spacing w:before="120" w:line="276" w:lineRule="auto"/>
        <w:jc w:val="center"/>
        <w:rPr>
          <w:rFonts w:ascii="Arial Narrow" w:hAnsi="Arial Narrow"/>
          <w:b/>
          <w:sz w:val="22"/>
          <w:szCs w:val="22"/>
        </w:rPr>
      </w:pPr>
      <w:r w:rsidRPr="00FE1688">
        <w:rPr>
          <w:rFonts w:ascii="Arial Narrow" w:hAnsi="Arial Narrow"/>
          <w:b/>
          <w:sz w:val="22"/>
          <w:szCs w:val="22"/>
        </w:rPr>
        <w:t>Rozdział 4</w:t>
      </w:r>
    </w:p>
    <w:p w:rsidR="002830C9" w:rsidRPr="007A5F80" w:rsidRDefault="002830C9" w:rsidP="002830C9">
      <w:pPr>
        <w:spacing w:before="120" w:line="276" w:lineRule="auto"/>
        <w:jc w:val="center"/>
        <w:rPr>
          <w:rFonts w:ascii="Arial Narrow" w:hAnsi="Arial Narrow"/>
          <w:b/>
          <w:sz w:val="22"/>
          <w:szCs w:val="22"/>
        </w:rPr>
      </w:pPr>
      <w:r w:rsidRPr="007A5F80">
        <w:rPr>
          <w:rFonts w:ascii="Arial Narrow" w:hAnsi="Arial Narrow" w:cs="Arial"/>
          <w:b/>
          <w:sz w:val="22"/>
          <w:szCs w:val="22"/>
        </w:rPr>
        <w:t>OPIS PRZEDMIOTU ZAMÓWIENIA</w:t>
      </w:r>
    </w:p>
    <w:p w:rsidR="002830C9" w:rsidRDefault="002830C9" w:rsidP="002830C9">
      <w:pPr>
        <w:jc w:val="center"/>
        <w:rPr>
          <w:rFonts w:ascii="Arial Narrow" w:hAnsi="Arial Narrow" w:cs="Arial Narrow"/>
          <w:sz w:val="22"/>
          <w:szCs w:val="22"/>
        </w:rPr>
      </w:pPr>
    </w:p>
    <w:p w:rsidR="002830C9" w:rsidRDefault="002830C9" w:rsidP="002830C9">
      <w:pPr>
        <w:jc w:val="center"/>
        <w:rPr>
          <w:rFonts w:ascii="Arial Narrow" w:hAnsi="Arial Narrow" w:cs="Arial Narrow"/>
          <w:sz w:val="22"/>
          <w:szCs w:val="22"/>
        </w:rPr>
      </w:pPr>
    </w:p>
    <w:p w:rsidR="002830C9" w:rsidRDefault="002830C9" w:rsidP="002830C9">
      <w:pPr>
        <w:jc w:val="center"/>
        <w:rPr>
          <w:rFonts w:ascii="Arial Narrow" w:hAnsi="Arial Narrow" w:cs="Arial Narrow"/>
          <w:sz w:val="22"/>
          <w:szCs w:val="22"/>
        </w:rPr>
      </w:pPr>
    </w:p>
    <w:p w:rsidR="002830C9" w:rsidRDefault="002830C9" w:rsidP="002830C9">
      <w:pPr>
        <w:jc w:val="center"/>
        <w:rPr>
          <w:rFonts w:ascii="Arial Narrow" w:hAnsi="Arial Narrow" w:cs="Arial Narrow"/>
          <w:sz w:val="22"/>
          <w:szCs w:val="22"/>
        </w:rPr>
      </w:pPr>
    </w:p>
    <w:p w:rsidR="002830C9" w:rsidRDefault="002830C9" w:rsidP="002830C9">
      <w:pPr>
        <w:jc w:val="center"/>
        <w:rPr>
          <w:rFonts w:ascii="Arial Narrow" w:hAnsi="Arial Narrow" w:cs="Arial Narrow"/>
          <w:sz w:val="22"/>
          <w:szCs w:val="22"/>
        </w:rPr>
      </w:pPr>
    </w:p>
    <w:p w:rsidR="002830C9" w:rsidRDefault="002830C9" w:rsidP="002830C9">
      <w:pPr>
        <w:jc w:val="center"/>
        <w:rPr>
          <w:rFonts w:ascii="Arial Narrow" w:hAnsi="Arial Narrow" w:cs="Arial Narrow"/>
          <w:sz w:val="22"/>
          <w:szCs w:val="22"/>
        </w:rPr>
      </w:pPr>
    </w:p>
    <w:p w:rsidR="002830C9" w:rsidRDefault="002830C9" w:rsidP="002830C9">
      <w:pPr>
        <w:jc w:val="center"/>
        <w:rPr>
          <w:rFonts w:ascii="Arial Narrow" w:hAnsi="Arial Narrow" w:cs="Arial Narrow"/>
          <w:sz w:val="22"/>
          <w:szCs w:val="22"/>
        </w:rPr>
      </w:pPr>
    </w:p>
    <w:p w:rsidR="002830C9" w:rsidRDefault="002830C9" w:rsidP="002830C9">
      <w:pPr>
        <w:jc w:val="center"/>
        <w:rPr>
          <w:rFonts w:ascii="Arial Narrow" w:hAnsi="Arial Narrow" w:cs="Arial Narrow"/>
          <w:sz w:val="22"/>
          <w:szCs w:val="22"/>
        </w:rPr>
      </w:pPr>
    </w:p>
    <w:p w:rsidR="002830C9" w:rsidRDefault="002830C9" w:rsidP="002830C9">
      <w:pPr>
        <w:jc w:val="center"/>
        <w:rPr>
          <w:rFonts w:ascii="Arial Narrow" w:hAnsi="Arial Narrow" w:cs="Arial Narrow"/>
          <w:sz w:val="22"/>
          <w:szCs w:val="22"/>
        </w:rPr>
      </w:pPr>
    </w:p>
    <w:p w:rsidR="002830C9" w:rsidRDefault="002830C9" w:rsidP="002830C9">
      <w:pPr>
        <w:jc w:val="center"/>
        <w:rPr>
          <w:rFonts w:ascii="Arial Narrow" w:hAnsi="Arial Narrow" w:cs="Arial Narrow"/>
          <w:sz w:val="22"/>
          <w:szCs w:val="22"/>
        </w:rPr>
      </w:pPr>
    </w:p>
    <w:p w:rsidR="002830C9" w:rsidRDefault="002830C9" w:rsidP="002830C9">
      <w:pPr>
        <w:jc w:val="center"/>
        <w:rPr>
          <w:rFonts w:ascii="Arial Narrow" w:hAnsi="Arial Narrow" w:cs="Arial Narrow"/>
          <w:sz w:val="22"/>
          <w:szCs w:val="22"/>
        </w:rPr>
      </w:pPr>
    </w:p>
    <w:p w:rsidR="002830C9" w:rsidRDefault="002830C9" w:rsidP="002830C9">
      <w:pPr>
        <w:jc w:val="center"/>
        <w:rPr>
          <w:rFonts w:ascii="Arial Narrow" w:hAnsi="Arial Narrow" w:cs="Arial Narrow"/>
          <w:sz w:val="22"/>
          <w:szCs w:val="22"/>
        </w:rPr>
      </w:pPr>
    </w:p>
    <w:p w:rsidR="002830C9" w:rsidRDefault="002830C9" w:rsidP="002830C9">
      <w:pPr>
        <w:jc w:val="center"/>
        <w:rPr>
          <w:rFonts w:ascii="Arial Narrow" w:hAnsi="Arial Narrow" w:cs="Arial Narrow"/>
          <w:sz w:val="22"/>
          <w:szCs w:val="22"/>
        </w:rPr>
      </w:pPr>
    </w:p>
    <w:p w:rsidR="002830C9" w:rsidRDefault="002830C9" w:rsidP="002830C9">
      <w:pPr>
        <w:jc w:val="center"/>
        <w:rPr>
          <w:rFonts w:ascii="Arial Narrow" w:hAnsi="Arial Narrow" w:cs="Arial Narrow"/>
          <w:sz w:val="22"/>
          <w:szCs w:val="22"/>
        </w:rPr>
      </w:pPr>
    </w:p>
    <w:p w:rsidR="002830C9" w:rsidRDefault="002830C9" w:rsidP="002830C9">
      <w:pPr>
        <w:jc w:val="center"/>
        <w:rPr>
          <w:rFonts w:ascii="Arial Narrow" w:hAnsi="Arial Narrow" w:cs="Arial Narrow"/>
          <w:sz w:val="22"/>
          <w:szCs w:val="22"/>
        </w:rPr>
      </w:pPr>
    </w:p>
    <w:p w:rsidR="002830C9" w:rsidRDefault="002830C9" w:rsidP="002830C9">
      <w:pPr>
        <w:jc w:val="center"/>
        <w:rPr>
          <w:rFonts w:ascii="Arial Narrow" w:hAnsi="Arial Narrow" w:cs="Arial Narrow"/>
          <w:sz w:val="22"/>
          <w:szCs w:val="22"/>
        </w:rPr>
      </w:pPr>
    </w:p>
    <w:p w:rsidR="002830C9" w:rsidRDefault="002830C9" w:rsidP="002830C9">
      <w:pPr>
        <w:jc w:val="center"/>
        <w:rPr>
          <w:rFonts w:ascii="Arial Narrow" w:hAnsi="Arial Narrow" w:cs="Arial Narrow"/>
          <w:sz w:val="22"/>
          <w:szCs w:val="22"/>
        </w:rPr>
      </w:pPr>
    </w:p>
    <w:p w:rsidR="002830C9" w:rsidRDefault="002830C9" w:rsidP="002830C9">
      <w:pPr>
        <w:jc w:val="center"/>
        <w:rPr>
          <w:rFonts w:ascii="Arial Narrow" w:hAnsi="Arial Narrow" w:cs="Arial Narrow"/>
          <w:sz w:val="22"/>
          <w:szCs w:val="22"/>
        </w:rPr>
      </w:pPr>
    </w:p>
    <w:tbl>
      <w:tblPr>
        <w:tblW w:w="0" w:type="auto"/>
        <w:tblCellSpacing w:w="0" w:type="dxa"/>
        <w:tblInd w:w="-15" w:type="dxa"/>
        <w:tblLayout w:type="fixed"/>
        <w:tblCellMar>
          <w:top w:w="15" w:type="dxa"/>
          <w:left w:w="15" w:type="dxa"/>
          <w:bottom w:w="15" w:type="dxa"/>
          <w:right w:w="15" w:type="dxa"/>
        </w:tblCellMar>
        <w:tblLook w:val="04A0"/>
      </w:tblPr>
      <w:tblGrid>
        <w:gridCol w:w="1290"/>
        <w:gridCol w:w="2568"/>
        <w:gridCol w:w="2568"/>
      </w:tblGrid>
      <w:tr w:rsidR="002830C9" w:rsidRPr="001B345D" w:rsidTr="009A7F64">
        <w:trPr>
          <w:trHeight w:val="255"/>
          <w:tblCellSpacing w:w="0" w:type="dxa"/>
        </w:trPr>
        <w:tc>
          <w:tcPr>
            <w:tcW w:w="1290" w:type="dxa"/>
            <w:vAlign w:val="center"/>
            <w:hideMark/>
          </w:tcPr>
          <w:p w:rsidR="002830C9" w:rsidRPr="001B345D" w:rsidRDefault="002830C9" w:rsidP="009A7F64">
            <w:pPr>
              <w:rPr>
                <w:rFonts w:ascii="Arial Narrow" w:hAnsi="Arial Narrow" w:cs="Arial"/>
                <w:color w:val="000000"/>
              </w:rPr>
            </w:pPr>
          </w:p>
        </w:tc>
        <w:tc>
          <w:tcPr>
            <w:tcW w:w="2568" w:type="dxa"/>
            <w:vAlign w:val="center"/>
            <w:hideMark/>
          </w:tcPr>
          <w:p w:rsidR="002830C9" w:rsidRPr="001B345D" w:rsidRDefault="002830C9" w:rsidP="009A7F64">
            <w:pPr>
              <w:rPr>
                <w:rFonts w:ascii="Arial Narrow" w:hAnsi="Arial Narrow" w:cs="Arial"/>
                <w:color w:val="000000"/>
              </w:rPr>
            </w:pPr>
          </w:p>
        </w:tc>
        <w:tc>
          <w:tcPr>
            <w:tcW w:w="2568" w:type="dxa"/>
          </w:tcPr>
          <w:p w:rsidR="002830C9" w:rsidRPr="001B345D" w:rsidRDefault="002830C9" w:rsidP="009A7F64">
            <w:pPr>
              <w:rPr>
                <w:rFonts w:ascii="Arial Narrow" w:hAnsi="Arial Narrow" w:cs="Arial"/>
                <w:color w:val="000000"/>
              </w:rPr>
            </w:pPr>
          </w:p>
        </w:tc>
      </w:tr>
    </w:tbl>
    <w:p w:rsidR="002830C9" w:rsidRDefault="002830C9" w:rsidP="002830C9">
      <w:pPr>
        <w:ind w:left="-851"/>
        <w:rPr>
          <w:rFonts w:ascii="Arial Narrow" w:hAnsi="Arial Narrow"/>
          <w:sz w:val="22"/>
          <w:szCs w:val="22"/>
        </w:rPr>
      </w:pPr>
    </w:p>
    <w:p w:rsidR="002830C9" w:rsidRDefault="002830C9" w:rsidP="002830C9">
      <w:pPr>
        <w:ind w:left="-851"/>
        <w:rPr>
          <w:rFonts w:ascii="Arial Narrow" w:hAnsi="Arial Narrow"/>
          <w:sz w:val="22"/>
          <w:szCs w:val="22"/>
        </w:rPr>
      </w:pPr>
    </w:p>
    <w:p w:rsidR="002830C9" w:rsidRDefault="002830C9" w:rsidP="002830C9">
      <w:pPr>
        <w:ind w:left="-851"/>
        <w:rPr>
          <w:rFonts w:ascii="Arial Narrow" w:hAnsi="Arial Narrow"/>
          <w:sz w:val="22"/>
          <w:szCs w:val="22"/>
        </w:rPr>
      </w:pPr>
      <w:r w:rsidRPr="00FE1688">
        <w:rPr>
          <w:rFonts w:ascii="Arial Narrow" w:hAnsi="Arial Narrow"/>
          <w:sz w:val="22"/>
          <w:szCs w:val="22"/>
        </w:rPr>
        <w:t>Szczegółowy opis i zakres przedmiotu zamówienia opisany został w formularzu cenowym stanowiącym załącznik nr 2 do SIWZ</w:t>
      </w:r>
    </w:p>
    <w:tbl>
      <w:tblPr>
        <w:tblpPr w:leftFromText="141" w:rightFromText="141" w:vertAnchor="text" w:horzAnchor="margin" w:tblpY="-7396"/>
        <w:tblOverlap w:val="never"/>
        <w:tblW w:w="6796" w:type="dxa"/>
        <w:tblCellSpacing w:w="0" w:type="dxa"/>
        <w:tblCellMar>
          <w:top w:w="15" w:type="dxa"/>
          <w:left w:w="15" w:type="dxa"/>
          <w:bottom w:w="15" w:type="dxa"/>
          <w:right w:w="15" w:type="dxa"/>
        </w:tblCellMar>
        <w:tblLook w:val="04A0"/>
      </w:tblPr>
      <w:tblGrid>
        <w:gridCol w:w="1679"/>
        <w:gridCol w:w="5117"/>
      </w:tblGrid>
      <w:tr w:rsidR="002830C9" w:rsidRPr="00C67511" w:rsidTr="009A7F64">
        <w:trPr>
          <w:trHeight w:val="435"/>
          <w:tblCellSpacing w:w="0" w:type="dxa"/>
        </w:trPr>
        <w:tc>
          <w:tcPr>
            <w:tcW w:w="843" w:type="dxa"/>
            <w:tcBorders>
              <w:top w:val="single" w:sz="6" w:space="0" w:color="000000"/>
              <w:left w:val="single" w:sz="6" w:space="0" w:color="000000"/>
              <w:bottom w:val="single" w:sz="6" w:space="0" w:color="000000"/>
              <w:right w:val="single" w:sz="6" w:space="0" w:color="000000"/>
            </w:tcBorders>
            <w:vAlign w:val="center"/>
            <w:hideMark/>
          </w:tcPr>
          <w:p w:rsidR="002830C9" w:rsidRPr="00604EC2" w:rsidRDefault="002830C9" w:rsidP="009A7F64">
            <w:pPr>
              <w:jc w:val="center"/>
              <w:rPr>
                <w:rFonts w:ascii="Arial Narrow" w:hAnsi="Arial Narrow" w:cs="Arial"/>
                <w:b/>
                <w:color w:val="000000"/>
              </w:rPr>
            </w:pPr>
            <w:r w:rsidRPr="00604EC2">
              <w:rPr>
                <w:rFonts w:ascii="Arial Narrow" w:hAnsi="Arial Narrow" w:cs="Arial"/>
                <w:b/>
                <w:i/>
                <w:iCs/>
                <w:color w:val="000000"/>
                <w:sz w:val="22"/>
                <w:szCs w:val="22"/>
              </w:rPr>
              <w:t>Pakiet</w:t>
            </w:r>
          </w:p>
        </w:tc>
        <w:tc>
          <w:tcPr>
            <w:tcW w:w="2570" w:type="dxa"/>
            <w:tcBorders>
              <w:top w:val="single" w:sz="6" w:space="0" w:color="000000"/>
              <w:left w:val="single" w:sz="6" w:space="0" w:color="000000"/>
              <w:bottom w:val="single" w:sz="6" w:space="0" w:color="000000"/>
              <w:right w:val="single" w:sz="6" w:space="0" w:color="000000"/>
            </w:tcBorders>
            <w:vAlign w:val="center"/>
            <w:hideMark/>
          </w:tcPr>
          <w:p w:rsidR="002830C9" w:rsidRPr="00604EC2" w:rsidRDefault="002830C9" w:rsidP="009A7F64">
            <w:pPr>
              <w:jc w:val="center"/>
              <w:rPr>
                <w:rFonts w:ascii="Arial Narrow" w:hAnsi="Arial Narrow" w:cs="Arial"/>
                <w:b/>
                <w:color w:val="000000"/>
              </w:rPr>
            </w:pPr>
            <w:r w:rsidRPr="00604EC2">
              <w:rPr>
                <w:rFonts w:ascii="Arial Narrow" w:hAnsi="Arial Narrow" w:cs="Arial"/>
                <w:b/>
                <w:i/>
                <w:iCs/>
                <w:color w:val="000000"/>
                <w:sz w:val="22"/>
                <w:szCs w:val="22"/>
              </w:rPr>
              <w:t>Nazwa</w:t>
            </w:r>
          </w:p>
        </w:tc>
      </w:tr>
      <w:tr w:rsidR="002830C9" w:rsidRPr="00C67511" w:rsidTr="009A7F64">
        <w:trPr>
          <w:trHeight w:val="300"/>
          <w:tblCellSpacing w:w="0" w:type="dxa"/>
        </w:trPr>
        <w:tc>
          <w:tcPr>
            <w:tcW w:w="843" w:type="dxa"/>
            <w:tcBorders>
              <w:top w:val="single" w:sz="6" w:space="0" w:color="000000"/>
              <w:left w:val="single" w:sz="6" w:space="0" w:color="000000"/>
              <w:bottom w:val="single" w:sz="6" w:space="0" w:color="000000"/>
              <w:right w:val="single" w:sz="6" w:space="0" w:color="000000"/>
            </w:tcBorders>
            <w:vAlign w:val="center"/>
            <w:hideMark/>
          </w:tcPr>
          <w:p w:rsidR="002830C9" w:rsidRPr="00604EC2" w:rsidRDefault="002830C9" w:rsidP="009A7F64">
            <w:pPr>
              <w:jc w:val="center"/>
              <w:rPr>
                <w:rFonts w:ascii="Arial Narrow" w:hAnsi="Arial Narrow" w:cs="Arial"/>
                <w:color w:val="000000"/>
              </w:rPr>
            </w:pPr>
            <w:r w:rsidRPr="00604EC2">
              <w:rPr>
                <w:rFonts w:ascii="Arial Narrow" w:hAnsi="Arial Narrow" w:cs="Arial"/>
                <w:color w:val="000000"/>
                <w:sz w:val="22"/>
                <w:szCs w:val="22"/>
              </w:rPr>
              <w:t>1</w:t>
            </w:r>
          </w:p>
        </w:tc>
        <w:tc>
          <w:tcPr>
            <w:tcW w:w="2570" w:type="dxa"/>
            <w:tcBorders>
              <w:top w:val="single" w:sz="6" w:space="0" w:color="000000"/>
              <w:left w:val="single" w:sz="6" w:space="0" w:color="000000"/>
              <w:bottom w:val="single" w:sz="6" w:space="0" w:color="000000"/>
              <w:right w:val="single" w:sz="6" w:space="0" w:color="000000"/>
            </w:tcBorders>
            <w:vAlign w:val="center"/>
            <w:hideMark/>
          </w:tcPr>
          <w:p w:rsidR="002830C9" w:rsidRPr="00604EC2" w:rsidRDefault="002830C9" w:rsidP="009A7F64">
            <w:pPr>
              <w:rPr>
                <w:rFonts w:ascii="Arial Narrow" w:hAnsi="Arial Narrow" w:cs="Arial"/>
                <w:color w:val="000000"/>
              </w:rPr>
            </w:pPr>
            <w:r w:rsidRPr="00604EC2">
              <w:rPr>
                <w:rFonts w:ascii="Arial Narrow" w:hAnsi="Arial Narrow" w:cs="Arial"/>
                <w:bCs/>
                <w:color w:val="000000"/>
                <w:sz w:val="22"/>
                <w:szCs w:val="22"/>
              </w:rPr>
              <w:t>PŁYNY I</w:t>
            </w:r>
          </w:p>
        </w:tc>
      </w:tr>
      <w:tr w:rsidR="002830C9" w:rsidRPr="00C67511" w:rsidTr="009A7F64">
        <w:trPr>
          <w:trHeight w:val="300"/>
          <w:tblCellSpacing w:w="0" w:type="dxa"/>
        </w:trPr>
        <w:tc>
          <w:tcPr>
            <w:tcW w:w="843" w:type="dxa"/>
            <w:tcBorders>
              <w:top w:val="single" w:sz="6" w:space="0" w:color="000000"/>
              <w:left w:val="single" w:sz="6" w:space="0" w:color="000000"/>
              <w:bottom w:val="single" w:sz="6" w:space="0" w:color="000000"/>
              <w:right w:val="single" w:sz="6" w:space="0" w:color="000000"/>
            </w:tcBorders>
            <w:vAlign w:val="center"/>
            <w:hideMark/>
          </w:tcPr>
          <w:p w:rsidR="002830C9" w:rsidRPr="00604EC2" w:rsidRDefault="002830C9" w:rsidP="009A7F64">
            <w:pPr>
              <w:jc w:val="center"/>
              <w:rPr>
                <w:rFonts w:ascii="Arial Narrow" w:hAnsi="Arial Narrow" w:cs="Arial"/>
                <w:color w:val="000000"/>
              </w:rPr>
            </w:pPr>
            <w:r w:rsidRPr="00604EC2">
              <w:rPr>
                <w:rFonts w:ascii="Arial Narrow" w:hAnsi="Arial Narrow" w:cs="Arial"/>
                <w:color w:val="000000"/>
                <w:sz w:val="22"/>
                <w:szCs w:val="22"/>
              </w:rPr>
              <w:t>2</w:t>
            </w:r>
          </w:p>
        </w:tc>
        <w:tc>
          <w:tcPr>
            <w:tcW w:w="2570" w:type="dxa"/>
            <w:tcBorders>
              <w:top w:val="single" w:sz="6" w:space="0" w:color="000000"/>
              <w:left w:val="single" w:sz="6" w:space="0" w:color="000000"/>
              <w:bottom w:val="single" w:sz="6" w:space="0" w:color="000000"/>
              <w:right w:val="single" w:sz="6" w:space="0" w:color="000000"/>
            </w:tcBorders>
            <w:vAlign w:val="center"/>
            <w:hideMark/>
          </w:tcPr>
          <w:p w:rsidR="002830C9" w:rsidRPr="00604EC2" w:rsidRDefault="002830C9" w:rsidP="009A7F64">
            <w:pPr>
              <w:rPr>
                <w:rFonts w:ascii="Arial Narrow" w:hAnsi="Arial Narrow" w:cs="Arial"/>
                <w:color w:val="000000"/>
              </w:rPr>
            </w:pPr>
            <w:proofErr w:type="spellStart"/>
            <w:r w:rsidRPr="00604EC2">
              <w:rPr>
                <w:rFonts w:ascii="Arial Narrow" w:hAnsi="Arial Narrow" w:cs="Arial"/>
                <w:bCs/>
                <w:color w:val="000000"/>
                <w:sz w:val="22"/>
                <w:szCs w:val="22"/>
              </w:rPr>
              <w:t>NaCl</w:t>
            </w:r>
            <w:proofErr w:type="spellEnd"/>
            <w:r w:rsidRPr="00604EC2">
              <w:rPr>
                <w:rFonts w:ascii="Arial Narrow" w:hAnsi="Arial Narrow" w:cs="Arial"/>
                <w:bCs/>
                <w:color w:val="000000"/>
                <w:sz w:val="22"/>
                <w:szCs w:val="22"/>
              </w:rPr>
              <w:t xml:space="preserve"> do przepłukiwania</w:t>
            </w:r>
          </w:p>
        </w:tc>
      </w:tr>
      <w:tr w:rsidR="002830C9" w:rsidRPr="00C67511" w:rsidTr="009A7F64">
        <w:trPr>
          <w:trHeight w:val="300"/>
          <w:tblCellSpacing w:w="0" w:type="dxa"/>
        </w:trPr>
        <w:tc>
          <w:tcPr>
            <w:tcW w:w="843" w:type="dxa"/>
            <w:tcBorders>
              <w:top w:val="single" w:sz="6" w:space="0" w:color="000000"/>
              <w:left w:val="single" w:sz="6" w:space="0" w:color="000000"/>
              <w:bottom w:val="single" w:sz="6" w:space="0" w:color="000000"/>
              <w:right w:val="single" w:sz="6" w:space="0" w:color="000000"/>
            </w:tcBorders>
            <w:vAlign w:val="center"/>
            <w:hideMark/>
          </w:tcPr>
          <w:p w:rsidR="002830C9" w:rsidRPr="00604EC2" w:rsidRDefault="002830C9" w:rsidP="009A7F64">
            <w:pPr>
              <w:jc w:val="center"/>
              <w:rPr>
                <w:rFonts w:ascii="Arial Narrow" w:hAnsi="Arial Narrow" w:cs="Arial"/>
                <w:color w:val="000000"/>
              </w:rPr>
            </w:pPr>
            <w:r w:rsidRPr="00604EC2">
              <w:rPr>
                <w:rFonts w:ascii="Arial Narrow" w:hAnsi="Arial Narrow" w:cs="Arial"/>
                <w:color w:val="000000"/>
                <w:sz w:val="22"/>
                <w:szCs w:val="22"/>
              </w:rPr>
              <w:t>3</w:t>
            </w:r>
          </w:p>
        </w:tc>
        <w:tc>
          <w:tcPr>
            <w:tcW w:w="2570" w:type="dxa"/>
            <w:tcBorders>
              <w:top w:val="single" w:sz="6" w:space="0" w:color="000000"/>
              <w:left w:val="single" w:sz="6" w:space="0" w:color="000000"/>
              <w:bottom w:val="single" w:sz="6" w:space="0" w:color="000000"/>
              <w:right w:val="single" w:sz="6" w:space="0" w:color="000000"/>
            </w:tcBorders>
            <w:vAlign w:val="center"/>
            <w:hideMark/>
          </w:tcPr>
          <w:p w:rsidR="002830C9" w:rsidRPr="00604EC2" w:rsidRDefault="002830C9" w:rsidP="009A7F64">
            <w:pPr>
              <w:rPr>
                <w:rFonts w:ascii="Arial Narrow" w:hAnsi="Arial Narrow" w:cs="Arial"/>
                <w:color w:val="000000"/>
              </w:rPr>
            </w:pPr>
            <w:r w:rsidRPr="00604EC2">
              <w:rPr>
                <w:rFonts w:ascii="Arial Narrow" w:hAnsi="Arial Narrow" w:cs="Arial"/>
                <w:bCs/>
                <w:color w:val="000000"/>
                <w:sz w:val="22"/>
                <w:szCs w:val="22"/>
              </w:rPr>
              <w:t>PŁYNY II</w:t>
            </w:r>
          </w:p>
        </w:tc>
      </w:tr>
      <w:tr w:rsidR="002830C9" w:rsidRPr="00C67511" w:rsidTr="009A7F64">
        <w:trPr>
          <w:trHeight w:val="300"/>
          <w:tblCellSpacing w:w="0" w:type="dxa"/>
        </w:trPr>
        <w:tc>
          <w:tcPr>
            <w:tcW w:w="843" w:type="dxa"/>
            <w:tcBorders>
              <w:top w:val="single" w:sz="6" w:space="0" w:color="000000"/>
              <w:left w:val="single" w:sz="6" w:space="0" w:color="000000"/>
              <w:bottom w:val="single" w:sz="6" w:space="0" w:color="000000"/>
              <w:right w:val="single" w:sz="6" w:space="0" w:color="000000"/>
            </w:tcBorders>
            <w:vAlign w:val="center"/>
            <w:hideMark/>
          </w:tcPr>
          <w:p w:rsidR="002830C9" w:rsidRPr="00604EC2" w:rsidRDefault="002830C9" w:rsidP="009A7F64">
            <w:pPr>
              <w:jc w:val="center"/>
              <w:rPr>
                <w:rFonts w:ascii="Arial Narrow" w:hAnsi="Arial Narrow" w:cs="Arial"/>
                <w:color w:val="000000"/>
              </w:rPr>
            </w:pPr>
            <w:r w:rsidRPr="00604EC2">
              <w:rPr>
                <w:rFonts w:ascii="Arial Narrow" w:hAnsi="Arial Narrow" w:cs="Arial"/>
                <w:color w:val="000000"/>
                <w:sz w:val="22"/>
                <w:szCs w:val="22"/>
              </w:rPr>
              <w:t>4</w:t>
            </w:r>
          </w:p>
        </w:tc>
        <w:tc>
          <w:tcPr>
            <w:tcW w:w="2570" w:type="dxa"/>
            <w:tcBorders>
              <w:top w:val="single" w:sz="6" w:space="0" w:color="000000"/>
              <w:left w:val="single" w:sz="6" w:space="0" w:color="000000"/>
              <w:bottom w:val="single" w:sz="6" w:space="0" w:color="000000"/>
              <w:right w:val="single" w:sz="6" w:space="0" w:color="000000"/>
            </w:tcBorders>
            <w:vAlign w:val="center"/>
            <w:hideMark/>
          </w:tcPr>
          <w:p w:rsidR="002830C9" w:rsidRPr="00604EC2" w:rsidRDefault="002830C9" w:rsidP="009A7F64">
            <w:pPr>
              <w:rPr>
                <w:rFonts w:ascii="Arial Narrow" w:hAnsi="Arial Narrow" w:cs="Arial"/>
                <w:color w:val="000000"/>
              </w:rPr>
            </w:pPr>
            <w:r w:rsidRPr="00604EC2">
              <w:rPr>
                <w:rFonts w:ascii="Arial Narrow" w:hAnsi="Arial Narrow" w:cs="Arial"/>
                <w:bCs/>
                <w:color w:val="000000"/>
                <w:sz w:val="22"/>
                <w:szCs w:val="22"/>
              </w:rPr>
              <w:t>PŁYNY III</w:t>
            </w:r>
          </w:p>
        </w:tc>
      </w:tr>
      <w:tr w:rsidR="002830C9" w:rsidRPr="00C67511" w:rsidTr="009A7F64">
        <w:trPr>
          <w:trHeight w:val="300"/>
          <w:tblCellSpacing w:w="0" w:type="dxa"/>
        </w:trPr>
        <w:tc>
          <w:tcPr>
            <w:tcW w:w="843" w:type="dxa"/>
            <w:tcBorders>
              <w:top w:val="single" w:sz="6" w:space="0" w:color="000000"/>
              <w:left w:val="single" w:sz="6" w:space="0" w:color="000000"/>
              <w:bottom w:val="single" w:sz="6" w:space="0" w:color="000000"/>
              <w:right w:val="single" w:sz="6" w:space="0" w:color="000000"/>
            </w:tcBorders>
            <w:vAlign w:val="center"/>
            <w:hideMark/>
          </w:tcPr>
          <w:p w:rsidR="002830C9" w:rsidRPr="00604EC2" w:rsidRDefault="002830C9" w:rsidP="009A7F64">
            <w:pPr>
              <w:jc w:val="center"/>
              <w:rPr>
                <w:rFonts w:ascii="Arial Narrow" w:hAnsi="Arial Narrow" w:cs="Arial"/>
                <w:color w:val="000000"/>
              </w:rPr>
            </w:pPr>
            <w:r w:rsidRPr="00604EC2">
              <w:rPr>
                <w:rFonts w:ascii="Arial Narrow" w:hAnsi="Arial Narrow" w:cs="Arial"/>
                <w:color w:val="000000"/>
                <w:sz w:val="22"/>
                <w:szCs w:val="22"/>
              </w:rPr>
              <w:t>5</w:t>
            </w:r>
          </w:p>
        </w:tc>
        <w:tc>
          <w:tcPr>
            <w:tcW w:w="2570" w:type="dxa"/>
            <w:tcBorders>
              <w:top w:val="single" w:sz="6" w:space="0" w:color="000000"/>
              <w:left w:val="single" w:sz="6" w:space="0" w:color="000000"/>
              <w:bottom w:val="single" w:sz="6" w:space="0" w:color="000000"/>
              <w:right w:val="single" w:sz="6" w:space="0" w:color="000000"/>
            </w:tcBorders>
            <w:vAlign w:val="center"/>
            <w:hideMark/>
          </w:tcPr>
          <w:p w:rsidR="002830C9" w:rsidRPr="00604EC2" w:rsidRDefault="002830C9" w:rsidP="009A7F64">
            <w:pPr>
              <w:rPr>
                <w:rFonts w:ascii="Arial Narrow" w:hAnsi="Arial Narrow" w:cs="Arial"/>
                <w:color w:val="000000"/>
              </w:rPr>
            </w:pPr>
            <w:r w:rsidRPr="00604EC2">
              <w:rPr>
                <w:rFonts w:ascii="Arial Narrow" w:hAnsi="Arial Narrow" w:cs="Arial"/>
                <w:bCs/>
                <w:color w:val="000000"/>
                <w:sz w:val="22"/>
                <w:szCs w:val="22"/>
              </w:rPr>
              <w:t>PŁYNY IV</w:t>
            </w:r>
          </w:p>
        </w:tc>
      </w:tr>
      <w:tr w:rsidR="002830C9" w:rsidRPr="00C67511" w:rsidTr="009A7F64">
        <w:trPr>
          <w:trHeight w:val="300"/>
          <w:tblCellSpacing w:w="0" w:type="dxa"/>
        </w:trPr>
        <w:tc>
          <w:tcPr>
            <w:tcW w:w="843" w:type="dxa"/>
            <w:tcBorders>
              <w:top w:val="single" w:sz="6" w:space="0" w:color="000000"/>
              <w:left w:val="single" w:sz="6" w:space="0" w:color="000000"/>
              <w:bottom w:val="single" w:sz="6" w:space="0" w:color="000000"/>
              <w:right w:val="single" w:sz="6" w:space="0" w:color="000000"/>
            </w:tcBorders>
            <w:vAlign w:val="center"/>
            <w:hideMark/>
          </w:tcPr>
          <w:p w:rsidR="002830C9" w:rsidRPr="00604EC2" w:rsidRDefault="002830C9" w:rsidP="009A7F64">
            <w:pPr>
              <w:jc w:val="center"/>
              <w:rPr>
                <w:rFonts w:ascii="Arial Narrow" w:hAnsi="Arial Narrow" w:cs="Arial"/>
                <w:color w:val="000000"/>
              </w:rPr>
            </w:pPr>
            <w:r w:rsidRPr="00604EC2">
              <w:rPr>
                <w:rFonts w:ascii="Arial Narrow" w:hAnsi="Arial Narrow" w:cs="Arial"/>
                <w:color w:val="000000"/>
                <w:sz w:val="22"/>
                <w:szCs w:val="22"/>
              </w:rPr>
              <w:t>6</w:t>
            </w:r>
          </w:p>
        </w:tc>
        <w:tc>
          <w:tcPr>
            <w:tcW w:w="2570" w:type="dxa"/>
            <w:tcBorders>
              <w:top w:val="single" w:sz="6" w:space="0" w:color="000000"/>
              <w:left w:val="single" w:sz="6" w:space="0" w:color="000000"/>
              <w:bottom w:val="single" w:sz="6" w:space="0" w:color="000000"/>
              <w:right w:val="single" w:sz="6" w:space="0" w:color="000000"/>
            </w:tcBorders>
            <w:vAlign w:val="center"/>
            <w:hideMark/>
          </w:tcPr>
          <w:p w:rsidR="002830C9" w:rsidRPr="00604EC2" w:rsidRDefault="002830C9" w:rsidP="009A7F64">
            <w:pPr>
              <w:rPr>
                <w:rFonts w:ascii="Arial Narrow" w:hAnsi="Arial Narrow" w:cs="Arial"/>
                <w:color w:val="000000"/>
              </w:rPr>
            </w:pPr>
            <w:proofErr w:type="spellStart"/>
            <w:r w:rsidRPr="00604EC2">
              <w:rPr>
                <w:rFonts w:ascii="Arial Narrow" w:hAnsi="Arial Narrow" w:cs="Arial"/>
                <w:bCs/>
                <w:color w:val="000000"/>
                <w:sz w:val="22"/>
                <w:szCs w:val="22"/>
              </w:rPr>
              <w:t>NaCl</w:t>
            </w:r>
            <w:proofErr w:type="spellEnd"/>
            <w:r w:rsidRPr="00604EC2">
              <w:rPr>
                <w:rFonts w:ascii="Arial Narrow" w:hAnsi="Arial Narrow" w:cs="Arial"/>
                <w:bCs/>
                <w:color w:val="000000"/>
                <w:sz w:val="22"/>
                <w:szCs w:val="22"/>
              </w:rPr>
              <w:t xml:space="preserve"> a 5 ml</w:t>
            </w:r>
          </w:p>
        </w:tc>
      </w:tr>
      <w:tr w:rsidR="002830C9" w:rsidRPr="00C67511" w:rsidTr="009A7F64">
        <w:trPr>
          <w:trHeight w:val="300"/>
          <w:tblCellSpacing w:w="0" w:type="dxa"/>
        </w:trPr>
        <w:tc>
          <w:tcPr>
            <w:tcW w:w="843" w:type="dxa"/>
            <w:tcBorders>
              <w:top w:val="single" w:sz="6" w:space="0" w:color="000000"/>
              <w:left w:val="single" w:sz="6" w:space="0" w:color="000000"/>
              <w:bottom w:val="single" w:sz="6" w:space="0" w:color="000000"/>
              <w:right w:val="single" w:sz="6" w:space="0" w:color="000000"/>
            </w:tcBorders>
            <w:vAlign w:val="center"/>
            <w:hideMark/>
          </w:tcPr>
          <w:p w:rsidR="002830C9" w:rsidRPr="00604EC2" w:rsidRDefault="002830C9" w:rsidP="009A7F64">
            <w:pPr>
              <w:jc w:val="center"/>
              <w:rPr>
                <w:rFonts w:ascii="Arial Narrow" w:hAnsi="Arial Narrow" w:cs="Arial"/>
                <w:color w:val="000000"/>
              </w:rPr>
            </w:pPr>
            <w:r w:rsidRPr="00604EC2">
              <w:rPr>
                <w:rFonts w:ascii="Arial Narrow" w:hAnsi="Arial Narrow" w:cs="Arial"/>
                <w:color w:val="000000"/>
                <w:sz w:val="22"/>
                <w:szCs w:val="22"/>
              </w:rPr>
              <w:t>7</w:t>
            </w:r>
          </w:p>
        </w:tc>
        <w:tc>
          <w:tcPr>
            <w:tcW w:w="2570" w:type="dxa"/>
            <w:tcBorders>
              <w:top w:val="single" w:sz="6" w:space="0" w:color="000000"/>
              <w:left w:val="single" w:sz="6" w:space="0" w:color="000000"/>
              <w:bottom w:val="single" w:sz="6" w:space="0" w:color="000000"/>
              <w:right w:val="single" w:sz="6" w:space="0" w:color="000000"/>
            </w:tcBorders>
            <w:vAlign w:val="center"/>
            <w:hideMark/>
          </w:tcPr>
          <w:p w:rsidR="002830C9" w:rsidRPr="00604EC2" w:rsidRDefault="002830C9" w:rsidP="009A7F64">
            <w:pPr>
              <w:rPr>
                <w:rFonts w:ascii="Arial Narrow" w:hAnsi="Arial Narrow" w:cs="Arial"/>
                <w:color w:val="000000"/>
              </w:rPr>
            </w:pPr>
            <w:r w:rsidRPr="00604EC2">
              <w:rPr>
                <w:rFonts w:ascii="Arial Narrow" w:hAnsi="Arial Narrow" w:cs="Arial"/>
                <w:bCs/>
                <w:color w:val="000000"/>
                <w:sz w:val="22"/>
                <w:szCs w:val="22"/>
              </w:rPr>
              <w:t>Hemodializa</w:t>
            </w:r>
          </w:p>
        </w:tc>
      </w:tr>
      <w:tr w:rsidR="002830C9" w:rsidRPr="00C67511" w:rsidTr="009A7F64">
        <w:trPr>
          <w:trHeight w:val="300"/>
          <w:tblCellSpacing w:w="0" w:type="dxa"/>
        </w:trPr>
        <w:tc>
          <w:tcPr>
            <w:tcW w:w="843" w:type="dxa"/>
            <w:tcBorders>
              <w:top w:val="single" w:sz="6" w:space="0" w:color="000000"/>
              <w:left w:val="single" w:sz="6" w:space="0" w:color="000000"/>
              <w:bottom w:val="single" w:sz="6" w:space="0" w:color="000000"/>
              <w:right w:val="single" w:sz="6" w:space="0" w:color="000000"/>
            </w:tcBorders>
            <w:vAlign w:val="center"/>
            <w:hideMark/>
          </w:tcPr>
          <w:p w:rsidR="002830C9" w:rsidRPr="00604EC2" w:rsidRDefault="002830C9" w:rsidP="009A7F64">
            <w:pPr>
              <w:jc w:val="center"/>
              <w:rPr>
                <w:rFonts w:ascii="Arial Narrow" w:hAnsi="Arial Narrow" w:cs="Arial"/>
                <w:color w:val="000000"/>
              </w:rPr>
            </w:pPr>
            <w:r w:rsidRPr="00604EC2">
              <w:rPr>
                <w:rFonts w:ascii="Arial Narrow" w:hAnsi="Arial Narrow" w:cs="Arial"/>
                <w:color w:val="000000"/>
                <w:sz w:val="22"/>
                <w:szCs w:val="22"/>
              </w:rPr>
              <w:t>8</w:t>
            </w:r>
          </w:p>
        </w:tc>
        <w:tc>
          <w:tcPr>
            <w:tcW w:w="2570" w:type="dxa"/>
            <w:tcBorders>
              <w:top w:val="single" w:sz="6" w:space="0" w:color="000000"/>
              <w:left w:val="single" w:sz="6" w:space="0" w:color="000000"/>
              <w:bottom w:val="single" w:sz="6" w:space="0" w:color="000000"/>
              <w:right w:val="single" w:sz="6" w:space="0" w:color="000000"/>
            </w:tcBorders>
            <w:vAlign w:val="center"/>
            <w:hideMark/>
          </w:tcPr>
          <w:p w:rsidR="002830C9" w:rsidRPr="00604EC2" w:rsidRDefault="002830C9" w:rsidP="009A7F64">
            <w:pPr>
              <w:rPr>
                <w:rFonts w:ascii="Arial Narrow" w:hAnsi="Arial Narrow" w:cs="Arial"/>
                <w:color w:val="000000"/>
              </w:rPr>
            </w:pPr>
            <w:r w:rsidRPr="00604EC2">
              <w:rPr>
                <w:rFonts w:ascii="Arial Narrow" w:hAnsi="Arial Narrow" w:cs="Arial"/>
                <w:bCs/>
                <w:color w:val="000000"/>
                <w:sz w:val="22"/>
                <w:szCs w:val="22"/>
              </w:rPr>
              <w:t xml:space="preserve">Gazy </w:t>
            </w:r>
          </w:p>
        </w:tc>
      </w:tr>
      <w:tr w:rsidR="002830C9" w:rsidRPr="00C67511" w:rsidTr="009A7F64">
        <w:trPr>
          <w:trHeight w:val="300"/>
          <w:tblCellSpacing w:w="0" w:type="dxa"/>
        </w:trPr>
        <w:tc>
          <w:tcPr>
            <w:tcW w:w="843" w:type="dxa"/>
            <w:tcBorders>
              <w:top w:val="single" w:sz="6" w:space="0" w:color="000000"/>
              <w:left w:val="single" w:sz="6" w:space="0" w:color="000000"/>
              <w:bottom w:val="single" w:sz="6" w:space="0" w:color="000000"/>
              <w:right w:val="single" w:sz="6" w:space="0" w:color="000000"/>
            </w:tcBorders>
            <w:vAlign w:val="center"/>
            <w:hideMark/>
          </w:tcPr>
          <w:p w:rsidR="002830C9" w:rsidRPr="00604EC2" w:rsidRDefault="002830C9" w:rsidP="009A7F64">
            <w:pPr>
              <w:jc w:val="center"/>
              <w:rPr>
                <w:rFonts w:ascii="Arial Narrow" w:hAnsi="Arial Narrow" w:cs="Arial"/>
                <w:color w:val="000000"/>
              </w:rPr>
            </w:pPr>
            <w:r w:rsidRPr="00604EC2">
              <w:rPr>
                <w:rFonts w:ascii="Arial Narrow" w:hAnsi="Arial Narrow" w:cs="Arial"/>
                <w:color w:val="000000"/>
                <w:sz w:val="22"/>
                <w:szCs w:val="22"/>
              </w:rPr>
              <w:t>9</w:t>
            </w:r>
          </w:p>
        </w:tc>
        <w:tc>
          <w:tcPr>
            <w:tcW w:w="2570" w:type="dxa"/>
            <w:tcBorders>
              <w:top w:val="single" w:sz="6" w:space="0" w:color="000000"/>
              <w:left w:val="single" w:sz="6" w:space="0" w:color="000000"/>
              <w:bottom w:val="single" w:sz="6" w:space="0" w:color="000000"/>
              <w:right w:val="single" w:sz="6" w:space="0" w:color="000000"/>
            </w:tcBorders>
            <w:vAlign w:val="center"/>
            <w:hideMark/>
          </w:tcPr>
          <w:p w:rsidR="002830C9" w:rsidRPr="00604EC2" w:rsidRDefault="002830C9" w:rsidP="009A7F64">
            <w:pPr>
              <w:rPr>
                <w:rFonts w:ascii="Arial Narrow" w:hAnsi="Arial Narrow" w:cs="Arial"/>
                <w:color w:val="000000"/>
              </w:rPr>
            </w:pPr>
            <w:r w:rsidRPr="00604EC2">
              <w:rPr>
                <w:rFonts w:ascii="Arial Narrow" w:hAnsi="Arial Narrow" w:cs="Arial"/>
                <w:bCs/>
                <w:color w:val="000000"/>
                <w:sz w:val="22"/>
                <w:szCs w:val="22"/>
              </w:rPr>
              <w:t>Gazy medyczne</w:t>
            </w:r>
          </w:p>
        </w:tc>
      </w:tr>
      <w:tr w:rsidR="002830C9" w:rsidRPr="00C67511" w:rsidTr="009A7F64">
        <w:trPr>
          <w:trHeight w:val="300"/>
          <w:tblCellSpacing w:w="0" w:type="dxa"/>
        </w:trPr>
        <w:tc>
          <w:tcPr>
            <w:tcW w:w="843" w:type="dxa"/>
            <w:tcBorders>
              <w:top w:val="single" w:sz="6" w:space="0" w:color="000000"/>
              <w:left w:val="single" w:sz="6" w:space="0" w:color="000000"/>
              <w:bottom w:val="single" w:sz="6" w:space="0" w:color="000000"/>
              <w:right w:val="single" w:sz="6" w:space="0" w:color="000000"/>
            </w:tcBorders>
            <w:vAlign w:val="center"/>
            <w:hideMark/>
          </w:tcPr>
          <w:p w:rsidR="002830C9" w:rsidRPr="00604EC2" w:rsidRDefault="002830C9" w:rsidP="009A7F64">
            <w:pPr>
              <w:jc w:val="center"/>
              <w:rPr>
                <w:rFonts w:ascii="Arial Narrow" w:hAnsi="Arial Narrow" w:cs="Arial"/>
                <w:color w:val="000000"/>
              </w:rPr>
            </w:pPr>
            <w:r w:rsidRPr="00604EC2">
              <w:rPr>
                <w:rFonts w:ascii="Arial Narrow" w:hAnsi="Arial Narrow" w:cs="Arial"/>
                <w:color w:val="000000"/>
                <w:sz w:val="22"/>
                <w:szCs w:val="22"/>
              </w:rPr>
              <w:t>10</w:t>
            </w:r>
          </w:p>
        </w:tc>
        <w:tc>
          <w:tcPr>
            <w:tcW w:w="2570" w:type="dxa"/>
            <w:tcBorders>
              <w:top w:val="single" w:sz="6" w:space="0" w:color="000000"/>
              <w:left w:val="single" w:sz="6" w:space="0" w:color="000000"/>
              <w:bottom w:val="single" w:sz="6" w:space="0" w:color="000000"/>
              <w:right w:val="single" w:sz="6" w:space="0" w:color="000000"/>
            </w:tcBorders>
            <w:vAlign w:val="center"/>
            <w:hideMark/>
          </w:tcPr>
          <w:p w:rsidR="002830C9" w:rsidRPr="00604EC2" w:rsidRDefault="002830C9" w:rsidP="009A7F64">
            <w:pPr>
              <w:rPr>
                <w:rFonts w:ascii="Arial Narrow" w:hAnsi="Arial Narrow" w:cs="Arial"/>
                <w:color w:val="000000"/>
              </w:rPr>
            </w:pPr>
            <w:r w:rsidRPr="00604EC2">
              <w:rPr>
                <w:rFonts w:ascii="Arial Narrow" w:hAnsi="Arial Narrow" w:cs="Arial"/>
                <w:bCs/>
                <w:color w:val="000000"/>
                <w:sz w:val="22"/>
                <w:szCs w:val="22"/>
              </w:rPr>
              <w:t>Tlen medyczny</w:t>
            </w:r>
          </w:p>
        </w:tc>
      </w:tr>
      <w:tr w:rsidR="002830C9" w:rsidRPr="00C67511" w:rsidTr="009A7F64">
        <w:trPr>
          <w:trHeight w:val="300"/>
          <w:tblCellSpacing w:w="0" w:type="dxa"/>
        </w:trPr>
        <w:tc>
          <w:tcPr>
            <w:tcW w:w="843" w:type="dxa"/>
            <w:tcBorders>
              <w:top w:val="single" w:sz="6" w:space="0" w:color="000000"/>
              <w:left w:val="single" w:sz="6" w:space="0" w:color="000000"/>
              <w:bottom w:val="single" w:sz="6" w:space="0" w:color="000000"/>
              <w:right w:val="single" w:sz="6" w:space="0" w:color="000000"/>
            </w:tcBorders>
            <w:vAlign w:val="center"/>
            <w:hideMark/>
          </w:tcPr>
          <w:p w:rsidR="002830C9" w:rsidRPr="00604EC2" w:rsidRDefault="002830C9" w:rsidP="009A7F64">
            <w:pPr>
              <w:jc w:val="center"/>
              <w:rPr>
                <w:rFonts w:ascii="Arial Narrow" w:hAnsi="Arial Narrow" w:cs="Arial"/>
                <w:color w:val="000000"/>
              </w:rPr>
            </w:pPr>
            <w:r w:rsidRPr="00604EC2">
              <w:rPr>
                <w:rFonts w:ascii="Arial Narrow" w:hAnsi="Arial Narrow" w:cs="Arial"/>
                <w:color w:val="000000"/>
                <w:sz w:val="22"/>
                <w:szCs w:val="22"/>
              </w:rPr>
              <w:t>11</w:t>
            </w:r>
          </w:p>
        </w:tc>
        <w:tc>
          <w:tcPr>
            <w:tcW w:w="2570" w:type="dxa"/>
            <w:tcBorders>
              <w:top w:val="single" w:sz="6" w:space="0" w:color="000000"/>
              <w:left w:val="single" w:sz="6" w:space="0" w:color="000000"/>
              <w:bottom w:val="single" w:sz="6" w:space="0" w:color="000000"/>
              <w:right w:val="single" w:sz="6" w:space="0" w:color="000000"/>
            </w:tcBorders>
            <w:vAlign w:val="center"/>
            <w:hideMark/>
          </w:tcPr>
          <w:p w:rsidR="002830C9" w:rsidRPr="00604EC2" w:rsidRDefault="002830C9" w:rsidP="009A7F64">
            <w:pPr>
              <w:rPr>
                <w:rFonts w:ascii="Arial Narrow" w:hAnsi="Arial Narrow" w:cs="Arial"/>
                <w:color w:val="000000"/>
              </w:rPr>
            </w:pPr>
            <w:r w:rsidRPr="00604EC2">
              <w:rPr>
                <w:rFonts w:ascii="Arial Narrow" w:hAnsi="Arial Narrow" w:cs="Arial"/>
                <w:bCs/>
                <w:color w:val="000000"/>
                <w:sz w:val="22"/>
                <w:szCs w:val="22"/>
              </w:rPr>
              <w:t>Azot ciekły</w:t>
            </w:r>
          </w:p>
        </w:tc>
      </w:tr>
    </w:tbl>
    <w:p w:rsidR="002830C9" w:rsidRPr="00FE1688" w:rsidRDefault="002830C9" w:rsidP="002830C9">
      <w:pPr>
        <w:ind w:left="-851"/>
        <w:rPr>
          <w:rFonts w:ascii="Arial Narrow" w:hAnsi="Arial Narrow"/>
          <w:sz w:val="22"/>
          <w:szCs w:val="22"/>
        </w:rPr>
      </w:pPr>
    </w:p>
    <w:p w:rsidR="002830C9" w:rsidRDefault="002830C9" w:rsidP="002830C9"/>
    <w:p w:rsidR="00FE1688" w:rsidRPr="00FE1688" w:rsidRDefault="00FE1688" w:rsidP="00FE1688">
      <w:pPr>
        <w:pStyle w:val="rozdzia"/>
        <w:spacing w:line="276" w:lineRule="auto"/>
        <w:ind w:right="-341"/>
        <w:jc w:val="center"/>
        <w:rPr>
          <w:rFonts w:ascii="Arial Narrow" w:hAnsi="Arial Narrow"/>
          <w:sz w:val="22"/>
          <w:szCs w:val="22"/>
        </w:rPr>
      </w:pPr>
    </w:p>
    <w:sectPr w:rsidR="00FE1688" w:rsidRPr="00FE1688" w:rsidSect="00BE4A34">
      <w:footnotePr>
        <w:pos w:val="beneathText"/>
      </w:footnotePr>
      <w:pgSz w:w="11905" w:h="16837"/>
      <w:pgMar w:top="1304" w:right="1134" w:bottom="1191" w:left="1418" w:header="709"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9CD" w:rsidRDefault="00F339CD" w:rsidP="00471F09">
      <w:r>
        <w:separator/>
      </w:r>
    </w:p>
  </w:endnote>
  <w:endnote w:type="continuationSeparator" w:id="0">
    <w:p w:rsidR="00F339CD" w:rsidRDefault="00F339CD" w:rsidP="00471F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StarSymbol">
    <w:altName w:val="Arial Unicode MS"/>
    <w:charset w:val="8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Optima">
    <w:panose1 w:val="020B05020505080203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Liberation Serif">
    <w:altName w:val="Times New Roman"/>
    <w:charset w:val="EE"/>
    <w:family w:val="roman"/>
    <w:pitch w:val="variable"/>
    <w:sig w:usb0="E0000AFF" w:usb1="500078FF" w:usb2="00000021" w:usb3="00000000" w:csb0="000001BF" w:csb1="00000000"/>
  </w:font>
  <w:font w:name="DejaVu Sans">
    <w:panose1 w:val="020B0603030804020204"/>
    <w:charset w:val="EE"/>
    <w:family w:val="swiss"/>
    <w:pitch w:val="variable"/>
    <w:sig w:usb0="E7002EFF" w:usb1="D200FDFF" w:usb2="0A24602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Bold">
    <w:panose1 w:val="00000000000000000000"/>
    <w:charset w:val="EE"/>
    <w:family w:val="auto"/>
    <w:notTrueType/>
    <w:pitch w:val="default"/>
    <w:sig w:usb0="00000005" w:usb1="00000000" w:usb2="00000000" w:usb3="00000000" w:csb0="00000002" w:csb1="00000000"/>
  </w:font>
  <w:font w:name="TimesNewRoman">
    <w:altName w:val="Times New Roman"/>
    <w:charset w:val="00"/>
    <w:family w:val="auto"/>
    <w:pitch w:val="default"/>
    <w:sig w:usb0="00000000" w:usb1="00000000" w:usb2="00000000" w:usb3="00000000" w:csb0="00000000" w:csb1="00000000"/>
  </w:font>
  <w:font w:name="Segoe UI">
    <w:panose1 w:val="020B0502040204020203"/>
    <w:charset w:val="EE"/>
    <w:family w:val="swiss"/>
    <w:pitch w:val="variable"/>
    <w:sig w:usb0="E10022FF" w:usb1="C000E47F" w:usb2="00000029" w:usb3="00000000" w:csb0="000001DF" w:csb1="00000000"/>
  </w:font>
  <w:font w:name="BookmanOldStyle">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587" w:rsidRPr="00785B6F" w:rsidRDefault="008513F8">
    <w:pPr>
      <w:pStyle w:val="Stopka"/>
      <w:jc w:val="center"/>
      <w:rPr>
        <w:rFonts w:ascii="Verdana" w:hAnsi="Verdana"/>
        <w:sz w:val="16"/>
        <w:szCs w:val="16"/>
      </w:rPr>
    </w:pPr>
    <w:r w:rsidRPr="00785B6F">
      <w:rPr>
        <w:rFonts w:ascii="Verdana" w:hAnsi="Verdana"/>
        <w:sz w:val="16"/>
        <w:szCs w:val="16"/>
      </w:rPr>
      <w:fldChar w:fldCharType="begin"/>
    </w:r>
    <w:r w:rsidR="00776587" w:rsidRPr="00785B6F">
      <w:rPr>
        <w:rFonts w:ascii="Verdana" w:hAnsi="Verdana"/>
        <w:sz w:val="16"/>
        <w:szCs w:val="16"/>
      </w:rPr>
      <w:instrText xml:space="preserve"> PAGE   \* MERGEFORMAT </w:instrText>
    </w:r>
    <w:r w:rsidRPr="00785B6F">
      <w:rPr>
        <w:rFonts w:ascii="Verdana" w:hAnsi="Verdana"/>
        <w:sz w:val="16"/>
        <w:szCs w:val="16"/>
      </w:rPr>
      <w:fldChar w:fldCharType="separate"/>
    </w:r>
    <w:r w:rsidR="00630413">
      <w:rPr>
        <w:rFonts w:ascii="Verdana" w:hAnsi="Verdana"/>
        <w:noProof/>
        <w:sz w:val="16"/>
        <w:szCs w:val="16"/>
      </w:rPr>
      <w:t>18</w:t>
    </w:r>
    <w:r w:rsidRPr="00785B6F">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9CD" w:rsidRDefault="00F339CD" w:rsidP="00471F09">
      <w:r>
        <w:separator/>
      </w:r>
    </w:p>
  </w:footnote>
  <w:footnote w:type="continuationSeparator" w:id="0">
    <w:p w:rsidR="00F339CD" w:rsidRDefault="00F339CD" w:rsidP="00471F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72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singleLevel"/>
    <w:tmpl w:val="837A6C72"/>
    <w:name w:val="WW8Num5"/>
    <w:lvl w:ilvl="0">
      <w:start w:val="1"/>
      <w:numFmt w:val="decimal"/>
      <w:lvlText w:val="%1)"/>
      <w:lvlJc w:val="left"/>
      <w:pPr>
        <w:tabs>
          <w:tab w:val="num" w:pos="0"/>
        </w:tabs>
        <w:ind w:left="360" w:hanging="360"/>
      </w:pPr>
      <w:rPr>
        <w:rFonts w:ascii="Arial Narrow" w:eastAsia="Arial" w:hAnsi="Arial Narrow" w:cs="Arial"/>
      </w:rPr>
    </w:lvl>
  </w:abstractNum>
  <w:abstractNum w:abstractNumId="2">
    <w:nsid w:val="00000006"/>
    <w:multiLevelType w:val="multilevel"/>
    <w:tmpl w:val="00000006"/>
    <w:name w:val="WW8Num6"/>
    <w:lvl w:ilvl="0">
      <w:start w:val="1"/>
      <w:numFmt w:val="decimal"/>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4">
    <w:nsid w:val="00000008"/>
    <w:multiLevelType w:val="multilevel"/>
    <w:tmpl w:val="3B5CCB26"/>
    <w:name w:val="WW8Num8"/>
    <w:lvl w:ilvl="0">
      <w:start w:val="17"/>
      <w:numFmt w:val="decimal"/>
      <w:lvlText w:val="%1."/>
      <w:lvlJc w:val="left"/>
      <w:pPr>
        <w:tabs>
          <w:tab w:val="num" w:pos="510"/>
        </w:tabs>
        <w:ind w:left="510" w:hanging="510"/>
      </w:pPr>
      <w:rPr>
        <w:rFonts w:cs="Times New Roman" w:hint="default"/>
        <w:b/>
        <w:bCs w:val="0"/>
        <w:i w:val="0"/>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0000000B"/>
    <w:multiLevelType w:val="multilevel"/>
    <w:tmpl w:val="BFF6C244"/>
    <w:name w:val="WW8Num11"/>
    <w:lvl w:ilvl="0">
      <w:start w:val="14"/>
      <w:numFmt w:val="decimal"/>
      <w:lvlText w:val="%1."/>
      <w:lvlJc w:val="left"/>
      <w:pPr>
        <w:tabs>
          <w:tab w:val="num" w:pos="525"/>
        </w:tabs>
        <w:ind w:left="525" w:hanging="525"/>
      </w:pPr>
      <w:rPr>
        <w:rFonts w:cs="Times New Roman" w:hint="default"/>
        <w:b/>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6">
    <w:nsid w:val="0000000C"/>
    <w:multiLevelType w:val="multilevel"/>
    <w:tmpl w:val="3580F6B4"/>
    <w:name w:val="WW8Num12"/>
    <w:lvl w:ilvl="0">
      <w:start w:val="16"/>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0000000E"/>
    <w:multiLevelType w:val="singleLevel"/>
    <w:tmpl w:val="0000000E"/>
    <w:name w:val="WW8Num14"/>
    <w:lvl w:ilvl="0">
      <w:start w:val="1"/>
      <w:numFmt w:val="lowerLetter"/>
      <w:lvlText w:val="%1)"/>
      <w:lvlJc w:val="left"/>
      <w:pPr>
        <w:tabs>
          <w:tab w:val="num" w:pos="0"/>
        </w:tabs>
        <w:ind w:left="720" w:hanging="360"/>
      </w:pPr>
      <w:rPr>
        <w:rFonts w:cs="Arial Narrow" w:hint="default"/>
        <w:b/>
        <w:bCs/>
        <w:color w:val="000000"/>
      </w:rPr>
    </w:lvl>
  </w:abstractNum>
  <w:abstractNum w:abstractNumId="8">
    <w:nsid w:val="0000000F"/>
    <w:multiLevelType w:val="singleLevel"/>
    <w:tmpl w:val="9C480100"/>
    <w:name w:val="WW8Num15"/>
    <w:lvl w:ilvl="0">
      <w:start w:val="1"/>
      <w:numFmt w:val="decimal"/>
      <w:lvlText w:val="%1)"/>
      <w:lvlJc w:val="left"/>
      <w:pPr>
        <w:tabs>
          <w:tab w:val="num" w:pos="1080"/>
        </w:tabs>
        <w:ind w:left="1080" w:hanging="360"/>
      </w:pPr>
      <w:rPr>
        <w:rFonts w:ascii="Verdana" w:eastAsia="Times New Roman" w:hAnsi="Verdana" w:cs="Times New Roman"/>
      </w:rPr>
    </w:lvl>
  </w:abstractNum>
  <w:abstractNum w:abstractNumId="9">
    <w:nsid w:val="00000013"/>
    <w:multiLevelType w:val="multilevel"/>
    <w:tmpl w:val="00000013"/>
    <w:name w:val="WW8Num22"/>
    <w:lvl w:ilvl="0">
      <w:start w:val="1"/>
      <w:numFmt w:val="decimal"/>
      <w:lvlText w:val="%1."/>
      <w:lvlJc w:val="left"/>
      <w:pPr>
        <w:tabs>
          <w:tab w:val="num" w:pos="0"/>
        </w:tabs>
        <w:ind w:left="0" w:hanging="360"/>
      </w:pPr>
      <w:rPr>
        <w:rFonts w:ascii="Times New Roman" w:hAnsi="Times New Roman" w:cs="Times New Roman"/>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decimal"/>
      <w:lvlText w:val="%5."/>
      <w:lvlJc w:val="left"/>
      <w:pPr>
        <w:tabs>
          <w:tab w:val="num" w:pos="1440"/>
        </w:tabs>
        <w:ind w:left="1440" w:hanging="360"/>
      </w:pPr>
    </w:lvl>
    <w:lvl w:ilvl="5">
      <w:start w:val="1"/>
      <w:numFmt w:val="decimal"/>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decimal"/>
      <w:lvlText w:val="%8."/>
      <w:lvlJc w:val="left"/>
      <w:pPr>
        <w:tabs>
          <w:tab w:val="num" w:pos="2520"/>
        </w:tabs>
        <w:ind w:left="2520" w:hanging="360"/>
      </w:pPr>
    </w:lvl>
    <w:lvl w:ilvl="8">
      <w:start w:val="1"/>
      <w:numFmt w:val="decimal"/>
      <w:lvlText w:val="%9."/>
      <w:lvlJc w:val="left"/>
      <w:pPr>
        <w:tabs>
          <w:tab w:val="num" w:pos="2880"/>
        </w:tabs>
        <w:ind w:left="2880" w:hanging="360"/>
      </w:pPr>
    </w:lvl>
  </w:abstractNum>
  <w:abstractNum w:abstractNumId="10">
    <w:nsid w:val="00000016"/>
    <w:multiLevelType w:val="multilevel"/>
    <w:tmpl w:val="00000016"/>
    <w:name w:val="WW8Num25"/>
    <w:lvl w:ilvl="0">
      <w:start w:val="1"/>
      <w:numFmt w:val="decimal"/>
      <w:lvlText w:val="%1."/>
      <w:lvlJc w:val="left"/>
      <w:pPr>
        <w:tabs>
          <w:tab w:val="num" w:pos="360"/>
        </w:tabs>
        <w:ind w:left="360" w:hanging="360"/>
      </w:pPr>
      <w:rPr>
        <w:rFonts w:ascii="Times New Roman" w:hAnsi="Times New Roman" w:cs="Times New Roman"/>
        <w:b w:val="0"/>
        <w:i w:val="0"/>
        <w:sz w:val="22"/>
        <w:szCs w:val="22"/>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b w:val="0"/>
        <w:i w:val="0"/>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8"/>
    <w:multiLevelType w:val="multilevel"/>
    <w:tmpl w:val="47D2BDD0"/>
    <w:name w:val="WW8Num24"/>
    <w:lvl w:ilvl="0">
      <w:start w:val="1"/>
      <w:numFmt w:val="decimal"/>
      <w:lvlText w:val="%1)"/>
      <w:lvlJc w:val="left"/>
      <w:pPr>
        <w:tabs>
          <w:tab w:val="num" w:pos="1080"/>
        </w:tabs>
        <w:ind w:left="1080" w:hanging="360"/>
      </w:pPr>
      <w:rPr>
        <w:rFonts w:ascii="Verdana" w:hAnsi="Verdana" w:cs="Times New Roman"/>
        <w:b w:val="0"/>
        <w:i w:val="0"/>
        <w:strike w:val="0"/>
        <w:dstrike w:val="0"/>
        <w:sz w:val="20"/>
        <w:szCs w:val="20"/>
        <w:u w:val="none"/>
      </w:rPr>
    </w:lvl>
    <w:lvl w:ilvl="1">
      <w:start w:val="1"/>
      <w:numFmt w:val="lowerLetter"/>
      <w:lvlText w:val="%2)"/>
      <w:lvlJc w:val="left"/>
      <w:pPr>
        <w:tabs>
          <w:tab w:val="num" w:pos="1800"/>
        </w:tabs>
        <w:ind w:left="1800" w:hanging="360"/>
      </w:pPr>
      <w:rPr>
        <w:rFonts w:ascii="Verdana" w:hAnsi="Verdana" w:cs="Times New Roman"/>
        <w:b w:val="0"/>
        <w:i w:val="0"/>
        <w:strike w:val="0"/>
        <w:dstrike w:val="0"/>
        <w:sz w:val="20"/>
        <w:szCs w:val="20"/>
        <w:u w:val="none"/>
      </w:rPr>
    </w:lvl>
    <w:lvl w:ilvl="2">
      <w:start w:val="1"/>
      <w:numFmt w:val="decimal"/>
      <w:lvlText w:val="%3."/>
      <w:lvlJc w:val="left"/>
      <w:pPr>
        <w:tabs>
          <w:tab w:val="num" w:pos="360"/>
        </w:tabs>
        <w:ind w:left="3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0000001A"/>
    <w:multiLevelType w:val="multilevel"/>
    <w:tmpl w:val="2CECE126"/>
    <w:name w:val="WW8Num26"/>
    <w:lvl w:ilvl="0">
      <w:start w:val="1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0000001D"/>
    <w:multiLevelType w:val="multilevel"/>
    <w:tmpl w:val="09881E8E"/>
    <w:name w:val="WW8Num30"/>
    <w:lvl w:ilvl="0">
      <w:start w:val="7"/>
      <w:numFmt w:val="decimal"/>
      <w:lvlText w:val="%1."/>
      <w:lvlJc w:val="left"/>
      <w:pPr>
        <w:tabs>
          <w:tab w:val="num" w:pos="360"/>
        </w:tabs>
        <w:ind w:left="360" w:hanging="360"/>
      </w:pPr>
      <w:rPr>
        <w:rFonts w:ascii="Century Gothic" w:hAnsi="Century Gothic" w:cs="Times New Roman" w:hint="default"/>
        <w:b/>
        <w:i w:val="0"/>
        <w:strike w:val="0"/>
        <w:dstrike w:val="0"/>
        <w:sz w:val="20"/>
        <w:szCs w:val="20"/>
        <w:u w:val="none"/>
      </w:rPr>
    </w:lvl>
    <w:lvl w:ilvl="1">
      <w:start w:val="1"/>
      <w:numFmt w:val="decimal"/>
      <w:lvlText w:val="%1.%2."/>
      <w:lvlJc w:val="left"/>
      <w:pPr>
        <w:tabs>
          <w:tab w:val="num" w:pos="420"/>
        </w:tabs>
        <w:ind w:left="420" w:hanging="360"/>
      </w:pPr>
      <w:rPr>
        <w:rFonts w:ascii="Century Gothic" w:hAnsi="Century Gothic" w:cs="Times New Roman" w:hint="default"/>
        <w:b w:val="0"/>
        <w:i w:val="0"/>
        <w:strike w:val="0"/>
        <w:dstrike w:val="0"/>
        <w:sz w:val="20"/>
        <w:szCs w:val="20"/>
        <w:u w:val="none"/>
      </w:rPr>
    </w:lvl>
    <w:lvl w:ilvl="2">
      <w:start w:val="1"/>
      <w:numFmt w:val="decimal"/>
      <w:lvlText w:val="%1.%2.%3."/>
      <w:lvlJc w:val="left"/>
      <w:pPr>
        <w:tabs>
          <w:tab w:val="num" w:pos="480"/>
        </w:tabs>
        <w:ind w:left="480" w:hanging="360"/>
      </w:pPr>
      <w:rPr>
        <w:rFonts w:cs="Times New Roman"/>
      </w:rPr>
    </w:lvl>
    <w:lvl w:ilvl="3">
      <w:start w:val="1"/>
      <w:numFmt w:val="decimal"/>
      <w:lvlText w:val="%1.%2.%3.%4."/>
      <w:lvlJc w:val="left"/>
      <w:pPr>
        <w:tabs>
          <w:tab w:val="num" w:pos="540"/>
        </w:tabs>
        <w:ind w:left="540" w:hanging="360"/>
      </w:pPr>
      <w:rPr>
        <w:rFonts w:cs="Times New Roman"/>
      </w:rPr>
    </w:lvl>
    <w:lvl w:ilvl="4">
      <w:start w:val="1"/>
      <w:numFmt w:val="decimal"/>
      <w:lvlText w:val="%1.%2.%3.%4.%5."/>
      <w:lvlJc w:val="left"/>
      <w:pPr>
        <w:tabs>
          <w:tab w:val="num" w:pos="600"/>
        </w:tabs>
        <w:ind w:left="600" w:hanging="360"/>
      </w:pPr>
      <w:rPr>
        <w:rFonts w:cs="Times New Roman"/>
      </w:rPr>
    </w:lvl>
    <w:lvl w:ilvl="5">
      <w:start w:val="1"/>
      <w:numFmt w:val="decimal"/>
      <w:lvlText w:val="%1.%2.%3.%4.%5.%6."/>
      <w:lvlJc w:val="left"/>
      <w:pPr>
        <w:tabs>
          <w:tab w:val="num" w:pos="660"/>
        </w:tabs>
        <w:ind w:left="660" w:hanging="360"/>
      </w:pPr>
      <w:rPr>
        <w:rFonts w:cs="Times New Roman"/>
      </w:rPr>
    </w:lvl>
    <w:lvl w:ilvl="6">
      <w:start w:val="1"/>
      <w:numFmt w:val="decimal"/>
      <w:lvlText w:val="%1.%2.%3.%4.%5.%6.%7."/>
      <w:lvlJc w:val="left"/>
      <w:pPr>
        <w:tabs>
          <w:tab w:val="num" w:pos="720"/>
        </w:tabs>
        <w:ind w:left="720" w:hanging="360"/>
      </w:pPr>
      <w:rPr>
        <w:rFonts w:cs="Times New Roman"/>
      </w:rPr>
    </w:lvl>
    <w:lvl w:ilvl="7">
      <w:start w:val="1"/>
      <w:numFmt w:val="decimal"/>
      <w:lvlText w:val="%1.%2.%3.%4.%5.%6.%7.%8."/>
      <w:lvlJc w:val="left"/>
      <w:pPr>
        <w:tabs>
          <w:tab w:val="num" w:pos="780"/>
        </w:tabs>
        <w:ind w:left="780" w:hanging="360"/>
      </w:pPr>
      <w:rPr>
        <w:rFonts w:cs="Times New Roman"/>
      </w:rPr>
    </w:lvl>
    <w:lvl w:ilvl="8">
      <w:start w:val="1"/>
      <w:numFmt w:val="decimal"/>
      <w:lvlText w:val="%1.%2.%3.%4.%5.%6.%7.%8.%9."/>
      <w:lvlJc w:val="left"/>
      <w:pPr>
        <w:tabs>
          <w:tab w:val="num" w:pos="840"/>
        </w:tabs>
        <w:ind w:left="840" w:hanging="360"/>
      </w:pPr>
      <w:rPr>
        <w:rFonts w:cs="Times New Roman"/>
      </w:rPr>
    </w:lvl>
  </w:abstractNum>
  <w:abstractNum w:abstractNumId="14">
    <w:nsid w:val="0000001F"/>
    <w:multiLevelType w:val="multilevel"/>
    <w:tmpl w:val="0000001F"/>
    <w:name w:val="Outline"/>
    <w:lvl w:ilvl="0">
      <w:start w:val="1"/>
      <w:numFmt w:val="decimal"/>
      <w:lvlText w:val="%1"/>
      <w:lvlJc w:val="left"/>
      <w:pPr>
        <w:tabs>
          <w:tab w:val="num" w:pos="555"/>
        </w:tabs>
        <w:ind w:left="555" w:hanging="555"/>
      </w:pPr>
      <w:rPr>
        <w:rFonts w:cs="Times New Roman"/>
      </w:rPr>
    </w:lvl>
    <w:lvl w:ilvl="1">
      <w:start w:val="3"/>
      <w:numFmt w:val="decimal"/>
      <w:lvlText w:val="%1.%2"/>
      <w:lvlJc w:val="left"/>
      <w:pPr>
        <w:tabs>
          <w:tab w:val="num" w:pos="555"/>
        </w:tabs>
        <w:ind w:left="555" w:hanging="55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pStyle w:val="Nagwek8"/>
      <w:lvlText w:val="%8"/>
      <w:lvlJc w:val="left"/>
      <w:pPr>
        <w:tabs>
          <w:tab w:val="num" w:pos="555"/>
        </w:tabs>
        <w:ind w:left="555" w:hanging="555"/>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5">
    <w:nsid w:val="0B9508C4"/>
    <w:multiLevelType w:val="multilevel"/>
    <w:tmpl w:val="CB18EB10"/>
    <w:lvl w:ilvl="0">
      <w:start w:val="1"/>
      <w:numFmt w:val="decimal"/>
      <w:lvlText w:val="%1)"/>
      <w:lvlJc w:val="left"/>
      <w:pPr>
        <w:tabs>
          <w:tab w:val="num" w:pos="510"/>
        </w:tabs>
        <w:ind w:left="510" w:hanging="510"/>
      </w:pPr>
      <w:rPr>
        <w:rFonts w:ascii="Arial Narrow" w:eastAsia="Calibri" w:hAnsi="Arial Narrow" w:cs="Arial Narrow"/>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nsid w:val="0DE96189"/>
    <w:multiLevelType w:val="hybridMultilevel"/>
    <w:tmpl w:val="2FA2BB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0F625CF0"/>
    <w:multiLevelType w:val="hybridMultilevel"/>
    <w:tmpl w:val="65DAB856"/>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nsid w:val="11506548"/>
    <w:multiLevelType w:val="hybridMultilevel"/>
    <w:tmpl w:val="210C51C4"/>
    <w:lvl w:ilvl="0" w:tplc="F48C2D6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15B20CD7"/>
    <w:multiLevelType w:val="multilevel"/>
    <w:tmpl w:val="FCF86538"/>
    <w:lvl w:ilvl="0">
      <w:start w:val="8"/>
      <w:numFmt w:val="decimal"/>
      <w:lvlText w:val="%1."/>
      <w:lvlJc w:val="left"/>
      <w:pPr>
        <w:tabs>
          <w:tab w:val="num" w:pos="420"/>
        </w:tabs>
        <w:ind w:left="420" w:hanging="420"/>
      </w:pPr>
      <w:rPr>
        <w:rFonts w:hint="default"/>
        <w:b/>
        <w:i w:val="0"/>
      </w:rPr>
    </w:lvl>
    <w:lvl w:ilvl="1">
      <w:start w:val="1"/>
      <w:numFmt w:val="decimal"/>
      <w:lvlText w:val="%1.%2."/>
      <w:lvlJc w:val="left"/>
      <w:pPr>
        <w:tabs>
          <w:tab w:val="num" w:pos="436"/>
        </w:tabs>
        <w:ind w:left="436" w:hanging="436"/>
      </w:pPr>
      <w:rPr>
        <w:rFonts w:ascii="Times New Roman" w:hAnsi="Times New Roman" w:hint="default"/>
        <w:b w:val="0"/>
        <w:i w:val="0"/>
        <w:color w:val="auto"/>
        <w:sz w:val="24"/>
        <w:szCs w:val="24"/>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192A0EE6"/>
    <w:multiLevelType w:val="hybridMultilevel"/>
    <w:tmpl w:val="F9C0F0E0"/>
    <w:name w:val="WW8Num112222332"/>
    <w:lvl w:ilvl="0" w:tplc="C8A05E82">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nsid w:val="19657478"/>
    <w:multiLevelType w:val="hybridMultilevel"/>
    <w:tmpl w:val="DF7AEA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AEC78A3"/>
    <w:multiLevelType w:val="hybridMultilevel"/>
    <w:tmpl w:val="0B3E945E"/>
    <w:lvl w:ilvl="0" w:tplc="645C7FAE">
      <w:start w:val="1"/>
      <w:numFmt w:val="decimal"/>
      <w:lvlText w:val="%1."/>
      <w:lvlJc w:val="left"/>
      <w:pPr>
        <w:tabs>
          <w:tab w:val="num" w:pos="720"/>
        </w:tabs>
        <w:ind w:left="720" w:hanging="360"/>
      </w:pPr>
      <w:rPr>
        <w:rFonts w:hint="default"/>
        <w:b/>
      </w:rPr>
    </w:lvl>
    <w:lvl w:ilvl="1" w:tplc="E7147AFC">
      <w:start w:val="1"/>
      <w:numFmt w:val="lowerLetter"/>
      <w:lvlText w:val="%2."/>
      <w:lvlJc w:val="left"/>
      <w:pPr>
        <w:tabs>
          <w:tab w:val="num" w:pos="1440"/>
        </w:tabs>
        <w:ind w:left="1440" w:hanging="360"/>
      </w:pPr>
      <w:rPr>
        <w:rFonts w:ascii="TimesNewRomanPSMT" w:hAnsi="TimesNewRomanPSMT" w:hint="default"/>
        <w:sz w:val="22"/>
      </w:rPr>
    </w:lvl>
    <w:lvl w:ilvl="2" w:tplc="6ADAA136">
      <w:start w:val="1"/>
      <w:numFmt w:val="bullet"/>
      <w:pStyle w:val="zadania"/>
      <w:lvlText w:val=""/>
      <w:lvlJc w:val="left"/>
      <w:pPr>
        <w:tabs>
          <w:tab w:val="num" w:pos="2547"/>
        </w:tabs>
        <w:ind w:left="2547" w:hanging="567"/>
      </w:pPr>
      <w:rPr>
        <w:rFonts w:ascii="Wingdings" w:hAnsi="Wingdings" w:cs="Wingdings" w:hint="default"/>
        <w:b w:val="0"/>
        <w:bCs/>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1C2C093E"/>
    <w:multiLevelType w:val="hybridMultilevel"/>
    <w:tmpl w:val="75D839BA"/>
    <w:name w:val="WW8Num1122223322"/>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nsid w:val="1DCC6358"/>
    <w:multiLevelType w:val="multilevel"/>
    <w:tmpl w:val="DFF07C02"/>
    <w:lvl w:ilvl="0">
      <w:start w:val="7"/>
      <w:numFmt w:val="decimal"/>
      <w:lvlText w:val="%1"/>
      <w:lvlJc w:val="left"/>
      <w:pPr>
        <w:ind w:left="360" w:hanging="360"/>
      </w:pPr>
      <w:rPr>
        <w:rFonts w:cs="Times New Roman" w:hint="default"/>
      </w:rPr>
    </w:lvl>
    <w:lvl w:ilvl="1">
      <w:start w:val="2"/>
      <w:numFmt w:val="decimal"/>
      <w:lvlText w:val="%1.%2"/>
      <w:lvlJc w:val="left"/>
      <w:pPr>
        <w:ind w:left="720" w:hanging="720"/>
      </w:pPr>
      <w:rPr>
        <w:rFonts w:cs="Times New Roman" w:hint="default"/>
        <w:b w:val="0"/>
        <w:bCs/>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5">
    <w:nsid w:val="25473DBC"/>
    <w:multiLevelType w:val="multilevel"/>
    <w:tmpl w:val="6E565F02"/>
    <w:lvl w:ilvl="0">
      <w:start w:val="1"/>
      <w:numFmt w:val="lowerLetter"/>
      <w:lvlText w:val="%1."/>
      <w:lvlJc w:val="left"/>
      <w:pPr>
        <w:tabs>
          <w:tab w:val="num" w:pos="360"/>
        </w:tabs>
        <w:ind w:left="360" w:hanging="36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270224BF"/>
    <w:multiLevelType w:val="hybridMultilevel"/>
    <w:tmpl w:val="8DF43F98"/>
    <w:lvl w:ilvl="0" w:tplc="F606FBE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1F37D52"/>
    <w:multiLevelType w:val="hybridMultilevel"/>
    <w:tmpl w:val="0D5CD55E"/>
    <w:name w:val="WW8Num1122225"/>
    <w:lvl w:ilvl="0" w:tplc="8312CE7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3532C3C"/>
    <w:multiLevelType w:val="multilevel"/>
    <w:tmpl w:val="56AC5C96"/>
    <w:lvl w:ilvl="0">
      <w:start w:val="4"/>
      <w:numFmt w:val="decimal"/>
      <w:lvlText w:val="%1.0"/>
      <w:lvlJc w:val="left"/>
      <w:pPr>
        <w:ind w:left="360" w:hanging="360"/>
      </w:pPr>
      <w:rPr>
        <w:rFonts w:cs="Arial" w:hint="default"/>
      </w:rPr>
    </w:lvl>
    <w:lvl w:ilvl="1">
      <w:start w:val="1"/>
      <w:numFmt w:val="decimal"/>
      <w:lvlText w:val="%1.%2"/>
      <w:lvlJc w:val="left"/>
      <w:pPr>
        <w:ind w:left="1068" w:hanging="360"/>
      </w:pPr>
      <w:rPr>
        <w:rFonts w:cs="Arial" w:hint="default"/>
      </w:rPr>
    </w:lvl>
    <w:lvl w:ilvl="2">
      <w:start w:val="1"/>
      <w:numFmt w:val="decimal"/>
      <w:lvlText w:val="%1.%2.%3"/>
      <w:lvlJc w:val="left"/>
      <w:pPr>
        <w:ind w:left="2136" w:hanging="720"/>
      </w:pPr>
      <w:rPr>
        <w:rFonts w:cs="Arial" w:hint="default"/>
      </w:rPr>
    </w:lvl>
    <w:lvl w:ilvl="3">
      <w:start w:val="1"/>
      <w:numFmt w:val="decimal"/>
      <w:lvlText w:val="%1.%2.%3.%4"/>
      <w:lvlJc w:val="left"/>
      <w:pPr>
        <w:ind w:left="2844" w:hanging="720"/>
      </w:pPr>
      <w:rPr>
        <w:rFonts w:cs="Arial" w:hint="default"/>
      </w:rPr>
    </w:lvl>
    <w:lvl w:ilvl="4">
      <w:start w:val="1"/>
      <w:numFmt w:val="decimal"/>
      <w:lvlText w:val="%1.%2.%3.%4.%5"/>
      <w:lvlJc w:val="left"/>
      <w:pPr>
        <w:ind w:left="3552" w:hanging="720"/>
      </w:pPr>
      <w:rPr>
        <w:rFonts w:cs="Arial" w:hint="default"/>
      </w:rPr>
    </w:lvl>
    <w:lvl w:ilvl="5">
      <w:start w:val="1"/>
      <w:numFmt w:val="decimal"/>
      <w:lvlText w:val="%1.%2.%3.%4.%5.%6"/>
      <w:lvlJc w:val="left"/>
      <w:pPr>
        <w:ind w:left="4620" w:hanging="1080"/>
      </w:pPr>
      <w:rPr>
        <w:rFonts w:cs="Arial" w:hint="default"/>
      </w:rPr>
    </w:lvl>
    <w:lvl w:ilvl="6">
      <w:start w:val="1"/>
      <w:numFmt w:val="decimal"/>
      <w:lvlText w:val="%1.%2.%3.%4.%5.%6.%7"/>
      <w:lvlJc w:val="left"/>
      <w:pPr>
        <w:ind w:left="5328" w:hanging="1080"/>
      </w:pPr>
      <w:rPr>
        <w:rFonts w:cs="Arial" w:hint="default"/>
      </w:rPr>
    </w:lvl>
    <w:lvl w:ilvl="7">
      <w:start w:val="1"/>
      <w:numFmt w:val="decimal"/>
      <w:lvlText w:val="%1.%2.%3.%4.%5.%6.%7.%8"/>
      <w:lvlJc w:val="left"/>
      <w:pPr>
        <w:ind w:left="6396" w:hanging="1440"/>
      </w:pPr>
      <w:rPr>
        <w:rFonts w:cs="Arial" w:hint="default"/>
      </w:rPr>
    </w:lvl>
    <w:lvl w:ilvl="8">
      <w:start w:val="1"/>
      <w:numFmt w:val="decimal"/>
      <w:lvlText w:val="%1.%2.%3.%4.%5.%6.%7.%8.%9"/>
      <w:lvlJc w:val="left"/>
      <w:pPr>
        <w:ind w:left="7104" w:hanging="1440"/>
      </w:pPr>
      <w:rPr>
        <w:rFonts w:cs="Arial" w:hint="default"/>
      </w:rPr>
    </w:lvl>
  </w:abstractNum>
  <w:abstractNum w:abstractNumId="29">
    <w:nsid w:val="339B7C90"/>
    <w:multiLevelType w:val="hybridMultilevel"/>
    <w:tmpl w:val="64EE8380"/>
    <w:lvl w:ilvl="0" w:tplc="04150017">
      <w:start w:val="1"/>
      <w:numFmt w:val="lowerLetter"/>
      <w:lvlText w:val="%1)"/>
      <w:lvlJc w:val="left"/>
      <w:pPr>
        <w:ind w:left="2149" w:hanging="360"/>
      </w:pPr>
    </w:lvl>
    <w:lvl w:ilvl="1" w:tplc="04150017">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30">
    <w:nsid w:val="37B37A3E"/>
    <w:multiLevelType w:val="multilevel"/>
    <w:tmpl w:val="3F54F432"/>
    <w:lvl w:ilvl="0">
      <w:start w:val="10"/>
      <w:numFmt w:val="decimal"/>
      <w:lvlText w:val="%1"/>
      <w:lvlJc w:val="left"/>
      <w:pPr>
        <w:tabs>
          <w:tab w:val="num" w:pos="480"/>
        </w:tabs>
        <w:ind w:left="480" w:hanging="480"/>
      </w:pPr>
      <w:rPr>
        <w:rFonts w:ascii="Century Gothic" w:hAnsi="Century Gothic" w:hint="default"/>
        <w:sz w:val="20"/>
        <w:szCs w:val="20"/>
      </w:rPr>
    </w:lvl>
    <w:lvl w:ilvl="1">
      <w:start w:val="1"/>
      <w:numFmt w:val="decimal"/>
      <w:lvlText w:val="%1.%2"/>
      <w:lvlJc w:val="left"/>
      <w:pPr>
        <w:tabs>
          <w:tab w:val="num" w:pos="480"/>
        </w:tabs>
        <w:ind w:left="480" w:hanging="480"/>
      </w:pPr>
      <w:rPr>
        <w:rFonts w:ascii="Arial Narrow" w:hAnsi="Arial Narrow" w:hint="default"/>
        <w:b w:val="0"/>
        <w:sz w:val="22"/>
        <w:szCs w:val="22"/>
      </w:rPr>
    </w:lvl>
    <w:lvl w:ilvl="2">
      <w:start w:val="1"/>
      <w:numFmt w:val="decimal"/>
      <w:lvlText w:val="%1.%2.%3"/>
      <w:lvlJc w:val="left"/>
      <w:pPr>
        <w:tabs>
          <w:tab w:val="num" w:pos="720"/>
        </w:tabs>
        <w:ind w:left="720" w:hanging="720"/>
      </w:pPr>
      <w:rPr>
        <w:rFonts w:ascii="Century Gothic" w:hAnsi="Century Gothic" w:hint="default"/>
        <w:sz w:val="20"/>
        <w:szCs w:val="20"/>
      </w:rPr>
    </w:lvl>
    <w:lvl w:ilvl="3">
      <w:start w:val="1"/>
      <w:numFmt w:val="decimal"/>
      <w:lvlText w:val="%1.%2.%3.%4"/>
      <w:lvlJc w:val="left"/>
      <w:pPr>
        <w:tabs>
          <w:tab w:val="num" w:pos="720"/>
        </w:tabs>
        <w:ind w:left="720" w:hanging="720"/>
      </w:pPr>
      <w:rPr>
        <w:rFonts w:ascii="Times New Roman" w:hAnsi="Times New Roman" w:hint="default"/>
        <w:sz w:val="24"/>
      </w:rPr>
    </w:lvl>
    <w:lvl w:ilvl="4">
      <w:start w:val="1"/>
      <w:numFmt w:val="decimal"/>
      <w:lvlText w:val="%1.%2.%3.%4.%5"/>
      <w:lvlJc w:val="left"/>
      <w:pPr>
        <w:tabs>
          <w:tab w:val="num" w:pos="1080"/>
        </w:tabs>
        <w:ind w:left="1080" w:hanging="1080"/>
      </w:pPr>
      <w:rPr>
        <w:rFonts w:ascii="Times New Roman" w:hAnsi="Times New Roman" w:hint="default"/>
        <w:sz w:val="24"/>
      </w:rPr>
    </w:lvl>
    <w:lvl w:ilvl="5">
      <w:start w:val="1"/>
      <w:numFmt w:val="decimal"/>
      <w:lvlText w:val="%1.%2.%3.%4.%5.%6"/>
      <w:lvlJc w:val="left"/>
      <w:pPr>
        <w:tabs>
          <w:tab w:val="num" w:pos="1080"/>
        </w:tabs>
        <w:ind w:left="1080" w:hanging="1080"/>
      </w:pPr>
      <w:rPr>
        <w:rFonts w:ascii="Times New Roman" w:hAnsi="Times New Roman" w:hint="default"/>
        <w:sz w:val="24"/>
      </w:rPr>
    </w:lvl>
    <w:lvl w:ilvl="6">
      <w:start w:val="1"/>
      <w:numFmt w:val="decimal"/>
      <w:lvlText w:val="%1.%2.%3.%4.%5.%6.%7"/>
      <w:lvlJc w:val="left"/>
      <w:pPr>
        <w:tabs>
          <w:tab w:val="num" w:pos="1440"/>
        </w:tabs>
        <w:ind w:left="1440" w:hanging="1440"/>
      </w:pPr>
      <w:rPr>
        <w:rFonts w:ascii="Times New Roman" w:hAnsi="Times New Roman" w:hint="default"/>
        <w:sz w:val="24"/>
      </w:rPr>
    </w:lvl>
    <w:lvl w:ilvl="7">
      <w:start w:val="1"/>
      <w:numFmt w:val="decimal"/>
      <w:lvlText w:val="%1.%2.%3.%4.%5.%6.%7.%8"/>
      <w:lvlJc w:val="left"/>
      <w:pPr>
        <w:tabs>
          <w:tab w:val="num" w:pos="1440"/>
        </w:tabs>
        <w:ind w:left="1440" w:hanging="1440"/>
      </w:pPr>
      <w:rPr>
        <w:rFonts w:ascii="Times New Roman" w:hAnsi="Times New Roman" w:hint="default"/>
        <w:sz w:val="24"/>
      </w:rPr>
    </w:lvl>
    <w:lvl w:ilvl="8">
      <w:start w:val="1"/>
      <w:numFmt w:val="decimal"/>
      <w:lvlText w:val="%1.%2.%3.%4.%5.%6.%7.%8.%9"/>
      <w:lvlJc w:val="left"/>
      <w:pPr>
        <w:tabs>
          <w:tab w:val="num" w:pos="1440"/>
        </w:tabs>
        <w:ind w:left="1440" w:hanging="1440"/>
      </w:pPr>
      <w:rPr>
        <w:rFonts w:ascii="Times New Roman" w:hAnsi="Times New Roman" w:hint="default"/>
        <w:sz w:val="24"/>
      </w:rPr>
    </w:lvl>
  </w:abstractNum>
  <w:abstractNum w:abstractNumId="31">
    <w:nsid w:val="38F66916"/>
    <w:multiLevelType w:val="multilevel"/>
    <w:tmpl w:val="6BCA862A"/>
    <w:lvl w:ilvl="0">
      <w:start w:val="20"/>
      <w:numFmt w:val="decimal"/>
      <w:lvlText w:val="%1."/>
      <w:lvlJc w:val="left"/>
      <w:pPr>
        <w:ind w:left="600" w:hanging="600"/>
      </w:pPr>
      <w:rPr>
        <w:rFonts w:hint="default"/>
      </w:rPr>
    </w:lvl>
    <w:lvl w:ilvl="1">
      <w:start w:val="4"/>
      <w:numFmt w:val="decimal"/>
      <w:lvlText w:val="%1.%2."/>
      <w:lvlJc w:val="left"/>
      <w:pPr>
        <w:ind w:left="1282" w:hanging="720"/>
      </w:pPr>
      <w:rPr>
        <w:rFonts w:hint="default"/>
      </w:rPr>
    </w:lvl>
    <w:lvl w:ilvl="2">
      <w:start w:val="2"/>
      <w:numFmt w:val="decimal"/>
      <w:lvlText w:val="%1.%2.%3."/>
      <w:lvlJc w:val="left"/>
      <w:pPr>
        <w:ind w:left="1844" w:hanging="720"/>
      </w:pPr>
      <w:rPr>
        <w:rFonts w:hint="default"/>
      </w:rPr>
    </w:lvl>
    <w:lvl w:ilvl="3">
      <w:start w:val="1"/>
      <w:numFmt w:val="decimal"/>
      <w:lvlText w:val="%1.%2.%3.%4."/>
      <w:lvlJc w:val="left"/>
      <w:pPr>
        <w:ind w:left="2766" w:hanging="108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4250" w:hanging="1440"/>
      </w:pPr>
      <w:rPr>
        <w:rFonts w:hint="default"/>
      </w:rPr>
    </w:lvl>
    <w:lvl w:ilvl="6">
      <w:start w:val="1"/>
      <w:numFmt w:val="decimal"/>
      <w:lvlText w:val="%1.%2.%3.%4.%5.%6.%7."/>
      <w:lvlJc w:val="left"/>
      <w:pPr>
        <w:ind w:left="4812" w:hanging="1440"/>
      </w:pPr>
      <w:rPr>
        <w:rFonts w:hint="default"/>
      </w:rPr>
    </w:lvl>
    <w:lvl w:ilvl="7">
      <w:start w:val="1"/>
      <w:numFmt w:val="decimal"/>
      <w:lvlText w:val="%1.%2.%3.%4.%5.%6.%7.%8."/>
      <w:lvlJc w:val="left"/>
      <w:pPr>
        <w:ind w:left="5734" w:hanging="1800"/>
      </w:pPr>
      <w:rPr>
        <w:rFonts w:hint="default"/>
      </w:rPr>
    </w:lvl>
    <w:lvl w:ilvl="8">
      <w:start w:val="1"/>
      <w:numFmt w:val="decimal"/>
      <w:lvlText w:val="%1.%2.%3.%4.%5.%6.%7.%8.%9."/>
      <w:lvlJc w:val="left"/>
      <w:pPr>
        <w:ind w:left="6296" w:hanging="1800"/>
      </w:pPr>
      <w:rPr>
        <w:rFonts w:hint="default"/>
      </w:rPr>
    </w:lvl>
  </w:abstractNum>
  <w:abstractNum w:abstractNumId="32">
    <w:nsid w:val="3CA00228"/>
    <w:multiLevelType w:val="hybridMultilevel"/>
    <w:tmpl w:val="CD54B2F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nsid w:val="3DA657AA"/>
    <w:multiLevelType w:val="hybridMultilevel"/>
    <w:tmpl w:val="BC64ECCA"/>
    <w:lvl w:ilvl="0" w:tplc="1FBA6A78">
      <w:start w:val="1"/>
      <w:numFmt w:val="lowerLetter"/>
      <w:lvlText w:val="%1)"/>
      <w:lvlJc w:val="left"/>
      <w:pPr>
        <w:tabs>
          <w:tab w:val="num" w:pos="720"/>
        </w:tabs>
        <w:ind w:left="720" w:hanging="360"/>
      </w:pPr>
      <w:rPr>
        <w:rFonts w:hint="default"/>
      </w:rPr>
    </w:lvl>
    <w:lvl w:ilvl="1" w:tplc="E75A23E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3EF15413"/>
    <w:multiLevelType w:val="hybridMultilevel"/>
    <w:tmpl w:val="D03AB7E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44F07488"/>
    <w:multiLevelType w:val="hybridMultilevel"/>
    <w:tmpl w:val="63925728"/>
    <w:name w:val="WW8Num11222233222222"/>
    <w:lvl w:ilvl="0" w:tplc="C8A05E82">
      <w:start w:val="1"/>
      <w:numFmt w:val="decimal"/>
      <w:lvlText w:val="%1)"/>
      <w:lvlJc w:val="left"/>
      <w:pPr>
        <w:ind w:left="1004" w:hanging="360"/>
      </w:pPr>
      <w:rPr>
        <w:rFonts w:hint="default"/>
      </w:rPr>
    </w:lvl>
    <w:lvl w:ilvl="1" w:tplc="C8A05E82">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nsid w:val="48657E12"/>
    <w:multiLevelType w:val="hybridMultilevel"/>
    <w:tmpl w:val="8CDAFCB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49CE23F0"/>
    <w:multiLevelType w:val="hybridMultilevel"/>
    <w:tmpl w:val="5D304C80"/>
    <w:lvl w:ilvl="0" w:tplc="1FBA6A7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4ADC0C93"/>
    <w:multiLevelType w:val="hybridMultilevel"/>
    <w:tmpl w:val="F9082A1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4F605870"/>
    <w:multiLevelType w:val="multilevel"/>
    <w:tmpl w:val="2B20F2B4"/>
    <w:lvl w:ilvl="0">
      <w:start w:val="20"/>
      <w:numFmt w:val="decimal"/>
      <w:lvlText w:val="%1."/>
      <w:lvlJc w:val="left"/>
      <w:pPr>
        <w:ind w:left="435" w:hanging="435"/>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nsid w:val="550320B5"/>
    <w:multiLevelType w:val="hybridMultilevel"/>
    <w:tmpl w:val="57AE36E8"/>
    <w:lvl w:ilvl="0" w:tplc="DAEE5EF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1">
    <w:nsid w:val="55D80CFF"/>
    <w:multiLevelType w:val="hybridMultilevel"/>
    <w:tmpl w:val="D03AB7E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56385FF7"/>
    <w:multiLevelType w:val="hybridMultilevel"/>
    <w:tmpl w:val="66205980"/>
    <w:lvl w:ilvl="0" w:tplc="BA0849F4">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43">
    <w:nsid w:val="5E912540"/>
    <w:multiLevelType w:val="hybridMultilevel"/>
    <w:tmpl w:val="93A829A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613212AE"/>
    <w:multiLevelType w:val="multilevel"/>
    <w:tmpl w:val="B64AA384"/>
    <w:lvl w:ilvl="0">
      <w:start w:val="5"/>
      <w:numFmt w:val="decimal"/>
      <w:lvlText w:val="%1"/>
      <w:lvlJc w:val="left"/>
      <w:pPr>
        <w:ind w:left="405" w:hanging="405"/>
      </w:pPr>
      <w:rPr>
        <w:rFonts w:cs="Arial" w:hint="default"/>
      </w:rPr>
    </w:lvl>
    <w:lvl w:ilvl="1">
      <w:start w:val="1"/>
      <w:numFmt w:val="decimal"/>
      <w:lvlText w:val="%1.%2"/>
      <w:lvlJc w:val="left"/>
      <w:pPr>
        <w:ind w:left="405" w:hanging="405"/>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45">
    <w:nsid w:val="6FA61079"/>
    <w:multiLevelType w:val="hybridMultilevel"/>
    <w:tmpl w:val="D03AB7E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714D5B45"/>
    <w:multiLevelType w:val="hybridMultilevel"/>
    <w:tmpl w:val="55B0DCC0"/>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7">
    <w:nsid w:val="720F0569"/>
    <w:multiLevelType w:val="hybridMultilevel"/>
    <w:tmpl w:val="A66274C8"/>
    <w:name w:val="WW8Num1122223322222"/>
    <w:lvl w:ilvl="0" w:tplc="0415000F">
      <w:start w:val="1"/>
      <w:numFmt w:val="decimal"/>
      <w:lvlText w:val="%1."/>
      <w:lvlJc w:val="left"/>
      <w:pPr>
        <w:ind w:left="1440" w:hanging="360"/>
      </w:pPr>
    </w:lvl>
    <w:lvl w:ilvl="1" w:tplc="0415000F">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nsid w:val="730255BE"/>
    <w:multiLevelType w:val="hybridMultilevel"/>
    <w:tmpl w:val="C12A1F52"/>
    <w:lvl w:ilvl="0" w:tplc="434400CC">
      <w:start w:val="3"/>
      <w:numFmt w:val="decimal"/>
      <w:lvlText w:val="%1."/>
      <w:lvlJc w:val="left"/>
      <w:pPr>
        <w:tabs>
          <w:tab w:val="num" w:pos="705"/>
        </w:tabs>
        <w:ind w:left="705" w:hanging="360"/>
      </w:pPr>
      <w:rPr>
        <w:rFonts w:hint="default"/>
      </w:rPr>
    </w:lvl>
    <w:lvl w:ilvl="1" w:tplc="04150019" w:tentative="1">
      <w:start w:val="1"/>
      <w:numFmt w:val="lowerLetter"/>
      <w:lvlText w:val="%2."/>
      <w:lvlJc w:val="left"/>
      <w:pPr>
        <w:tabs>
          <w:tab w:val="num" w:pos="1425"/>
        </w:tabs>
        <w:ind w:left="1425" w:hanging="360"/>
      </w:pPr>
    </w:lvl>
    <w:lvl w:ilvl="2" w:tplc="D1C4D0D2">
      <w:start w:val="1"/>
      <w:numFmt w:val="decimal"/>
      <w:lvlText w:val="%3."/>
      <w:lvlJc w:val="left"/>
      <w:pPr>
        <w:ind w:left="2325" w:hanging="360"/>
      </w:pPr>
      <w:rPr>
        <w:rFonts w:cs="Times New Roman" w:hint="default"/>
        <w:b/>
        <w:bCs w:val="0"/>
      </w:rPr>
    </w:lvl>
    <w:lvl w:ilvl="3" w:tplc="0415000F" w:tentative="1">
      <w:start w:val="1"/>
      <w:numFmt w:val="decimal"/>
      <w:lvlText w:val="%4."/>
      <w:lvlJc w:val="left"/>
      <w:pPr>
        <w:tabs>
          <w:tab w:val="num" w:pos="2865"/>
        </w:tabs>
        <w:ind w:left="2865" w:hanging="360"/>
      </w:pPr>
    </w:lvl>
    <w:lvl w:ilvl="4" w:tplc="04150019" w:tentative="1">
      <w:start w:val="1"/>
      <w:numFmt w:val="lowerLetter"/>
      <w:lvlText w:val="%5."/>
      <w:lvlJc w:val="left"/>
      <w:pPr>
        <w:tabs>
          <w:tab w:val="num" w:pos="3585"/>
        </w:tabs>
        <w:ind w:left="3585" w:hanging="360"/>
      </w:pPr>
    </w:lvl>
    <w:lvl w:ilvl="5" w:tplc="0415001B" w:tentative="1">
      <w:start w:val="1"/>
      <w:numFmt w:val="lowerRoman"/>
      <w:lvlText w:val="%6."/>
      <w:lvlJc w:val="right"/>
      <w:pPr>
        <w:tabs>
          <w:tab w:val="num" w:pos="4305"/>
        </w:tabs>
        <w:ind w:left="4305" w:hanging="180"/>
      </w:pPr>
    </w:lvl>
    <w:lvl w:ilvl="6" w:tplc="0415000F" w:tentative="1">
      <w:start w:val="1"/>
      <w:numFmt w:val="decimal"/>
      <w:lvlText w:val="%7."/>
      <w:lvlJc w:val="left"/>
      <w:pPr>
        <w:tabs>
          <w:tab w:val="num" w:pos="5025"/>
        </w:tabs>
        <w:ind w:left="5025" w:hanging="360"/>
      </w:pPr>
    </w:lvl>
    <w:lvl w:ilvl="7" w:tplc="04150019" w:tentative="1">
      <w:start w:val="1"/>
      <w:numFmt w:val="lowerLetter"/>
      <w:lvlText w:val="%8."/>
      <w:lvlJc w:val="left"/>
      <w:pPr>
        <w:tabs>
          <w:tab w:val="num" w:pos="5745"/>
        </w:tabs>
        <w:ind w:left="5745" w:hanging="360"/>
      </w:pPr>
    </w:lvl>
    <w:lvl w:ilvl="8" w:tplc="0415001B" w:tentative="1">
      <w:start w:val="1"/>
      <w:numFmt w:val="lowerRoman"/>
      <w:lvlText w:val="%9."/>
      <w:lvlJc w:val="right"/>
      <w:pPr>
        <w:tabs>
          <w:tab w:val="num" w:pos="6465"/>
        </w:tabs>
        <w:ind w:left="6465" w:hanging="180"/>
      </w:pPr>
    </w:lvl>
  </w:abstractNum>
  <w:abstractNum w:abstractNumId="49">
    <w:nsid w:val="738573E0"/>
    <w:multiLevelType w:val="hybridMultilevel"/>
    <w:tmpl w:val="82EC1E4A"/>
    <w:lvl w:ilvl="0" w:tplc="4820664A">
      <w:start w:val="1"/>
      <w:numFmt w:val="lowerLetter"/>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50">
    <w:nsid w:val="791747F7"/>
    <w:multiLevelType w:val="multilevel"/>
    <w:tmpl w:val="E6D8A88E"/>
    <w:name w:val="WW8Num82"/>
    <w:lvl w:ilvl="0">
      <w:start w:val="18"/>
      <w:numFmt w:val="decimal"/>
      <w:lvlText w:val="%1."/>
      <w:lvlJc w:val="left"/>
      <w:pPr>
        <w:tabs>
          <w:tab w:val="num" w:pos="510"/>
        </w:tabs>
        <w:ind w:left="510" w:hanging="510"/>
      </w:pPr>
      <w:rPr>
        <w:rFonts w:cs="Times New Roman" w:hint="default"/>
        <w:b/>
        <w:bCs w:val="0"/>
        <w:i w:val="0"/>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1">
    <w:nsid w:val="7D0339DB"/>
    <w:multiLevelType w:val="multilevel"/>
    <w:tmpl w:val="8338932E"/>
    <w:lvl w:ilvl="0">
      <w:start w:val="9"/>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5"/>
  </w:num>
  <w:num w:numId="4">
    <w:abstractNumId w:val="6"/>
  </w:num>
  <w:num w:numId="5">
    <w:abstractNumId w:val="11"/>
  </w:num>
  <w:num w:numId="6">
    <w:abstractNumId w:val="12"/>
  </w:num>
  <w:num w:numId="7">
    <w:abstractNumId w:val="13"/>
  </w:num>
  <w:num w:numId="8">
    <w:abstractNumId w:val="14"/>
  </w:num>
  <w:num w:numId="9">
    <w:abstractNumId w:val="24"/>
  </w:num>
  <w:num w:numId="10">
    <w:abstractNumId w:val="25"/>
  </w:num>
  <w:num w:numId="11">
    <w:abstractNumId w:val="30"/>
  </w:num>
  <w:num w:numId="12">
    <w:abstractNumId w:val="22"/>
  </w:num>
  <w:num w:numId="13">
    <w:abstractNumId w:val="48"/>
  </w:num>
  <w:num w:numId="14">
    <w:abstractNumId w:val="16"/>
  </w:num>
  <w:num w:numId="15">
    <w:abstractNumId w:val="32"/>
  </w:num>
  <w:num w:numId="16">
    <w:abstractNumId w:val="18"/>
  </w:num>
  <w:num w:numId="17">
    <w:abstractNumId w:val="33"/>
  </w:num>
  <w:num w:numId="18">
    <w:abstractNumId w:val="37"/>
  </w:num>
  <w:num w:numId="19">
    <w:abstractNumId w:val="50"/>
  </w:num>
  <w:num w:numId="20">
    <w:abstractNumId w:val="39"/>
  </w:num>
  <w:num w:numId="21">
    <w:abstractNumId w:val="31"/>
  </w:num>
  <w:num w:numId="22">
    <w:abstractNumId w:val="43"/>
  </w:num>
  <w:num w:numId="23">
    <w:abstractNumId w:val="2"/>
  </w:num>
  <w:num w:numId="24">
    <w:abstractNumId w:val="20"/>
  </w:num>
  <w:num w:numId="25">
    <w:abstractNumId w:val="23"/>
  </w:num>
  <w:num w:numId="26">
    <w:abstractNumId w:val="29"/>
  </w:num>
  <w:num w:numId="27">
    <w:abstractNumId w:val="46"/>
  </w:num>
  <w:num w:numId="28">
    <w:abstractNumId w:val="17"/>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num>
  <w:num w:numId="31">
    <w:abstractNumId w:val="15"/>
  </w:num>
  <w:num w:numId="32">
    <w:abstractNumId w:val="9"/>
  </w:num>
  <w:num w:numId="33">
    <w:abstractNumId w:val="10"/>
  </w:num>
  <w:num w:numId="34">
    <w:abstractNumId w:val="40"/>
  </w:num>
  <w:num w:numId="35">
    <w:abstractNumId w:val="8"/>
    <w:lvlOverride w:ilvl="0">
      <w:startOverride w:val="1"/>
    </w:lvlOverride>
  </w:num>
  <w:num w:numId="36">
    <w:abstractNumId w:val="36"/>
  </w:num>
  <w:num w:numId="37">
    <w:abstractNumId w:val="44"/>
  </w:num>
  <w:num w:numId="38">
    <w:abstractNumId w:val="27"/>
  </w:num>
  <w:num w:numId="39">
    <w:abstractNumId w:val="7"/>
    <w:lvlOverride w:ilvl="0">
      <w:startOverride w:val="1"/>
    </w:lvlOverride>
  </w:num>
  <w:num w:numId="40">
    <w:abstractNumId w:val="42"/>
  </w:num>
  <w:num w:numId="41">
    <w:abstractNumId w:val="21"/>
  </w:num>
  <w:num w:numId="42">
    <w:abstractNumId w:val="19"/>
  </w:num>
  <w:num w:numId="43">
    <w:abstractNumId w:val="51"/>
  </w:num>
  <w:num w:numId="44">
    <w:abstractNumId w:val="28"/>
  </w:num>
  <w:num w:numId="45">
    <w:abstractNumId w:val="26"/>
  </w:num>
  <w:num w:numId="46">
    <w:abstractNumId w:val="49"/>
  </w:num>
  <w:num w:numId="47">
    <w:abstractNumId w:val="45"/>
  </w:num>
  <w:num w:numId="48">
    <w:abstractNumId w:val="41"/>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footnotePr>
    <w:pos w:val="beneathText"/>
    <w:footnote w:id="-1"/>
    <w:footnote w:id="0"/>
  </w:footnotePr>
  <w:endnotePr>
    <w:endnote w:id="-1"/>
    <w:endnote w:id="0"/>
  </w:endnotePr>
  <w:compat/>
  <w:rsids>
    <w:rsidRoot w:val="00FE1688"/>
    <w:rsid w:val="00002AB9"/>
    <w:rsid w:val="00006AF8"/>
    <w:rsid w:val="0003573A"/>
    <w:rsid w:val="00037039"/>
    <w:rsid w:val="0004141F"/>
    <w:rsid w:val="000526AD"/>
    <w:rsid w:val="000562F0"/>
    <w:rsid w:val="00063E3A"/>
    <w:rsid w:val="00087E94"/>
    <w:rsid w:val="00096245"/>
    <w:rsid w:val="000A3E78"/>
    <w:rsid w:val="000B6868"/>
    <w:rsid w:val="000C3518"/>
    <w:rsid w:val="000C62AE"/>
    <w:rsid w:val="000E7AB7"/>
    <w:rsid w:val="000F53D4"/>
    <w:rsid w:val="001105AF"/>
    <w:rsid w:val="001205E6"/>
    <w:rsid w:val="00126E2E"/>
    <w:rsid w:val="00130AF4"/>
    <w:rsid w:val="00133FE5"/>
    <w:rsid w:val="001402D8"/>
    <w:rsid w:val="00144755"/>
    <w:rsid w:val="00166BA6"/>
    <w:rsid w:val="00170961"/>
    <w:rsid w:val="00174854"/>
    <w:rsid w:val="00192E42"/>
    <w:rsid w:val="001A0200"/>
    <w:rsid w:val="001A20C7"/>
    <w:rsid w:val="001B345D"/>
    <w:rsid w:val="001B3A39"/>
    <w:rsid w:val="001B7FC3"/>
    <w:rsid w:val="001C7136"/>
    <w:rsid w:val="001D0594"/>
    <w:rsid w:val="001D4667"/>
    <w:rsid w:val="001E0B28"/>
    <w:rsid w:val="001E3CCC"/>
    <w:rsid w:val="001E50BA"/>
    <w:rsid w:val="00201B85"/>
    <w:rsid w:val="00204C73"/>
    <w:rsid w:val="002145A1"/>
    <w:rsid w:val="002160EF"/>
    <w:rsid w:val="00217703"/>
    <w:rsid w:val="00221CF2"/>
    <w:rsid w:val="00232480"/>
    <w:rsid w:val="00236A78"/>
    <w:rsid w:val="00241D70"/>
    <w:rsid w:val="00247E6B"/>
    <w:rsid w:val="00253AF3"/>
    <w:rsid w:val="00253B33"/>
    <w:rsid w:val="00254059"/>
    <w:rsid w:val="002543BD"/>
    <w:rsid w:val="00263427"/>
    <w:rsid w:val="0027001D"/>
    <w:rsid w:val="00270F7E"/>
    <w:rsid w:val="0027677A"/>
    <w:rsid w:val="002830C9"/>
    <w:rsid w:val="00285A03"/>
    <w:rsid w:val="0029117F"/>
    <w:rsid w:val="00291E26"/>
    <w:rsid w:val="002A4DB8"/>
    <w:rsid w:val="002A767B"/>
    <w:rsid w:val="002B0CA3"/>
    <w:rsid w:val="002B1055"/>
    <w:rsid w:val="002B58BF"/>
    <w:rsid w:val="002E6707"/>
    <w:rsid w:val="002F0C5C"/>
    <w:rsid w:val="002F336A"/>
    <w:rsid w:val="00303089"/>
    <w:rsid w:val="00317731"/>
    <w:rsid w:val="00317945"/>
    <w:rsid w:val="00322487"/>
    <w:rsid w:val="00322C35"/>
    <w:rsid w:val="00333E2E"/>
    <w:rsid w:val="00353669"/>
    <w:rsid w:val="00364C4F"/>
    <w:rsid w:val="00364C72"/>
    <w:rsid w:val="00365405"/>
    <w:rsid w:val="00373665"/>
    <w:rsid w:val="00397CF6"/>
    <w:rsid w:val="003A19D1"/>
    <w:rsid w:val="003A4B49"/>
    <w:rsid w:val="003B1A23"/>
    <w:rsid w:val="003C0482"/>
    <w:rsid w:val="003C0609"/>
    <w:rsid w:val="003E18E0"/>
    <w:rsid w:val="003E3779"/>
    <w:rsid w:val="003F0546"/>
    <w:rsid w:val="00400AA9"/>
    <w:rsid w:val="004041A5"/>
    <w:rsid w:val="00405793"/>
    <w:rsid w:val="00420015"/>
    <w:rsid w:val="00420DF9"/>
    <w:rsid w:val="00453EFB"/>
    <w:rsid w:val="004567A1"/>
    <w:rsid w:val="00471F09"/>
    <w:rsid w:val="00482C21"/>
    <w:rsid w:val="00482C79"/>
    <w:rsid w:val="0049138F"/>
    <w:rsid w:val="004920B3"/>
    <w:rsid w:val="004A4AED"/>
    <w:rsid w:val="004B3DB4"/>
    <w:rsid w:val="004B6E1D"/>
    <w:rsid w:val="004D3BE6"/>
    <w:rsid w:val="004E10B6"/>
    <w:rsid w:val="004E11FB"/>
    <w:rsid w:val="004F7AC2"/>
    <w:rsid w:val="00505F01"/>
    <w:rsid w:val="00515CE4"/>
    <w:rsid w:val="0052264D"/>
    <w:rsid w:val="005279C8"/>
    <w:rsid w:val="00543651"/>
    <w:rsid w:val="005451E6"/>
    <w:rsid w:val="0054707E"/>
    <w:rsid w:val="00547A55"/>
    <w:rsid w:val="00567080"/>
    <w:rsid w:val="00567B09"/>
    <w:rsid w:val="00572347"/>
    <w:rsid w:val="005746F6"/>
    <w:rsid w:val="005849D2"/>
    <w:rsid w:val="00590205"/>
    <w:rsid w:val="00592FD9"/>
    <w:rsid w:val="005A7069"/>
    <w:rsid w:val="005C233A"/>
    <w:rsid w:val="005E086B"/>
    <w:rsid w:val="005E1243"/>
    <w:rsid w:val="005F530E"/>
    <w:rsid w:val="006032FB"/>
    <w:rsid w:val="00604EC2"/>
    <w:rsid w:val="00606AC7"/>
    <w:rsid w:val="00615321"/>
    <w:rsid w:val="00630413"/>
    <w:rsid w:val="006324FF"/>
    <w:rsid w:val="00645D02"/>
    <w:rsid w:val="0064752F"/>
    <w:rsid w:val="006557B4"/>
    <w:rsid w:val="00655D7C"/>
    <w:rsid w:val="00660569"/>
    <w:rsid w:val="0067425E"/>
    <w:rsid w:val="0068194F"/>
    <w:rsid w:val="006964B9"/>
    <w:rsid w:val="00697A16"/>
    <w:rsid w:val="006A440F"/>
    <w:rsid w:val="006A6386"/>
    <w:rsid w:val="006B16D1"/>
    <w:rsid w:val="006C3E7A"/>
    <w:rsid w:val="006C4BAD"/>
    <w:rsid w:val="006D05BD"/>
    <w:rsid w:val="006D0F76"/>
    <w:rsid w:val="006E7371"/>
    <w:rsid w:val="00702822"/>
    <w:rsid w:val="007111DF"/>
    <w:rsid w:val="00714A58"/>
    <w:rsid w:val="00723DB0"/>
    <w:rsid w:val="007414C0"/>
    <w:rsid w:val="00743CDD"/>
    <w:rsid w:val="007641ED"/>
    <w:rsid w:val="007717DD"/>
    <w:rsid w:val="00776587"/>
    <w:rsid w:val="00787B15"/>
    <w:rsid w:val="00796917"/>
    <w:rsid w:val="007A22AF"/>
    <w:rsid w:val="007A5F80"/>
    <w:rsid w:val="007D77AF"/>
    <w:rsid w:val="007F7FEA"/>
    <w:rsid w:val="00802A73"/>
    <w:rsid w:val="00803A15"/>
    <w:rsid w:val="008208E1"/>
    <w:rsid w:val="00832492"/>
    <w:rsid w:val="0084422F"/>
    <w:rsid w:val="008513F8"/>
    <w:rsid w:val="00856324"/>
    <w:rsid w:val="008746DC"/>
    <w:rsid w:val="00874B2E"/>
    <w:rsid w:val="00883713"/>
    <w:rsid w:val="00886724"/>
    <w:rsid w:val="00892249"/>
    <w:rsid w:val="00894E3C"/>
    <w:rsid w:val="00896D97"/>
    <w:rsid w:val="008B0846"/>
    <w:rsid w:val="008C309D"/>
    <w:rsid w:val="008C32FA"/>
    <w:rsid w:val="008C4ACF"/>
    <w:rsid w:val="008D0F24"/>
    <w:rsid w:val="008D6AB0"/>
    <w:rsid w:val="008F4BC7"/>
    <w:rsid w:val="00901DF3"/>
    <w:rsid w:val="00914129"/>
    <w:rsid w:val="0091625A"/>
    <w:rsid w:val="00917269"/>
    <w:rsid w:val="009565FE"/>
    <w:rsid w:val="0096736C"/>
    <w:rsid w:val="00973C81"/>
    <w:rsid w:val="009768AC"/>
    <w:rsid w:val="00977637"/>
    <w:rsid w:val="009A2D94"/>
    <w:rsid w:val="009D2AC2"/>
    <w:rsid w:val="009D732D"/>
    <w:rsid w:val="009E0B64"/>
    <w:rsid w:val="009E53D8"/>
    <w:rsid w:val="009F18FD"/>
    <w:rsid w:val="009F37E8"/>
    <w:rsid w:val="009F4AE6"/>
    <w:rsid w:val="009F6FFE"/>
    <w:rsid w:val="00A17DE4"/>
    <w:rsid w:val="00A21F79"/>
    <w:rsid w:val="00A42505"/>
    <w:rsid w:val="00A50884"/>
    <w:rsid w:val="00A57CA7"/>
    <w:rsid w:val="00A64025"/>
    <w:rsid w:val="00A66051"/>
    <w:rsid w:val="00A6731E"/>
    <w:rsid w:val="00A67B62"/>
    <w:rsid w:val="00A81C2F"/>
    <w:rsid w:val="00A83B2E"/>
    <w:rsid w:val="00AA2B43"/>
    <w:rsid w:val="00AC090B"/>
    <w:rsid w:val="00AD552A"/>
    <w:rsid w:val="00AE09A5"/>
    <w:rsid w:val="00AF0867"/>
    <w:rsid w:val="00AF0D8B"/>
    <w:rsid w:val="00B04334"/>
    <w:rsid w:val="00B10F42"/>
    <w:rsid w:val="00B11AD2"/>
    <w:rsid w:val="00B11FBD"/>
    <w:rsid w:val="00B243FA"/>
    <w:rsid w:val="00B32F23"/>
    <w:rsid w:val="00B52D37"/>
    <w:rsid w:val="00B6086A"/>
    <w:rsid w:val="00B7775D"/>
    <w:rsid w:val="00B844C5"/>
    <w:rsid w:val="00B9201C"/>
    <w:rsid w:val="00BB282E"/>
    <w:rsid w:val="00BE4A34"/>
    <w:rsid w:val="00BF57FB"/>
    <w:rsid w:val="00C01B5A"/>
    <w:rsid w:val="00C02C0D"/>
    <w:rsid w:val="00C03A7D"/>
    <w:rsid w:val="00C03DF1"/>
    <w:rsid w:val="00C04151"/>
    <w:rsid w:val="00C122A1"/>
    <w:rsid w:val="00C173C2"/>
    <w:rsid w:val="00C2351B"/>
    <w:rsid w:val="00C24547"/>
    <w:rsid w:val="00C82A36"/>
    <w:rsid w:val="00C8396A"/>
    <w:rsid w:val="00C91C7B"/>
    <w:rsid w:val="00C9237E"/>
    <w:rsid w:val="00CA00E7"/>
    <w:rsid w:val="00CA1181"/>
    <w:rsid w:val="00CD2FF0"/>
    <w:rsid w:val="00CF1068"/>
    <w:rsid w:val="00CF5E54"/>
    <w:rsid w:val="00D07A9C"/>
    <w:rsid w:val="00D25378"/>
    <w:rsid w:val="00D306DF"/>
    <w:rsid w:val="00D31ACB"/>
    <w:rsid w:val="00D448FB"/>
    <w:rsid w:val="00D463D2"/>
    <w:rsid w:val="00D476F6"/>
    <w:rsid w:val="00D60A22"/>
    <w:rsid w:val="00D67314"/>
    <w:rsid w:val="00D67CDD"/>
    <w:rsid w:val="00D82FE7"/>
    <w:rsid w:val="00D8381A"/>
    <w:rsid w:val="00DD380A"/>
    <w:rsid w:val="00E07855"/>
    <w:rsid w:val="00E11C76"/>
    <w:rsid w:val="00E32BB0"/>
    <w:rsid w:val="00E32F9C"/>
    <w:rsid w:val="00E65694"/>
    <w:rsid w:val="00E90388"/>
    <w:rsid w:val="00EA252F"/>
    <w:rsid w:val="00EB049F"/>
    <w:rsid w:val="00EB362D"/>
    <w:rsid w:val="00EB5A66"/>
    <w:rsid w:val="00EB710B"/>
    <w:rsid w:val="00EC7530"/>
    <w:rsid w:val="00ED023A"/>
    <w:rsid w:val="00EE41E3"/>
    <w:rsid w:val="00EF509F"/>
    <w:rsid w:val="00EF5435"/>
    <w:rsid w:val="00F17F89"/>
    <w:rsid w:val="00F2396B"/>
    <w:rsid w:val="00F339CD"/>
    <w:rsid w:val="00F467D3"/>
    <w:rsid w:val="00F64A03"/>
    <w:rsid w:val="00F73D0A"/>
    <w:rsid w:val="00F7424D"/>
    <w:rsid w:val="00F7673E"/>
    <w:rsid w:val="00F840BB"/>
    <w:rsid w:val="00FB4ED0"/>
    <w:rsid w:val="00FE1688"/>
    <w:rsid w:val="00FE2B91"/>
    <w:rsid w:val="00FF4A8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7DE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E1688"/>
    <w:pPr>
      <w:keepNext/>
      <w:suppressAutoHyphens/>
      <w:spacing w:before="240" w:after="60"/>
      <w:jc w:val="both"/>
      <w:outlineLvl w:val="0"/>
    </w:pPr>
    <w:rPr>
      <w:rFonts w:ascii="Cambria" w:hAnsi="Cambria"/>
      <w:b/>
      <w:bCs/>
      <w:kern w:val="32"/>
      <w:sz w:val="32"/>
      <w:szCs w:val="32"/>
      <w:lang w:eastAsia="ar-SA"/>
    </w:rPr>
  </w:style>
  <w:style w:type="paragraph" w:styleId="Nagwek2">
    <w:name w:val="heading 2"/>
    <w:basedOn w:val="Normalny"/>
    <w:next w:val="Normalny"/>
    <w:link w:val="Nagwek2Znak"/>
    <w:qFormat/>
    <w:rsid w:val="00FE1688"/>
    <w:pPr>
      <w:keepNext/>
      <w:suppressAutoHyphens/>
      <w:spacing w:before="120"/>
      <w:jc w:val="both"/>
      <w:outlineLvl w:val="1"/>
    </w:pPr>
    <w:rPr>
      <w:b/>
      <w:bCs/>
      <w:sz w:val="22"/>
      <w:szCs w:val="22"/>
      <w:lang w:eastAsia="ar-SA"/>
    </w:rPr>
  </w:style>
  <w:style w:type="paragraph" w:styleId="Nagwek3">
    <w:name w:val="heading 3"/>
    <w:basedOn w:val="Normalny"/>
    <w:next w:val="Normalny"/>
    <w:link w:val="Nagwek3Znak"/>
    <w:uiPriority w:val="9"/>
    <w:qFormat/>
    <w:rsid w:val="00FE1688"/>
    <w:pPr>
      <w:keepNext/>
      <w:suppressAutoHyphens/>
      <w:spacing w:before="120"/>
      <w:jc w:val="both"/>
      <w:outlineLvl w:val="2"/>
    </w:pPr>
    <w:rPr>
      <w:rFonts w:ascii="Cambria" w:hAnsi="Cambria"/>
      <w:b/>
      <w:bCs/>
      <w:sz w:val="26"/>
      <w:szCs w:val="26"/>
      <w:lang w:eastAsia="ar-SA"/>
    </w:rPr>
  </w:style>
  <w:style w:type="paragraph" w:styleId="Nagwek4">
    <w:name w:val="heading 4"/>
    <w:basedOn w:val="Normalny"/>
    <w:next w:val="Normalny"/>
    <w:link w:val="Nagwek4Znak"/>
    <w:qFormat/>
    <w:rsid w:val="00FE1688"/>
    <w:pPr>
      <w:keepNext/>
      <w:suppressAutoHyphens/>
      <w:spacing w:before="120"/>
      <w:jc w:val="both"/>
      <w:outlineLvl w:val="3"/>
    </w:pPr>
    <w:rPr>
      <w:rFonts w:ascii="Calibri" w:hAnsi="Calibri"/>
      <w:b/>
      <w:bCs/>
      <w:sz w:val="28"/>
      <w:szCs w:val="28"/>
      <w:lang w:eastAsia="ar-SA"/>
    </w:rPr>
  </w:style>
  <w:style w:type="paragraph" w:styleId="Nagwek5">
    <w:name w:val="heading 5"/>
    <w:basedOn w:val="Normalny"/>
    <w:next w:val="Normalny"/>
    <w:link w:val="Nagwek5Znak"/>
    <w:uiPriority w:val="9"/>
    <w:qFormat/>
    <w:rsid w:val="00FE1688"/>
    <w:pPr>
      <w:keepNext/>
      <w:suppressAutoHyphens/>
      <w:outlineLvl w:val="4"/>
    </w:pPr>
    <w:rPr>
      <w:rFonts w:ascii="Calibri" w:hAnsi="Calibri"/>
      <w:b/>
      <w:bCs/>
      <w:i/>
      <w:iCs/>
      <w:sz w:val="26"/>
      <w:szCs w:val="26"/>
      <w:lang w:eastAsia="ar-SA"/>
    </w:rPr>
  </w:style>
  <w:style w:type="paragraph" w:styleId="Nagwek6">
    <w:name w:val="heading 6"/>
    <w:aliases w:val=" Znak21"/>
    <w:basedOn w:val="Normalny"/>
    <w:next w:val="Normalny"/>
    <w:link w:val="Nagwek6Znak"/>
    <w:uiPriority w:val="99"/>
    <w:qFormat/>
    <w:rsid w:val="00FE1688"/>
    <w:pPr>
      <w:suppressAutoHyphens/>
      <w:spacing w:before="120"/>
      <w:jc w:val="center"/>
      <w:outlineLvl w:val="5"/>
    </w:pPr>
    <w:rPr>
      <w:rFonts w:ascii="Arial" w:hAnsi="Arial" w:cs="Arial"/>
      <w:b/>
      <w:bCs/>
      <w:lang w:eastAsia="ar-SA"/>
    </w:rPr>
  </w:style>
  <w:style w:type="paragraph" w:styleId="Nagwek7">
    <w:name w:val="heading 7"/>
    <w:basedOn w:val="Normalny"/>
    <w:next w:val="Normalny"/>
    <w:link w:val="Nagwek7Znak"/>
    <w:uiPriority w:val="9"/>
    <w:qFormat/>
    <w:rsid w:val="00FE1688"/>
    <w:pPr>
      <w:suppressAutoHyphens/>
      <w:spacing w:before="240" w:after="60"/>
      <w:outlineLvl w:val="6"/>
    </w:pPr>
    <w:rPr>
      <w:rFonts w:ascii="Calibri" w:hAnsi="Calibri"/>
      <w:lang w:eastAsia="ar-SA"/>
    </w:rPr>
  </w:style>
  <w:style w:type="paragraph" w:styleId="Nagwek8">
    <w:name w:val="heading 8"/>
    <w:basedOn w:val="Normalny"/>
    <w:next w:val="Normalny"/>
    <w:link w:val="Nagwek8Znak"/>
    <w:uiPriority w:val="9"/>
    <w:qFormat/>
    <w:rsid w:val="00FE1688"/>
    <w:pPr>
      <w:keepNext/>
      <w:numPr>
        <w:ilvl w:val="7"/>
        <w:numId w:val="8"/>
      </w:numPr>
      <w:suppressAutoHyphens/>
      <w:jc w:val="right"/>
      <w:outlineLvl w:val="7"/>
    </w:pPr>
    <w:rPr>
      <w:rFonts w:ascii="Calibri" w:hAnsi="Calibri"/>
      <w:i/>
      <w:iCs/>
      <w:lang w:eastAsia="ar-SA"/>
    </w:rPr>
  </w:style>
  <w:style w:type="paragraph" w:styleId="Nagwek9">
    <w:name w:val="heading 9"/>
    <w:basedOn w:val="Normalny"/>
    <w:next w:val="Normalny"/>
    <w:link w:val="Nagwek9Znak"/>
    <w:uiPriority w:val="9"/>
    <w:qFormat/>
    <w:rsid w:val="00FE1688"/>
    <w:pPr>
      <w:suppressAutoHyphens/>
      <w:spacing w:before="240" w:after="60"/>
      <w:outlineLvl w:val="8"/>
    </w:pPr>
    <w:rPr>
      <w:rFonts w:ascii="Cambria" w:hAnsi="Cambria"/>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E1688"/>
    <w:rPr>
      <w:rFonts w:ascii="Cambria" w:eastAsia="Times New Roman" w:hAnsi="Cambria" w:cs="Times New Roman"/>
      <w:b/>
      <w:bCs/>
      <w:kern w:val="32"/>
      <w:sz w:val="32"/>
      <w:szCs w:val="32"/>
      <w:lang w:eastAsia="ar-SA"/>
    </w:rPr>
  </w:style>
  <w:style w:type="character" w:customStyle="1" w:styleId="Nagwek2Znak">
    <w:name w:val="Nagłówek 2 Znak"/>
    <w:basedOn w:val="Domylnaczcionkaakapitu"/>
    <w:link w:val="Nagwek2"/>
    <w:rsid w:val="00FE1688"/>
    <w:rPr>
      <w:rFonts w:ascii="Times New Roman" w:eastAsia="Times New Roman" w:hAnsi="Times New Roman" w:cs="Times New Roman"/>
      <w:b/>
      <w:bCs/>
      <w:lang w:eastAsia="ar-SA"/>
    </w:rPr>
  </w:style>
  <w:style w:type="character" w:customStyle="1" w:styleId="Nagwek3Znak">
    <w:name w:val="Nagłówek 3 Znak"/>
    <w:basedOn w:val="Domylnaczcionkaakapitu"/>
    <w:link w:val="Nagwek3"/>
    <w:uiPriority w:val="9"/>
    <w:rsid w:val="00FE1688"/>
    <w:rPr>
      <w:rFonts w:ascii="Cambria" w:eastAsia="Times New Roman" w:hAnsi="Cambria" w:cs="Times New Roman"/>
      <w:b/>
      <w:bCs/>
      <w:sz w:val="26"/>
      <w:szCs w:val="26"/>
      <w:lang w:eastAsia="ar-SA"/>
    </w:rPr>
  </w:style>
  <w:style w:type="character" w:customStyle="1" w:styleId="Nagwek4Znak">
    <w:name w:val="Nagłówek 4 Znak"/>
    <w:basedOn w:val="Domylnaczcionkaakapitu"/>
    <w:link w:val="Nagwek4"/>
    <w:rsid w:val="00FE1688"/>
    <w:rPr>
      <w:rFonts w:ascii="Calibri" w:eastAsia="Times New Roman" w:hAnsi="Calibri" w:cs="Times New Roman"/>
      <w:b/>
      <w:bCs/>
      <w:sz w:val="28"/>
      <w:szCs w:val="28"/>
      <w:lang w:eastAsia="ar-SA"/>
    </w:rPr>
  </w:style>
  <w:style w:type="character" w:customStyle="1" w:styleId="Nagwek5Znak">
    <w:name w:val="Nagłówek 5 Znak"/>
    <w:basedOn w:val="Domylnaczcionkaakapitu"/>
    <w:link w:val="Nagwek5"/>
    <w:uiPriority w:val="9"/>
    <w:rsid w:val="00FE1688"/>
    <w:rPr>
      <w:rFonts w:ascii="Calibri" w:eastAsia="Times New Roman" w:hAnsi="Calibri" w:cs="Times New Roman"/>
      <w:b/>
      <w:bCs/>
      <w:i/>
      <w:iCs/>
      <w:sz w:val="26"/>
      <w:szCs w:val="26"/>
      <w:lang w:eastAsia="ar-SA"/>
    </w:rPr>
  </w:style>
  <w:style w:type="character" w:customStyle="1" w:styleId="Nagwek6Znak">
    <w:name w:val="Nagłówek 6 Znak"/>
    <w:aliases w:val=" Znak21 Znak"/>
    <w:basedOn w:val="Domylnaczcionkaakapitu"/>
    <w:link w:val="Nagwek6"/>
    <w:uiPriority w:val="99"/>
    <w:rsid w:val="00FE1688"/>
    <w:rPr>
      <w:rFonts w:ascii="Arial" w:eastAsia="Times New Roman" w:hAnsi="Arial" w:cs="Arial"/>
      <w:b/>
      <w:bCs/>
      <w:sz w:val="24"/>
      <w:szCs w:val="24"/>
      <w:lang w:eastAsia="ar-SA"/>
    </w:rPr>
  </w:style>
  <w:style w:type="character" w:customStyle="1" w:styleId="Nagwek7Znak">
    <w:name w:val="Nagłówek 7 Znak"/>
    <w:basedOn w:val="Domylnaczcionkaakapitu"/>
    <w:link w:val="Nagwek7"/>
    <w:uiPriority w:val="9"/>
    <w:rsid w:val="00FE1688"/>
    <w:rPr>
      <w:rFonts w:ascii="Calibri" w:eastAsia="Times New Roman" w:hAnsi="Calibri" w:cs="Times New Roman"/>
      <w:sz w:val="24"/>
      <w:szCs w:val="24"/>
      <w:lang w:eastAsia="ar-SA"/>
    </w:rPr>
  </w:style>
  <w:style w:type="character" w:customStyle="1" w:styleId="Nagwek8Znak">
    <w:name w:val="Nagłówek 8 Znak"/>
    <w:basedOn w:val="Domylnaczcionkaakapitu"/>
    <w:link w:val="Nagwek8"/>
    <w:uiPriority w:val="9"/>
    <w:rsid w:val="00FE1688"/>
    <w:rPr>
      <w:rFonts w:ascii="Calibri" w:eastAsia="Times New Roman" w:hAnsi="Calibri" w:cs="Times New Roman"/>
      <w:i/>
      <w:iCs/>
      <w:sz w:val="24"/>
      <w:szCs w:val="24"/>
      <w:lang w:eastAsia="ar-SA"/>
    </w:rPr>
  </w:style>
  <w:style w:type="character" w:customStyle="1" w:styleId="Nagwek9Znak">
    <w:name w:val="Nagłówek 9 Znak"/>
    <w:basedOn w:val="Domylnaczcionkaakapitu"/>
    <w:link w:val="Nagwek9"/>
    <w:uiPriority w:val="9"/>
    <w:rsid w:val="00FE1688"/>
    <w:rPr>
      <w:rFonts w:ascii="Cambria" w:eastAsia="Times New Roman" w:hAnsi="Cambria" w:cs="Times New Roman"/>
      <w:sz w:val="20"/>
      <w:szCs w:val="20"/>
      <w:lang w:eastAsia="ar-SA"/>
    </w:rPr>
  </w:style>
  <w:style w:type="character" w:customStyle="1" w:styleId="WW8Num5z0">
    <w:name w:val="WW8Num5z0"/>
    <w:uiPriority w:val="99"/>
    <w:rsid w:val="00FE1688"/>
    <w:rPr>
      <w:rFonts w:ascii="Verdana" w:hAnsi="Verdana"/>
      <w:sz w:val="20"/>
    </w:rPr>
  </w:style>
  <w:style w:type="character" w:customStyle="1" w:styleId="WW8Num8z1">
    <w:name w:val="WW8Num8z1"/>
    <w:uiPriority w:val="99"/>
    <w:rsid w:val="00FE1688"/>
  </w:style>
  <w:style w:type="character" w:customStyle="1" w:styleId="WW8Num10z0">
    <w:name w:val="WW8Num10z0"/>
    <w:uiPriority w:val="99"/>
    <w:rsid w:val="00FE1688"/>
    <w:rPr>
      <w:rFonts w:ascii="Verdana" w:hAnsi="Verdana"/>
      <w:sz w:val="20"/>
      <w:u w:val="none"/>
    </w:rPr>
  </w:style>
  <w:style w:type="character" w:customStyle="1" w:styleId="WW8Num14z3">
    <w:name w:val="WW8Num14z3"/>
    <w:uiPriority w:val="99"/>
    <w:rsid w:val="00FE1688"/>
  </w:style>
  <w:style w:type="character" w:customStyle="1" w:styleId="WW8Num23z0">
    <w:name w:val="WW8Num23z0"/>
    <w:uiPriority w:val="99"/>
    <w:rsid w:val="00FE1688"/>
    <w:rPr>
      <w:rFonts w:ascii="Verdana" w:hAnsi="Verdana"/>
      <w:sz w:val="20"/>
      <w:u w:val="none"/>
    </w:rPr>
  </w:style>
  <w:style w:type="character" w:customStyle="1" w:styleId="WW8Num24z0">
    <w:name w:val="WW8Num24z0"/>
    <w:uiPriority w:val="99"/>
    <w:rsid w:val="00FE1688"/>
    <w:rPr>
      <w:rFonts w:ascii="Verdana" w:hAnsi="Verdana"/>
      <w:sz w:val="20"/>
      <w:u w:val="none"/>
    </w:rPr>
  </w:style>
  <w:style w:type="character" w:customStyle="1" w:styleId="WW8Num25z0">
    <w:name w:val="WW8Num25z0"/>
    <w:uiPriority w:val="99"/>
    <w:rsid w:val="00FE1688"/>
    <w:rPr>
      <w:rFonts w:ascii="Times New Roman" w:hAnsi="Times New Roman"/>
    </w:rPr>
  </w:style>
  <w:style w:type="character" w:customStyle="1" w:styleId="WW8Num30z0">
    <w:name w:val="WW8Num30z0"/>
    <w:uiPriority w:val="99"/>
    <w:rsid w:val="00FE1688"/>
    <w:rPr>
      <w:rFonts w:ascii="Verdana" w:hAnsi="Verdana"/>
      <w:sz w:val="20"/>
      <w:u w:val="none"/>
    </w:rPr>
  </w:style>
  <w:style w:type="character" w:customStyle="1" w:styleId="Absatz-Standardschriftart">
    <w:name w:val="Absatz-Standardschriftart"/>
    <w:uiPriority w:val="99"/>
    <w:rsid w:val="00FE1688"/>
  </w:style>
  <w:style w:type="character" w:customStyle="1" w:styleId="WW-Absatz-Standardschriftart">
    <w:name w:val="WW-Absatz-Standardschriftart"/>
    <w:uiPriority w:val="99"/>
    <w:rsid w:val="00FE1688"/>
  </w:style>
  <w:style w:type="character" w:customStyle="1" w:styleId="WW-Absatz-Standardschriftart1">
    <w:name w:val="WW-Absatz-Standardschriftart1"/>
    <w:uiPriority w:val="99"/>
    <w:rsid w:val="00FE1688"/>
  </w:style>
  <w:style w:type="character" w:customStyle="1" w:styleId="WW-Absatz-Standardschriftart11">
    <w:name w:val="WW-Absatz-Standardschriftart11"/>
    <w:uiPriority w:val="99"/>
    <w:rsid w:val="00FE1688"/>
  </w:style>
  <w:style w:type="character" w:customStyle="1" w:styleId="WW8Num6z0">
    <w:name w:val="WW8Num6z0"/>
    <w:uiPriority w:val="99"/>
    <w:rsid w:val="00FE1688"/>
  </w:style>
  <w:style w:type="character" w:customStyle="1" w:styleId="WW8Num9z1">
    <w:name w:val="WW8Num9z1"/>
    <w:uiPriority w:val="99"/>
    <w:rsid w:val="00FE1688"/>
  </w:style>
  <w:style w:type="character" w:customStyle="1" w:styleId="WW8Num11z0">
    <w:name w:val="WW8Num11z0"/>
    <w:uiPriority w:val="99"/>
    <w:rsid w:val="00FE1688"/>
    <w:rPr>
      <w:rFonts w:ascii="Verdana" w:hAnsi="Verdana"/>
      <w:sz w:val="20"/>
      <w:u w:val="none"/>
    </w:rPr>
  </w:style>
  <w:style w:type="character" w:customStyle="1" w:styleId="WW8Num15z3">
    <w:name w:val="WW8Num15z3"/>
    <w:uiPriority w:val="99"/>
    <w:rsid w:val="00FE1688"/>
  </w:style>
  <w:style w:type="character" w:customStyle="1" w:styleId="WW8Num26z0">
    <w:name w:val="WW8Num26z0"/>
    <w:uiPriority w:val="99"/>
    <w:rsid w:val="00FE1688"/>
    <w:rPr>
      <w:rFonts w:ascii="Times New Roman" w:hAnsi="Times New Roman"/>
      <w:b/>
    </w:rPr>
  </w:style>
  <w:style w:type="character" w:customStyle="1" w:styleId="WW-Absatz-Standardschriftart111">
    <w:name w:val="WW-Absatz-Standardschriftart111"/>
    <w:uiPriority w:val="99"/>
    <w:rsid w:val="00FE1688"/>
  </w:style>
  <w:style w:type="character" w:customStyle="1" w:styleId="WW8Num1z0">
    <w:name w:val="WW8Num1z0"/>
    <w:uiPriority w:val="99"/>
    <w:rsid w:val="00FE1688"/>
    <w:rPr>
      <w:rFonts w:ascii="Symbol" w:hAnsi="Symbol"/>
    </w:rPr>
  </w:style>
  <w:style w:type="character" w:customStyle="1" w:styleId="WW8Num2z0">
    <w:name w:val="WW8Num2z0"/>
    <w:uiPriority w:val="99"/>
    <w:rsid w:val="00FE1688"/>
    <w:rPr>
      <w:rFonts w:ascii="Symbol" w:hAnsi="Symbol"/>
    </w:rPr>
  </w:style>
  <w:style w:type="character" w:customStyle="1" w:styleId="WW8Num5z5">
    <w:name w:val="WW8Num5z5"/>
    <w:uiPriority w:val="99"/>
    <w:rsid w:val="00FE1688"/>
    <w:rPr>
      <w:b/>
    </w:rPr>
  </w:style>
  <w:style w:type="character" w:customStyle="1" w:styleId="WW8Num7z0">
    <w:name w:val="WW8Num7z0"/>
    <w:uiPriority w:val="99"/>
    <w:rsid w:val="00FE1688"/>
    <w:rPr>
      <w:rFonts w:ascii="Verdana" w:hAnsi="Verdana"/>
      <w:sz w:val="20"/>
      <w:u w:val="none"/>
    </w:rPr>
  </w:style>
  <w:style w:type="character" w:customStyle="1" w:styleId="WW8Num11z1">
    <w:name w:val="WW8Num11z1"/>
    <w:uiPriority w:val="99"/>
    <w:rsid w:val="00FE1688"/>
    <w:rPr>
      <w:rFonts w:ascii="Verdana" w:hAnsi="Verdana"/>
      <w:sz w:val="20"/>
    </w:rPr>
  </w:style>
  <w:style w:type="character" w:customStyle="1" w:styleId="WW8Num13z0">
    <w:name w:val="WW8Num13z0"/>
    <w:uiPriority w:val="99"/>
    <w:rsid w:val="00FE1688"/>
  </w:style>
  <w:style w:type="character" w:customStyle="1" w:styleId="WW8Num16z0">
    <w:name w:val="WW8Num16z0"/>
    <w:uiPriority w:val="99"/>
    <w:rsid w:val="00FE1688"/>
    <w:rPr>
      <w:rFonts w:ascii="Verdana" w:hAnsi="Verdana"/>
      <w:color w:val="000000"/>
      <w:sz w:val="20"/>
      <w:u w:val="none"/>
    </w:rPr>
  </w:style>
  <w:style w:type="character" w:customStyle="1" w:styleId="WW8Num19z0">
    <w:name w:val="WW8Num19z0"/>
    <w:uiPriority w:val="99"/>
    <w:rsid w:val="00FE1688"/>
    <w:rPr>
      <w:rFonts w:ascii="Verdana" w:hAnsi="Verdana"/>
      <w:sz w:val="20"/>
      <w:u w:val="none"/>
    </w:rPr>
  </w:style>
  <w:style w:type="character" w:customStyle="1" w:styleId="WW8Num22z1">
    <w:name w:val="WW8Num22z1"/>
    <w:uiPriority w:val="99"/>
    <w:rsid w:val="00FE1688"/>
  </w:style>
  <w:style w:type="character" w:customStyle="1" w:styleId="WW8Num26z1">
    <w:name w:val="WW8Num26z1"/>
    <w:uiPriority w:val="99"/>
    <w:rsid w:val="00FE1688"/>
  </w:style>
  <w:style w:type="character" w:customStyle="1" w:styleId="WW8Num27z0">
    <w:name w:val="WW8Num27z0"/>
    <w:uiPriority w:val="99"/>
    <w:rsid w:val="00FE1688"/>
    <w:rPr>
      <w:rFonts w:ascii="Verdana" w:hAnsi="Verdana"/>
      <w:sz w:val="20"/>
    </w:rPr>
  </w:style>
  <w:style w:type="character" w:customStyle="1" w:styleId="WW8Num28z0">
    <w:name w:val="WW8Num28z0"/>
    <w:uiPriority w:val="99"/>
    <w:rsid w:val="00FE1688"/>
    <w:rPr>
      <w:rFonts w:ascii="Verdana" w:hAnsi="Verdana"/>
      <w:sz w:val="20"/>
      <w:u w:val="none"/>
    </w:rPr>
  </w:style>
  <w:style w:type="character" w:customStyle="1" w:styleId="WW8Num29z0">
    <w:name w:val="WW8Num29z0"/>
    <w:uiPriority w:val="99"/>
    <w:rsid w:val="00FE1688"/>
    <w:rPr>
      <w:rFonts w:ascii="Verdana" w:hAnsi="Verdana"/>
      <w:sz w:val="20"/>
      <w:u w:val="none"/>
    </w:rPr>
  </w:style>
  <w:style w:type="character" w:customStyle="1" w:styleId="WW8Num32z0">
    <w:name w:val="WW8Num32z0"/>
    <w:uiPriority w:val="99"/>
    <w:rsid w:val="00FE1688"/>
    <w:rPr>
      <w:rFonts w:ascii="Arial" w:hAnsi="Arial"/>
      <w:sz w:val="24"/>
      <w:u w:val="none"/>
    </w:rPr>
  </w:style>
  <w:style w:type="character" w:customStyle="1" w:styleId="WW8Num34z0">
    <w:name w:val="WW8Num34z0"/>
    <w:uiPriority w:val="99"/>
    <w:rsid w:val="00FE1688"/>
    <w:rPr>
      <w:rFonts w:ascii="Verdana" w:hAnsi="Verdana"/>
      <w:sz w:val="20"/>
      <w:u w:val="none"/>
    </w:rPr>
  </w:style>
  <w:style w:type="character" w:customStyle="1" w:styleId="WW8Num35z0">
    <w:name w:val="WW8Num35z0"/>
    <w:uiPriority w:val="99"/>
    <w:rsid w:val="00FE1688"/>
  </w:style>
  <w:style w:type="character" w:customStyle="1" w:styleId="WW8Num37z0">
    <w:name w:val="WW8Num37z0"/>
    <w:uiPriority w:val="99"/>
    <w:rsid w:val="00FE1688"/>
    <w:rPr>
      <w:rFonts w:ascii="Verdana" w:hAnsi="Verdana"/>
      <w:sz w:val="20"/>
    </w:rPr>
  </w:style>
  <w:style w:type="character" w:customStyle="1" w:styleId="WW8Num38z0">
    <w:name w:val="WW8Num38z0"/>
    <w:uiPriority w:val="99"/>
    <w:rsid w:val="00FE1688"/>
    <w:rPr>
      <w:rFonts w:ascii="Verdana" w:hAnsi="Verdana"/>
      <w:sz w:val="20"/>
      <w:u w:val="none"/>
    </w:rPr>
  </w:style>
  <w:style w:type="character" w:customStyle="1" w:styleId="WW8Num39z0">
    <w:name w:val="WW8Num39z0"/>
    <w:uiPriority w:val="99"/>
    <w:rsid w:val="00FE1688"/>
    <w:rPr>
      <w:rFonts w:ascii="Verdana" w:hAnsi="Verdana"/>
      <w:sz w:val="20"/>
      <w:u w:val="none"/>
    </w:rPr>
  </w:style>
  <w:style w:type="character" w:customStyle="1" w:styleId="WW8Num41z0">
    <w:name w:val="WW8Num41z0"/>
    <w:uiPriority w:val="99"/>
    <w:rsid w:val="00FE1688"/>
    <w:rPr>
      <w:rFonts w:ascii="Verdana" w:hAnsi="Verdana"/>
      <w:sz w:val="20"/>
      <w:u w:val="none"/>
    </w:rPr>
  </w:style>
  <w:style w:type="character" w:customStyle="1" w:styleId="WW8Num43z3">
    <w:name w:val="WW8Num43z3"/>
    <w:uiPriority w:val="99"/>
    <w:rsid w:val="00FE1688"/>
  </w:style>
  <w:style w:type="character" w:customStyle="1" w:styleId="WW8Num45z0">
    <w:name w:val="WW8Num45z0"/>
    <w:uiPriority w:val="99"/>
    <w:rsid w:val="00FE1688"/>
    <w:rPr>
      <w:rFonts w:ascii="Verdana" w:hAnsi="Verdana"/>
      <w:sz w:val="20"/>
      <w:u w:val="none"/>
    </w:rPr>
  </w:style>
  <w:style w:type="character" w:customStyle="1" w:styleId="WW8Num46z0">
    <w:name w:val="WW8Num46z0"/>
    <w:uiPriority w:val="99"/>
    <w:rsid w:val="00FE1688"/>
    <w:rPr>
      <w:rFonts w:ascii="Verdana" w:hAnsi="Verdana"/>
      <w:sz w:val="20"/>
      <w:u w:val="none"/>
    </w:rPr>
  </w:style>
  <w:style w:type="character" w:customStyle="1" w:styleId="WW8Num47z0">
    <w:name w:val="WW8Num47z0"/>
    <w:uiPriority w:val="99"/>
    <w:rsid w:val="00FE1688"/>
    <w:rPr>
      <w:rFonts w:ascii="Verdana" w:hAnsi="Verdana"/>
      <w:sz w:val="20"/>
      <w:u w:val="none"/>
    </w:rPr>
  </w:style>
  <w:style w:type="character" w:customStyle="1" w:styleId="WW8Num48z0">
    <w:name w:val="WW8Num48z0"/>
    <w:uiPriority w:val="99"/>
    <w:rsid w:val="00FE1688"/>
    <w:rPr>
      <w:rFonts w:ascii="Verdana" w:hAnsi="Verdana"/>
      <w:sz w:val="20"/>
      <w:u w:val="none"/>
    </w:rPr>
  </w:style>
  <w:style w:type="character" w:customStyle="1" w:styleId="WW8Num49z0">
    <w:name w:val="WW8Num49z0"/>
    <w:uiPriority w:val="99"/>
    <w:rsid w:val="00FE1688"/>
    <w:rPr>
      <w:rFonts w:ascii="Verdana" w:hAnsi="Verdana"/>
      <w:sz w:val="20"/>
      <w:u w:val="none"/>
    </w:rPr>
  </w:style>
  <w:style w:type="character" w:customStyle="1" w:styleId="WW8Num50z0">
    <w:name w:val="WW8Num50z0"/>
    <w:uiPriority w:val="99"/>
    <w:rsid w:val="00FE1688"/>
    <w:rPr>
      <w:rFonts w:ascii="Verdana" w:hAnsi="Verdana"/>
      <w:sz w:val="20"/>
      <w:u w:val="none"/>
    </w:rPr>
  </w:style>
  <w:style w:type="character" w:customStyle="1" w:styleId="WW8Num52z0">
    <w:name w:val="WW8Num52z0"/>
    <w:uiPriority w:val="99"/>
    <w:rsid w:val="00FE1688"/>
    <w:rPr>
      <w:rFonts w:ascii="Verdana" w:hAnsi="Verdana"/>
      <w:sz w:val="20"/>
      <w:u w:val="none"/>
    </w:rPr>
  </w:style>
  <w:style w:type="character" w:customStyle="1" w:styleId="WW8Num54z0">
    <w:name w:val="WW8Num54z0"/>
    <w:uiPriority w:val="99"/>
    <w:rsid w:val="00FE1688"/>
    <w:rPr>
      <w:rFonts w:ascii="Verdana" w:hAnsi="Verdana"/>
      <w:color w:val="auto"/>
      <w:position w:val="0"/>
      <w:sz w:val="20"/>
      <w:u w:val="none"/>
      <w:vertAlign w:val="baseline"/>
    </w:rPr>
  </w:style>
  <w:style w:type="character" w:customStyle="1" w:styleId="WW8Num55z0">
    <w:name w:val="WW8Num55z0"/>
    <w:uiPriority w:val="99"/>
    <w:rsid w:val="00FE1688"/>
    <w:rPr>
      <w:rFonts w:ascii="Verdana" w:hAnsi="Verdana"/>
      <w:sz w:val="20"/>
      <w:u w:val="none"/>
    </w:rPr>
  </w:style>
  <w:style w:type="character" w:customStyle="1" w:styleId="WW8Num56z0">
    <w:name w:val="WW8Num56z0"/>
    <w:uiPriority w:val="99"/>
    <w:rsid w:val="00FE1688"/>
    <w:rPr>
      <w:rFonts w:ascii="Arial" w:hAnsi="Arial"/>
      <w:sz w:val="24"/>
      <w:u w:val="none"/>
    </w:rPr>
  </w:style>
  <w:style w:type="character" w:customStyle="1" w:styleId="WW8Num57z0">
    <w:name w:val="WW8Num57z0"/>
    <w:uiPriority w:val="99"/>
    <w:rsid w:val="00FE1688"/>
    <w:rPr>
      <w:rFonts w:ascii="Verdana" w:hAnsi="Verdana"/>
      <w:sz w:val="20"/>
      <w:u w:val="none"/>
    </w:rPr>
  </w:style>
  <w:style w:type="character" w:customStyle="1" w:styleId="WW8Num59z0">
    <w:name w:val="WW8Num59z0"/>
    <w:uiPriority w:val="99"/>
    <w:rsid w:val="00FE1688"/>
    <w:rPr>
      <w:rFonts w:ascii="Verdana" w:hAnsi="Verdana"/>
      <w:sz w:val="20"/>
    </w:rPr>
  </w:style>
  <w:style w:type="character" w:customStyle="1" w:styleId="WW8Num61z0">
    <w:name w:val="WW8Num61z0"/>
    <w:uiPriority w:val="99"/>
    <w:rsid w:val="00FE1688"/>
    <w:rPr>
      <w:rFonts w:ascii="Verdana" w:hAnsi="Verdana"/>
      <w:sz w:val="20"/>
      <w:u w:val="none"/>
    </w:rPr>
  </w:style>
  <w:style w:type="character" w:customStyle="1" w:styleId="WW8Num63z0">
    <w:name w:val="WW8Num63z0"/>
    <w:uiPriority w:val="99"/>
    <w:rsid w:val="00FE1688"/>
    <w:rPr>
      <w:rFonts w:ascii="Verdana" w:hAnsi="Verdana"/>
      <w:sz w:val="20"/>
      <w:u w:val="none"/>
    </w:rPr>
  </w:style>
  <w:style w:type="character" w:customStyle="1" w:styleId="WW8Num64z0">
    <w:name w:val="WW8Num64z0"/>
    <w:uiPriority w:val="99"/>
    <w:rsid w:val="00FE1688"/>
    <w:rPr>
      <w:rFonts w:ascii="Verdana" w:hAnsi="Verdana"/>
      <w:sz w:val="20"/>
    </w:rPr>
  </w:style>
  <w:style w:type="character" w:customStyle="1" w:styleId="WW8Num64z1">
    <w:name w:val="WW8Num64z1"/>
    <w:uiPriority w:val="99"/>
    <w:rsid w:val="00FE1688"/>
    <w:rPr>
      <w:rFonts w:ascii="Arial" w:hAnsi="Arial"/>
      <w:sz w:val="24"/>
      <w:u w:val="none"/>
    </w:rPr>
  </w:style>
  <w:style w:type="character" w:customStyle="1" w:styleId="WW8Num64z2">
    <w:name w:val="WW8Num64z2"/>
    <w:uiPriority w:val="99"/>
    <w:rsid w:val="00FE1688"/>
    <w:rPr>
      <w:rFonts w:ascii="Arial" w:hAnsi="Arial"/>
      <w:sz w:val="24"/>
    </w:rPr>
  </w:style>
  <w:style w:type="character" w:customStyle="1" w:styleId="WW8Num65z0">
    <w:name w:val="WW8Num65z0"/>
    <w:uiPriority w:val="99"/>
    <w:rsid w:val="00FE1688"/>
    <w:rPr>
      <w:rFonts w:ascii="Verdana" w:hAnsi="Verdana"/>
      <w:color w:val="auto"/>
      <w:sz w:val="20"/>
    </w:rPr>
  </w:style>
  <w:style w:type="character" w:customStyle="1" w:styleId="WW8Num65z1">
    <w:name w:val="WW8Num65z1"/>
    <w:uiPriority w:val="99"/>
    <w:rsid w:val="00FE1688"/>
    <w:rPr>
      <w:rFonts w:ascii="Arial" w:hAnsi="Arial"/>
      <w:sz w:val="24"/>
    </w:rPr>
  </w:style>
  <w:style w:type="character" w:customStyle="1" w:styleId="WW8Num69z0">
    <w:name w:val="WW8Num69z0"/>
    <w:uiPriority w:val="99"/>
    <w:rsid w:val="00FE1688"/>
    <w:rPr>
      <w:rFonts w:ascii="Times New Roman" w:hAnsi="Times New Roman"/>
      <w:b/>
    </w:rPr>
  </w:style>
  <w:style w:type="character" w:customStyle="1" w:styleId="WW8Num70z0">
    <w:name w:val="WW8Num70z0"/>
    <w:uiPriority w:val="99"/>
    <w:rsid w:val="00FE1688"/>
    <w:rPr>
      <w:rFonts w:ascii="Wingdings" w:hAnsi="Wingdings"/>
      <w:sz w:val="16"/>
    </w:rPr>
  </w:style>
  <w:style w:type="character" w:customStyle="1" w:styleId="WW8Num71z0">
    <w:name w:val="WW8Num71z0"/>
    <w:uiPriority w:val="99"/>
    <w:rsid w:val="00FE1688"/>
    <w:rPr>
      <w:rFonts w:ascii="Times New Roman" w:hAnsi="Times New Roman"/>
    </w:rPr>
  </w:style>
  <w:style w:type="character" w:customStyle="1" w:styleId="WW8Num72z0">
    <w:name w:val="WW8Num72z0"/>
    <w:uiPriority w:val="99"/>
    <w:rsid w:val="00FE1688"/>
    <w:rPr>
      <w:rFonts w:ascii="Verdana" w:hAnsi="Verdana"/>
      <w:sz w:val="20"/>
    </w:rPr>
  </w:style>
  <w:style w:type="character" w:customStyle="1" w:styleId="WW8Num73z0">
    <w:name w:val="WW8Num73z0"/>
    <w:uiPriority w:val="99"/>
    <w:rsid w:val="00FE1688"/>
    <w:rPr>
      <w:rFonts w:ascii="Times New Roman" w:hAnsi="Times New Roman"/>
      <w:b/>
    </w:rPr>
  </w:style>
  <w:style w:type="character" w:customStyle="1" w:styleId="WW8Num74z0">
    <w:name w:val="WW8Num74z0"/>
    <w:uiPriority w:val="99"/>
    <w:rsid w:val="00FE1688"/>
    <w:rPr>
      <w:rFonts w:ascii="Verdana" w:hAnsi="Verdana"/>
      <w:sz w:val="20"/>
      <w:u w:val="none"/>
    </w:rPr>
  </w:style>
  <w:style w:type="character" w:customStyle="1" w:styleId="WW8Num75z0">
    <w:name w:val="WW8Num75z0"/>
    <w:uiPriority w:val="99"/>
    <w:rsid w:val="00FE1688"/>
    <w:rPr>
      <w:rFonts w:ascii="Verdana" w:hAnsi="Verdana"/>
      <w:sz w:val="20"/>
    </w:rPr>
  </w:style>
  <w:style w:type="character" w:customStyle="1" w:styleId="WW8Num75z1">
    <w:name w:val="WW8Num75z1"/>
    <w:uiPriority w:val="99"/>
    <w:rsid w:val="00FE1688"/>
    <w:rPr>
      <w:rFonts w:ascii="Arial" w:hAnsi="Arial"/>
      <w:sz w:val="24"/>
    </w:rPr>
  </w:style>
  <w:style w:type="character" w:customStyle="1" w:styleId="WW8Num80z0">
    <w:name w:val="WW8Num80z0"/>
    <w:uiPriority w:val="99"/>
    <w:rsid w:val="00FE1688"/>
    <w:rPr>
      <w:rFonts w:ascii="Verdana" w:hAnsi="Verdana"/>
      <w:sz w:val="20"/>
      <w:u w:val="none"/>
    </w:rPr>
  </w:style>
  <w:style w:type="character" w:customStyle="1" w:styleId="WW8NumSt61z0">
    <w:name w:val="WW8NumSt61z0"/>
    <w:uiPriority w:val="99"/>
    <w:rsid w:val="00FE1688"/>
    <w:rPr>
      <w:rFonts w:ascii="Verdana" w:hAnsi="Verdana"/>
      <w:sz w:val="20"/>
      <w:u w:val="none"/>
    </w:rPr>
  </w:style>
  <w:style w:type="character" w:customStyle="1" w:styleId="WW8NumSt62z0">
    <w:name w:val="WW8NumSt62z0"/>
    <w:uiPriority w:val="99"/>
    <w:rsid w:val="00FE1688"/>
    <w:rPr>
      <w:rFonts w:ascii="Verdana" w:hAnsi="Verdana"/>
      <w:sz w:val="20"/>
      <w:u w:val="none"/>
    </w:rPr>
  </w:style>
  <w:style w:type="character" w:customStyle="1" w:styleId="WW8NumSt64z0">
    <w:name w:val="WW8NumSt64z0"/>
    <w:uiPriority w:val="99"/>
    <w:rsid w:val="00FE1688"/>
    <w:rPr>
      <w:rFonts w:ascii="Verdana" w:hAnsi="Verdana"/>
      <w:sz w:val="20"/>
      <w:u w:val="none"/>
    </w:rPr>
  </w:style>
  <w:style w:type="character" w:customStyle="1" w:styleId="Domylnaczcionkaakapitu1">
    <w:name w:val="Domyślna czcionka akapitu1"/>
    <w:uiPriority w:val="99"/>
    <w:rsid w:val="00FE1688"/>
  </w:style>
  <w:style w:type="character" w:customStyle="1" w:styleId="tekstdokbold">
    <w:name w:val="tekst dok. bold"/>
    <w:uiPriority w:val="99"/>
    <w:rsid w:val="00FE1688"/>
    <w:rPr>
      <w:b/>
    </w:rPr>
  </w:style>
  <w:style w:type="character" w:customStyle="1" w:styleId="Znakiprzypiswdolnych">
    <w:name w:val="Znaki przypisów dolnych"/>
    <w:uiPriority w:val="99"/>
    <w:rsid w:val="00FE1688"/>
    <w:rPr>
      <w:rFonts w:cs="Times New Roman"/>
      <w:vertAlign w:val="superscript"/>
    </w:rPr>
  </w:style>
  <w:style w:type="character" w:styleId="Numerstrony">
    <w:name w:val="page number"/>
    <w:uiPriority w:val="99"/>
    <w:rsid w:val="00FE1688"/>
    <w:rPr>
      <w:rFonts w:cs="Times New Roman"/>
    </w:rPr>
  </w:style>
  <w:style w:type="character" w:styleId="Hipercze">
    <w:name w:val="Hyperlink"/>
    <w:uiPriority w:val="99"/>
    <w:rsid w:val="00FE1688"/>
    <w:rPr>
      <w:rFonts w:cs="Times New Roman"/>
      <w:color w:val="0000FF"/>
      <w:u w:val="single"/>
    </w:rPr>
  </w:style>
  <w:style w:type="character" w:styleId="UyteHipercze">
    <w:name w:val="FollowedHyperlink"/>
    <w:uiPriority w:val="99"/>
    <w:rsid w:val="00FE1688"/>
    <w:rPr>
      <w:rFonts w:cs="Times New Roman"/>
      <w:color w:val="800080"/>
      <w:u w:val="single"/>
    </w:rPr>
  </w:style>
  <w:style w:type="character" w:customStyle="1" w:styleId="Odwoaniedokomentarza1">
    <w:name w:val="Odwołanie do komentarza1"/>
    <w:uiPriority w:val="99"/>
    <w:rsid w:val="00FE1688"/>
    <w:rPr>
      <w:rFonts w:cs="Times New Roman"/>
      <w:sz w:val="16"/>
      <w:szCs w:val="16"/>
    </w:rPr>
  </w:style>
  <w:style w:type="character" w:styleId="Pogrubienie">
    <w:name w:val="Strong"/>
    <w:uiPriority w:val="22"/>
    <w:qFormat/>
    <w:rsid w:val="00FE1688"/>
    <w:rPr>
      <w:rFonts w:cs="Times New Roman"/>
      <w:b/>
      <w:bCs/>
    </w:rPr>
  </w:style>
  <w:style w:type="character" w:styleId="Uwydatnienie">
    <w:name w:val="Emphasis"/>
    <w:uiPriority w:val="20"/>
    <w:qFormat/>
    <w:rsid w:val="00FE1688"/>
    <w:rPr>
      <w:rFonts w:cs="Times New Roman"/>
      <w:i/>
      <w:iCs/>
    </w:rPr>
  </w:style>
  <w:style w:type="character" w:customStyle="1" w:styleId="zwyklyZnakZnak">
    <w:name w:val="zwykly Znak Znak"/>
    <w:uiPriority w:val="99"/>
    <w:rsid w:val="00FE1688"/>
    <w:rPr>
      <w:rFonts w:ascii="Arial" w:hAnsi="Arial" w:cs="Arial"/>
      <w:sz w:val="24"/>
      <w:szCs w:val="24"/>
      <w:lang w:val="pl-PL" w:eastAsia="ar-SA" w:bidi="ar-SA"/>
    </w:rPr>
  </w:style>
  <w:style w:type="character" w:customStyle="1" w:styleId="zwyklywcietyZnakZnak">
    <w:name w:val="zwykly wciety Znak Znak"/>
    <w:uiPriority w:val="99"/>
    <w:rsid w:val="00FE1688"/>
    <w:rPr>
      <w:rFonts w:ascii="Arial" w:hAnsi="Arial" w:cs="Arial"/>
      <w:sz w:val="24"/>
      <w:szCs w:val="24"/>
      <w:lang w:val="pl-PL" w:eastAsia="ar-SA" w:bidi="ar-SA"/>
    </w:rPr>
  </w:style>
  <w:style w:type="character" w:customStyle="1" w:styleId="ZnakZnak">
    <w:name w:val="Znak Znak"/>
    <w:uiPriority w:val="99"/>
    <w:rsid w:val="00FE1688"/>
    <w:rPr>
      <w:rFonts w:cs="Times New Roman"/>
      <w:sz w:val="24"/>
      <w:szCs w:val="24"/>
      <w:lang w:val="pl-PL" w:eastAsia="ar-SA" w:bidi="ar-SA"/>
    </w:rPr>
  </w:style>
  <w:style w:type="character" w:customStyle="1" w:styleId="Znakiprzypiswkocowych">
    <w:name w:val="Znaki przypisów końcowych"/>
    <w:uiPriority w:val="99"/>
    <w:rsid w:val="00FE1688"/>
    <w:rPr>
      <w:rFonts w:cs="Times New Roman"/>
      <w:vertAlign w:val="superscript"/>
    </w:rPr>
  </w:style>
  <w:style w:type="character" w:customStyle="1" w:styleId="ZnakZnak7">
    <w:name w:val="Znak Znak7"/>
    <w:uiPriority w:val="99"/>
    <w:rsid w:val="00FE1688"/>
    <w:rPr>
      <w:rFonts w:cs="Times New Roman"/>
      <w:sz w:val="24"/>
      <w:szCs w:val="24"/>
      <w:lang w:val="pl-PL" w:eastAsia="ar-SA" w:bidi="ar-SA"/>
    </w:rPr>
  </w:style>
  <w:style w:type="character" w:customStyle="1" w:styleId="a2ZnakZnak">
    <w:name w:val="a2 Znak Znak"/>
    <w:uiPriority w:val="99"/>
    <w:rsid w:val="00FE1688"/>
    <w:rPr>
      <w:rFonts w:ascii="Arial" w:hAnsi="Arial" w:cs="Arial"/>
      <w:sz w:val="24"/>
      <w:szCs w:val="24"/>
      <w:lang w:val="pl-PL" w:eastAsia="ar-SA" w:bidi="ar-SA"/>
    </w:rPr>
  </w:style>
  <w:style w:type="character" w:customStyle="1" w:styleId="Znakinumeracji">
    <w:name w:val="Znaki numeracji"/>
    <w:uiPriority w:val="99"/>
    <w:rsid w:val="00FE1688"/>
    <w:rPr>
      <w:rFonts w:ascii="Verdana" w:hAnsi="Verdana"/>
      <w:sz w:val="20"/>
    </w:rPr>
  </w:style>
  <w:style w:type="character" w:customStyle="1" w:styleId="Symbolewypunktowania">
    <w:name w:val="Symbole wypunktowania"/>
    <w:uiPriority w:val="99"/>
    <w:rsid w:val="00FE1688"/>
    <w:rPr>
      <w:rFonts w:ascii="StarSymbol" w:eastAsia="Times New Roman" w:hAnsi="StarSymbol"/>
      <w:sz w:val="18"/>
    </w:rPr>
  </w:style>
  <w:style w:type="paragraph" w:styleId="Tekstpodstawowy">
    <w:name w:val="Body Text"/>
    <w:aliases w:val="a2 Znak"/>
    <w:basedOn w:val="Normalny"/>
    <w:link w:val="TekstpodstawowyZnak"/>
    <w:rsid w:val="00FE1688"/>
    <w:pPr>
      <w:suppressAutoHyphens/>
    </w:pPr>
    <w:rPr>
      <w:rFonts w:ascii="Arial" w:hAnsi="Arial" w:cs="Arial"/>
      <w:lang w:eastAsia="ar-SA"/>
    </w:rPr>
  </w:style>
  <w:style w:type="character" w:customStyle="1" w:styleId="TekstpodstawowyZnak">
    <w:name w:val="Tekst podstawowy Znak"/>
    <w:aliases w:val="a2 Znak Znak1"/>
    <w:basedOn w:val="Domylnaczcionkaakapitu"/>
    <w:link w:val="Tekstpodstawowy"/>
    <w:rsid w:val="00FE1688"/>
    <w:rPr>
      <w:rFonts w:ascii="Arial" w:eastAsia="Times New Roman" w:hAnsi="Arial" w:cs="Arial"/>
      <w:sz w:val="24"/>
      <w:szCs w:val="24"/>
      <w:lang w:eastAsia="ar-SA"/>
    </w:rPr>
  </w:style>
  <w:style w:type="paragraph" w:styleId="Lista">
    <w:name w:val="List"/>
    <w:basedOn w:val="Normalny"/>
    <w:uiPriority w:val="99"/>
    <w:rsid w:val="00FE1688"/>
    <w:pPr>
      <w:suppressAutoHyphens/>
      <w:ind w:left="283" w:hanging="283"/>
    </w:pPr>
    <w:rPr>
      <w:rFonts w:ascii="Arial" w:hAnsi="Arial"/>
      <w:szCs w:val="20"/>
      <w:lang w:eastAsia="ar-SA"/>
    </w:rPr>
  </w:style>
  <w:style w:type="paragraph" w:customStyle="1" w:styleId="Podpis1">
    <w:name w:val="Podpis1"/>
    <w:basedOn w:val="Normalny"/>
    <w:uiPriority w:val="99"/>
    <w:rsid w:val="00FE1688"/>
    <w:pPr>
      <w:suppressLineNumbers/>
      <w:suppressAutoHyphens/>
      <w:spacing w:before="120" w:after="120"/>
    </w:pPr>
    <w:rPr>
      <w:rFonts w:cs="Tahoma"/>
      <w:i/>
      <w:iCs/>
      <w:sz w:val="20"/>
      <w:szCs w:val="20"/>
      <w:lang w:eastAsia="ar-SA"/>
    </w:rPr>
  </w:style>
  <w:style w:type="paragraph" w:customStyle="1" w:styleId="Indeks">
    <w:name w:val="Indeks"/>
    <w:basedOn w:val="Normalny"/>
    <w:uiPriority w:val="99"/>
    <w:rsid w:val="00FE1688"/>
    <w:pPr>
      <w:suppressLineNumbers/>
      <w:suppressAutoHyphens/>
    </w:pPr>
    <w:rPr>
      <w:rFonts w:cs="Tahoma"/>
      <w:lang w:eastAsia="ar-SA"/>
    </w:rPr>
  </w:style>
  <w:style w:type="paragraph" w:customStyle="1" w:styleId="Nagwek10">
    <w:name w:val="Nagłówek1"/>
    <w:basedOn w:val="Normalny"/>
    <w:next w:val="Tekstpodstawowy"/>
    <w:uiPriority w:val="99"/>
    <w:rsid w:val="00FE1688"/>
    <w:pPr>
      <w:keepNext/>
      <w:suppressAutoHyphens/>
      <w:spacing w:before="240" w:after="120"/>
    </w:pPr>
    <w:rPr>
      <w:rFonts w:ascii="Arial" w:hAnsi="Arial" w:cs="Tahoma"/>
      <w:sz w:val="28"/>
      <w:szCs w:val="28"/>
      <w:lang w:eastAsia="ar-SA"/>
    </w:rPr>
  </w:style>
  <w:style w:type="paragraph" w:customStyle="1" w:styleId="tytu">
    <w:name w:val="tytuł"/>
    <w:basedOn w:val="Normalny"/>
    <w:next w:val="Normalny"/>
    <w:uiPriority w:val="99"/>
    <w:rsid w:val="00FE1688"/>
    <w:pPr>
      <w:tabs>
        <w:tab w:val="left" w:pos="720"/>
      </w:tabs>
      <w:suppressAutoHyphens/>
      <w:ind w:left="720" w:hanging="720"/>
      <w:jc w:val="center"/>
    </w:pPr>
    <w:rPr>
      <w:rFonts w:ascii="Verdana" w:hAnsi="Verdana"/>
      <w:b/>
      <w:bCs/>
      <w:color w:val="FF00FF"/>
      <w:sz w:val="20"/>
      <w:szCs w:val="20"/>
      <w:lang w:eastAsia="ar-SA"/>
    </w:rPr>
  </w:style>
  <w:style w:type="paragraph" w:styleId="Tytu0">
    <w:name w:val="Title"/>
    <w:aliases w:val=" Znak Znak"/>
    <w:basedOn w:val="Normalny"/>
    <w:next w:val="Podtytu"/>
    <w:link w:val="TytuZnak"/>
    <w:uiPriority w:val="10"/>
    <w:qFormat/>
    <w:rsid w:val="00FE1688"/>
    <w:pPr>
      <w:suppressAutoHyphens/>
      <w:jc w:val="center"/>
    </w:pPr>
    <w:rPr>
      <w:rFonts w:ascii="Cambria" w:hAnsi="Cambria"/>
      <w:b/>
      <w:bCs/>
      <w:kern w:val="28"/>
      <w:sz w:val="32"/>
      <w:szCs w:val="32"/>
      <w:lang w:eastAsia="ar-SA"/>
    </w:rPr>
  </w:style>
  <w:style w:type="character" w:customStyle="1" w:styleId="TytuZnak">
    <w:name w:val="Tytuł Znak"/>
    <w:aliases w:val=" Znak Znak Znak"/>
    <w:basedOn w:val="Domylnaczcionkaakapitu"/>
    <w:link w:val="Tytu0"/>
    <w:uiPriority w:val="10"/>
    <w:rsid w:val="00FE1688"/>
    <w:rPr>
      <w:rFonts w:ascii="Cambria" w:eastAsia="Times New Roman" w:hAnsi="Cambria" w:cs="Times New Roman"/>
      <w:b/>
      <w:bCs/>
      <w:kern w:val="28"/>
      <w:sz w:val="32"/>
      <w:szCs w:val="32"/>
      <w:lang w:eastAsia="ar-SA"/>
    </w:rPr>
  </w:style>
  <w:style w:type="paragraph" w:styleId="Podtytu">
    <w:name w:val="Subtitle"/>
    <w:aliases w:val=" Znak14"/>
    <w:basedOn w:val="Normalny"/>
    <w:next w:val="Tekstpodstawowy"/>
    <w:link w:val="PodtytuZnak"/>
    <w:uiPriority w:val="11"/>
    <w:qFormat/>
    <w:rsid w:val="00FE1688"/>
    <w:pPr>
      <w:suppressAutoHyphens/>
      <w:overflowPunct w:val="0"/>
      <w:autoSpaceDE w:val="0"/>
      <w:spacing w:after="60"/>
      <w:jc w:val="center"/>
      <w:textAlignment w:val="baseline"/>
    </w:pPr>
    <w:rPr>
      <w:rFonts w:ascii="Cambria" w:hAnsi="Cambria"/>
      <w:lang w:eastAsia="ar-SA"/>
    </w:rPr>
  </w:style>
  <w:style w:type="character" w:customStyle="1" w:styleId="PodtytuZnak">
    <w:name w:val="Podtytuł Znak"/>
    <w:aliases w:val=" Znak14 Znak"/>
    <w:basedOn w:val="Domylnaczcionkaakapitu"/>
    <w:link w:val="Podtytu"/>
    <w:uiPriority w:val="11"/>
    <w:rsid w:val="00FE1688"/>
    <w:rPr>
      <w:rFonts w:ascii="Cambria" w:eastAsia="Times New Roman" w:hAnsi="Cambria" w:cs="Times New Roman"/>
      <w:sz w:val="24"/>
      <w:szCs w:val="24"/>
      <w:lang w:eastAsia="ar-SA"/>
    </w:rPr>
  </w:style>
  <w:style w:type="paragraph" w:customStyle="1" w:styleId="tekstdokumentu">
    <w:name w:val="tekst dokumentu"/>
    <w:basedOn w:val="Normalny"/>
    <w:uiPriority w:val="99"/>
    <w:rsid w:val="00FE1688"/>
    <w:pPr>
      <w:suppressAutoHyphens/>
      <w:ind w:left="1620" w:hanging="1620"/>
      <w:jc w:val="center"/>
    </w:pPr>
    <w:rPr>
      <w:rFonts w:ascii="Verdana" w:hAnsi="Verdana"/>
      <w:bCs/>
      <w:iCs/>
      <w:sz w:val="20"/>
      <w:szCs w:val="20"/>
      <w:lang w:eastAsia="ar-SA"/>
    </w:rPr>
  </w:style>
  <w:style w:type="paragraph" w:customStyle="1" w:styleId="zacznik">
    <w:name w:val="załącznik"/>
    <w:basedOn w:val="Tekstpodstawowy"/>
    <w:uiPriority w:val="99"/>
    <w:rsid w:val="00FE1688"/>
    <w:pPr>
      <w:tabs>
        <w:tab w:val="left" w:pos="1701"/>
      </w:tabs>
      <w:ind w:left="2160" w:hanging="2160"/>
      <w:jc w:val="both"/>
    </w:pPr>
    <w:rPr>
      <w:i/>
      <w:iCs/>
      <w:sz w:val="22"/>
      <w:szCs w:val="22"/>
    </w:rPr>
  </w:style>
  <w:style w:type="paragraph" w:styleId="Tekstpodstawowywcity">
    <w:name w:val="Body Text Indent"/>
    <w:aliases w:val=" Znak13"/>
    <w:basedOn w:val="Normalny"/>
    <w:link w:val="TekstpodstawowywcityZnak"/>
    <w:rsid w:val="00FE1688"/>
    <w:pPr>
      <w:suppressAutoHyphens/>
      <w:spacing w:before="120"/>
      <w:jc w:val="both"/>
    </w:pPr>
    <w:rPr>
      <w:b/>
      <w:bCs/>
      <w:sz w:val="25"/>
      <w:szCs w:val="25"/>
      <w:lang w:eastAsia="ar-SA"/>
    </w:rPr>
  </w:style>
  <w:style w:type="character" w:customStyle="1" w:styleId="TekstpodstawowywcityZnak">
    <w:name w:val="Tekst podstawowy wcięty Znak"/>
    <w:aliases w:val=" Znak13 Znak"/>
    <w:basedOn w:val="Domylnaczcionkaakapitu"/>
    <w:link w:val="Tekstpodstawowywcity"/>
    <w:rsid w:val="00FE1688"/>
    <w:rPr>
      <w:rFonts w:ascii="Times New Roman" w:eastAsia="Times New Roman" w:hAnsi="Times New Roman" w:cs="Times New Roman"/>
      <w:b/>
      <w:bCs/>
      <w:sz w:val="25"/>
      <w:szCs w:val="25"/>
      <w:lang w:eastAsia="ar-SA"/>
    </w:rPr>
  </w:style>
  <w:style w:type="paragraph" w:customStyle="1" w:styleId="rozdzia">
    <w:name w:val="rozdział"/>
    <w:basedOn w:val="Normalny"/>
    <w:uiPriority w:val="99"/>
    <w:rsid w:val="00FE1688"/>
    <w:pPr>
      <w:suppressAutoHyphens/>
      <w:ind w:left="540" w:hanging="540"/>
      <w:jc w:val="both"/>
    </w:pPr>
    <w:rPr>
      <w:rFonts w:ascii="Verdana" w:hAnsi="Verdana"/>
      <w:b/>
      <w:iCs/>
      <w:sz w:val="20"/>
      <w:szCs w:val="20"/>
      <w:lang w:eastAsia="ar-SA"/>
    </w:rPr>
  </w:style>
  <w:style w:type="paragraph" w:customStyle="1" w:styleId="Tekstpodstawowy31">
    <w:name w:val="Tekst podstawowy 31"/>
    <w:basedOn w:val="Normalny"/>
    <w:rsid w:val="00FE1688"/>
    <w:pPr>
      <w:suppressAutoHyphens/>
      <w:spacing w:before="120"/>
      <w:jc w:val="both"/>
    </w:pPr>
    <w:rPr>
      <w:i/>
      <w:iCs/>
      <w:lang w:eastAsia="ar-SA"/>
    </w:rPr>
  </w:style>
  <w:style w:type="paragraph" w:styleId="NormalnyWeb">
    <w:name w:val="Normal (Web)"/>
    <w:basedOn w:val="Normalny"/>
    <w:link w:val="NormalnyWebZnak"/>
    <w:uiPriority w:val="99"/>
    <w:rsid w:val="00FE1688"/>
    <w:pPr>
      <w:suppressAutoHyphens/>
      <w:spacing w:before="280" w:after="280"/>
      <w:jc w:val="both"/>
    </w:pPr>
    <w:rPr>
      <w:sz w:val="20"/>
      <w:szCs w:val="20"/>
      <w:lang w:eastAsia="ar-SA"/>
    </w:rPr>
  </w:style>
  <w:style w:type="paragraph" w:customStyle="1" w:styleId="Zwykytekst1">
    <w:name w:val="Zwykły tekst1"/>
    <w:basedOn w:val="Normalny"/>
    <w:rsid w:val="00FE1688"/>
    <w:pPr>
      <w:suppressAutoHyphens/>
    </w:pPr>
    <w:rPr>
      <w:rFonts w:ascii="Courier New" w:hAnsi="Courier New" w:cs="Courier New"/>
      <w:sz w:val="20"/>
      <w:szCs w:val="20"/>
      <w:lang w:eastAsia="ar-SA"/>
    </w:rPr>
  </w:style>
  <w:style w:type="paragraph" w:customStyle="1" w:styleId="normaltableau">
    <w:name w:val="normal_tableau"/>
    <w:basedOn w:val="Normalny"/>
    <w:uiPriority w:val="99"/>
    <w:rsid w:val="00FE1688"/>
    <w:pPr>
      <w:suppressAutoHyphens/>
      <w:spacing w:before="120" w:after="120"/>
      <w:jc w:val="both"/>
    </w:pPr>
    <w:rPr>
      <w:rFonts w:ascii="Optima" w:hAnsi="Optima"/>
      <w:sz w:val="22"/>
      <w:szCs w:val="22"/>
      <w:lang w:val="en-GB" w:eastAsia="ar-SA"/>
    </w:rPr>
  </w:style>
  <w:style w:type="paragraph" w:customStyle="1" w:styleId="Tekstpodstawowywcity22">
    <w:name w:val="Tekst podstawowy wcięty 22"/>
    <w:basedOn w:val="Normalny"/>
    <w:uiPriority w:val="99"/>
    <w:rsid w:val="00FE1688"/>
    <w:pPr>
      <w:suppressAutoHyphens/>
      <w:ind w:left="360" w:hanging="360"/>
      <w:jc w:val="both"/>
    </w:pPr>
    <w:rPr>
      <w:lang w:eastAsia="ar-SA"/>
    </w:rPr>
  </w:style>
  <w:style w:type="paragraph" w:customStyle="1" w:styleId="Tekstpodstawowywcity31">
    <w:name w:val="Tekst podstawowy wcięty 31"/>
    <w:basedOn w:val="Normalny"/>
    <w:uiPriority w:val="99"/>
    <w:rsid w:val="00FE1688"/>
    <w:pPr>
      <w:suppressAutoHyphens/>
      <w:ind w:left="720" w:hanging="720"/>
      <w:jc w:val="both"/>
    </w:pPr>
    <w:rPr>
      <w:lang w:eastAsia="ar-SA"/>
    </w:rPr>
  </w:style>
  <w:style w:type="paragraph" w:customStyle="1" w:styleId="Tekstpodstawowy22">
    <w:name w:val="Tekst podstawowy 22"/>
    <w:basedOn w:val="Normalny"/>
    <w:uiPriority w:val="99"/>
    <w:rsid w:val="00FE1688"/>
    <w:pPr>
      <w:suppressAutoHyphens/>
      <w:jc w:val="both"/>
    </w:pPr>
    <w:rPr>
      <w:lang w:eastAsia="ar-SA"/>
    </w:rPr>
  </w:style>
  <w:style w:type="paragraph" w:styleId="Tekstprzypisudolnego">
    <w:name w:val="footnote text"/>
    <w:aliases w:val=" Znak12"/>
    <w:basedOn w:val="Normalny"/>
    <w:link w:val="TekstprzypisudolnegoZnak"/>
    <w:rsid w:val="00FE1688"/>
    <w:pPr>
      <w:suppressAutoHyphens/>
    </w:pPr>
    <w:rPr>
      <w:sz w:val="20"/>
      <w:szCs w:val="20"/>
      <w:lang w:eastAsia="ar-SA"/>
    </w:rPr>
  </w:style>
  <w:style w:type="character" w:customStyle="1" w:styleId="TekstprzypisudolnegoZnak">
    <w:name w:val="Tekst przypisu dolnego Znak"/>
    <w:aliases w:val=" Znak12 Znak"/>
    <w:basedOn w:val="Domylnaczcionkaakapitu"/>
    <w:link w:val="Tekstprzypisudolnego"/>
    <w:rsid w:val="00FE1688"/>
    <w:rPr>
      <w:rFonts w:ascii="Times New Roman" w:eastAsia="Times New Roman" w:hAnsi="Times New Roman" w:cs="Times New Roman"/>
      <w:sz w:val="20"/>
      <w:szCs w:val="20"/>
      <w:lang w:eastAsia="ar-SA"/>
    </w:rPr>
  </w:style>
  <w:style w:type="paragraph" w:styleId="Stopka">
    <w:name w:val="footer"/>
    <w:aliases w:val=" Znak11"/>
    <w:basedOn w:val="Normalny"/>
    <w:link w:val="StopkaZnak"/>
    <w:uiPriority w:val="99"/>
    <w:rsid w:val="00FE1688"/>
    <w:pPr>
      <w:tabs>
        <w:tab w:val="center" w:pos="4536"/>
        <w:tab w:val="right" w:pos="9072"/>
      </w:tabs>
      <w:suppressAutoHyphens/>
    </w:pPr>
    <w:rPr>
      <w:lang w:eastAsia="ar-SA"/>
    </w:rPr>
  </w:style>
  <w:style w:type="character" w:customStyle="1" w:styleId="StopkaZnak">
    <w:name w:val="Stopka Znak"/>
    <w:aliases w:val=" Znak11 Znak"/>
    <w:basedOn w:val="Domylnaczcionkaakapitu"/>
    <w:link w:val="Stopka"/>
    <w:uiPriority w:val="99"/>
    <w:rsid w:val="00FE1688"/>
    <w:rPr>
      <w:rFonts w:ascii="Times New Roman" w:eastAsia="Times New Roman" w:hAnsi="Times New Roman" w:cs="Times New Roman"/>
      <w:sz w:val="24"/>
      <w:szCs w:val="24"/>
      <w:lang w:eastAsia="ar-SA"/>
    </w:rPr>
  </w:style>
  <w:style w:type="paragraph" w:styleId="Nagwek">
    <w:name w:val="header"/>
    <w:aliases w:val=" Znak10"/>
    <w:basedOn w:val="Normalny"/>
    <w:link w:val="NagwekZnak"/>
    <w:uiPriority w:val="99"/>
    <w:rsid w:val="00FE1688"/>
    <w:pPr>
      <w:tabs>
        <w:tab w:val="center" w:pos="4536"/>
        <w:tab w:val="right" w:pos="9072"/>
      </w:tabs>
      <w:suppressAutoHyphens/>
    </w:pPr>
    <w:rPr>
      <w:lang w:eastAsia="ar-SA"/>
    </w:rPr>
  </w:style>
  <w:style w:type="character" w:customStyle="1" w:styleId="NagwekZnak">
    <w:name w:val="Nagłówek Znak"/>
    <w:aliases w:val=" Znak10 Znak"/>
    <w:basedOn w:val="Domylnaczcionkaakapitu"/>
    <w:link w:val="Nagwek"/>
    <w:uiPriority w:val="99"/>
    <w:rsid w:val="00FE1688"/>
    <w:rPr>
      <w:rFonts w:ascii="Times New Roman" w:eastAsia="Times New Roman" w:hAnsi="Times New Roman" w:cs="Times New Roman"/>
      <w:sz w:val="24"/>
      <w:szCs w:val="24"/>
      <w:lang w:eastAsia="ar-SA"/>
    </w:rPr>
  </w:style>
  <w:style w:type="paragraph" w:customStyle="1" w:styleId="Wcicienormalne1">
    <w:name w:val="Wcięcie normalne1"/>
    <w:basedOn w:val="Normalny"/>
    <w:next w:val="Normalny"/>
    <w:uiPriority w:val="99"/>
    <w:rsid w:val="00FE1688"/>
    <w:pPr>
      <w:suppressAutoHyphens/>
      <w:spacing w:before="120"/>
      <w:ind w:left="720"/>
    </w:pPr>
    <w:rPr>
      <w:szCs w:val="20"/>
      <w:lang w:eastAsia="ar-SA"/>
    </w:rPr>
  </w:style>
  <w:style w:type="paragraph" w:customStyle="1" w:styleId="Plandokumentu1">
    <w:name w:val="Plan dokumentu1"/>
    <w:basedOn w:val="Normalny"/>
    <w:uiPriority w:val="99"/>
    <w:rsid w:val="00FE1688"/>
    <w:pPr>
      <w:shd w:val="clear" w:color="auto" w:fill="000080"/>
      <w:suppressAutoHyphens/>
    </w:pPr>
    <w:rPr>
      <w:rFonts w:ascii="Tahoma" w:hAnsi="Tahoma" w:cs="Tahoma"/>
      <w:sz w:val="20"/>
      <w:szCs w:val="20"/>
      <w:lang w:eastAsia="ar-SA"/>
    </w:rPr>
  </w:style>
  <w:style w:type="paragraph" w:customStyle="1" w:styleId="Head12">
    <w:name w:val="Head 1.2"/>
    <w:basedOn w:val="Normalny"/>
    <w:uiPriority w:val="99"/>
    <w:rsid w:val="00FE1688"/>
    <w:pPr>
      <w:tabs>
        <w:tab w:val="left" w:pos="158"/>
        <w:tab w:val="right" w:pos="4657"/>
      </w:tabs>
      <w:suppressAutoHyphens/>
      <w:autoSpaceDE w:val="0"/>
      <w:spacing w:line="360" w:lineRule="auto"/>
    </w:pPr>
    <w:rPr>
      <w:b/>
      <w:sz w:val="20"/>
      <w:lang w:eastAsia="ar-SA"/>
    </w:rPr>
  </w:style>
  <w:style w:type="paragraph" w:customStyle="1" w:styleId="numerowanie">
    <w:name w:val="numerowanie"/>
    <w:basedOn w:val="Normalny"/>
    <w:uiPriority w:val="99"/>
    <w:rsid w:val="00FE1688"/>
    <w:pPr>
      <w:suppressAutoHyphens/>
      <w:jc w:val="both"/>
    </w:pPr>
    <w:rPr>
      <w:rFonts w:ascii="Arial" w:hAnsi="Arial" w:cs="Arial"/>
      <w:b/>
      <w:sz w:val="22"/>
      <w:lang w:eastAsia="ar-SA"/>
    </w:rPr>
  </w:style>
  <w:style w:type="paragraph" w:customStyle="1" w:styleId="A">
    <w:name w:val="A"/>
    <w:uiPriority w:val="99"/>
    <w:rsid w:val="00FE1688"/>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ar-SA"/>
    </w:rPr>
  </w:style>
  <w:style w:type="paragraph" w:customStyle="1" w:styleId="AAAAA">
    <w:name w:val="AAAAA"/>
    <w:uiPriority w:val="99"/>
    <w:rsid w:val="00FE1688"/>
    <w:pPr>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eastAsia="ar-SA"/>
    </w:rPr>
  </w:style>
  <w:style w:type="paragraph" w:customStyle="1" w:styleId="Tekstblokowy1">
    <w:name w:val="Tekst blokowy1"/>
    <w:basedOn w:val="Normalny"/>
    <w:uiPriority w:val="99"/>
    <w:rsid w:val="00FE1688"/>
    <w:pPr>
      <w:suppressAutoHyphens/>
      <w:ind w:left="360" w:right="72"/>
    </w:pPr>
    <w:rPr>
      <w:rFonts w:ascii="Arial Narrow" w:hAnsi="Arial Narrow"/>
      <w:sz w:val="22"/>
      <w:szCs w:val="22"/>
      <w:lang w:eastAsia="ar-SA"/>
    </w:rPr>
  </w:style>
  <w:style w:type="paragraph" w:customStyle="1" w:styleId="Tekstkomentarza1">
    <w:name w:val="Tekst komentarza1"/>
    <w:basedOn w:val="Normalny"/>
    <w:uiPriority w:val="99"/>
    <w:rsid w:val="00FE1688"/>
    <w:pPr>
      <w:suppressAutoHyphens/>
    </w:pPr>
    <w:rPr>
      <w:sz w:val="20"/>
      <w:szCs w:val="20"/>
      <w:lang w:eastAsia="ar-SA"/>
    </w:rPr>
  </w:style>
  <w:style w:type="paragraph" w:styleId="Tekstkomentarza">
    <w:name w:val="annotation text"/>
    <w:aliases w:val=" Znak9"/>
    <w:basedOn w:val="Normalny"/>
    <w:link w:val="TekstkomentarzaZnak"/>
    <w:uiPriority w:val="99"/>
    <w:rsid w:val="00FE1688"/>
    <w:rPr>
      <w:sz w:val="20"/>
      <w:szCs w:val="20"/>
      <w:lang w:eastAsia="ar-SA"/>
    </w:rPr>
  </w:style>
  <w:style w:type="character" w:customStyle="1" w:styleId="TekstkomentarzaZnak">
    <w:name w:val="Tekst komentarza Znak"/>
    <w:aliases w:val=" Znak9 Znak"/>
    <w:basedOn w:val="Domylnaczcionkaakapitu"/>
    <w:link w:val="Tekstkomentarza"/>
    <w:uiPriority w:val="99"/>
    <w:rsid w:val="00FE1688"/>
    <w:rPr>
      <w:rFonts w:ascii="Times New Roman" w:eastAsia="Times New Roman" w:hAnsi="Times New Roman" w:cs="Times New Roman"/>
      <w:sz w:val="20"/>
      <w:szCs w:val="20"/>
    </w:rPr>
  </w:style>
  <w:style w:type="paragraph" w:styleId="Tematkomentarza">
    <w:name w:val="annotation subject"/>
    <w:aliases w:val=" Znak8"/>
    <w:basedOn w:val="Tekstkomentarza1"/>
    <w:next w:val="Tekstkomentarza1"/>
    <w:link w:val="TematkomentarzaZnak"/>
    <w:uiPriority w:val="99"/>
    <w:rsid w:val="00FE1688"/>
    <w:rPr>
      <w:b/>
      <w:bCs/>
    </w:rPr>
  </w:style>
  <w:style w:type="character" w:customStyle="1" w:styleId="TematkomentarzaZnak">
    <w:name w:val="Temat komentarza Znak"/>
    <w:aliases w:val=" Znak8 Znak"/>
    <w:basedOn w:val="TekstkomentarzaZnak"/>
    <w:link w:val="Tematkomentarza"/>
    <w:uiPriority w:val="99"/>
    <w:rsid w:val="00FE1688"/>
    <w:rPr>
      <w:b/>
      <w:bCs/>
      <w:lang w:eastAsia="ar-SA"/>
    </w:rPr>
  </w:style>
  <w:style w:type="paragraph" w:styleId="Tekstdymka">
    <w:name w:val="Balloon Text"/>
    <w:aliases w:val=" Znak7"/>
    <w:basedOn w:val="Normalny"/>
    <w:link w:val="TekstdymkaZnak"/>
    <w:uiPriority w:val="99"/>
    <w:rsid w:val="00FE1688"/>
    <w:pPr>
      <w:suppressAutoHyphens/>
    </w:pPr>
    <w:rPr>
      <w:rFonts w:ascii="Tahoma" w:hAnsi="Tahoma" w:cs="Tahoma"/>
      <w:sz w:val="16"/>
      <w:szCs w:val="16"/>
      <w:lang w:eastAsia="ar-SA"/>
    </w:rPr>
  </w:style>
  <w:style w:type="character" w:customStyle="1" w:styleId="TekstdymkaZnak">
    <w:name w:val="Tekst dymka Znak"/>
    <w:aliases w:val=" Znak7 Znak"/>
    <w:basedOn w:val="Domylnaczcionkaakapitu"/>
    <w:link w:val="Tekstdymka"/>
    <w:uiPriority w:val="99"/>
    <w:rsid w:val="00FE1688"/>
    <w:rPr>
      <w:rFonts w:ascii="Tahoma" w:eastAsia="Times New Roman" w:hAnsi="Tahoma" w:cs="Tahoma"/>
      <w:sz w:val="16"/>
      <w:szCs w:val="16"/>
      <w:lang w:eastAsia="ar-SA"/>
    </w:rPr>
  </w:style>
  <w:style w:type="paragraph" w:customStyle="1" w:styleId="xl24">
    <w:name w:val="xl24"/>
    <w:basedOn w:val="Normalny"/>
    <w:uiPriority w:val="99"/>
    <w:rsid w:val="00FE1688"/>
    <w:pPr>
      <w:suppressAutoHyphens/>
      <w:spacing w:before="280" w:after="280"/>
    </w:pPr>
    <w:rPr>
      <w:rFonts w:ascii="Arial Narrow" w:hAnsi="Arial Narrow"/>
      <w:b/>
      <w:bCs/>
      <w:lang w:eastAsia="ar-SA"/>
    </w:rPr>
  </w:style>
  <w:style w:type="paragraph" w:customStyle="1" w:styleId="xl25">
    <w:name w:val="xl25"/>
    <w:basedOn w:val="Normalny"/>
    <w:uiPriority w:val="99"/>
    <w:rsid w:val="00FE1688"/>
    <w:pPr>
      <w:suppressAutoHyphens/>
      <w:spacing w:before="280" w:after="280"/>
    </w:pPr>
    <w:rPr>
      <w:lang w:eastAsia="ar-SA"/>
    </w:rPr>
  </w:style>
  <w:style w:type="paragraph" w:customStyle="1" w:styleId="xl26">
    <w:name w:val="xl26"/>
    <w:basedOn w:val="Normalny"/>
    <w:uiPriority w:val="99"/>
    <w:rsid w:val="00FE1688"/>
    <w:pPr>
      <w:suppressAutoHyphens/>
      <w:spacing w:before="280" w:after="280"/>
    </w:pPr>
    <w:rPr>
      <w:rFonts w:ascii="Arial" w:hAnsi="Arial" w:cs="Arial"/>
      <w:b/>
      <w:bCs/>
      <w:lang w:eastAsia="ar-SA"/>
    </w:rPr>
  </w:style>
  <w:style w:type="paragraph" w:customStyle="1" w:styleId="xl27">
    <w:name w:val="xl27"/>
    <w:basedOn w:val="Normalny"/>
    <w:uiPriority w:val="99"/>
    <w:rsid w:val="00FE1688"/>
    <w:pPr>
      <w:suppressAutoHyphens/>
      <w:spacing w:before="280" w:after="280"/>
    </w:pPr>
    <w:rPr>
      <w:lang w:eastAsia="ar-SA"/>
    </w:rPr>
  </w:style>
  <w:style w:type="paragraph" w:customStyle="1" w:styleId="xl28">
    <w:name w:val="xl28"/>
    <w:basedOn w:val="Normalny"/>
    <w:uiPriority w:val="99"/>
    <w:rsid w:val="00FE1688"/>
    <w:pPr>
      <w:suppressAutoHyphens/>
      <w:spacing w:before="280" w:after="280"/>
      <w:textAlignment w:val="center"/>
    </w:pPr>
    <w:rPr>
      <w:lang w:eastAsia="ar-SA"/>
    </w:rPr>
  </w:style>
  <w:style w:type="paragraph" w:customStyle="1" w:styleId="xl29">
    <w:name w:val="xl29"/>
    <w:basedOn w:val="Normalny"/>
    <w:uiPriority w:val="99"/>
    <w:rsid w:val="00FE1688"/>
    <w:pPr>
      <w:pBdr>
        <w:top w:val="single" w:sz="4" w:space="0" w:color="000000"/>
        <w:left w:val="single" w:sz="4" w:space="0" w:color="000000"/>
        <w:bottom w:val="single" w:sz="4" w:space="0" w:color="000000"/>
        <w:right w:val="single" w:sz="4" w:space="0" w:color="000000"/>
      </w:pBdr>
      <w:suppressAutoHyphens/>
      <w:spacing w:before="280" w:after="280"/>
    </w:pPr>
    <w:rPr>
      <w:lang w:eastAsia="ar-SA"/>
    </w:rPr>
  </w:style>
  <w:style w:type="paragraph" w:customStyle="1" w:styleId="xl30">
    <w:name w:val="xl30"/>
    <w:basedOn w:val="Normalny"/>
    <w:uiPriority w:val="99"/>
    <w:rsid w:val="00FE1688"/>
    <w:pPr>
      <w:shd w:val="clear" w:color="auto" w:fill="C0C0C0"/>
      <w:suppressAutoHyphens/>
      <w:spacing w:before="280" w:after="280"/>
    </w:pPr>
    <w:rPr>
      <w:rFonts w:ascii="Arial" w:hAnsi="Arial" w:cs="Arial"/>
      <w:b/>
      <w:bCs/>
      <w:lang w:eastAsia="ar-SA"/>
    </w:rPr>
  </w:style>
  <w:style w:type="paragraph" w:customStyle="1" w:styleId="xl31">
    <w:name w:val="xl31"/>
    <w:basedOn w:val="Normalny"/>
    <w:uiPriority w:val="99"/>
    <w:rsid w:val="00FE1688"/>
    <w:pPr>
      <w:pBdr>
        <w:top w:val="single" w:sz="4" w:space="0" w:color="000000"/>
        <w:left w:val="single" w:sz="4" w:space="0" w:color="000000"/>
        <w:bottom w:val="single" w:sz="4" w:space="0" w:color="000000"/>
        <w:right w:val="single" w:sz="4" w:space="0" w:color="000000"/>
      </w:pBdr>
      <w:suppressAutoHyphens/>
      <w:spacing w:before="280" w:after="280"/>
    </w:pPr>
    <w:rPr>
      <w:rFonts w:ascii="Arial Narrow" w:hAnsi="Arial Narrow"/>
      <w:b/>
      <w:bCs/>
      <w:lang w:eastAsia="ar-SA"/>
    </w:rPr>
  </w:style>
  <w:style w:type="paragraph" w:customStyle="1" w:styleId="xl32">
    <w:name w:val="xl32"/>
    <w:basedOn w:val="Normalny"/>
    <w:uiPriority w:val="99"/>
    <w:rsid w:val="00FE1688"/>
    <w:pPr>
      <w:pBdr>
        <w:top w:val="single" w:sz="4" w:space="0" w:color="000000"/>
        <w:left w:val="single" w:sz="4" w:space="0" w:color="000000"/>
        <w:bottom w:val="single" w:sz="4" w:space="0" w:color="000000"/>
        <w:right w:val="single" w:sz="4" w:space="0" w:color="000000"/>
      </w:pBdr>
      <w:shd w:val="clear" w:color="auto" w:fill="AAAAAA"/>
      <w:suppressAutoHyphens/>
      <w:spacing w:before="280" w:after="280"/>
    </w:pPr>
    <w:rPr>
      <w:rFonts w:ascii="Arial Narrow" w:hAnsi="Arial Narrow"/>
      <w:b/>
      <w:bCs/>
      <w:lang w:eastAsia="ar-SA"/>
    </w:rPr>
  </w:style>
  <w:style w:type="paragraph" w:customStyle="1" w:styleId="xl33">
    <w:name w:val="xl33"/>
    <w:basedOn w:val="Normalny"/>
    <w:uiPriority w:val="99"/>
    <w:rsid w:val="00FE1688"/>
    <w:pPr>
      <w:suppressAutoHyphens/>
      <w:spacing w:before="280" w:after="280"/>
      <w:jc w:val="center"/>
      <w:textAlignment w:val="center"/>
    </w:pPr>
    <w:rPr>
      <w:rFonts w:ascii="Arial" w:hAnsi="Arial" w:cs="Arial"/>
      <w:b/>
      <w:bCs/>
      <w:color w:val="FFCC99"/>
      <w:lang w:eastAsia="ar-SA"/>
    </w:rPr>
  </w:style>
  <w:style w:type="paragraph" w:customStyle="1" w:styleId="xl34">
    <w:name w:val="xl34"/>
    <w:basedOn w:val="Normalny"/>
    <w:uiPriority w:val="99"/>
    <w:rsid w:val="00FE1688"/>
    <w:pPr>
      <w:pBdr>
        <w:top w:val="single" w:sz="4" w:space="0" w:color="000000"/>
        <w:left w:val="single" w:sz="4" w:space="0" w:color="000000"/>
        <w:bottom w:val="single" w:sz="4" w:space="0" w:color="000000"/>
        <w:right w:val="single" w:sz="4" w:space="0" w:color="000000"/>
      </w:pBdr>
      <w:shd w:val="clear" w:color="auto" w:fill="AAAAAA"/>
      <w:suppressAutoHyphens/>
      <w:spacing w:before="280" w:after="280"/>
    </w:pPr>
    <w:rPr>
      <w:rFonts w:ascii="Arial Narrow" w:hAnsi="Arial Narrow"/>
      <w:b/>
      <w:bCs/>
      <w:lang w:eastAsia="ar-SA"/>
    </w:rPr>
  </w:style>
  <w:style w:type="paragraph" w:customStyle="1" w:styleId="xl35">
    <w:name w:val="xl35"/>
    <w:basedOn w:val="Normalny"/>
    <w:uiPriority w:val="99"/>
    <w:rsid w:val="00FE1688"/>
    <w:pPr>
      <w:pBdr>
        <w:top w:val="single" w:sz="4" w:space="0" w:color="000000"/>
        <w:left w:val="single" w:sz="4" w:space="0" w:color="000000"/>
      </w:pBdr>
      <w:shd w:val="clear" w:color="auto" w:fill="AAAAAA"/>
      <w:suppressAutoHyphens/>
      <w:spacing w:before="280" w:after="280"/>
    </w:pPr>
    <w:rPr>
      <w:rFonts w:ascii="Arial Narrow" w:hAnsi="Arial Narrow"/>
      <w:b/>
      <w:bCs/>
      <w:lang w:eastAsia="ar-SA"/>
    </w:rPr>
  </w:style>
  <w:style w:type="paragraph" w:customStyle="1" w:styleId="xl36">
    <w:name w:val="xl36"/>
    <w:basedOn w:val="Normalny"/>
    <w:uiPriority w:val="99"/>
    <w:rsid w:val="00FE1688"/>
    <w:pPr>
      <w:pBdr>
        <w:top w:val="single" w:sz="4" w:space="0" w:color="000000"/>
      </w:pBdr>
      <w:shd w:val="clear" w:color="auto" w:fill="AAAAAA"/>
      <w:suppressAutoHyphens/>
      <w:spacing w:before="280" w:after="280"/>
    </w:pPr>
    <w:rPr>
      <w:rFonts w:ascii="Arial Narrow" w:hAnsi="Arial Narrow"/>
      <w:b/>
      <w:bCs/>
      <w:lang w:eastAsia="ar-SA"/>
    </w:rPr>
  </w:style>
  <w:style w:type="paragraph" w:customStyle="1" w:styleId="xl37">
    <w:name w:val="xl37"/>
    <w:basedOn w:val="Normalny"/>
    <w:uiPriority w:val="99"/>
    <w:rsid w:val="00FE1688"/>
    <w:pPr>
      <w:pBdr>
        <w:top w:val="single" w:sz="4" w:space="0" w:color="000000"/>
        <w:right w:val="single" w:sz="4" w:space="0" w:color="000000"/>
      </w:pBdr>
      <w:shd w:val="clear" w:color="auto" w:fill="AAAAAA"/>
      <w:suppressAutoHyphens/>
      <w:spacing w:before="280" w:after="280"/>
    </w:pPr>
    <w:rPr>
      <w:rFonts w:ascii="Arial Narrow" w:hAnsi="Arial Narrow"/>
      <w:b/>
      <w:bCs/>
      <w:lang w:eastAsia="ar-SA"/>
    </w:rPr>
  </w:style>
  <w:style w:type="paragraph" w:customStyle="1" w:styleId="xl38">
    <w:name w:val="xl38"/>
    <w:basedOn w:val="Normalny"/>
    <w:uiPriority w:val="99"/>
    <w:rsid w:val="00FE1688"/>
    <w:pPr>
      <w:pBdr>
        <w:top w:val="single" w:sz="4" w:space="0" w:color="000000"/>
        <w:left w:val="single" w:sz="4" w:space="0" w:color="000000"/>
        <w:bottom w:val="single" w:sz="4" w:space="0" w:color="000000"/>
      </w:pBdr>
      <w:shd w:val="clear" w:color="auto" w:fill="AAAAAA"/>
      <w:suppressAutoHyphens/>
      <w:spacing w:before="280" w:after="280"/>
      <w:jc w:val="center"/>
    </w:pPr>
    <w:rPr>
      <w:rFonts w:ascii="Arial" w:hAnsi="Arial" w:cs="Arial"/>
      <w:b/>
      <w:bCs/>
      <w:lang w:eastAsia="ar-SA"/>
    </w:rPr>
  </w:style>
  <w:style w:type="paragraph" w:customStyle="1" w:styleId="xl39">
    <w:name w:val="xl39"/>
    <w:basedOn w:val="Normalny"/>
    <w:uiPriority w:val="99"/>
    <w:rsid w:val="00FE1688"/>
    <w:pPr>
      <w:pBdr>
        <w:top w:val="single" w:sz="4" w:space="0" w:color="000000"/>
        <w:bottom w:val="single" w:sz="4" w:space="0" w:color="000000"/>
      </w:pBdr>
      <w:shd w:val="clear" w:color="auto" w:fill="AAAAAA"/>
      <w:suppressAutoHyphens/>
      <w:spacing w:before="280" w:after="280"/>
      <w:jc w:val="center"/>
    </w:pPr>
    <w:rPr>
      <w:rFonts w:ascii="Arial" w:hAnsi="Arial" w:cs="Arial"/>
      <w:b/>
      <w:bCs/>
      <w:lang w:eastAsia="ar-SA"/>
    </w:rPr>
  </w:style>
  <w:style w:type="paragraph" w:customStyle="1" w:styleId="xl40">
    <w:name w:val="xl40"/>
    <w:basedOn w:val="Normalny"/>
    <w:uiPriority w:val="99"/>
    <w:rsid w:val="00FE1688"/>
    <w:pPr>
      <w:pBdr>
        <w:top w:val="single" w:sz="4" w:space="0" w:color="000000"/>
        <w:bottom w:val="single" w:sz="4" w:space="0" w:color="000000"/>
        <w:right w:val="single" w:sz="4" w:space="0" w:color="000000"/>
      </w:pBdr>
      <w:shd w:val="clear" w:color="auto" w:fill="AAAAAA"/>
      <w:suppressAutoHyphens/>
      <w:spacing w:before="280" w:after="280"/>
      <w:jc w:val="center"/>
    </w:pPr>
    <w:rPr>
      <w:rFonts w:ascii="Arial" w:hAnsi="Arial" w:cs="Arial"/>
      <w:b/>
      <w:bCs/>
      <w:lang w:eastAsia="ar-SA"/>
    </w:rPr>
  </w:style>
  <w:style w:type="paragraph" w:customStyle="1" w:styleId="xl41">
    <w:name w:val="xl41"/>
    <w:basedOn w:val="Normalny"/>
    <w:uiPriority w:val="99"/>
    <w:rsid w:val="00FE1688"/>
    <w:pPr>
      <w:pBdr>
        <w:top w:val="single" w:sz="4" w:space="0" w:color="000000"/>
        <w:left w:val="single" w:sz="4" w:space="0" w:color="000000"/>
        <w:bottom w:val="single" w:sz="4" w:space="0" w:color="000000"/>
      </w:pBdr>
      <w:shd w:val="clear" w:color="auto" w:fill="AAAAAA"/>
      <w:suppressAutoHyphens/>
      <w:spacing w:before="280" w:after="280"/>
    </w:pPr>
    <w:rPr>
      <w:rFonts w:ascii="Arial" w:hAnsi="Arial" w:cs="Arial"/>
      <w:color w:val="FFFF00"/>
      <w:lang w:eastAsia="ar-SA"/>
    </w:rPr>
  </w:style>
  <w:style w:type="paragraph" w:customStyle="1" w:styleId="xl42">
    <w:name w:val="xl42"/>
    <w:basedOn w:val="Normalny"/>
    <w:uiPriority w:val="99"/>
    <w:rsid w:val="00FE1688"/>
    <w:pPr>
      <w:pBdr>
        <w:top w:val="single" w:sz="4" w:space="0" w:color="000000"/>
        <w:bottom w:val="single" w:sz="4" w:space="0" w:color="000000"/>
      </w:pBdr>
      <w:shd w:val="clear" w:color="auto" w:fill="AAAAAA"/>
      <w:suppressAutoHyphens/>
      <w:spacing w:before="280" w:after="280"/>
    </w:pPr>
    <w:rPr>
      <w:rFonts w:ascii="Arial" w:hAnsi="Arial" w:cs="Arial"/>
      <w:color w:val="FFFF00"/>
      <w:lang w:eastAsia="ar-SA"/>
    </w:rPr>
  </w:style>
  <w:style w:type="paragraph" w:customStyle="1" w:styleId="xl43">
    <w:name w:val="xl43"/>
    <w:basedOn w:val="Normalny"/>
    <w:uiPriority w:val="99"/>
    <w:rsid w:val="00FE1688"/>
    <w:pPr>
      <w:pBdr>
        <w:top w:val="single" w:sz="4" w:space="0" w:color="000000"/>
        <w:bottom w:val="single" w:sz="4" w:space="0" w:color="000000"/>
        <w:right w:val="single" w:sz="4" w:space="0" w:color="000000"/>
      </w:pBdr>
      <w:shd w:val="clear" w:color="auto" w:fill="AAAAAA"/>
      <w:suppressAutoHyphens/>
      <w:spacing w:before="280" w:after="280"/>
    </w:pPr>
    <w:rPr>
      <w:rFonts w:ascii="Arial" w:hAnsi="Arial" w:cs="Arial"/>
      <w:color w:val="FFFF00"/>
      <w:lang w:eastAsia="ar-SA"/>
    </w:rPr>
  </w:style>
  <w:style w:type="paragraph" w:customStyle="1" w:styleId="xl44">
    <w:name w:val="xl44"/>
    <w:basedOn w:val="Normalny"/>
    <w:uiPriority w:val="99"/>
    <w:rsid w:val="00FE1688"/>
    <w:pPr>
      <w:pBdr>
        <w:top w:val="single" w:sz="4" w:space="0" w:color="000000"/>
        <w:bottom w:val="single" w:sz="4" w:space="0" w:color="000000"/>
      </w:pBdr>
      <w:shd w:val="clear" w:color="auto" w:fill="AAAAAA"/>
      <w:suppressAutoHyphens/>
      <w:spacing w:before="280" w:after="280"/>
    </w:pPr>
    <w:rPr>
      <w:lang w:eastAsia="ar-SA"/>
    </w:rPr>
  </w:style>
  <w:style w:type="paragraph" w:customStyle="1" w:styleId="xl45">
    <w:name w:val="xl45"/>
    <w:basedOn w:val="Normalny"/>
    <w:uiPriority w:val="99"/>
    <w:rsid w:val="00FE1688"/>
    <w:pPr>
      <w:pBdr>
        <w:top w:val="single" w:sz="4" w:space="0" w:color="000000"/>
        <w:bottom w:val="single" w:sz="4" w:space="0" w:color="000000"/>
        <w:right w:val="single" w:sz="4" w:space="0" w:color="000000"/>
      </w:pBdr>
      <w:shd w:val="clear" w:color="auto" w:fill="AAAAAA"/>
      <w:suppressAutoHyphens/>
      <w:spacing w:before="280" w:after="280"/>
    </w:pPr>
    <w:rPr>
      <w:lang w:eastAsia="ar-SA"/>
    </w:rPr>
  </w:style>
  <w:style w:type="paragraph" w:customStyle="1" w:styleId="xl46">
    <w:name w:val="xl46"/>
    <w:basedOn w:val="Normalny"/>
    <w:uiPriority w:val="99"/>
    <w:rsid w:val="00FE1688"/>
    <w:pPr>
      <w:pBdr>
        <w:top w:val="single" w:sz="4" w:space="0" w:color="000000"/>
        <w:left w:val="single" w:sz="4" w:space="0" w:color="000000"/>
        <w:bottom w:val="single" w:sz="4" w:space="0" w:color="000000"/>
      </w:pBdr>
      <w:suppressAutoHyphens/>
      <w:spacing w:before="280" w:after="280"/>
    </w:pPr>
    <w:rPr>
      <w:rFonts w:ascii="Arial Narrow" w:hAnsi="Arial Narrow"/>
      <w:b/>
      <w:bCs/>
      <w:lang w:eastAsia="ar-SA"/>
    </w:rPr>
  </w:style>
  <w:style w:type="paragraph" w:customStyle="1" w:styleId="xl47">
    <w:name w:val="xl47"/>
    <w:basedOn w:val="Normalny"/>
    <w:uiPriority w:val="99"/>
    <w:rsid w:val="00FE1688"/>
    <w:pPr>
      <w:pBdr>
        <w:top w:val="single" w:sz="4" w:space="0" w:color="000000"/>
        <w:bottom w:val="single" w:sz="4" w:space="0" w:color="000000"/>
      </w:pBdr>
      <w:suppressAutoHyphens/>
      <w:spacing w:before="280" w:after="280"/>
    </w:pPr>
    <w:rPr>
      <w:rFonts w:ascii="Arial Narrow" w:hAnsi="Arial Narrow"/>
      <w:b/>
      <w:bCs/>
      <w:lang w:eastAsia="ar-SA"/>
    </w:rPr>
  </w:style>
  <w:style w:type="paragraph" w:customStyle="1" w:styleId="xl48">
    <w:name w:val="xl48"/>
    <w:basedOn w:val="Normalny"/>
    <w:uiPriority w:val="99"/>
    <w:rsid w:val="00FE1688"/>
    <w:pPr>
      <w:pBdr>
        <w:top w:val="single" w:sz="4" w:space="0" w:color="000000"/>
        <w:bottom w:val="single" w:sz="4" w:space="0" w:color="000000"/>
        <w:right w:val="single" w:sz="4" w:space="0" w:color="000000"/>
      </w:pBdr>
      <w:suppressAutoHyphens/>
      <w:spacing w:before="280" w:after="280"/>
    </w:pPr>
    <w:rPr>
      <w:rFonts w:ascii="Arial Narrow" w:hAnsi="Arial Narrow"/>
      <w:b/>
      <w:bCs/>
      <w:lang w:eastAsia="ar-SA"/>
    </w:rPr>
  </w:style>
  <w:style w:type="paragraph" w:customStyle="1" w:styleId="xl49">
    <w:name w:val="xl49"/>
    <w:basedOn w:val="Normalny"/>
    <w:uiPriority w:val="99"/>
    <w:rsid w:val="00FE1688"/>
    <w:pPr>
      <w:pBdr>
        <w:top w:val="single" w:sz="4" w:space="0" w:color="000000"/>
        <w:left w:val="single" w:sz="4" w:space="0" w:color="000000"/>
        <w:bottom w:val="single" w:sz="4" w:space="0" w:color="000000"/>
      </w:pBdr>
      <w:shd w:val="clear" w:color="auto" w:fill="AAAAAA"/>
      <w:suppressAutoHyphens/>
      <w:spacing w:before="280" w:after="280"/>
    </w:pPr>
    <w:rPr>
      <w:lang w:eastAsia="ar-SA"/>
    </w:rPr>
  </w:style>
  <w:style w:type="paragraph" w:customStyle="1" w:styleId="xl50">
    <w:name w:val="xl50"/>
    <w:basedOn w:val="Normalny"/>
    <w:uiPriority w:val="99"/>
    <w:rsid w:val="00FE1688"/>
    <w:pPr>
      <w:pBdr>
        <w:top w:val="single" w:sz="4" w:space="0" w:color="000000"/>
        <w:bottom w:val="single" w:sz="4" w:space="0" w:color="000000"/>
      </w:pBdr>
      <w:shd w:val="clear" w:color="auto" w:fill="AAAAAA"/>
      <w:suppressAutoHyphens/>
      <w:spacing w:before="280" w:after="280"/>
    </w:pPr>
    <w:rPr>
      <w:lang w:eastAsia="ar-SA"/>
    </w:rPr>
  </w:style>
  <w:style w:type="paragraph" w:customStyle="1" w:styleId="xl51">
    <w:name w:val="xl51"/>
    <w:basedOn w:val="Normalny"/>
    <w:uiPriority w:val="99"/>
    <w:rsid w:val="00FE1688"/>
    <w:pPr>
      <w:pBdr>
        <w:top w:val="single" w:sz="4" w:space="0" w:color="000000"/>
        <w:bottom w:val="single" w:sz="4" w:space="0" w:color="000000"/>
        <w:right w:val="single" w:sz="4" w:space="0" w:color="000000"/>
      </w:pBdr>
      <w:shd w:val="clear" w:color="auto" w:fill="AAAAAA"/>
      <w:suppressAutoHyphens/>
      <w:spacing w:before="280" w:after="280"/>
    </w:pPr>
    <w:rPr>
      <w:lang w:eastAsia="ar-SA"/>
    </w:rPr>
  </w:style>
  <w:style w:type="paragraph" w:customStyle="1" w:styleId="xl52">
    <w:name w:val="xl52"/>
    <w:basedOn w:val="Normalny"/>
    <w:uiPriority w:val="99"/>
    <w:rsid w:val="00FE1688"/>
    <w:pPr>
      <w:suppressAutoHyphens/>
      <w:spacing w:before="280" w:after="280"/>
    </w:pPr>
    <w:rPr>
      <w:rFonts w:ascii="Arial" w:hAnsi="Arial" w:cs="Arial"/>
      <w:lang w:eastAsia="ar-SA"/>
    </w:rPr>
  </w:style>
  <w:style w:type="paragraph" w:customStyle="1" w:styleId="xl53">
    <w:name w:val="xl53"/>
    <w:basedOn w:val="Normalny"/>
    <w:uiPriority w:val="99"/>
    <w:rsid w:val="00FE1688"/>
    <w:pPr>
      <w:pBdr>
        <w:top w:val="single" w:sz="4" w:space="0" w:color="000000"/>
        <w:left w:val="single" w:sz="4" w:space="0" w:color="000000"/>
        <w:bottom w:val="single" w:sz="4" w:space="0" w:color="000000"/>
        <w:right w:val="single" w:sz="4" w:space="0" w:color="000000"/>
      </w:pBdr>
      <w:shd w:val="clear" w:color="auto" w:fill="AAAAAA"/>
      <w:suppressAutoHyphens/>
      <w:spacing w:before="280" w:after="280"/>
    </w:pPr>
    <w:rPr>
      <w:rFonts w:ascii="Arial" w:hAnsi="Arial" w:cs="Arial"/>
      <w:color w:val="FFFF00"/>
      <w:lang w:eastAsia="ar-SA"/>
    </w:rPr>
  </w:style>
  <w:style w:type="paragraph" w:customStyle="1" w:styleId="xl54">
    <w:name w:val="xl54"/>
    <w:basedOn w:val="Normalny"/>
    <w:uiPriority w:val="99"/>
    <w:rsid w:val="00FE1688"/>
    <w:pPr>
      <w:pBdr>
        <w:top w:val="single" w:sz="4" w:space="0" w:color="000000"/>
        <w:left w:val="single" w:sz="4" w:space="0" w:color="000000"/>
        <w:bottom w:val="single" w:sz="4" w:space="0" w:color="000000"/>
      </w:pBdr>
      <w:shd w:val="clear" w:color="auto" w:fill="C0C0C0"/>
      <w:suppressAutoHyphens/>
      <w:spacing w:before="280" w:after="280"/>
      <w:jc w:val="center"/>
    </w:pPr>
    <w:rPr>
      <w:lang w:eastAsia="ar-SA"/>
    </w:rPr>
  </w:style>
  <w:style w:type="paragraph" w:customStyle="1" w:styleId="xl55">
    <w:name w:val="xl55"/>
    <w:basedOn w:val="Normalny"/>
    <w:uiPriority w:val="99"/>
    <w:rsid w:val="00FE1688"/>
    <w:pPr>
      <w:pBdr>
        <w:top w:val="single" w:sz="4" w:space="0" w:color="000000"/>
        <w:bottom w:val="single" w:sz="4" w:space="0" w:color="000000"/>
      </w:pBdr>
      <w:shd w:val="clear" w:color="auto" w:fill="C0C0C0"/>
      <w:suppressAutoHyphens/>
      <w:spacing w:before="280" w:after="280"/>
      <w:jc w:val="center"/>
    </w:pPr>
    <w:rPr>
      <w:lang w:eastAsia="ar-SA"/>
    </w:rPr>
  </w:style>
  <w:style w:type="paragraph" w:customStyle="1" w:styleId="xl56">
    <w:name w:val="xl56"/>
    <w:basedOn w:val="Normalny"/>
    <w:uiPriority w:val="99"/>
    <w:rsid w:val="00FE1688"/>
    <w:pPr>
      <w:pBdr>
        <w:top w:val="single" w:sz="4" w:space="0" w:color="000000"/>
        <w:bottom w:val="single" w:sz="4" w:space="0" w:color="000000"/>
        <w:right w:val="single" w:sz="4" w:space="0" w:color="000000"/>
      </w:pBdr>
      <w:shd w:val="clear" w:color="auto" w:fill="C0C0C0"/>
      <w:suppressAutoHyphens/>
      <w:spacing w:before="280" w:after="280"/>
      <w:jc w:val="center"/>
    </w:pPr>
    <w:rPr>
      <w:lang w:eastAsia="ar-SA"/>
    </w:rPr>
  </w:style>
  <w:style w:type="paragraph" w:customStyle="1" w:styleId="xl57">
    <w:name w:val="xl57"/>
    <w:basedOn w:val="Normalny"/>
    <w:uiPriority w:val="99"/>
    <w:rsid w:val="00FE1688"/>
    <w:pPr>
      <w:pBdr>
        <w:top w:val="single" w:sz="4" w:space="0" w:color="000000"/>
        <w:left w:val="single" w:sz="4" w:space="0" w:color="000000"/>
        <w:bottom w:val="single" w:sz="4" w:space="0" w:color="000000"/>
      </w:pBdr>
      <w:shd w:val="clear" w:color="auto" w:fill="C0C0C0"/>
      <w:suppressAutoHyphens/>
      <w:spacing w:before="280" w:after="280"/>
      <w:jc w:val="center"/>
    </w:pPr>
    <w:rPr>
      <w:rFonts w:ascii="Arial" w:hAnsi="Arial" w:cs="Arial"/>
      <w:b/>
      <w:bCs/>
      <w:lang w:eastAsia="ar-SA"/>
    </w:rPr>
  </w:style>
  <w:style w:type="paragraph" w:customStyle="1" w:styleId="xl58">
    <w:name w:val="xl58"/>
    <w:basedOn w:val="Normalny"/>
    <w:uiPriority w:val="99"/>
    <w:rsid w:val="00FE1688"/>
    <w:pPr>
      <w:pBdr>
        <w:top w:val="single" w:sz="4" w:space="0" w:color="000000"/>
        <w:bottom w:val="single" w:sz="4" w:space="0" w:color="000000"/>
      </w:pBdr>
      <w:shd w:val="clear" w:color="auto" w:fill="C0C0C0"/>
      <w:suppressAutoHyphens/>
      <w:spacing w:before="280" w:after="280"/>
      <w:jc w:val="center"/>
    </w:pPr>
    <w:rPr>
      <w:rFonts w:ascii="Arial" w:hAnsi="Arial" w:cs="Arial"/>
      <w:b/>
      <w:bCs/>
      <w:lang w:eastAsia="ar-SA"/>
    </w:rPr>
  </w:style>
  <w:style w:type="paragraph" w:customStyle="1" w:styleId="xl59">
    <w:name w:val="xl59"/>
    <w:basedOn w:val="Normalny"/>
    <w:uiPriority w:val="99"/>
    <w:rsid w:val="00FE1688"/>
    <w:pPr>
      <w:pBdr>
        <w:top w:val="single" w:sz="4" w:space="0" w:color="000000"/>
        <w:bottom w:val="single" w:sz="4" w:space="0" w:color="000000"/>
        <w:right w:val="single" w:sz="4" w:space="0" w:color="000000"/>
      </w:pBdr>
      <w:shd w:val="clear" w:color="auto" w:fill="C0C0C0"/>
      <w:suppressAutoHyphens/>
      <w:spacing w:before="280" w:after="280"/>
      <w:jc w:val="center"/>
    </w:pPr>
    <w:rPr>
      <w:rFonts w:ascii="Arial" w:hAnsi="Arial" w:cs="Arial"/>
      <w:b/>
      <w:bCs/>
      <w:lang w:eastAsia="ar-SA"/>
    </w:rPr>
  </w:style>
  <w:style w:type="paragraph" w:customStyle="1" w:styleId="xl60">
    <w:name w:val="xl60"/>
    <w:basedOn w:val="Normalny"/>
    <w:uiPriority w:val="99"/>
    <w:rsid w:val="00FE1688"/>
    <w:pPr>
      <w:pBdr>
        <w:top w:val="single" w:sz="4" w:space="0" w:color="000000"/>
        <w:left w:val="single" w:sz="4" w:space="0" w:color="000000"/>
        <w:bottom w:val="single" w:sz="4" w:space="0" w:color="000000"/>
      </w:pBdr>
      <w:shd w:val="clear" w:color="auto" w:fill="C0C0C0"/>
      <w:suppressAutoHyphens/>
      <w:spacing w:before="280" w:after="280"/>
    </w:pPr>
    <w:rPr>
      <w:lang w:eastAsia="ar-SA"/>
    </w:rPr>
  </w:style>
  <w:style w:type="paragraph" w:customStyle="1" w:styleId="xl61">
    <w:name w:val="xl61"/>
    <w:basedOn w:val="Normalny"/>
    <w:uiPriority w:val="99"/>
    <w:rsid w:val="00FE1688"/>
    <w:pPr>
      <w:pBdr>
        <w:top w:val="single" w:sz="4" w:space="0" w:color="000000"/>
        <w:bottom w:val="single" w:sz="4" w:space="0" w:color="000000"/>
      </w:pBdr>
      <w:shd w:val="clear" w:color="auto" w:fill="C0C0C0"/>
      <w:suppressAutoHyphens/>
      <w:spacing w:before="280" w:after="280"/>
    </w:pPr>
    <w:rPr>
      <w:lang w:eastAsia="ar-SA"/>
    </w:rPr>
  </w:style>
  <w:style w:type="paragraph" w:customStyle="1" w:styleId="xl62">
    <w:name w:val="xl62"/>
    <w:basedOn w:val="Normalny"/>
    <w:uiPriority w:val="99"/>
    <w:rsid w:val="00FE1688"/>
    <w:pPr>
      <w:pBdr>
        <w:top w:val="single" w:sz="4" w:space="0" w:color="000000"/>
        <w:bottom w:val="single" w:sz="4" w:space="0" w:color="000000"/>
        <w:right w:val="single" w:sz="4" w:space="0" w:color="000000"/>
      </w:pBdr>
      <w:shd w:val="clear" w:color="auto" w:fill="C0C0C0"/>
      <w:suppressAutoHyphens/>
      <w:spacing w:before="280" w:after="280"/>
    </w:pPr>
    <w:rPr>
      <w:lang w:eastAsia="ar-SA"/>
    </w:rPr>
  </w:style>
  <w:style w:type="paragraph" w:customStyle="1" w:styleId="xl63">
    <w:name w:val="xl63"/>
    <w:basedOn w:val="Normalny"/>
    <w:uiPriority w:val="99"/>
    <w:rsid w:val="00FE1688"/>
    <w:pPr>
      <w:pBdr>
        <w:top w:val="single" w:sz="4" w:space="0" w:color="000000"/>
        <w:bottom w:val="single" w:sz="4" w:space="0" w:color="000000"/>
      </w:pBdr>
      <w:shd w:val="clear" w:color="auto" w:fill="C0C0C0"/>
      <w:suppressAutoHyphens/>
      <w:spacing w:before="280" w:after="280"/>
    </w:pPr>
    <w:rPr>
      <w:lang w:eastAsia="ar-SA"/>
    </w:rPr>
  </w:style>
  <w:style w:type="paragraph" w:customStyle="1" w:styleId="xl64">
    <w:name w:val="xl64"/>
    <w:basedOn w:val="Normalny"/>
    <w:uiPriority w:val="99"/>
    <w:rsid w:val="00FE1688"/>
    <w:pPr>
      <w:suppressAutoHyphens/>
      <w:spacing w:before="280" w:after="280"/>
      <w:jc w:val="center"/>
    </w:pPr>
    <w:rPr>
      <w:lang w:eastAsia="ar-SA"/>
    </w:rPr>
  </w:style>
  <w:style w:type="paragraph" w:customStyle="1" w:styleId="xl65">
    <w:name w:val="xl65"/>
    <w:basedOn w:val="Normalny"/>
    <w:uiPriority w:val="99"/>
    <w:rsid w:val="00FE1688"/>
    <w:pPr>
      <w:suppressAutoHyphens/>
      <w:spacing w:before="280" w:after="280"/>
      <w:jc w:val="center"/>
    </w:pPr>
    <w:rPr>
      <w:rFonts w:ascii="Arial" w:hAnsi="Arial" w:cs="Arial"/>
      <w:b/>
      <w:bCs/>
      <w:lang w:eastAsia="ar-SA"/>
    </w:rPr>
  </w:style>
  <w:style w:type="paragraph" w:customStyle="1" w:styleId="xl66">
    <w:name w:val="xl66"/>
    <w:basedOn w:val="Normalny"/>
    <w:uiPriority w:val="99"/>
    <w:rsid w:val="00FE1688"/>
    <w:pPr>
      <w:pBdr>
        <w:bottom w:val="single" w:sz="4" w:space="0" w:color="000000"/>
      </w:pBdr>
      <w:suppressAutoHyphens/>
      <w:spacing w:before="280" w:after="280"/>
    </w:pPr>
    <w:rPr>
      <w:lang w:eastAsia="ar-SA"/>
    </w:rPr>
  </w:style>
  <w:style w:type="paragraph" w:customStyle="1" w:styleId="xl67">
    <w:name w:val="xl67"/>
    <w:basedOn w:val="Normalny"/>
    <w:uiPriority w:val="99"/>
    <w:rsid w:val="00FE1688"/>
    <w:pPr>
      <w:pBdr>
        <w:top w:val="single" w:sz="4" w:space="0" w:color="000000"/>
        <w:left w:val="single" w:sz="4" w:space="0" w:color="000000"/>
        <w:bottom w:val="single" w:sz="4" w:space="0" w:color="000000"/>
      </w:pBdr>
      <w:shd w:val="clear" w:color="auto" w:fill="C0C0C0"/>
      <w:suppressAutoHyphens/>
      <w:spacing w:before="280" w:after="280"/>
      <w:jc w:val="center"/>
    </w:pPr>
    <w:rPr>
      <w:rFonts w:ascii="Arial" w:hAnsi="Arial" w:cs="Arial"/>
      <w:lang w:eastAsia="ar-SA"/>
    </w:rPr>
  </w:style>
  <w:style w:type="paragraph" w:customStyle="1" w:styleId="xl68">
    <w:name w:val="xl68"/>
    <w:basedOn w:val="Normalny"/>
    <w:uiPriority w:val="99"/>
    <w:rsid w:val="00FE1688"/>
    <w:pPr>
      <w:pBdr>
        <w:bottom w:val="single" w:sz="4" w:space="0" w:color="000000"/>
      </w:pBdr>
      <w:suppressAutoHyphens/>
      <w:spacing w:before="280" w:after="280"/>
    </w:pPr>
    <w:rPr>
      <w:lang w:eastAsia="ar-SA"/>
    </w:rPr>
  </w:style>
  <w:style w:type="paragraph" w:customStyle="1" w:styleId="xl69">
    <w:name w:val="xl69"/>
    <w:basedOn w:val="Normalny"/>
    <w:uiPriority w:val="99"/>
    <w:rsid w:val="00FE1688"/>
    <w:pPr>
      <w:suppressAutoHyphens/>
      <w:spacing w:before="280" w:after="280"/>
    </w:pPr>
    <w:rPr>
      <w:rFonts w:ascii="Arial" w:hAnsi="Arial" w:cs="Arial"/>
      <w:b/>
      <w:bCs/>
      <w:lang w:eastAsia="ar-SA"/>
    </w:rPr>
  </w:style>
  <w:style w:type="paragraph" w:customStyle="1" w:styleId="xl70">
    <w:name w:val="xl70"/>
    <w:basedOn w:val="Normalny"/>
    <w:uiPriority w:val="99"/>
    <w:rsid w:val="00FE1688"/>
    <w:pPr>
      <w:suppressAutoHyphens/>
      <w:spacing w:before="280" w:after="280"/>
    </w:pPr>
    <w:rPr>
      <w:rFonts w:ascii="Arial" w:hAnsi="Arial" w:cs="Arial"/>
      <w:b/>
      <w:bCs/>
      <w:color w:val="FFCC99"/>
      <w:lang w:eastAsia="ar-SA"/>
    </w:rPr>
  </w:style>
  <w:style w:type="paragraph" w:customStyle="1" w:styleId="xl71">
    <w:name w:val="xl71"/>
    <w:basedOn w:val="Normalny"/>
    <w:uiPriority w:val="99"/>
    <w:rsid w:val="00FE1688"/>
    <w:pPr>
      <w:pBdr>
        <w:top w:val="single" w:sz="4" w:space="0" w:color="000000"/>
        <w:left w:val="single" w:sz="4" w:space="0" w:color="000000"/>
        <w:bottom w:val="single" w:sz="4" w:space="0" w:color="000000"/>
      </w:pBdr>
      <w:suppressAutoHyphens/>
      <w:spacing w:before="280" w:after="280"/>
      <w:jc w:val="center"/>
    </w:pPr>
    <w:rPr>
      <w:lang w:eastAsia="ar-SA"/>
    </w:rPr>
  </w:style>
  <w:style w:type="paragraph" w:customStyle="1" w:styleId="xl72">
    <w:name w:val="xl72"/>
    <w:basedOn w:val="Normalny"/>
    <w:uiPriority w:val="99"/>
    <w:rsid w:val="00FE1688"/>
    <w:pPr>
      <w:pBdr>
        <w:top w:val="single" w:sz="4" w:space="0" w:color="000000"/>
        <w:bottom w:val="single" w:sz="4" w:space="0" w:color="000000"/>
        <w:right w:val="single" w:sz="4" w:space="0" w:color="000000"/>
      </w:pBdr>
      <w:suppressAutoHyphens/>
      <w:spacing w:before="280" w:after="280"/>
      <w:jc w:val="center"/>
    </w:pPr>
    <w:rPr>
      <w:lang w:eastAsia="ar-SA"/>
    </w:rPr>
  </w:style>
  <w:style w:type="paragraph" w:customStyle="1" w:styleId="xl73">
    <w:name w:val="xl73"/>
    <w:basedOn w:val="Normalny"/>
    <w:uiPriority w:val="99"/>
    <w:rsid w:val="00FE1688"/>
    <w:pPr>
      <w:pBdr>
        <w:top w:val="single" w:sz="4" w:space="0" w:color="000000"/>
        <w:bottom w:val="single" w:sz="4" w:space="0" w:color="000000"/>
        <w:right w:val="single" w:sz="4" w:space="0" w:color="000000"/>
      </w:pBdr>
      <w:suppressAutoHyphens/>
      <w:spacing w:before="280" w:after="280"/>
    </w:pPr>
    <w:rPr>
      <w:lang w:eastAsia="ar-SA"/>
    </w:rPr>
  </w:style>
  <w:style w:type="paragraph" w:customStyle="1" w:styleId="xl74">
    <w:name w:val="xl74"/>
    <w:basedOn w:val="Normalny"/>
    <w:uiPriority w:val="99"/>
    <w:rsid w:val="00FE1688"/>
    <w:pPr>
      <w:suppressAutoHyphens/>
      <w:spacing w:before="280" w:after="280"/>
    </w:pPr>
    <w:rPr>
      <w:rFonts w:ascii="Arial" w:hAnsi="Arial" w:cs="Arial"/>
      <w:b/>
      <w:bCs/>
      <w:sz w:val="28"/>
      <w:szCs w:val="28"/>
      <w:lang w:eastAsia="ar-SA"/>
    </w:rPr>
  </w:style>
  <w:style w:type="paragraph" w:customStyle="1" w:styleId="xl75">
    <w:name w:val="xl75"/>
    <w:basedOn w:val="Normalny"/>
    <w:uiPriority w:val="99"/>
    <w:rsid w:val="00FE1688"/>
    <w:pPr>
      <w:pBdr>
        <w:top w:val="single" w:sz="4" w:space="0" w:color="000000"/>
        <w:left w:val="single" w:sz="4" w:space="0" w:color="000000"/>
        <w:bottom w:val="single" w:sz="4" w:space="0" w:color="000000"/>
      </w:pBdr>
      <w:shd w:val="clear" w:color="auto" w:fill="FFCC99"/>
      <w:suppressAutoHyphens/>
      <w:spacing w:before="280" w:after="280"/>
    </w:pPr>
    <w:rPr>
      <w:lang w:eastAsia="ar-SA"/>
    </w:rPr>
  </w:style>
  <w:style w:type="paragraph" w:customStyle="1" w:styleId="xl76">
    <w:name w:val="xl76"/>
    <w:basedOn w:val="Normalny"/>
    <w:uiPriority w:val="99"/>
    <w:rsid w:val="00FE1688"/>
    <w:pPr>
      <w:pBdr>
        <w:top w:val="single" w:sz="4" w:space="0" w:color="000000"/>
        <w:bottom w:val="single" w:sz="4" w:space="0" w:color="000000"/>
      </w:pBdr>
      <w:shd w:val="clear" w:color="auto" w:fill="FFCC99"/>
      <w:suppressAutoHyphens/>
      <w:spacing w:before="280" w:after="280"/>
    </w:pPr>
    <w:rPr>
      <w:lang w:eastAsia="ar-SA"/>
    </w:rPr>
  </w:style>
  <w:style w:type="paragraph" w:customStyle="1" w:styleId="xl77">
    <w:name w:val="xl77"/>
    <w:basedOn w:val="Normalny"/>
    <w:uiPriority w:val="99"/>
    <w:rsid w:val="00FE1688"/>
    <w:pPr>
      <w:pBdr>
        <w:top w:val="single" w:sz="4" w:space="0" w:color="000000"/>
        <w:bottom w:val="single" w:sz="4" w:space="0" w:color="000000"/>
        <w:right w:val="single" w:sz="4" w:space="0" w:color="000000"/>
      </w:pBdr>
      <w:shd w:val="clear" w:color="auto" w:fill="FFCC99"/>
      <w:suppressAutoHyphens/>
      <w:spacing w:before="280" w:after="280"/>
    </w:pPr>
    <w:rPr>
      <w:lang w:eastAsia="ar-SA"/>
    </w:rPr>
  </w:style>
  <w:style w:type="paragraph" w:customStyle="1" w:styleId="xl78">
    <w:name w:val="xl78"/>
    <w:basedOn w:val="Normalny"/>
    <w:uiPriority w:val="99"/>
    <w:rsid w:val="00FE1688"/>
    <w:pPr>
      <w:pBdr>
        <w:top w:val="single" w:sz="4" w:space="0" w:color="000000"/>
        <w:left w:val="single" w:sz="4" w:space="0" w:color="000000"/>
        <w:bottom w:val="single" w:sz="4" w:space="0" w:color="000000"/>
      </w:pBdr>
      <w:shd w:val="clear" w:color="auto" w:fill="FFCC99"/>
      <w:suppressAutoHyphens/>
      <w:spacing w:before="280" w:after="280"/>
    </w:pPr>
    <w:rPr>
      <w:lang w:eastAsia="ar-SA"/>
    </w:rPr>
  </w:style>
  <w:style w:type="paragraph" w:customStyle="1" w:styleId="xl79">
    <w:name w:val="xl79"/>
    <w:basedOn w:val="Normalny"/>
    <w:uiPriority w:val="99"/>
    <w:rsid w:val="00FE1688"/>
    <w:pPr>
      <w:pBdr>
        <w:top w:val="single" w:sz="4" w:space="0" w:color="000000"/>
        <w:bottom w:val="single" w:sz="4" w:space="0" w:color="000000"/>
      </w:pBdr>
      <w:shd w:val="clear" w:color="auto" w:fill="FFCC99"/>
      <w:suppressAutoHyphens/>
      <w:spacing w:before="280" w:after="280"/>
    </w:pPr>
    <w:rPr>
      <w:lang w:eastAsia="ar-SA"/>
    </w:rPr>
  </w:style>
  <w:style w:type="paragraph" w:customStyle="1" w:styleId="xl80">
    <w:name w:val="xl80"/>
    <w:basedOn w:val="Normalny"/>
    <w:uiPriority w:val="99"/>
    <w:rsid w:val="00FE1688"/>
    <w:pPr>
      <w:pBdr>
        <w:top w:val="single" w:sz="4" w:space="0" w:color="000000"/>
        <w:bottom w:val="single" w:sz="4" w:space="0" w:color="000000"/>
        <w:right w:val="single" w:sz="4" w:space="0" w:color="000000"/>
      </w:pBdr>
      <w:shd w:val="clear" w:color="auto" w:fill="FFCC99"/>
      <w:suppressAutoHyphens/>
      <w:spacing w:before="280" w:after="280"/>
    </w:pPr>
    <w:rPr>
      <w:lang w:eastAsia="ar-SA"/>
    </w:rPr>
  </w:style>
  <w:style w:type="paragraph" w:customStyle="1" w:styleId="xl81">
    <w:name w:val="xl81"/>
    <w:basedOn w:val="Normalny"/>
    <w:uiPriority w:val="99"/>
    <w:rsid w:val="00FE1688"/>
    <w:pPr>
      <w:pBdr>
        <w:top w:val="single" w:sz="4" w:space="0" w:color="000000"/>
        <w:left w:val="single" w:sz="4" w:space="0" w:color="000000"/>
        <w:bottom w:val="single" w:sz="4" w:space="0" w:color="000000"/>
      </w:pBdr>
      <w:suppressAutoHyphens/>
      <w:spacing w:before="280" w:after="280"/>
      <w:jc w:val="center"/>
    </w:pPr>
    <w:rPr>
      <w:rFonts w:ascii="Arial" w:hAnsi="Arial" w:cs="Arial"/>
      <w:b/>
      <w:bCs/>
      <w:lang w:eastAsia="ar-SA"/>
    </w:rPr>
  </w:style>
  <w:style w:type="paragraph" w:customStyle="1" w:styleId="xl82">
    <w:name w:val="xl82"/>
    <w:basedOn w:val="Normalny"/>
    <w:uiPriority w:val="99"/>
    <w:rsid w:val="00FE1688"/>
    <w:pPr>
      <w:pBdr>
        <w:top w:val="single" w:sz="4" w:space="0" w:color="000000"/>
        <w:bottom w:val="single" w:sz="4" w:space="0" w:color="000000"/>
      </w:pBdr>
      <w:suppressAutoHyphens/>
      <w:spacing w:before="280" w:after="280"/>
      <w:jc w:val="center"/>
    </w:pPr>
    <w:rPr>
      <w:rFonts w:ascii="Arial" w:hAnsi="Arial" w:cs="Arial"/>
      <w:b/>
      <w:bCs/>
      <w:lang w:eastAsia="ar-SA"/>
    </w:rPr>
  </w:style>
  <w:style w:type="paragraph" w:customStyle="1" w:styleId="xl83">
    <w:name w:val="xl83"/>
    <w:basedOn w:val="Normalny"/>
    <w:uiPriority w:val="99"/>
    <w:rsid w:val="00FE1688"/>
    <w:pPr>
      <w:pBdr>
        <w:top w:val="single" w:sz="4" w:space="0" w:color="000000"/>
        <w:bottom w:val="single" w:sz="4" w:space="0" w:color="000000"/>
        <w:right w:val="single" w:sz="4" w:space="0" w:color="000000"/>
      </w:pBdr>
      <w:suppressAutoHyphens/>
      <w:spacing w:before="280" w:after="280"/>
      <w:jc w:val="center"/>
    </w:pPr>
    <w:rPr>
      <w:rFonts w:ascii="Arial" w:hAnsi="Arial" w:cs="Arial"/>
      <w:b/>
      <w:bCs/>
      <w:lang w:eastAsia="ar-SA"/>
    </w:rPr>
  </w:style>
  <w:style w:type="paragraph" w:customStyle="1" w:styleId="Tekstpodstawowyzwciciem1">
    <w:name w:val="Tekst podstawowy z wcięciem1"/>
    <w:basedOn w:val="Tekstpodstawowy"/>
    <w:uiPriority w:val="99"/>
    <w:rsid w:val="00FE1688"/>
    <w:pPr>
      <w:spacing w:after="120"/>
      <w:ind w:firstLine="210"/>
    </w:pPr>
    <w:rPr>
      <w:rFonts w:ascii="Times New Roman" w:hAnsi="Times New Roman" w:cs="Times New Roman"/>
      <w:sz w:val="20"/>
      <w:szCs w:val="20"/>
      <w:lang w:val="en-GB"/>
    </w:rPr>
  </w:style>
  <w:style w:type="paragraph" w:customStyle="1" w:styleId="Listapunktowana21">
    <w:name w:val="Lista punktowana 21"/>
    <w:basedOn w:val="Normalny"/>
    <w:uiPriority w:val="99"/>
    <w:rsid w:val="00FE1688"/>
    <w:pPr>
      <w:suppressAutoHyphens/>
    </w:pPr>
    <w:rPr>
      <w:sz w:val="20"/>
      <w:szCs w:val="20"/>
      <w:lang w:val="en-GB" w:eastAsia="ar-SA"/>
    </w:rPr>
  </w:style>
  <w:style w:type="paragraph" w:customStyle="1" w:styleId="Listapunktowana31">
    <w:name w:val="Lista punktowana 31"/>
    <w:basedOn w:val="Normalny"/>
    <w:uiPriority w:val="99"/>
    <w:rsid w:val="00FE1688"/>
    <w:pPr>
      <w:suppressAutoHyphens/>
    </w:pPr>
    <w:rPr>
      <w:sz w:val="20"/>
      <w:szCs w:val="20"/>
      <w:lang w:val="en-GB" w:eastAsia="ar-SA"/>
    </w:rPr>
  </w:style>
  <w:style w:type="paragraph" w:customStyle="1" w:styleId="Tekst">
    <w:name w:val="Tekst"/>
    <w:basedOn w:val="Normalny"/>
    <w:uiPriority w:val="99"/>
    <w:rsid w:val="00FE1688"/>
    <w:pPr>
      <w:suppressAutoHyphens/>
      <w:spacing w:before="60" w:line="360" w:lineRule="auto"/>
      <w:ind w:firstLine="851"/>
      <w:jc w:val="both"/>
    </w:pPr>
    <w:rPr>
      <w:rFonts w:ascii="Arial" w:hAnsi="Arial"/>
      <w:sz w:val="20"/>
      <w:szCs w:val="20"/>
      <w:lang w:eastAsia="ar-SA"/>
    </w:rPr>
  </w:style>
  <w:style w:type="paragraph" w:customStyle="1" w:styleId="Styl1">
    <w:name w:val="Styl1"/>
    <w:basedOn w:val="Normalny"/>
    <w:uiPriority w:val="99"/>
    <w:rsid w:val="00FE1688"/>
    <w:pPr>
      <w:suppressAutoHyphens/>
      <w:jc w:val="both"/>
    </w:pPr>
    <w:rPr>
      <w:rFonts w:ascii="Arial" w:hAnsi="Arial"/>
      <w:sz w:val="20"/>
      <w:lang w:eastAsia="ar-SA"/>
    </w:rPr>
  </w:style>
  <w:style w:type="paragraph" w:customStyle="1" w:styleId="pkt">
    <w:name w:val="pkt"/>
    <w:basedOn w:val="Normalny"/>
    <w:rsid w:val="00FE1688"/>
    <w:pPr>
      <w:suppressAutoHyphens/>
      <w:overflowPunct w:val="0"/>
      <w:autoSpaceDE w:val="0"/>
      <w:spacing w:before="60" w:after="60"/>
      <w:ind w:left="851" w:hanging="295"/>
      <w:jc w:val="both"/>
      <w:textAlignment w:val="baseline"/>
    </w:pPr>
    <w:rPr>
      <w:szCs w:val="20"/>
      <w:lang w:eastAsia="ar-SA"/>
    </w:rPr>
  </w:style>
  <w:style w:type="paragraph" w:customStyle="1" w:styleId="font5">
    <w:name w:val="font5"/>
    <w:basedOn w:val="Normalny"/>
    <w:uiPriority w:val="99"/>
    <w:rsid w:val="00FE1688"/>
    <w:pPr>
      <w:suppressAutoHyphens/>
      <w:spacing w:before="280" w:after="280"/>
    </w:pPr>
    <w:rPr>
      <w:rFonts w:ascii="Arial" w:eastAsia="Arial Unicode MS" w:hAnsi="Arial" w:cs="Arial"/>
      <w:b/>
      <w:bCs/>
      <w:sz w:val="20"/>
      <w:szCs w:val="20"/>
      <w:lang w:val="en-GB" w:eastAsia="ar-SA"/>
    </w:rPr>
  </w:style>
  <w:style w:type="paragraph" w:customStyle="1" w:styleId="font6">
    <w:name w:val="font6"/>
    <w:basedOn w:val="Normalny"/>
    <w:uiPriority w:val="99"/>
    <w:rsid w:val="00FE1688"/>
    <w:pPr>
      <w:suppressAutoHyphens/>
      <w:spacing w:before="280" w:after="280"/>
    </w:pPr>
    <w:rPr>
      <w:rFonts w:ascii="Arial" w:eastAsia="Arial Unicode MS" w:hAnsi="Arial" w:cs="Arial"/>
      <w:sz w:val="20"/>
      <w:szCs w:val="20"/>
      <w:lang w:val="en-GB" w:eastAsia="ar-SA"/>
    </w:rPr>
  </w:style>
  <w:style w:type="paragraph" w:customStyle="1" w:styleId="font0">
    <w:name w:val="font0"/>
    <w:basedOn w:val="Normalny"/>
    <w:uiPriority w:val="99"/>
    <w:rsid w:val="00FE1688"/>
    <w:pPr>
      <w:suppressAutoHyphens/>
      <w:spacing w:before="280" w:after="280"/>
    </w:pPr>
    <w:rPr>
      <w:rFonts w:ascii="Arial" w:eastAsia="Arial Unicode MS" w:hAnsi="Arial" w:cs="Arial"/>
      <w:sz w:val="20"/>
      <w:szCs w:val="20"/>
      <w:lang w:val="en-GB" w:eastAsia="ar-SA"/>
    </w:rPr>
  </w:style>
  <w:style w:type="paragraph" w:customStyle="1" w:styleId="Nagwekstrony">
    <w:name w:val="Nag?—wek strony"/>
    <w:basedOn w:val="Normalny"/>
    <w:uiPriority w:val="99"/>
    <w:rsid w:val="00FE1688"/>
    <w:pPr>
      <w:tabs>
        <w:tab w:val="center" w:pos="4153"/>
        <w:tab w:val="right" w:pos="8306"/>
      </w:tabs>
      <w:suppressAutoHyphens/>
    </w:pPr>
    <w:rPr>
      <w:sz w:val="20"/>
      <w:szCs w:val="20"/>
      <w:lang w:val="en-GB" w:eastAsia="ar-SA"/>
    </w:rPr>
  </w:style>
  <w:style w:type="paragraph" w:customStyle="1" w:styleId="Legenda1">
    <w:name w:val="Legenda1"/>
    <w:basedOn w:val="Normalny"/>
    <w:next w:val="Normalny"/>
    <w:uiPriority w:val="99"/>
    <w:rsid w:val="00FE1688"/>
    <w:pPr>
      <w:keepNext/>
      <w:tabs>
        <w:tab w:val="left" w:pos="284"/>
      </w:tabs>
      <w:suppressAutoHyphens/>
      <w:spacing w:before="240"/>
      <w:ind w:left="1134" w:hanging="1134"/>
    </w:pPr>
    <w:rPr>
      <w:rFonts w:ascii="Arial" w:hAnsi="Arial"/>
      <w:bCs/>
      <w:sz w:val="22"/>
      <w:szCs w:val="20"/>
      <w:lang w:eastAsia="ar-SA"/>
    </w:rPr>
  </w:style>
  <w:style w:type="paragraph" w:customStyle="1" w:styleId="Listapunktowana1">
    <w:name w:val="Lista punktowana1"/>
    <w:basedOn w:val="Normalny"/>
    <w:uiPriority w:val="99"/>
    <w:rsid w:val="00FE1688"/>
    <w:pPr>
      <w:suppressAutoHyphens/>
      <w:spacing w:line="360" w:lineRule="auto"/>
      <w:ind w:right="-57"/>
      <w:jc w:val="both"/>
    </w:pPr>
    <w:rPr>
      <w:szCs w:val="20"/>
      <w:lang w:eastAsia="ar-SA"/>
    </w:rPr>
  </w:style>
  <w:style w:type="paragraph" w:customStyle="1" w:styleId="WW-Tekstpodstawowy3">
    <w:name w:val="WW-Tekst podstawowy 3"/>
    <w:basedOn w:val="Normalny"/>
    <w:uiPriority w:val="99"/>
    <w:rsid w:val="00FE1688"/>
    <w:pPr>
      <w:tabs>
        <w:tab w:val="left" w:pos="709"/>
      </w:tabs>
      <w:suppressAutoHyphens/>
      <w:spacing w:line="360" w:lineRule="auto"/>
      <w:jc w:val="both"/>
    </w:pPr>
    <w:rPr>
      <w:color w:val="FF0000"/>
      <w:szCs w:val="20"/>
      <w:lang w:eastAsia="ar-SA"/>
    </w:rPr>
  </w:style>
  <w:style w:type="paragraph" w:customStyle="1" w:styleId="zwyklyZnak">
    <w:name w:val="zwykly Znak"/>
    <w:basedOn w:val="Normalny"/>
    <w:uiPriority w:val="99"/>
    <w:rsid w:val="00FE1688"/>
    <w:pPr>
      <w:suppressAutoHyphens/>
      <w:spacing w:before="30" w:after="30" w:line="360" w:lineRule="auto"/>
      <w:jc w:val="both"/>
    </w:pPr>
    <w:rPr>
      <w:rFonts w:ascii="Arial" w:hAnsi="Arial"/>
      <w:sz w:val="22"/>
      <w:lang w:eastAsia="ar-SA"/>
    </w:rPr>
  </w:style>
  <w:style w:type="paragraph" w:customStyle="1" w:styleId="zwyklywcietyZnak">
    <w:name w:val="zwykly wciety Znak"/>
    <w:basedOn w:val="Normalny"/>
    <w:uiPriority w:val="99"/>
    <w:rsid w:val="00FE1688"/>
    <w:pPr>
      <w:suppressAutoHyphens/>
      <w:spacing w:before="30" w:after="30" w:line="360" w:lineRule="auto"/>
      <w:ind w:firstLine="567"/>
      <w:jc w:val="both"/>
    </w:pPr>
    <w:rPr>
      <w:rFonts w:ascii="Arial" w:hAnsi="Arial"/>
      <w:sz w:val="22"/>
      <w:lang w:eastAsia="ar-SA"/>
    </w:rPr>
  </w:style>
  <w:style w:type="paragraph" w:customStyle="1" w:styleId="wyliczanie">
    <w:name w:val="wyliczanie"/>
    <w:basedOn w:val="Normalny"/>
    <w:uiPriority w:val="99"/>
    <w:rsid w:val="00FE1688"/>
    <w:pPr>
      <w:suppressAutoHyphens/>
      <w:spacing w:before="30" w:after="30" w:line="360" w:lineRule="auto"/>
    </w:pPr>
    <w:rPr>
      <w:rFonts w:ascii="Arial" w:hAnsi="Arial"/>
      <w:sz w:val="22"/>
      <w:lang w:eastAsia="ar-SA"/>
    </w:rPr>
  </w:style>
  <w:style w:type="paragraph" w:customStyle="1" w:styleId="Standard">
    <w:name w:val="Standard"/>
    <w:basedOn w:val="Normalny"/>
    <w:uiPriority w:val="99"/>
    <w:rsid w:val="00FE1688"/>
    <w:pPr>
      <w:widowControl w:val="0"/>
      <w:suppressAutoHyphens/>
    </w:pPr>
    <w:rPr>
      <w:szCs w:val="20"/>
      <w:lang w:eastAsia="ar-SA"/>
    </w:rPr>
  </w:style>
  <w:style w:type="paragraph" w:customStyle="1" w:styleId="StylPrzed0pt">
    <w:name w:val="Styl Przed:  0 pt"/>
    <w:basedOn w:val="Normalny"/>
    <w:uiPriority w:val="99"/>
    <w:rsid w:val="00FE1688"/>
    <w:pPr>
      <w:tabs>
        <w:tab w:val="left" w:pos="360"/>
      </w:tabs>
      <w:suppressAutoHyphens/>
    </w:pPr>
    <w:rPr>
      <w:lang w:eastAsia="ar-SA"/>
    </w:rPr>
  </w:style>
  <w:style w:type="paragraph" w:styleId="Tekstprzypisukocowego">
    <w:name w:val="endnote text"/>
    <w:aliases w:val=" Znak6"/>
    <w:basedOn w:val="Normalny"/>
    <w:link w:val="TekstprzypisukocowegoZnak"/>
    <w:uiPriority w:val="99"/>
    <w:semiHidden/>
    <w:rsid w:val="00FE1688"/>
    <w:rPr>
      <w:sz w:val="20"/>
      <w:szCs w:val="20"/>
    </w:rPr>
  </w:style>
  <w:style w:type="character" w:customStyle="1" w:styleId="TekstprzypisukocowegoZnak">
    <w:name w:val="Tekst przypisu końcowego Znak"/>
    <w:aliases w:val=" Znak6 Znak"/>
    <w:basedOn w:val="Domylnaczcionkaakapitu"/>
    <w:link w:val="Tekstprzypisukocowego"/>
    <w:uiPriority w:val="99"/>
    <w:semiHidden/>
    <w:rsid w:val="00FE1688"/>
    <w:rPr>
      <w:rFonts w:ascii="Times New Roman" w:eastAsia="Times New Roman" w:hAnsi="Times New Roman" w:cs="Times New Roman"/>
      <w:sz w:val="20"/>
      <w:szCs w:val="20"/>
      <w:lang w:eastAsia="ar-SA"/>
    </w:rPr>
  </w:style>
  <w:style w:type="paragraph" w:customStyle="1" w:styleId="Nagowek3">
    <w:name w:val="Nagłowek 3"/>
    <w:basedOn w:val="Nagwek2"/>
    <w:uiPriority w:val="99"/>
    <w:rsid w:val="00FE1688"/>
    <w:pPr>
      <w:keepNext w:val="0"/>
      <w:snapToGrid w:val="0"/>
      <w:spacing w:before="240"/>
    </w:pPr>
    <w:rPr>
      <w:rFonts w:ascii="Arial" w:hAnsi="Arial"/>
      <w:bCs w:val="0"/>
      <w:sz w:val="24"/>
      <w:szCs w:val="20"/>
    </w:rPr>
  </w:style>
  <w:style w:type="paragraph" w:customStyle="1" w:styleId="edek">
    <w:name w:val="edek"/>
    <w:basedOn w:val="Normalny"/>
    <w:uiPriority w:val="99"/>
    <w:rsid w:val="00FE1688"/>
    <w:pPr>
      <w:suppressAutoHyphens/>
      <w:snapToGrid w:val="0"/>
      <w:jc w:val="both"/>
    </w:pPr>
    <w:rPr>
      <w:szCs w:val="20"/>
      <w:lang w:eastAsia="ar-SA"/>
    </w:rPr>
  </w:style>
  <w:style w:type="paragraph" w:customStyle="1" w:styleId="WW-Domylnie">
    <w:name w:val="WW-Domyślnie"/>
    <w:uiPriority w:val="99"/>
    <w:rsid w:val="00FE1688"/>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Przem1">
    <w:name w:val="Przem1"/>
    <w:uiPriority w:val="99"/>
    <w:rsid w:val="00FE1688"/>
    <w:pPr>
      <w:widowControl w:val="0"/>
      <w:suppressAutoHyphens/>
      <w:spacing w:after="0" w:line="240" w:lineRule="auto"/>
    </w:pPr>
    <w:rPr>
      <w:rFonts w:ascii="Times New Roman" w:eastAsia="Times New Roman" w:hAnsi="Times New Roman" w:cs="Times New Roman"/>
      <w:color w:val="000000"/>
      <w:sz w:val="28"/>
      <w:szCs w:val="20"/>
      <w:lang w:eastAsia="ar-SA"/>
    </w:rPr>
  </w:style>
  <w:style w:type="paragraph" w:customStyle="1" w:styleId="Tekstpodstawowy21">
    <w:name w:val="Tekst podstawowy 21"/>
    <w:basedOn w:val="Normalny"/>
    <w:uiPriority w:val="99"/>
    <w:rsid w:val="00FE1688"/>
    <w:pPr>
      <w:tabs>
        <w:tab w:val="left" w:pos="567"/>
        <w:tab w:val="left" w:pos="851"/>
        <w:tab w:val="left" w:pos="1134"/>
        <w:tab w:val="left" w:pos="1701"/>
        <w:tab w:val="left" w:pos="2268"/>
        <w:tab w:val="left" w:pos="2835"/>
        <w:tab w:val="left" w:pos="3402"/>
      </w:tabs>
      <w:suppressAutoHyphens/>
      <w:jc w:val="both"/>
    </w:pPr>
    <w:rPr>
      <w:szCs w:val="20"/>
      <w:lang w:eastAsia="ar-SA"/>
    </w:rPr>
  </w:style>
  <w:style w:type="paragraph" w:customStyle="1" w:styleId="Nagwek21">
    <w:name w:val="Nagłówek 21"/>
    <w:basedOn w:val="Normalny"/>
    <w:next w:val="Normalny"/>
    <w:uiPriority w:val="99"/>
    <w:rsid w:val="00FE1688"/>
    <w:pPr>
      <w:keepNext/>
      <w:tabs>
        <w:tab w:val="left" w:pos="567"/>
        <w:tab w:val="left" w:pos="851"/>
        <w:tab w:val="left" w:pos="1134"/>
        <w:tab w:val="left" w:pos="1701"/>
        <w:tab w:val="left" w:pos="2268"/>
        <w:tab w:val="left" w:pos="2835"/>
        <w:tab w:val="left" w:pos="3402"/>
      </w:tabs>
      <w:suppressAutoHyphens/>
      <w:spacing w:after="120" w:line="360" w:lineRule="auto"/>
    </w:pPr>
    <w:rPr>
      <w:szCs w:val="20"/>
      <w:lang w:eastAsia="ar-SA"/>
    </w:rPr>
  </w:style>
  <w:style w:type="paragraph" w:customStyle="1" w:styleId="Listanumerowana21">
    <w:name w:val="Lista numerowana 21"/>
    <w:basedOn w:val="Normalny"/>
    <w:uiPriority w:val="99"/>
    <w:rsid w:val="00FE1688"/>
    <w:pPr>
      <w:suppressAutoHyphens/>
    </w:pPr>
    <w:rPr>
      <w:lang w:eastAsia="ar-SA"/>
    </w:rPr>
  </w:style>
  <w:style w:type="paragraph" w:customStyle="1" w:styleId="Tekstpodstawowywcity21">
    <w:name w:val="Tekst podstawowy wcięty 21"/>
    <w:basedOn w:val="Normalny"/>
    <w:uiPriority w:val="99"/>
    <w:rsid w:val="00FE1688"/>
    <w:pPr>
      <w:suppressAutoHyphens/>
      <w:ind w:left="360" w:hanging="360"/>
      <w:jc w:val="both"/>
    </w:pPr>
    <w:rPr>
      <w:lang w:eastAsia="ar-SA"/>
    </w:rPr>
  </w:style>
  <w:style w:type="paragraph" w:customStyle="1" w:styleId="Trescznumztab">
    <w:name w:val="Tresc z num. z tab."/>
    <w:basedOn w:val="Normalny"/>
    <w:uiPriority w:val="99"/>
    <w:rsid w:val="00FE1688"/>
    <w:pPr>
      <w:widowControl w:val="0"/>
      <w:tabs>
        <w:tab w:val="left" w:pos="567"/>
        <w:tab w:val="left" w:pos="5103"/>
        <w:tab w:val="left" w:pos="6804"/>
        <w:tab w:val="right" w:pos="8505"/>
      </w:tabs>
      <w:suppressAutoHyphens/>
      <w:spacing w:after="120" w:line="300" w:lineRule="auto"/>
    </w:pPr>
    <w:rPr>
      <w:szCs w:val="20"/>
      <w:lang w:eastAsia="ar-SA"/>
    </w:rPr>
  </w:style>
  <w:style w:type="paragraph" w:customStyle="1" w:styleId="Tekstpodstawowy32">
    <w:name w:val="Tekst podstawowy 32"/>
    <w:basedOn w:val="Normalny"/>
    <w:uiPriority w:val="99"/>
    <w:rsid w:val="00FE1688"/>
    <w:pPr>
      <w:suppressAutoHyphens/>
      <w:overflowPunct w:val="0"/>
      <w:autoSpaceDE w:val="0"/>
      <w:jc w:val="both"/>
      <w:textAlignment w:val="baseline"/>
    </w:pPr>
    <w:rPr>
      <w:szCs w:val="20"/>
      <w:lang w:eastAsia="ar-SA"/>
    </w:rPr>
  </w:style>
  <w:style w:type="paragraph" w:customStyle="1" w:styleId="ZnakZnak1Znak">
    <w:name w:val="Znak Znak1 Znak"/>
    <w:basedOn w:val="Normalny"/>
    <w:uiPriority w:val="99"/>
    <w:rsid w:val="00FE1688"/>
    <w:pPr>
      <w:suppressAutoHyphens/>
    </w:pPr>
    <w:rPr>
      <w:lang w:eastAsia="ar-SA"/>
    </w:rPr>
  </w:style>
  <w:style w:type="paragraph" w:customStyle="1" w:styleId="tekstost">
    <w:name w:val="tekst ost"/>
    <w:basedOn w:val="Normalny"/>
    <w:uiPriority w:val="99"/>
    <w:rsid w:val="00FE1688"/>
    <w:pPr>
      <w:suppressAutoHyphens/>
      <w:overflowPunct w:val="0"/>
      <w:autoSpaceDE w:val="0"/>
      <w:jc w:val="both"/>
      <w:textAlignment w:val="baseline"/>
    </w:pPr>
    <w:rPr>
      <w:sz w:val="20"/>
      <w:szCs w:val="20"/>
      <w:lang w:eastAsia="ar-SA"/>
    </w:rPr>
  </w:style>
  <w:style w:type="paragraph" w:customStyle="1" w:styleId="Lista21">
    <w:name w:val="Lista 21"/>
    <w:basedOn w:val="Normalny"/>
    <w:uiPriority w:val="99"/>
    <w:rsid w:val="00FE1688"/>
    <w:pPr>
      <w:suppressAutoHyphens/>
      <w:ind w:left="566" w:hanging="283"/>
    </w:pPr>
    <w:rPr>
      <w:lang w:eastAsia="ar-SA"/>
    </w:rPr>
  </w:style>
  <w:style w:type="paragraph" w:customStyle="1" w:styleId="Zawartotabeli">
    <w:name w:val="Zawartość tabeli"/>
    <w:basedOn w:val="Normalny"/>
    <w:uiPriority w:val="99"/>
    <w:rsid w:val="00FE1688"/>
    <w:pPr>
      <w:suppressLineNumbers/>
      <w:suppressAutoHyphens/>
    </w:pPr>
    <w:rPr>
      <w:lang w:eastAsia="ar-SA"/>
    </w:rPr>
  </w:style>
  <w:style w:type="paragraph" w:customStyle="1" w:styleId="Nagwektabeli">
    <w:name w:val="Nagłówek tabeli"/>
    <w:basedOn w:val="Zawartotabeli"/>
    <w:uiPriority w:val="99"/>
    <w:rsid w:val="00FE1688"/>
    <w:pPr>
      <w:jc w:val="center"/>
    </w:pPr>
    <w:rPr>
      <w:b/>
      <w:bCs/>
      <w:i/>
      <w:iCs/>
    </w:rPr>
  </w:style>
  <w:style w:type="paragraph" w:customStyle="1" w:styleId="Zawartoramki">
    <w:name w:val="Zawartość ramki"/>
    <w:basedOn w:val="Tekstpodstawowy"/>
    <w:uiPriority w:val="99"/>
    <w:rsid w:val="00FE1688"/>
  </w:style>
  <w:style w:type="paragraph" w:styleId="Lista2">
    <w:name w:val="List 2"/>
    <w:basedOn w:val="Normalny"/>
    <w:uiPriority w:val="99"/>
    <w:rsid w:val="00FE1688"/>
    <w:pPr>
      <w:ind w:left="566" w:hanging="283"/>
    </w:pPr>
  </w:style>
  <w:style w:type="character" w:styleId="Odwoanieprzypisudolnego">
    <w:name w:val="footnote reference"/>
    <w:uiPriority w:val="99"/>
    <w:rsid w:val="00FE1688"/>
    <w:rPr>
      <w:rFonts w:cs="Times New Roman"/>
      <w:vertAlign w:val="superscript"/>
    </w:rPr>
  </w:style>
  <w:style w:type="paragraph" w:styleId="Tekstpodstawowy2">
    <w:name w:val="Body Text 2"/>
    <w:aliases w:val=" Znak5"/>
    <w:basedOn w:val="Normalny"/>
    <w:link w:val="Tekstpodstawowy2Znak"/>
    <w:uiPriority w:val="99"/>
    <w:rsid w:val="00FE1688"/>
    <w:pPr>
      <w:suppressAutoHyphens/>
      <w:spacing w:after="120" w:line="480" w:lineRule="auto"/>
    </w:pPr>
    <w:rPr>
      <w:lang w:eastAsia="ar-SA"/>
    </w:rPr>
  </w:style>
  <w:style w:type="character" w:customStyle="1" w:styleId="Tekstpodstawowy2Znak">
    <w:name w:val="Tekst podstawowy 2 Znak"/>
    <w:aliases w:val=" Znak5 Znak"/>
    <w:basedOn w:val="Domylnaczcionkaakapitu"/>
    <w:link w:val="Tekstpodstawowy2"/>
    <w:uiPriority w:val="99"/>
    <w:rsid w:val="00FE1688"/>
    <w:rPr>
      <w:rFonts w:ascii="Times New Roman" w:eastAsia="Times New Roman" w:hAnsi="Times New Roman" w:cs="Times New Roman"/>
      <w:sz w:val="24"/>
      <w:szCs w:val="24"/>
      <w:lang w:eastAsia="ar-SA"/>
    </w:rPr>
  </w:style>
  <w:style w:type="paragraph" w:customStyle="1" w:styleId="Style7">
    <w:name w:val="Style7"/>
    <w:basedOn w:val="Normalny"/>
    <w:uiPriority w:val="99"/>
    <w:rsid w:val="00FE1688"/>
    <w:pPr>
      <w:widowControl w:val="0"/>
      <w:autoSpaceDE w:val="0"/>
      <w:autoSpaceDN w:val="0"/>
      <w:adjustRightInd w:val="0"/>
      <w:spacing w:line="216" w:lineRule="atLeast"/>
      <w:jc w:val="center"/>
    </w:pPr>
    <w:rPr>
      <w:rFonts w:ascii="Verdana" w:hAnsi="Verdana"/>
      <w:sz w:val="20"/>
      <w:szCs w:val="20"/>
    </w:rPr>
  </w:style>
  <w:style w:type="character" w:customStyle="1" w:styleId="FontStyle125">
    <w:name w:val="Font Style125"/>
    <w:uiPriority w:val="99"/>
    <w:rsid w:val="00FE1688"/>
    <w:rPr>
      <w:rFonts w:ascii="Times New Roman" w:hAnsi="Times New Roman" w:cs="Times New Roman"/>
      <w:b/>
      <w:bCs/>
      <w:sz w:val="20"/>
      <w:szCs w:val="20"/>
    </w:rPr>
  </w:style>
  <w:style w:type="character" w:customStyle="1" w:styleId="WW-Domylnaczcionkaakapitu1">
    <w:name w:val="WW-Domyślna czcionka akapitu1"/>
    <w:uiPriority w:val="99"/>
    <w:rsid w:val="00FE1688"/>
  </w:style>
  <w:style w:type="paragraph" w:styleId="Akapitzlist">
    <w:name w:val="List Paragraph"/>
    <w:basedOn w:val="Normalny"/>
    <w:link w:val="AkapitzlistZnak"/>
    <w:qFormat/>
    <w:rsid w:val="00FE1688"/>
    <w:pPr>
      <w:suppressAutoHyphens/>
      <w:ind w:left="708"/>
    </w:pPr>
    <w:rPr>
      <w:lang w:eastAsia="ar-SA"/>
    </w:rPr>
  </w:style>
  <w:style w:type="table" w:styleId="Tabela-Siatka">
    <w:name w:val="Table Grid"/>
    <w:basedOn w:val="Standardowy"/>
    <w:rsid w:val="00FE1688"/>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uiPriority w:val="99"/>
    <w:rsid w:val="00FE1688"/>
    <w:pPr>
      <w:spacing w:after="200" w:line="276" w:lineRule="auto"/>
      <w:ind w:left="720"/>
      <w:contextualSpacing/>
    </w:pPr>
    <w:rPr>
      <w:rFonts w:ascii="Calibri" w:hAnsi="Calibri"/>
      <w:sz w:val="22"/>
      <w:szCs w:val="22"/>
      <w:lang w:eastAsia="en-US"/>
    </w:rPr>
  </w:style>
  <w:style w:type="paragraph" w:customStyle="1" w:styleId="Style2">
    <w:name w:val="Style2"/>
    <w:basedOn w:val="Normalny"/>
    <w:uiPriority w:val="99"/>
    <w:rsid w:val="00FE1688"/>
    <w:pPr>
      <w:widowControl w:val="0"/>
      <w:autoSpaceDE w:val="0"/>
      <w:autoSpaceDN w:val="0"/>
      <w:adjustRightInd w:val="0"/>
    </w:pPr>
  </w:style>
  <w:style w:type="paragraph" w:customStyle="1" w:styleId="Style4">
    <w:name w:val="Style4"/>
    <w:basedOn w:val="Normalny"/>
    <w:uiPriority w:val="99"/>
    <w:rsid w:val="00FE1688"/>
    <w:pPr>
      <w:widowControl w:val="0"/>
      <w:autoSpaceDE w:val="0"/>
      <w:autoSpaceDN w:val="0"/>
      <w:adjustRightInd w:val="0"/>
      <w:spacing w:line="288" w:lineRule="exact"/>
      <w:jc w:val="both"/>
    </w:pPr>
  </w:style>
  <w:style w:type="paragraph" w:customStyle="1" w:styleId="Style5">
    <w:name w:val="Style5"/>
    <w:basedOn w:val="Normalny"/>
    <w:uiPriority w:val="99"/>
    <w:rsid w:val="00FE1688"/>
    <w:pPr>
      <w:widowControl w:val="0"/>
      <w:autoSpaceDE w:val="0"/>
      <w:autoSpaceDN w:val="0"/>
      <w:adjustRightInd w:val="0"/>
      <w:spacing w:line="288" w:lineRule="exact"/>
      <w:ind w:hanging="367"/>
    </w:pPr>
  </w:style>
  <w:style w:type="paragraph" w:customStyle="1" w:styleId="Style8">
    <w:name w:val="Style8"/>
    <w:basedOn w:val="Normalny"/>
    <w:uiPriority w:val="99"/>
    <w:rsid w:val="00FE1688"/>
    <w:pPr>
      <w:widowControl w:val="0"/>
      <w:autoSpaceDE w:val="0"/>
      <w:autoSpaceDN w:val="0"/>
      <w:adjustRightInd w:val="0"/>
      <w:spacing w:line="288" w:lineRule="exact"/>
      <w:jc w:val="both"/>
    </w:pPr>
  </w:style>
  <w:style w:type="paragraph" w:customStyle="1" w:styleId="Style12">
    <w:name w:val="Style12"/>
    <w:basedOn w:val="Normalny"/>
    <w:uiPriority w:val="99"/>
    <w:rsid w:val="00FE1688"/>
    <w:pPr>
      <w:widowControl w:val="0"/>
      <w:autoSpaceDE w:val="0"/>
      <w:autoSpaceDN w:val="0"/>
      <w:adjustRightInd w:val="0"/>
      <w:jc w:val="center"/>
    </w:pPr>
  </w:style>
  <w:style w:type="character" w:customStyle="1" w:styleId="FontStyle47">
    <w:name w:val="Font Style47"/>
    <w:uiPriority w:val="99"/>
    <w:rsid w:val="00FE1688"/>
    <w:rPr>
      <w:rFonts w:ascii="Times New Roman" w:hAnsi="Times New Roman" w:cs="Times New Roman"/>
      <w:sz w:val="22"/>
      <w:szCs w:val="22"/>
    </w:rPr>
  </w:style>
  <w:style w:type="character" w:customStyle="1" w:styleId="FontStyle48">
    <w:name w:val="Font Style48"/>
    <w:uiPriority w:val="99"/>
    <w:rsid w:val="00FE1688"/>
    <w:rPr>
      <w:rFonts w:ascii="Times New Roman" w:hAnsi="Times New Roman" w:cs="Times New Roman"/>
      <w:b/>
      <w:bCs/>
      <w:sz w:val="22"/>
      <w:szCs w:val="22"/>
    </w:rPr>
  </w:style>
  <w:style w:type="paragraph" w:styleId="Zwykytekst">
    <w:name w:val="Plain Text"/>
    <w:aliases w:val=" Znak4, Znak Znak2"/>
    <w:basedOn w:val="Normalny"/>
    <w:link w:val="ZwykytekstZnak"/>
    <w:rsid w:val="00FE1688"/>
    <w:rPr>
      <w:rFonts w:ascii="Courier New" w:hAnsi="Courier New"/>
      <w:sz w:val="20"/>
      <w:szCs w:val="20"/>
      <w:lang w:eastAsia="ar-SA"/>
    </w:rPr>
  </w:style>
  <w:style w:type="character" w:customStyle="1" w:styleId="ZwykytekstZnak">
    <w:name w:val="Zwykły tekst Znak"/>
    <w:aliases w:val=" Znak4 Znak, Znak Znak2 Znak"/>
    <w:basedOn w:val="Domylnaczcionkaakapitu"/>
    <w:link w:val="Zwykytekst"/>
    <w:rsid w:val="00FE1688"/>
    <w:rPr>
      <w:rFonts w:ascii="Courier New" w:eastAsia="Times New Roman" w:hAnsi="Courier New" w:cs="Times New Roman"/>
      <w:sz w:val="20"/>
      <w:szCs w:val="20"/>
    </w:rPr>
  </w:style>
  <w:style w:type="character" w:customStyle="1" w:styleId="FontStyle31">
    <w:name w:val="Font Style31"/>
    <w:uiPriority w:val="99"/>
    <w:rsid w:val="00FE1688"/>
    <w:rPr>
      <w:rFonts w:ascii="Verdana" w:hAnsi="Verdana"/>
      <w:sz w:val="16"/>
    </w:rPr>
  </w:style>
  <w:style w:type="paragraph" w:styleId="Tekstpodstawowywcity2">
    <w:name w:val="Body Text Indent 2"/>
    <w:aliases w:val=" Znak3"/>
    <w:basedOn w:val="Normalny"/>
    <w:link w:val="Tekstpodstawowywcity2Znak"/>
    <w:uiPriority w:val="99"/>
    <w:rsid w:val="00FE1688"/>
    <w:pPr>
      <w:suppressAutoHyphens/>
      <w:spacing w:after="120" w:line="480" w:lineRule="auto"/>
      <w:ind w:left="283"/>
    </w:pPr>
    <w:rPr>
      <w:lang w:eastAsia="ar-SA"/>
    </w:rPr>
  </w:style>
  <w:style w:type="character" w:customStyle="1" w:styleId="Tekstpodstawowywcity2Znak">
    <w:name w:val="Tekst podstawowy wcięty 2 Znak"/>
    <w:aliases w:val=" Znak3 Znak"/>
    <w:basedOn w:val="Domylnaczcionkaakapitu"/>
    <w:link w:val="Tekstpodstawowywcity2"/>
    <w:uiPriority w:val="99"/>
    <w:rsid w:val="00FE1688"/>
    <w:rPr>
      <w:rFonts w:ascii="Times New Roman" w:eastAsia="Times New Roman" w:hAnsi="Times New Roman" w:cs="Times New Roman"/>
      <w:sz w:val="24"/>
      <w:szCs w:val="24"/>
      <w:lang w:eastAsia="ar-SA"/>
    </w:rPr>
  </w:style>
  <w:style w:type="character" w:styleId="Odwoaniedokomentarza">
    <w:name w:val="annotation reference"/>
    <w:uiPriority w:val="99"/>
    <w:rsid w:val="00FE1688"/>
    <w:rPr>
      <w:rFonts w:cs="Times New Roman"/>
      <w:sz w:val="16"/>
    </w:rPr>
  </w:style>
  <w:style w:type="paragraph" w:customStyle="1" w:styleId="ZnakZnak1">
    <w:name w:val="Znak Znak1"/>
    <w:basedOn w:val="Normalny"/>
    <w:uiPriority w:val="99"/>
    <w:rsid w:val="00FE1688"/>
    <w:rPr>
      <w:rFonts w:ascii="Arial" w:hAnsi="Arial" w:cs="Arial"/>
    </w:rPr>
  </w:style>
  <w:style w:type="paragraph" w:styleId="Tekstpodstawowy3">
    <w:name w:val="Body Text 3"/>
    <w:aliases w:val=" Znak2"/>
    <w:basedOn w:val="Normalny"/>
    <w:link w:val="Tekstpodstawowy3Znak"/>
    <w:rsid w:val="00FE1688"/>
    <w:pPr>
      <w:spacing w:after="120"/>
    </w:pPr>
    <w:rPr>
      <w:sz w:val="16"/>
      <w:szCs w:val="16"/>
      <w:lang w:val="en-US" w:eastAsia="ar-SA"/>
    </w:rPr>
  </w:style>
  <w:style w:type="character" w:customStyle="1" w:styleId="Tekstpodstawowy3Znak">
    <w:name w:val="Tekst podstawowy 3 Znak"/>
    <w:aliases w:val=" Znak2 Znak"/>
    <w:basedOn w:val="Domylnaczcionkaakapitu"/>
    <w:link w:val="Tekstpodstawowy3"/>
    <w:rsid w:val="00FE1688"/>
    <w:rPr>
      <w:rFonts w:ascii="Times New Roman" w:eastAsia="Times New Roman" w:hAnsi="Times New Roman" w:cs="Times New Roman"/>
      <w:sz w:val="16"/>
      <w:szCs w:val="16"/>
      <w:lang w:val="en-US"/>
    </w:rPr>
  </w:style>
  <w:style w:type="paragraph" w:customStyle="1" w:styleId="normalny0">
    <w:name w:val="normalny"/>
    <w:basedOn w:val="Normalny"/>
    <w:uiPriority w:val="99"/>
    <w:rsid w:val="00FE1688"/>
  </w:style>
  <w:style w:type="character" w:customStyle="1" w:styleId="normalnychar1">
    <w:name w:val="normalny__char1"/>
    <w:uiPriority w:val="99"/>
    <w:rsid w:val="00FE1688"/>
    <w:rPr>
      <w:rFonts w:ascii="Times New Roman" w:hAnsi="Times New Roman"/>
      <w:sz w:val="24"/>
      <w:u w:val="none"/>
      <w:effect w:val="none"/>
    </w:rPr>
  </w:style>
  <w:style w:type="character" w:customStyle="1" w:styleId="dane1">
    <w:name w:val="dane1"/>
    <w:uiPriority w:val="99"/>
    <w:rsid w:val="00FE1688"/>
    <w:rPr>
      <w:color w:val="0000CD"/>
    </w:rPr>
  </w:style>
  <w:style w:type="paragraph" w:customStyle="1" w:styleId="Mapadokumentu1">
    <w:name w:val="Mapa dokumentu1"/>
    <w:basedOn w:val="Normalny"/>
    <w:uiPriority w:val="99"/>
    <w:semiHidden/>
    <w:rsid w:val="00FE1688"/>
    <w:pPr>
      <w:shd w:val="clear" w:color="auto" w:fill="000080"/>
    </w:pPr>
    <w:rPr>
      <w:rFonts w:ascii="Tahoma" w:hAnsi="Tahoma" w:cs="Tahoma"/>
      <w:sz w:val="20"/>
      <w:szCs w:val="20"/>
    </w:rPr>
  </w:style>
  <w:style w:type="paragraph" w:styleId="Lista-kontynuacja2">
    <w:name w:val="List Continue 2"/>
    <w:basedOn w:val="Normalny"/>
    <w:uiPriority w:val="99"/>
    <w:rsid w:val="00FE1688"/>
    <w:pPr>
      <w:suppressAutoHyphens/>
      <w:spacing w:after="120"/>
      <w:ind w:left="566"/>
      <w:contextualSpacing/>
    </w:pPr>
    <w:rPr>
      <w:lang w:eastAsia="ar-SA"/>
    </w:rPr>
  </w:style>
  <w:style w:type="paragraph" w:customStyle="1" w:styleId="Tekstpodstawowy23">
    <w:name w:val="Tekst podstawowy 23"/>
    <w:basedOn w:val="Normalny"/>
    <w:uiPriority w:val="99"/>
    <w:rsid w:val="00FE1688"/>
    <w:pPr>
      <w:overflowPunct w:val="0"/>
      <w:autoSpaceDE w:val="0"/>
      <w:autoSpaceDN w:val="0"/>
      <w:adjustRightInd w:val="0"/>
      <w:spacing w:after="120"/>
      <w:jc w:val="both"/>
      <w:textAlignment w:val="baseline"/>
    </w:pPr>
    <w:rPr>
      <w:sz w:val="28"/>
      <w:szCs w:val="20"/>
    </w:rPr>
  </w:style>
  <w:style w:type="paragraph" w:styleId="Tekstpodstawowywcity3">
    <w:name w:val="Body Text Indent 3"/>
    <w:aliases w:val=" Znak1"/>
    <w:basedOn w:val="Normalny"/>
    <w:link w:val="Tekstpodstawowywcity3Znak"/>
    <w:uiPriority w:val="99"/>
    <w:rsid w:val="00FE1688"/>
    <w:pPr>
      <w:suppressAutoHyphens/>
      <w:spacing w:after="120"/>
      <w:ind w:left="283"/>
    </w:pPr>
    <w:rPr>
      <w:sz w:val="16"/>
      <w:szCs w:val="16"/>
      <w:lang w:eastAsia="ar-SA"/>
    </w:rPr>
  </w:style>
  <w:style w:type="character" w:customStyle="1" w:styleId="Tekstpodstawowywcity3Znak">
    <w:name w:val="Tekst podstawowy wcięty 3 Znak"/>
    <w:aliases w:val=" Znak1 Znak"/>
    <w:basedOn w:val="Domylnaczcionkaakapitu"/>
    <w:link w:val="Tekstpodstawowywcity3"/>
    <w:rsid w:val="00FE1688"/>
    <w:rPr>
      <w:rFonts w:ascii="Times New Roman" w:eastAsia="Times New Roman" w:hAnsi="Times New Roman" w:cs="Times New Roman"/>
      <w:sz w:val="16"/>
      <w:szCs w:val="16"/>
      <w:lang w:eastAsia="ar-SA"/>
    </w:rPr>
  </w:style>
  <w:style w:type="paragraph" w:customStyle="1" w:styleId="Rub1">
    <w:name w:val="Rub1"/>
    <w:basedOn w:val="Normalny"/>
    <w:uiPriority w:val="99"/>
    <w:rsid w:val="00FE1688"/>
    <w:pPr>
      <w:tabs>
        <w:tab w:val="left" w:pos="1276"/>
      </w:tabs>
      <w:jc w:val="both"/>
    </w:pPr>
    <w:rPr>
      <w:b/>
      <w:smallCaps/>
      <w:sz w:val="20"/>
      <w:szCs w:val="20"/>
      <w:lang w:val="en-GB"/>
    </w:rPr>
  </w:style>
  <w:style w:type="paragraph" w:customStyle="1" w:styleId="Standardowy0">
    <w:name w:val="Standardowy.+"/>
    <w:uiPriority w:val="99"/>
    <w:rsid w:val="00FE1688"/>
    <w:pPr>
      <w:autoSpaceDE w:val="0"/>
      <w:autoSpaceDN w:val="0"/>
      <w:spacing w:after="0" w:line="240" w:lineRule="auto"/>
    </w:pPr>
    <w:rPr>
      <w:rFonts w:ascii="Arial" w:eastAsia="Times New Roman" w:hAnsi="Arial" w:cs="Arial"/>
      <w:sz w:val="20"/>
      <w:szCs w:val="24"/>
      <w:lang w:eastAsia="pl-PL"/>
    </w:rPr>
  </w:style>
  <w:style w:type="paragraph" w:customStyle="1" w:styleId="ust">
    <w:name w:val="ust"/>
    <w:uiPriority w:val="99"/>
    <w:rsid w:val="00FE1688"/>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B">
    <w:name w:val="B"/>
    <w:uiPriority w:val="99"/>
    <w:rsid w:val="00FE1688"/>
    <w:pPr>
      <w:spacing w:before="240" w:after="0" w:line="240" w:lineRule="exact"/>
      <w:ind w:left="720"/>
      <w:jc w:val="both"/>
    </w:pPr>
    <w:rPr>
      <w:rFonts w:ascii="Times New Roman" w:eastAsia="Times New Roman" w:hAnsi="Times New Roman" w:cs="Times New Roman"/>
      <w:sz w:val="24"/>
      <w:szCs w:val="20"/>
      <w:lang w:val="en-GB"/>
    </w:rPr>
  </w:style>
  <w:style w:type="character" w:styleId="Odwoanieprzypisukocowego">
    <w:name w:val="endnote reference"/>
    <w:uiPriority w:val="99"/>
    <w:rsid w:val="00FE1688"/>
    <w:rPr>
      <w:rFonts w:cs="Times New Roman"/>
      <w:vertAlign w:val="superscript"/>
    </w:rPr>
  </w:style>
  <w:style w:type="paragraph" w:customStyle="1" w:styleId="StandardowyStandardowy1">
    <w:name w:val="Standardowy.Standardowy1"/>
    <w:uiPriority w:val="99"/>
    <w:rsid w:val="00FE1688"/>
    <w:pPr>
      <w:spacing w:after="0" w:line="240" w:lineRule="auto"/>
    </w:pPr>
    <w:rPr>
      <w:rFonts w:ascii="Times New Roman" w:eastAsia="Times New Roman" w:hAnsi="Times New Roman" w:cs="Times New Roman"/>
      <w:sz w:val="24"/>
      <w:szCs w:val="20"/>
      <w:lang w:eastAsia="pl-PL"/>
    </w:rPr>
  </w:style>
  <w:style w:type="character" w:customStyle="1" w:styleId="FontStyle17">
    <w:name w:val="Font Style17"/>
    <w:uiPriority w:val="99"/>
    <w:rsid w:val="00FE1688"/>
    <w:rPr>
      <w:rFonts w:ascii="Arial Unicode MS" w:eastAsia="Arial Unicode MS" w:cs="Arial Unicode MS"/>
      <w:sz w:val="18"/>
      <w:szCs w:val="18"/>
    </w:rPr>
  </w:style>
  <w:style w:type="paragraph" w:customStyle="1" w:styleId="Style10">
    <w:name w:val="Style10"/>
    <w:basedOn w:val="Normalny"/>
    <w:uiPriority w:val="99"/>
    <w:rsid w:val="00FE1688"/>
    <w:pPr>
      <w:widowControl w:val="0"/>
      <w:autoSpaceDE w:val="0"/>
      <w:autoSpaceDN w:val="0"/>
      <w:adjustRightInd w:val="0"/>
      <w:spacing w:line="377" w:lineRule="exact"/>
      <w:jc w:val="both"/>
    </w:pPr>
    <w:rPr>
      <w:rFonts w:ascii="Arial Unicode MS" w:eastAsia="Arial Unicode MS" w:hAnsi="Calibri" w:cs="Arial Unicode MS"/>
    </w:rPr>
  </w:style>
  <w:style w:type="paragraph" w:customStyle="1" w:styleId="tekst0">
    <w:name w:val="tekst"/>
    <w:basedOn w:val="Normalny"/>
    <w:uiPriority w:val="99"/>
    <w:rsid w:val="00FE1688"/>
    <w:pPr>
      <w:suppressLineNumbers/>
      <w:suppressAutoHyphens/>
      <w:spacing w:before="60" w:after="60"/>
      <w:jc w:val="both"/>
    </w:pPr>
    <w:rPr>
      <w:rFonts w:ascii="StarSymbol" w:hAnsi="StarSymbol"/>
      <w:kern w:val="1"/>
      <w:lang w:eastAsia="ar-SA"/>
    </w:rPr>
  </w:style>
  <w:style w:type="character" w:customStyle="1" w:styleId="ZnakZnak10">
    <w:name w:val="Znak Znak1"/>
    <w:rsid w:val="00FE1688"/>
    <w:rPr>
      <w:rFonts w:ascii="Arial" w:eastAsia="SimSun" w:hAnsi="Arial" w:cs="Arial"/>
      <w:b/>
      <w:bCs/>
      <w:kern w:val="1"/>
      <w:sz w:val="32"/>
      <w:szCs w:val="32"/>
      <w:lang w:eastAsia="hi-IN" w:bidi="hi-IN"/>
    </w:rPr>
  </w:style>
  <w:style w:type="character" w:customStyle="1" w:styleId="ListLabel3">
    <w:name w:val="ListLabel 3"/>
    <w:rsid w:val="00FE1688"/>
    <w:rPr>
      <w:rFonts w:cs="Wingdings"/>
      <w:sz w:val="18"/>
      <w:szCs w:val="18"/>
    </w:rPr>
  </w:style>
  <w:style w:type="character" w:customStyle="1" w:styleId="ListLabel4">
    <w:name w:val="ListLabel 4"/>
    <w:rsid w:val="00FE1688"/>
    <w:rPr>
      <w:rFonts w:cs="Wingdings 2"/>
      <w:sz w:val="18"/>
      <w:szCs w:val="18"/>
    </w:rPr>
  </w:style>
  <w:style w:type="character" w:customStyle="1" w:styleId="ListLabel5">
    <w:name w:val="ListLabel 5"/>
    <w:rsid w:val="00FE1688"/>
    <w:rPr>
      <w:rFonts w:cs="StarSymbol"/>
      <w:sz w:val="18"/>
      <w:szCs w:val="18"/>
    </w:rPr>
  </w:style>
  <w:style w:type="character" w:customStyle="1" w:styleId="ListLabel1">
    <w:name w:val="ListLabel 1"/>
    <w:rsid w:val="00FE1688"/>
    <w:rPr>
      <w:rFonts w:cs="Symbol"/>
      <w:sz w:val="18"/>
      <w:szCs w:val="18"/>
    </w:rPr>
  </w:style>
  <w:style w:type="character" w:customStyle="1" w:styleId="ListLabel2">
    <w:name w:val="ListLabel 2"/>
    <w:rsid w:val="00FE1688"/>
    <w:rPr>
      <w:rFonts w:cs="Times New Roman"/>
    </w:rPr>
  </w:style>
  <w:style w:type="character" w:customStyle="1" w:styleId="ListLabel6">
    <w:name w:val="ListLabel 6"/>
    <w:rsid w:val="00FE1688"/>
    <w:rPr>
      <w:rFonts w:cs="Symbol"/>
    </w:rPr>
  </w:style>
  <w:style w:type="paragraph" w:customStyle="1" w:styleId="Default">
    <w:name w:val="Default"/>
    <w:basedOn w:val="Normalny"/>
    <w:rsid w:val="00FE1688"/>
    <w:pPr>
      <w:widowControl w:val="0"/>
      <w:suppressAutoHyphens/>
      <w:autoSpaceDE w:val="0"/>
    </w:pPr>
    <w:rPr>
      <w:color w:val="000000"/>
      <w:kern w:val="1"/>
      <w:lang w:eastAsia="ar-SA"/>
    </w:rPr>
  </w:style>
  <w:style w:type="paragraph" w:styleId="HTML-wstpniesformatowany">
    <w:name w:val="HTML Preformatted"/>
    <w:basedOn w:val="Normalny"/>
    <w:link w:val="HTML-wstpniesformatowanyZnak"/>
    <w:uiPriority w:val="99"/>
    <w:unhideWhenUsed/>
    <w:rsid w:val="00FE1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FE1688"/>
    <w:rPr>
      <w:rFonts w:ascii="Courier New" w:eastAsia="Times New Roman" w:hAnsi="Courier New" w:cs="Courier New"/>
      <w:sz w:val="20"/>
      <w:szCs w:val="20"/>
      <w:lang w:eastAsia="pl-PL"/>
    </w:rPr>
  </w:style>
  <w:style w:type="paragraph" w:customStyle="1" w:styleId="Domylnie">
    <w:name w:val="Domyślnie"/>
    <w:rsid w:val="00FE1688"/>
    <w:pPr>
      <w:widowControl w:val="0"/>
      <w:suppressAutoHyphens/>
    </w:pPr>
    <w:rPr>
      <w:rFonts w:ascii="Liberation Serif" w:eastAsia="DejaVu Sans" w:hAnsi="Liberation Serif" w:cs="DejaVu Sans"/>
      <w:sz w:val="24"/>
      <w:szCs w:val="24"/>
      <w:lang w:eastAsia="zh-CN" w:bidi="hi-IN"/>
    </w:rPr>
  </w:style>
  <w:style w:type="character" w:customStyle="1" w:styleId="content">
    <w:name w:val="content"/>
    <w:rsid w:val="00FE1688"/>
  </w:style>
  <w:style w:type="paragraph" w:customStyle="1" w:styleId="Znak1">
    <w:name w:val="Znak1"/>
    <w:basedOn w:val="Normalny"/>
    <w:rsid w:val="00FE1688"/>
    <w:rPr>
      <w:rFonts w:ascii="Arial" w:eastAsia="Calibri" w:hAnsi="Arial" w:cs="Arial"/>
    </w:rPr>
  </w:style>
  <w:style w:type="table" w:customStyle="1" w:styleId="Tabela-Siatka1">
    <w:name w:val="Tabela - Siatka1"/>
    <w:basedOn w:val="Standardowy"/>
    <w:next w:val="Tabela-Siatka"/>
    <w:uiPriority w:val="59"/>
    <w:rsid w:val="00FE168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nyWebZnak">
    <w:name w:val="Normalny (Web) Znak"/>
    <w:link w:val="NormalnyWeb"/>
    <w:rsid w:val="00FE1688"/>
    <w:rPr>
      <w:rFonts w:ascii="Times New Roman" w:eastAsia="Times New Roman" w:hAnsi="Times New Roman" w:cs="Times New Roman"/>
      <w:sz w:val="20"/>
      <w:szCs w:val="20"/>
      <w:lang w:eastAsia="ar-SA"/>
    </w:rPr>
  </w:style>
  <w:style w:type="paragraph" w:customStyle="1" w:styleId="Nagwek20">
    <w:name w:val="Nagłówek2"/>
    <w:basedOn w:val="Normalny"/>
    <w:next w:val="Tekstpodstawowy"/>
    <w:rsid w:val="00FE1688"/>
    <w:pPr>
      <w:keepNext/>
      <w:widowControl w:val="0"/>
      <w:suppressAutoHyphens/>
      <w:spacing w:before="240" w:after="120"/>
    </w:pPr>
    <w:rPr>
      <w:rFonts w:ascii="Arial" w:eastAsia="Lucida Sans Unicode" w:hAnsi="Arial" w:cs="Tahoma"/>
      <w:kern w:val="1"/>
      <w:sz w:val="28"/>
      <w:szCs w:val="28"/>
      <w:lang w:eastAsia="ar-SA"/>
    </w:rPr>
  </w:style>
  <w:style w:type="paragraph" w:customStyle="1" w:styleId="zadania">
    <w:name w:val="zadania"/>
    <w:basedOn w:val="Normalny"/>
    <w:rsid w:val="00FE1688"/>
    <w:pPr>
      <w:numPr>
        <w:ilvl w:val="2"/>
        <w:numId w:val="12"/>
      </w:numPr>
    </w:pPr>
  </w:style>
  <w:style w:type="character" w:customStyle="1" w:styleId="text2">
    <w:name w:val="text2"/>
    <w:basedOn w:val="Domylnaczcionkaakapitu"/>
    <w:rsid w:val="00FE1688"/>
  </w:style>
  <w:style w:type="paragraph" w:customStyle="1" w:styleId="a0">
    <w:uiPriority w:val="99"/>
    <w:unhideWhenUsed/>
    <w:rsid w:val="00FE1688"/>
    <w:pPr>
      <w:suppressAutoHyphens/>
      <w:spacing w:after="0" w:line="240" w:lineRule="auto"/>
    </w:pPr>
    <w:rPr>
      <w:rFonts w:ascii="Tahoma" w:eastAsia="Times New Roman" w:hAnsi="Tahoma" w:cs="Tahoma"/>
      <w:sz w:val="16"/>
      <w:szCs w:val="16"/>
      <w:lang w:eastAsia="ar-SA"/>
    </w:rPr>
  </w:style>
  <w:style w:type="character" w:customStyle="1" w:styleId="MapadokumentuZnak">
    <w:name w:val="Mapa dokumentu Znak"/>
    <w:uiPriority w:val="99"/>
    <w:semiHidden/>
    <w:rsid w:val="00FE1688"/>
    <w:rPr>
      <w:rFonts w:ascii="Tahoma" w:hAnsi="Tahoma" w:cs="Tahoma"/>
      <w:sz w:val="16"/>
      <w:szCs w:val="16"/>
      <w:lang w:eastAsia="ar-SA"/>
    </w:rPr>
  </w:style>
  <w:style w:type="paragraph" w:customStyle="1" w:styleId="Akapitzlist2">
    <w:name w:val="Akapit z listą2"/>
    <w:basedOn w:val="Normalny"/>
    <w:rsid w:val="00FE1688"/>
    <w:pPr>
      <w:suppressAutoHyphens/>
      <w:ind w:left="708"/>
    </w:pPr>
    <w:rPr>
      <w:rFonts w:eastAsia="Calibri"/>
      <w:lang w:eastAsia="ar-SA"/>
    </w:rPr>
  </w:style>
  <w:style w:type="character" w:customStyle="1" w:styleId="apple-converted-space">
    <w:name w:val="apple-converted-space"/>
    <w:basedOn w:val="Domylnaczcionkaakapitu"/>
    <w:rsid w:val="00FE1688"/>
  </w:style>
  <w:style w:type="paragraph" w:customStyle="1" w:styleId="Styl3">
    <w:name w:val="Styl3"/>
    <w:basedOn w:val="Normalny"/>
    <w:rsid w:val="00FE1688"/>
    <w:pPr>
      <w:numPr>
        <w:ilvl w:val="2"/>
        <w:numId w:val="1"/>
      </w:numPr>
      <w:suppressAutoHyphens/>
      <w:spacing w:line="360" w:lineRule="auto"/>
      <w:jc w:val="both"/>
      <w:outlineLvl w:val="2"/>
    </w:pPr>
    <w:rPr>
      <w:kern w:val="1"/>
      <w:sz w:val="22"/>
      <w:szCs w:val="20"/>
      <w:lang w:eastAsia="ar-SA"/>
    </w:rPr>
  </w:style>
  <w:style w:type="paragraph" w:customStyle="1" w:styleId="ZnakZnakZnakZnakZnakZnak">
    <w:name w:val="Znak Znak Znak Znak Znak Znak"/>
    <w:basedOn w:val="Normalny"/>
    <w:rsid w:val="00FE1688"/>
    <w:rPr>
      <w:rFonts w:ascii="Arial" w:eastAsia="Calibri" w:hAnsi="Arial" w:cs="Arial"/>
    </w:rPr>
  </w:style>
  <w:style w:type="character" w:customStyle="1" w:styleId="smalltext">
    <w:name w:val="smalltext"/>
    <w:rsid w:val="00FE1688"/>
  </w:style>
  <w:style w:type="paragraph" w:customStyle="1" w:styleId="listparagraph">
    <w:name w:val="listparagraph"/>
    <w:basedOn w:val="Normalny"/>
    <w:rsid w:val="00FE1688"/>
    <w:pPr>
      <w:spacing w:before="100" w:beforeAutospacing="1" w:after="100" w:afterAutospacing="1"/>
    </w:pPr>
  </w:style>
  <w:style w:type="paragraph" w:customStyle="1" w:styleId="listparagraphcxsppierwsze">
    <w:name w:val="listparagraphcxsppierwsze"/>
    <w:basedOn w:val="Normalny"/>
    <w:rsid w:val="00FE1688"/>
    <w:pPr>
      <w:spacing w:before="100" w:beforeAutospacing="1" w:after="100" w:afterAutospacing="1"/>
    </w:pPr>
  </w:style>
  <w:style w:type="paragraph" w:customStyle="1" w:styleId="listparagraphcxspdrugie">
    <w:name w:val="listparagraphcxspdrugie"/>
    <w:basedOn w:val="Normalny"/>
    <w:rsid w:val="00FE1688"/>
    <w:pPr>
      <w:spacing w:before="100" w:beforeAutospacing="1" w:after="100" w:afterAutospacing="1"/>
    </w:pPr>
  </w:style>
  <w:style w:type="paragraph" w:customStyle="1" w:styleId="msolistparagraph0">
    <w:name w:val="msolistparagraph"/>
    <w:basedOn w:val="Normalny"/>
    <w:uiPriority w:val="99"/>
    <w:rsid w:val="00FE1688"/>
    <w:pPr>
      <w:spacing w:after="160" w:line="254" w:lineRule="auto"/>
      <w:ind w:left="720"/>
      <w:contextualSpacing/>
    </w:pPr>
    <w:rPr>
      <w:rFonts w:ascii="Calibri" w:hAnsi="Calibri"/>
      <w:sz w:val="22"/>
      <w:szCs w:val="22"/>
      <w:lang w:eastAsia="en-US"/>
    </w:rPr>
  </w:style>
  <w:style w:type="character" w:customStyle="1" w:styleId="object">
    <w:name w:val="object"/>
    <w:rsid w:val="00FE1688"/>
  </w:style>
  <w:style w:type="paragraph" w:customStyle="1" w:styleId="ZnakZnak5ZnakZnakZnakZnak">
    <w:name w:val="Znak Znak5 Znak Znak Znak Znak"/>
    <w:basedOn w:val="Normalny"/>
    <w:rsid w:val="00FE1688"/>
    <w:rPr>
      <w:rFonts w:ascii="Arial" w:eastAsia="Calibri" w:hAnsi="Arial" w:cs="Arial"/>
    </w:rPr>
  </w:style>
  <w:style w:type="character" w:customStyle="1" w:styleId="info">
    <w:name w:val="info"/>
    <w:basedOn w:val="Domylnaczcionkaakapitu"/>
    <w:rsid w:val="00FE1688"/>
  </w:style>
  <w:style w:type="paragraph" w:customStyle="1" w:styleId="TableText">
    <w:name w:val="Table Text"/>
    <w:rsid w:val="00FE1688"/>
    <w:pPr>
      <w:autoSpaceDE w:val="0"/>
      <w:autoSpaceDN w:val="0"/>
      <w:adjustRightInd w:val="0"/>
      <w:spacing w:after="0" w:line="240" w:lineRule="auto"/>
    </w:pPr>
    <w:rPr>
      <w:rFonts w:ascii="Arial" w:eastAsia="Times New Roman" w:hAnsi="Arial" w:cs="Arial"/>
      <w:color w:val="000000"/>
      <w:sz w:val="20"/>
      <w:szCs w:val="20"/>
      <w:lang w:eastAsia="pl-PL"/>
    </w:rPr>
  </w:style>
  <w:style w:type="character" w:customStyle="1" w:styleId="shorttext">
    <w:name w:val="short_text"/>
    <w:basedOn w:val="Domylnaczcionkaakapitu"/>
    <w:uiPriority w:val="99"/>
    <w:rsid w:val="00FE1688"/>
  </w:style>
  <w:style w:type="paragraph" w:styleId="Plandokumentu">
    <w:name w:val="Document Map"/>
    <w:basedOn w:val="Normalny"/>
    <w:link w:val="PlandokumentuZnak"/>
    <w:uiPriority w:val="99"/>
    <w:semiHidden/>
    <w:unhideWhenUsed/>
    <w:rsid w:val="00FE1688"/>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FE1688"/>
    <w:rPr>
      <w:rFonts w:ascii="Tahoma" w:eastAsia="Times New Roman" w:hAnsi="Tahoma" w:cs="Tahoma"/>
      <w:sz w:val="16"/>
      <w:szCs w:val="16"/>
      <w:lang w:eastAsia="ar-SA"/>
    </w:rPr>
  </w:style>
  <w:style w:type="character" w:customStyle="1" w:styleId="AkapitzlistZnak">
    <w:name w:val="Akapit z listą Znak"/>
    <w:link w:val="Akapitzlist"/>
    <w:locked/>
    <w:rsid w:val="00B52D37"/>
    <w:rPr>
      <w:rFonts w:ascii="Times New Roman" w:eastAsia="Times New Roman" w:hAnsi="Times New Roman" w:cs="Times New Roman"/>
      <w:sz w:val="24"/>
      <w:szCs w:val="24"/>
      <w:lang w:eastAsia="ar-SA"/>
    </w:rPr>
  </w:style>
  <w:style w:type="character" w:customStyle="1" w:styleId="DeltaViewInsertion">
    <w:name w:val="DeltaView Insertion"/>
    <w:rsid w:val="005746F6"/>
    <w:rPr>
      <w:b/>
      <w:i/>
      <w:spacing w:val="0"/>
    </w:rPr>
  </w:style>
  <w:style w:type="paragraph" w:styleId="Bezodstpw">
    <w:name w:val="No Spacing"/>
    <w:qFormat/>
    <w:rsid w:val="006D05BD"/>
    <w:pPr>
      <w:suppressAutoHyphens/>
      <w:spacing w:after="0" w:line="240" w:lineRule="auto"/>
    </w:pPr>
    <w:rPr>
      <w:rFonts w:ascii="Calibri" w:eastAsia="Calibri" w:hAnsi="Calibri" w:cs="Calibri"/>
      <w:lang w:eastAsia="ar-SA"/>
    </w:rPr>
  </w:style>
</w:styles>
</file>

<file path=word/webSettings.xml><?xml version="1.0" encoding="utf-8"?>
<w:webSettings xmlns:r="http://schemas.openxmlformats.org/officeDocument/2006/relationships" xmlns:w="http://schemas.openxmlformats.org/wordprocessingml/2006/main">
  <w:divs>
    <w:div w:id="151407605">
      <w:bodyDiv w:val="1"/>
      <w:marLeft w:val="0"/>
      <w:marRight w:val="0"/>
      <w:marTop w:val="0"/>
      <w:marBottom w:val="0"/>
      <w:divBdr>
        <w:top w:val="none" w:sz="0" w:space="0" w:color="auto"/>
        <w:left w:val="none" w:sz="0" w:space="0" w:color="auto"/>
        <w:bottom w:val="none" w:sz="0" w:space="0" w:color="auto"/>
        <w:right w:val="none" w:sz="0" w:space="0" w:color="auto"/>
      </w:divBdr>
    </w:div>
    <w:div w:id="451365298">
      <w:bodyDiv w:val="1"/>
      <w:marLeft w:val="0"/>
      <w:marRight w:val="0"/>
      <w:marTop w:val="0"/>
      <w:marBottom w:val="0"/>
      <w:divBdr>
        <w:top w:val="none" w:sz="0" w:space="0" w:color="auto"/>
        <w:left w:val="none" w:sz="0" w:space="0" w:color="auto"/>
        <w:bottom w:val="none" w:sz="0" w:space="0" w:color="auto"/>
        <w:right w:val="none" w:sz="0" w:space="0" w:color="auto"/>
      </w:divBdr>
    </w:div>
    <w:div w:id="843907674">
      <w:bodyDiv w:val="1"/>
      <w:marLeft w:val="0"/>
      <w:marRight w:val="0"/>
      <w:marTop w:val="0"/>
      <w:marBottom w:val="0"/>
      <w:divBdr>
        <w:top w:val="none" w:sz="0" w:space="0" w:color="auto"/>
        <w:left w:val="none" w:sz="0" w:space="0" w:color="auto"/>
        <w:bottom w:val="none" w:sz="0" w:space="0" w:color="auto"/>
        <w:right w:val="none" w:sz="0" w:space="0" w:color="auto"/>
      </w:divBdr>
      <w:divsChild>
        <w:div w:id="1069772595">
          <w:marLeft w:val="0"/>
          <w:marRight w:val="0"/>
          <w:marTop w:val="0"/>
          <w:marBottom w:val="0"/>
          <w:divBdr>
            <w:top w:val="none" w:sz="0" w:space="0" w:color="auto"/>
            <w:left w:val="none" w:sz="0" w:space="0" w:color="auto"/>
            <w:bottom w:val="none" w:sz="0" w:space="0" w:color="auto"/>
            <w:right w:val="none" w:sz="0" w:space="0" w:color="auto"/>
          </w:divBdr>
          <w:divsChild>
            <w:div w:id="112342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002811">
      <w:bodyDiv w:val="1"/>
      <w:marLeft w:val="0"/>
      <w:marRight w:val="0"/>
      <w:marTop w:val="0"/>
      <w:marBottom w:val="0"/>
      <w:divBdr>
        <w:top w:val="none" w:sz="0" w:space="0" w:color="auto"/>
        <w:left w:val="none" w:sz="0" w:space="0" w:color="auto"/>
        <w:bottom w:val="none" w:sz="0" w:space="0" w:color="auto"/>
        <w:right w:val="none" w:sz="0" w:space="0" w:color="auto"/>
      </w:divBdr>
    </w:div>
    <w:div w:id="1254630812">
      <w:bodyDiv w:val="1"/>
      <w:marLeft w:val="0"/>
      <w:marRight w:val="0"/>
      <w:marTop w:val="0"/>
      <w:marBottom w:val="0"/>
      <w:divBdr>
        <w:top w:val="none" w:sz="0" w:space="0" w:color="auto"/>
        <w:left w:val="none" w:sz="0" w:space="0" w:color="auto"/>
        <w:bottom w:val="none" w:sz="0" w:space="0" w:color="auto"/>
        <w:right w:val="none" w:sz="0" w:space="0" w:color="auto"/>
      </w:divBdr>
    </w:div>
    <w:div w:id="1476877748">
      <w:bodyDiv w:val="1"/>
      <w:marLeft w:val="0"/>
      <w:marRight w:val="0"/>
      <w:marTop w:val="0"/>
      <w:marBottom w:val="0"/>
      <w:divBdr>
        <w:top w:val="none" w:sz="0" w:space="0" w:color="auto"/>
        <w:left w:val="none" w:sz="0" w:space="0" w:color="auto"/>
        <w:bottom w:val="none" w:sz="0" w:space="0" w:color="auto"/>
        <w:right w:val="none" w:sz="0" w:space="0" w:color="auto"/>
      </w:divBdr>
    </w:div>
    <w:div w:id="1595430598">
      <w:bodyDiv w:val="1"/>
      <w:marLeft w:val="0"/>
      <w:marRight w:val="0"/>
      <w:marTop w:val="0"/>
      <w:marBottom w:val="0"/>
      <w:divBdr>
        <w:top w:val="none" w:sz="0" w:space="0" w:color="auto"/>
        <w:left w:val="none" w:sz="0" w:space="0" w:color="auto"/>
        <w:bottom w:val="none" w:sz="0" w:space="0" w:color="auto"/>
        <w:right w:val="none" w:sz="0" w:space="0" w:color="auto"/>
      </w:divBdr>
    </w:div>
    <w:div w:id="1765422555">
      <w:bodyDiv w:val="1"/>
      <w:marLeft w:val="0"/>
      <w:marRight w:val="0"/>
      <w:marTop w:val="0"/>
      <w:marBottom w:val="0"/>
      <w:divBdr>
        <w:top w:val="none" w:sz="0" w:space="0" w:color="auto"/>
        <w:left w:val="none" w:sz="0" w:space="0" w:color="auto"/>
        <w:bottom w:val="none" w:sz="0" w:space="0" w:color="auto"/>
        <w:right w:val="none" w:sz="0" w:space="0" w:color="auto"/>
      </w:divBdr>
    </w:div>
    <w:div w:id="181772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wrzesni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iat@szptalwrzesnia.hom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jedraszak@szpitalwrzesnia.home.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kw.edu.pl" TargetMode="External"/><Relationship Id="rId4" Type="http://schemas.openxmlformats.org/officeDocument/2006/relationships/settings" Target="settings.xml"/><Relationship Id="rId9" Type="http://schemas.openxmlformats.org/officeDocument/2006/relationships/hyperlink" Target="mailto:kjedraszak@szpitalwrzesnia.home.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AC8A58-C7FD-43FC-BC2A-42949CCA8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34</Pages>
  <Words>11620</Words>
  <Characters>69724</Characters>
  <Application>Microsoft Office Word</Application>
  <DocSecurity>0</DocSecurity>
  <Lines>581</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dc:creator>
  <cp:lastModifiedBy>rum</cp:lastModifiedBy>
  <cp:revision>20</cp:revision>
  <cp:lastPrinted>2020-06-04T11:14:00Z</cp:lastPrinted>
  <dcterms:created xsi:type="dcterms:W3CDTF">2020-05-29T10:31:00Z</dcterms:created>
  <dcterms:modified xsi:type="dcterms:W3CDTF">2020-06-09T10:30:00Z</dcterms:modified>
</cp:coreProperties>
</file>